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A72D36" w:rsidTr="00EC7110">
        <w:trPr>
          <w:trHeight w:val="1527"/>
        </w:trPr>
        <w:tc>
          <w:tcPr>
            <w:tcW w:w="3876" w:type="dxa"/>
          </w:tcPr>
          <w:p w:rsidR="00EC7110" w:rsidRPr="00A72D36" w:rsidRDefault="00EC7110" w:rsidP="00DE27FF">
            <w:pPr>
              <w:spacing w:line="360" w:lineRule="auto"/>
              <w:jc w:val="center"/>
              <w:rPr>
                <w:b/>
              </w:rPr>
            </w:pPr>
            <w:r w:rsidRPr="00A72D36">
              <w:rPr>
                <w:b/>
              </w:rPr>
              <w:t>SỞ GIÁO DỤC VÀ ĐÀO TẠO</w:t>
            </w:r>
          </w:p>
          <w:p w:rsidR="00EC7110" w:rsidRPr="00A72D36" w:rsidRDefault="007716FD" w:rsidP="00DE27FF">
            <w:pPr>
              <w:spacing w:line="360" w:lineRule="auto"/>
              <w:jc w:val="center"/>
              <w:rPr>
                <w:b/>
              </w:rPr>
            </w:pPr>
            <w:r w:rsidRPr="00A72D36">
              <w:rPr>
                <w:b/>
              </w:rPr>
              <w:t>HÀ NỘI</w:t>
            </w:r>
          </w:p>
          <w:p w:rsidR="00EC7110" w:rsidRPr="00A72D36" w:rsidRDefault="00EC7110" w:rsidP="00DE27FF">
            <w:pPr>
              <w:spacing w:line="360" w:lineRule="auto"/>
              <w:jc w:val="center"/>
              <w:rPr>
                <w:b/>
              </w:rPr>
            </w:pPr>
            <w:r w:rsidRPr="00A72D36">
              <w:rPr>
                <w:b/>
              </w:rPr>
              <w:t xml:space="preserve">ĐỀ </w:t>
            </w:r>
            <w:r w:rsidR="003C3F7F" w:rsidRPr="00A72D36">
              <w:rPr>
                <w:b/>
              </w:rPr>
              <w:t xml:space="preserve">THAM KHẢO SỐ </w:t>
            </w:r>
            <w:r w:rsidR="00513661" w:rsidRPr="00A72D36">
              <w:rPr>
                <w:b/>
              </w:rPr>
              <w:t>9</w:t>
            </w:r>
          </w:p>
          <w:p w:rsidR="00EC7110" w:rsidRPr="00A72D36" w:rsidRDefault="00EC7110" w:rsidP="007716FD">
            <w:pPr>
              <w:spacing w:line="360" w:lineRule="auto"/>
              <w:jc w:val="center"/>
              <w:rPr>
                <w:b/>
              </w:rPr>
            </w:pPr>
            <w:r w:rsidRPr="00A72D36">
              <w:rPr>
                <w:i/>
              </w:rPr>
              <w:t>(Đề thi gồm có 0</w:t>
            </w:r>
            <w:r w:rsidR="00C159A2" w:rsidRPr="00A72D36">
              <w:rPr>
                <w:i/>
              </w:rPr>
              <w:t>7</w:t>
            </w:r>
            <w:r w:rsidRPr="00A72D36">
              <w:rPr>
                <w:i/>
              </w:rPr>
              <w:t xml:space="preserve"> trang</w:t>
            </w:r>
            <w:r w:rsidR="00F95C7B" w:rsidRPr="00A72D36">
              <w:rPr>
                <w:i/>
              </w:rPr>
              <w:t>, 40 câu</w:t>
            </w:r>
            <w:r w:rsidRPr="00A72D36">
              <w:rPr>
                <w:i/>
              </w:rPr>
              <w:t>)</w:t>
            </w:r>
          </w:p>
        </w:tc>
        <w:tc>
          <w:tcPr>
            <w:tcW w:w="7049" w:type="dxa"/>
          </w:tcPr>
          <w:p w:rsidR="00EC7110" w:rsidRPr="00A72D36" w:rsidRDefault="00EC7110" w:rsidP="00DE27FF">
            <w:pPr>
              <w:spacing w:line="360" w:lineRule="auto"/>
              <w:jc w:val="center"/>
              <w:rPr>
                <w:b/>
              </w:rPr>
            </w:pPr>
            <w:r w:rsidRPr="00A72D36">
              <w:rPr>
                <w:b/>
              </w:rPr>
              <w:t>KỲ THI TUYỂN SINH VÀO LỚP 10 THPT</w:t>
            </w:r>
          </w:p>
          <w:p w:rsidR="00EC7110" w:rsidRPr="00A72D36" w:rsidRDefault="00EC7110" w:rsidP="00DE27FF">
            <w:pPr>
              <w:spacing w:line="360" w:lineRule="auto"/>
              <w:jc w:val="center"/>
              <w:rPr>
                <w:b/>
              </w:rPr>
            </w:pPr>
            <w:r w:rsidRPr="00A72D36">
              <w:rPr>
                <w:b/>
              </w:rPr>
              <w:t>NĂM HỌ</w:t>
            </w:r>
            <w:r w:rsidR="003C3F7F" w:rsidRPr="00A72D36">
              <w:rPr>
                <w:b/>
              </w:rPr>
              <w:t>C 2026 – 2027</w:t>
            </w:r>
            <w:r w:rsidR="008526FF" w:rsidRPr="00A72D36">
              <w:rPr>
                <w:b/>
              </w:rPr>
              <w:t xml:space="preserve"> </w:t>
            </w:r>
          </w:p>
          <w:p w:rsidR="00EC7110" w:rsidRPr="00A72D36" w:rsidRDefault="00EC7110" w:rsidP="00DE27FF">
            <w:pPr>
              <w:spacing w:line="360" w:lineRule="auto"/>
              <w:jc w:val="center"/>
              <w:rPr>
                <w:b/>
              </w:rPr>
            </w:pPr>
            <w:r w:rsidRPr="00A72D36">
              <w:t xml:space="preserve">Môn thi: </w:t>
            </w:r>
            <w:r w:rsidRPr="00A72D36">
              <w:rPr>
                <w:b/>
              </w:rPr>
              <w:t>TIẾNG ANH</w:t>
            </w:r>
            <w:r w:rsidR="008526FF" w:rsidRPr="00A72D36">
              <w:rPr>
                <w:b/>
              </w:rPr>
              <w:t xml:space="preserve"> (ĐẠI TRÀ)</w:t>
            </w:r>
          </w:p>
          <w:p w:rsidR="00EC7110" w:rsidRPr="00A72D36" w:rsidRDefault="00EC7110" w:rsidP="00DE27FF">
            <w:pPr>
              <w:spacing w:line="360" w:lineRule="auto"/>
              <w:jc w:val="center"/>
              <w:rPr>
                <w:i/>
              </w:rPr>
            </w:pPr>
            <w:r w:rsidRPr="00A72D36">
              <w:rPr>
                <w:i/>
              </w:rPr>
              <w:t>Thời gian làm bài: 60 phút</w:t>
            </w:r>
            <w:r w:rsidR="007716FD" w:rsidRPr="00A72D36">
              <w:rPr>
                <w:i/>
              </w:rPr>
              <w:t>, không kể thời gian phát đề</w:t>
            </w:r>
          </w:p>
        </w:tc>
      </w:tr>
    </w:tbl>
    <w:p w:rsidR="00EC7110" w:rsidRPr="00A72D36" w:rsidRDefault="00EC7110" w:rsidP="002905EC">
      <w:pPr>
        <w:shd w:val="clear" w:color="auto" w:fill="FFFFFF"/>
        <w:spacing w:line="360" w:lineRule="auto"/>
        <w:jc w:val="both"/>
        <w:rPr>
          <w:b/>
          <w:iCs/>
        </w:rPr>
      </w:pPr>
    </w:p>
    <w:p w:rsidR="007716FD" w:rsidRPr="00A72D36" w:rsidRDefault="007716FD" w:rsidP="00B62C84">
      <w:pPr>
        <w:shd w:val="clear" w:color="auto" w:fill="FFFFFF"/>
        <w:spacing w:line="360" w:lineRule="auto"/>
        <w:jc w:val="both"/>
        <w:rPr>
          <w:b/>
          <w:iCs/>
        </w:rPr>
      </w:pPr>
      <w:r w:rsidRPr="00A72D36">
        <w:rPr>
          <w:b/>
          <w:iCs/>
        </w:rPr>
        <w:t>Mark the letter A, B, C, or D on your answer sheet to indicate the word whose underlined part differs from the other three in pronunciation in each of the following questions.</w:t>
      </w:r>
    </w:p>
    <w:p w:rsidR="008E20FC" w:rsidRPr="00A72D36" w:rsidRDefault="008E20FC" w:rsidP="008E20FC">
      <w:pPr>
        <w:spacing w:line="360" w:lineRule="auto"/>
        <w:jc w:val="both"/>
      </w:pPr>
      <w:r w:rsidRPr="00A72D36">
        <w:t xml:space="preserve">1. A. </w:t>
      </w:r>
      <w:r w:rsidRPr="00A72D36">
        <w:rPr>
          <w:u w:val="single"/>
        </w:rPr>
        <w:t>a</w:t>
      </w:r>
      <w:r w:rsidRPr="00A72D36">
        <w:t xml:space="preserve">ncient </w:t>
      </w:r>
      <w:r w:rsidRPr="00A72D36">
        <w:tab/>
      </w:r>
      <w:r w:rsidRPr="00A72D36">
        <w:tab/>
      </w:r>
      <w:r w:rsidRPr="00A72D36">
        <w:tab/>
        <w:t>B. b</w:t>
      </w:r>
      <w:r w:rsidRPr="00A72D36">
        <w:rPr>
          <w:u w:val="single"/>
        </w:rPr>
        <w:t>a</w:t>
      </w:r>
      <w:r w:rsidRPr="00A72D36">
        <w:t xml:space="preserve">sic </w:t>
      </w:r>
      <w:r w:rsidRPr="00A72D36">
        <w:tab/>
      </w:r>
      <w:r w:rsidRPr="00A72D36">
        <w:tab/>
      </w:r>
      <w:r w:rsidRPr="00A72D36">
        <w:tab/>
        <w:t>C. c</w:t>
      </w:r>
      <w:r w:rsidRPr="00A72D36">
        <w:rPr>
          <w:u w:val="single"/>
        </w:rPr>
        <w:t>a</w:t>
      </w:r>
      <w:r w:rsidRPr="00A72D36">
        <w:t xml:space="preserve">mpus </w:t>
      </w:r>
      <w:r w:rsidRPr="00A72D36">
        <w:tab/>
      </w:r>
      <w:r w:rsidRPr="00A72D36">
        <w:tab/>
      </w:r>
      <w:r w:rsidRPr="00A72D36">
        <w:tab/>
        <w:t xml:space="preserve">D. </w:t>
      </w:r>
      <w:r w:rsidRPr="00A72D36">
        <w:rPr>
          <w:u w:val="single"/>
        </w:rPr>
        <w:t>a</w:t>
      </w:r>
      <w:r w:rsidRPr="00A72D36">
        <w:t>gent</w:t>
      </w:r>
    </w:p>
    <w:p w:rsidR="008E20FC" w:rsidRPr="00A72D36" w:rsidRDefault="008E20FC" w:rsidP="008E20FC">
      <w:pPr>
        <w:spacing w:line="360" w:lineRule="auto"/>
        <w:jc w:val="both"/>
      </w:pPr>
      <w:r w:rsidRPr="00A72D36">
        <w:t>2. A. take</w:t>
      </w:r>
      <w:r w:rsidRPr="00A72D36">
        <w:rPr>
          <w:u w:val="single"/>
        </w:rPr>
        <w:t>s</w:t>
      </w:r>
      <w:r w:rsidRPr="00A72D36">
        <w:t xml:space="preserve"> </w:t>
      </w:r>
      <w:r w:rsidRPr="00A72D36">
        <w:tab/>
      </w:r>
      <w:r w:rsidRPr="00A72D36">
        <w:tab/>
      </w:r>
      <w:r w:rsidRPr="00A72D36">
        <w:tab/>
        <w:t>B. breathe</w:t>
      </w:r>
      <w:r w:rsidRPr="00A72D36">
        <w:rPr>
          <w:u w:val="single"/>
        </w:rPr>
        <w:t>s</w:t>
      </w:r>
      <w:r w:rsidRPr="00A72D36">
        <w:t xml:space="preserve"> </w:t>
      </w:r>
      <w:r w:rsidRPr="00A72D36">
        <w:tab/>
      </w:r>
      <w:r w:rsidRPr="00A72D36">
        <w:tab/>
      </w:r>
      <w:r w:rsidRPr="00A72D36">
        <w:tab/>
        <w:t>C. stay</w:t>
      </w:r>
      <w:r w:rsidRPr="00A72D36">
        <w:rPr>
          <w:u w:val="single"/>
        </w:rPr>
        <w:t>s</w:t>
      </w:r>
      <w:r w:rsidRPr="00A72D36">
        <w:t xml:space="preserve"> </w:t>
      </w:r>
      <w:r w:rsidRPr="00A72D36">
        <w:tab/>
      </w:r>
      <w:r w:rsidRPr="00A72D36">
        <w:tab/>
      </w:r>
      <w:r w:rsidRPr="00A72D36">
        <w:tab/>
        <w:t>D. blow</w:t>
      </w:r>
      <w:r w:rsidRPr="00A72D36">
        <w:rPr>
          <w:u w:val="single"/>
        </w:rPr>
        <w:t>s</w:t>
      </w:r>
    </w:p>
    <w:p w:rsidR="00A72D36" w:rsidRDefault="00A72D36" w:rsidP="008E20FC">
      <w:pPr>
        <w:spacing w:line="360" w:lineRule="auto"/>
        <w:jc w:val="both"/>
        <w:rPr>
          <w:b/>
          <w:iCs/>
        </w:rPr>
      </w:pPr>
    </w:p>
    <w:p w:rsidR="007716FD" w:rsidRPr="00A72D36" w:rsidRDefault="007716FD" w:rsidP="008E20FC">
      <w:pPr>
        <w:spacing w:line="360" w:lineRule="auto"/>
        <w:jc w:val="both"/>
        <w:rPr>
          <w:b/>
          <w:iCs/>
        </w:rPr>
      </w:pPr>
      <w:r w:rsidRPr="00A72D36">
        <w:rPr>
          <w:b/>
          <w:iCs/>
        </w:rPr>
        <w:t>Mark the letter A, B, C or D on your answer sheet to indicate the correct answer to each of the following questions.</w:t>
      </w:r>
    </w:p>
    <w:p w:rsidR="008E20FC" w:rsidRPr="00A72D36" w:rsidRDefault="00BE6384" w:rsidP="008E20FC">
      <w:pPr>
        <w:spacing w:line="360" w:lineRule="auto"/>
        <w:jc w:val="both"/>
      </w:pPr>
      <w:r w:rsidRPr="00A72D36">
        <w:t>3.</w:t>
      </w:r>
      <w:r w:rsidR="00701D49" w:rsidRPr="00A72D36">
        <w:t> </w:t>
      </w:r>
      <w:r w:rsidR="008E20FC" w:rsidRPr="00A72D36">
        <w:t xml:space="preserve">There were </w:t>
      </w:r>
      <w:r w:rsidR="00B73912" w:rsidRPr="00A72D36">
        <w:t xml:space="preserve">______________ </w:t>
      </w:r>
      <w:r w:rsidR="008E20FC" w:rsidRPr="00A72D36">
        <w:t>people at the concert than we expected.</w:t>
      </w:r>
    </w:p>
    <w:p w:rsidR="008E20FC" w:rsidRPr="00A72D36" w:rsidRDefault="008E20FC" w:rsidP="008E20FC">
      <w:pPr>
        <w:spacing w:line="360" w:lineRule="auto"/>
        <w:ind w:firstLine="720"/>
        <w:jc w:val="both"/>
      </w:pPr>
      <w:r w:rsidRPr="00A72D36">
        <w:t xml:space="preserve">A. less </w:t>
      </w:r>
      <w:r w:rsidRPr="00A72D36">
        <w:tab/>
      </w:r>
      <w:r w:rsidRPr="00A72D36">
        <w:tab/>
      </w:r>
      <w:r w:rsidRPr="00A72D36">
        <w:tab/>
        <w:t xml:space="preserve">B. fewer </w:t>
      </w:r>
      <w:r w:rsidRPr="00A72D36">
        <w:tab/>
      </w:r>
      <w:r w:rsidRPr="00A72D36">
        <w:tab/>
      </w:r>
      <w:r w:rsidRPr="00A72D36">
        <w:tab/>
        <w:t xml:space="preserve">C. </w:t>
      </w:r>
      <w:r w:rsidR="00F91D32" w:rsidRPr="00A72D36">
        <w:t>many</w:t>
      </w:r>
      <w:r w:rsidRPr="00A72D36">
        <w:t xml:space="preserve"> </w:t>
      </w:r>
      <w:r w:rsidRPr="00A72D36">
        <w:tab/>
      </w:r>
      <w:r w:rsidRPr="00A72D36">
        <w:tab/>
      </w:r>
      <w:r w:rsidRPr="00A72D36">
        <w:tab/>
        <w:t>D. little</w:t>
      </w:r>
    </w:p>
    <w:p w:rsidR="008E20FC" w:rsidRPr="00A72D36" w:rsidRDefault="00904499" w:rsidP="008E20FC">
      <w:pPr>
        <w:spacing w:line="360" w:lineRule="auto"/>
        <w:jc w:val="both"/>
      </w:pPr>
      <w:r w:rsidRPr="00A72D36">
        <w:t>4.</w:t>
      </w:r>
      <w:r w:rsidR="00701D49" w:rsidRPr="00A72D36">
        <w:t> </w:t>
      </w:r>
      <w:r w:rsidR="008E20FC" w:rsidRPr="00A72D36">
        <w:t xml:space="preserve">The boss </w:t>
      </w:r>
      <w:r w:rsidR="00B73912" w:rsidRPr="00A72D36">
        <w:t xml:space="preserve">______________ </w:t>
      </w:r>
      <w:r w:rsidR="008E20FC" w:rsidRPr="00A72D36">
        <w:t>our deadline by a week which means we have more time to reach the quota.</w:t>
      </w:r>
    </w:p>
    <w:p w:rsidR="008E20FC" w:rsidRPr="00A72D36" w:rsidRDefault="008E20FC" w:rsidP="008E20FC">
      <w:pPr>
        <w:spacing w:line="360" w:lineRule="auto"/>
        <w:ind w:firstLine="720"/>
        <w:jc w:val="both"/>
      </w:pPr>
      <w:r w:rsidRPr="00A72D36">
        <w:t xml:space="preserve">A. pushed back </w:t>
      </w:r>
      <w:r w:rsidRPr="00A72D36">
        <w:tab/>
        <w:t xml:space="preserve">B. pushed away </w:t>
      </w:r>
      <w:r w:rsidRPr="00A72D36">
        <w:tab/>
      </w:r>
      <w:r w:rsidRPr="00A72D36">
        <w:tab/>
        <w:t xml:space="preserve">C. pushed over </w:t>
      </w:r>
      <w:r w:rsidRPr="00A72D36">
        <w:tab/>
      </w:r>
      <w:r w:rsidRPr="00A72D36">
        <w:tab/>
        <w:t>D. pushed forward</w:t>
      </w:r>
    </w:p>
    <w:p w:rsidR="008E20FC" w:rsidRPr="00A72D36" w:rsidRDefault="001D0DF1" w:rsidP="008E20FC">
      <w:pPr>
        <w:spacing w:line="360" w:lineRule="auto"/>
        <w:jc w:val="both"/>
      </w:pPr>
      <w:r w:rsidRPr="00A72D36">
        <w:t>5. </w:t>
      </w:r>
      <w:r w:rsidR="008E20FC" w:rsidRPr="00A72D36">
        <w:t xml:space="preserve">The researcher’s </w:t>
      </w:r>
      <w:r w:rsidR="00B73912" w:rsidRPr="00A72D36">
        <w:t xml:space="preserve">______________ </w:t>
      </w:r>
      <w:r w:rsidR="008E20FC" w:rsidRPr="00A72D36">
        <w:t>to the problem was innovative and effective.</w:t>
      </w:r>
    </w:p>
    <w:p w:rsidR="008E20FC" w:rsidRPr="00A72D36" w:rsidRDefault="008E20FC" w:rsidP="008E20FC">
      <w:pPr>
        <w:spacing w:line="360" w:lineRule="auto"/>
        <w:ind w:firstLine="720"/>
        <w:jc w:val="both"/>
      </w:pPr>
      <w:r w:rsidRPr="00A72D36">
        <w:t xml:space="preserve">A. approach </w:t>
      </w:r>
      <w:r w:rsidRPr="00A72D36">
        <w:tab/>
      </w:r>
      <w:r w:rsidRPr="00A72D36">
        <w:tab/>
        <w:t xml:space="preserve">B. approached </w:t>
      </w:r>
      <w:r w:rsidRPr="00A72D36">
        <w:tab/>
      </w:r>
      <w:r w:rsidRPr="00A72D36">
        <w:tab/>
        <w:t xml:space="preserve">C. </w:t>
      </w:r>
      <w:r w:rsidR="005B6B9F" w:rsidRPr="00A72D36">
        <w:t>unappro</w:t>
      </w:r>
      <w:r w:rsidR="00C64C5F">
        <w:rPr>
          <w:lang w:val="vi-VN"/>
        </w:rPr>
        <w:t>a</w:t>
      </w:r>
      <w:r w:rsidR="005B6B9F" w:rsidRPr="00A72D36">
        <w:t>chable</w:t>
      </w:r>
      <w:r w:rsidRPr="00A72D36">
        <w:t xml:space="preserve"> </w:t>
      </w:r>
      <w:r w:rsidRPr="00A72D36">
        <w:tab/>
      </w:r>
      <w:r w:rsidRPr="00A72D36">
        <w:tab/>
        <w:t xml:space="preserve">D. </w:t>
      </w:r>
      <w:r w:rsidR="005B6B9F" w:rsidRPr="00A72D36">
        <w:t>approachable</w:t>
      </w:r>
    </w:p>
    <w:p w:rsidR="008E20FC" w:rsidRPr="00B90930" w:rsidRDefault="001D0DF1" w:rsidP="008E20FC">
      <w:pPr>
        <w:spacing w:line="360" w:lineRule="auto"/>
        <w:jc w:val="both"/>
        <w:rPr>
          <w:lang w:val="vi-VN"/>
        </w:rPr>
      </w:pPr>
      <w:r w:rsidRPr="00A72D36">
        <w:t>6</w:t>
      </w:r>
      <w:r w:rsidR="00904499" w:rsidRPr="00A72D36">
        <w:t>.</w:t>
      </w:r>
      <w:r w:rsidR="00FE7A9E" w:rsidRPr="00A72D36">
        <w:t xml:space="preserve"> </w:t>
      </w:r>
      <w:r w:rsidR="008E20FC" w:rsidRPr="00A72D36">
        <w:t>“Can you help me with this project this weekend?” – ______________</w:t>
      </w:r>
      <w:r w:rsidR="00B90930">
        <w:rPr>
          <w:lang w:val="vi-VN"/>
        </w:rPr>
        <w:t>.</w:t>
      </w:r>
    </w:p>
    <w:p w:rsidR="008E20FC" w:rsidRPr="00A72D36" w:rsidRDefault="008E20FC" w:rsidP="008E20FC">
      <w:pPr>
        <w:spacing w:line="360" w:lineRule="auto"/>
        <w:ind w:left="720"/>
        <w:jc w:val="both"/>
      </w:pPr>
      <w:r w:rsidRPr="00A72D36">
        <w:t>A. “Sure, I’d be happy to help.”</w:t>
      </w:r>
      <w:r w:rsidRPr="00A72D36">
        <w:tab/>
      </w:r>
      <w:r w:rsidRPr="00A72D36">
        <w:tab/>
      </w:r>
      <w:r w:rsidRPr="00A72D36">
        <w:tab/>
        <w:t>B. “I need to buy more ink for the printer.”</w:t>
      </w:r>
    </w:p>
    <w:p w:rsidR="00A05B42" w:rsidRPr="00A72D36" w:rsidRDefault="008E20FC" w:rsidP="008E20FC">
      <w:pPr>
        <w:spacing w:line="360" w:lineRule="auto"/>
        <w:ind w:left="720"/>
        <w:jc w:val="both"/>
      </w:pPr>
      <w:r w:rsidRPr="00A72D36">
        <w:t>C. “OK! The movie starts at 7 p.m.”</w:t>
      </w:r>
      <w:r w:rsidRPr="00A72D36">
        <w:tab/>
      </w:r>
      <w:r w:rsidRPr="00A72D36">
        <w:tab/>
      </w:r>
      <w:r w:rsidRPr="00A72D36">
        <w:tab/>
        <w:t>D. “Why don't you tell your professor?”</w:t>
      </w:r>
    </w:p>
    <w:p w:rsidR="00410A0C" w:rsidRPr="00A72D36" w:rsidRDefault="00410A0C" w:rsidP="008E20FC">
      <w:pPr>
        <w:spacing w:line="360" w:lineRule="auto"/>
        <w:jc w:val="both"/>
        <w:rPr>
          <w:shd w:val="clear" w:color="auto" w:fill="FFFFFF"/>
        </w:rPr>
      </w:pPr>
      <w:r w:rsidRPr="00A72D36">
        <w:t>7</w:t>
      </w:r>
      <w:r w:rsidR="00904499" w:rsidRPr="00A72D36">
        <w:t>.</w:t>
      </w:r>
      <w:r w:rsidR="00701D49" w:rsidRPr="00A72D36">
        <w:t> </w:t>
      </w:r>
      <w:r w:rsidR="008E20FC" w:rsidRPr="00A72D36">
        <w:t xml:space="preserve">Now, </w:t>
      </w:r>
      <w:r w:rsidR="008E20FC" w:rsidRPr="00A72D36">
        <w:rPr>
          <w:shd w:val="clear" w:color="auto" w:fill="FFFFFF"/>
        </w:rPr>
        <w:t>Mary’s children ______________ up after school.</w:t>
      </w:r>
    </w:p>
    <w:p w:rsidR="008E20FC" w:rsidRPr="00A72D36" w:rsidRDefault="008E20FC" w:rsidP="008E20FC">
      <w:pPr>
        <w:spacing w:line="360" w:lineRule="auto"/>
        <w:jc w:val="both"/>
        <w:rPr>
          <w:shd w:val="clear" w:color="auto" w:fill="FFFFFF"/>
        </w:rPr>
      </w:pPr>
      <w:r w:rsidRPr="00A72D36">
        <w:rPr>
          <w:shd w:val="clear" w:color="auto" w:fill="FFFFFF"/>
        </w:rPr>
        <w:tab/>
        <w:t>A. are used to picking</w:t>
      </w:r>
      <w:r w:rsidRPr="00A72D36">
        <w:rPr>
          <w:shd w:val="clear" w:color="auto" w:fill="FFFFFF"/>
        </w:rPr>
        <w:tab/>
      </w:r>
      <w:r w:rsidRPr="00A72D36">
        <w:rPr>
          <w:shd w:val="clear" w:color="auto" w:fill="FFFFFF"/>
        </w:rPr>
        <w:tab/>
      </w:r>
      <w:r w:rsidRPr="00A72D36">
        <w:rPr>
          <w:shd w:val="clear" w:color="auto" w:fill="FFFFFF"/>
        </w:rPr>
        <w:tab/>
      </w:r>
      <w:r w:rsidRPr="00A72D36">
        <w:rPr>
          <w:shd w:val="clear" w:color="auto" w:fill="FFFFFF"/>
        </w:rPr>
        <w:tab/>
      </w:r>
      <w:r w:rsidRPr="00A72D36">
        <w:rPr>
          <w:shd w:val="clear" w:color="auto" w:fill="FFFFFF"/>
        </w:rPr>
        <w:tab/>
        <w:t>B. used to be picked</w:t>
      </w:r>
      <w:r w:rsidRPr="00A72D36">
        <w:rPr>
          <w:shd w:val="clear" w:color="auto" w:fill="FFFFFF"/>
        </w:rPr>
        <w:tab/>
      </w:r>
    </w:p>
    <w:p w:rsidR="008E20FC" w:rsidRPr="00A72D36" w:rsidRDefault="008E20FC" w:rsidP="008E20FC">
      <w:pPr>
        <w:spacing w:line="360" w:lineRule="auto"/>
        <w:ind w:firstLine="720"/>
        <w:jc w:val="both"/>
        <w:rPr>
          <w:shd w:val="clear" w:color="auto" w:fill="FFFFFF"/>
        </w:rPr>
      </w:pPr>
      <w:r w:rsidRPr="00A72D36">
        <w:rPr>
          <w:shd w:val="clear" w:color="auto" w:fill="FFFFFF"/>
        </w:rPr>
        <w:t>C. used to pick</w:t>
      </w:r>
      <w:r w:rsidRPr="00A72D36">
        <w:rPr>
          <w:shd w:val="clear" w:color="auto" w:fill="FFFFFF"/>
        </w:rPr>
        <w:tab/>
      </w:r>
      <w:r w:rsidRPr="00A72D36">
        <w:rPr>
          <w:shd w:val="clear" w:color="auto" w:fill="FFFFFF"/>
        </w:rPr>
        <w:tab/>
      </w:r>
      <w:r w:rsidRPr="00A72D36">
        <w:rPr>
          <w:shd w:val="clear" w:color="auto" w:fill="FFFFFF"/>
        </w:rPr>
        <w:tab/>
      </w:r>
      <w:r w:rsidRPr="00A72D36">
        <w:rPr>
          <w:shd w:val="clear" w:color="auto" w:fill="FFFFFF"/>
        </w:rPr>
        <w:tab/>
      </w:r>
      <w:r w:rsidRPr="00A72D36">
        <w:rPr>
          <w:shd w:val="clear" w:color="auto" w:fill="FFFFFF"/>
        </w:rPr>
        <w:tab/>
      </w:r>
      <w:r w:rsidRPr="00A72D36">
        <w:rPr>
          <w:shd w:val="clear" w:color="auto" w:fill="FFFFFF"/>
        </w:rPr>
        <w:tab/>
        <w:t>D. are used to being picked</w:t>
      </w:r>
    </w:p>
    <w:p w:rsidR="00410A0C" w:rsidRPr="00B90930" w:rsidRDefault="00410A0C" w:rsidP="008E20FC">
      <w:pPr>
        <w:spacing w:line="360" w:lineRule="auto"/>
        <w:jc w:val="both"/>
        <w:rPr>
          <w:lang w:val="vi-VN"/>
        </w:rPr>
      </w:pPr>
      <w:r w:rsidRPr="00A72D36">
        <w:t>8</w:t>
      </w:r>
      <w:r w:rsidR="0012762A" w:rsidRPr="00A72D36">
        <w:t>. </w:t>
      </w:r>
      <w:r w:rsidR="00B73912" w:rsidRPr="00A72D36">
        <w:t>Richard Byrd was ______________ first person in history to fly over ______________ North Pole</w:t>
      </w:r>
      <w:r w:rsidR="00B90930">
        <w:rPr>
          <w:lang w:val="vi-VN"/>
        </w:rPr>
        <w:t>.</w:t>
      </w:r>
    </w:p>
    <w:p w:rsidR="00B73912" w:rsidRPr="00A72D36" w:rsidRDefault="00B73912" w:rsidP="008E20FC">
      <w:pPr>
        <w:spacing w:line="360" w:lineRule="auto"/>
        <w:jc w:val="both"/>
      </w:pPr>
      <w:r w:rsidRPr="00A72D36">
        <w:tab/>
        <w:t xml:space="preserve">A. the – a </w:t>
      </w:r>
      <w:r w:rsidRPr="00A72D36">
        <w:tab/>
      </w:r>
      <w:r w:rsidRPr="00A72D36">
        <w:tab/>
        <w:t xml:space="preserve">B. the – </w:t>
      </w:r>
      <w:r w:rsidRPr="00A72D36">
        <w:rPr>
          <w:rFonts w:ascii="Cambria Math" w:hAnsi="Cambria Math" w:cs="Cambria Math"/>
        </w:rPr>
        <w:t>∅</w:t>
      </w:r>
      <w:r w:rsidRPr="00A72D36">
        <w:tab/>
      </w:r>
      <w:r w:rsidRPr="00A72D36">
        <w:tab/>
      </w:r>
      <w:r w:rsidRPr="00A72D36">
        <w:tab/>
        <w:t xml:space="preserve">C. the – the </w:t>
      </w:r>
      <w:r w:rsidRPr="00A72D36">
        <w:tab/>
      </w:r>
      <w:r w:rsidRPr="00A72D36">
        <w:tab/>
      </w:r>
      <w:r w:rsidRPr="00A72D36">
        <w:tab/>
        <w:t xml:space="preserve">D. </w:t>
      </w:r>
      <w:r w:rsidRPr="00A72D36">
        <w:rPr>
          <w:rFonts w:ascii="Cambria Math" w:hAnsi="Cambria Math" w:cs="Cambria Math"/>
        </w:rPr>
        <w:t>∅ – ∅</w:t>
      </w:r>
    </w:p>
    <w:p w:rsidR="00B73912" w:rsidRPr="00A72D36" w:rsidRDefault="001D0DF1" w:rsidP="00B73912">
      <w:pPr>
        <w:spacing w:line="360" w:lineRule="auto"/>
        <w:jc w:val="both"/>
      </w:pPr>
      <w:r w:rsidRPr="00A72D36">
        <w:t>9</w:t>
      </w:r>
      <w:r w:rsidR="00904499" w:rsidRPr="00A72D36">
        <w:t>.</w:t>
      </w:r>
      <w:r w:rsidR="00701D49" w:rsidRPr="00A72D36">
        <w:t> </w:t>
      </w:r>
      <w:r w:rsidR="00B73912" w:rsidRPr="00A72D36">
        <w:t>My mother ______________ dinner in the kitchen when my father returned home from work.</w:t>
      </w:r>
    </w:p>
    <w:p w:rsidR="00410A0C" w:rsidRPr="00A72D36" w:rsidRDefault="00B73912" w:rsidP="00B73912">
      <w:pPr>
        <w:spacing w:line="360" w:lineRule="auto"/>
        <w:ind w:firstLine="720"/>
        <w:jc w:val="both"/>
        <w:rPr>
          <w:shd w:val="clear" w:color="auto" w:fill="FFFFFF"/>
        </w:rPr>
      </w:pPr>
      <w:r w:rsidRPr="00A72D36">
        <w:t xml:space="preserve">A. is preparing </w:t>
      </w:r>
      <w:r w:rsidRPr="00A72D36">
        <w:tab/>
        <w:t xml:space="preserve">B. was preparing </w:t>
      </w:r>
      <w:r w:rsidRPr="00A72D36">
        <w:tab/>
      </w:r>
      <w:r w:rsidRPr="00A72D36">
        <w:tab/>
        <w:t xml:space="preserve">C. prepares </w:t>
      </w:r>
      <w:r w:rsidRPr="00A72D36">
        <w:tab/>
      </w:r>
      <w:r w:rsidRPr="00A72D36">
        <w:tab/>
      </w:r>
      <w:r w:rsidRPr="00A72D36">
        <w:tab/>
        <w:t>D. prepared</w:t>
      </w:r>
    </w:p>
    <w:p w:rsidR="00B73912" w:rsidRPr="00A72D36" w:rsidRDefault="00FC6F61" w:rsidP="00B73912">
      <w:pPr>
        <w:spacing w:line="360" w:lineRule="auto"/>
        <w:jc w:val="both"/>
      </w:pPr>
      <w:r w:rsidRPr="00A72D36">
        <w:t>10.</w:t>
      </w:r>
      <w:r w:rsidR="00680447" w:rsidRPr="00A72D36">
        <w:t> </w:t>
      </w:r>
      <w:r w:rsidR="00B73912" w:rsidRPr="00A72D36">
        <w:t>If you ______________ your application form before 5 p.m today, you ______________ able to register for the course.</w:t>
      </w:r>
    </w:p>
    <w:p w:rsidR="00B73912" w:rsidRPr="00A72D36" w:rsidRDefault="00B73912" w:rsidP="00B73912">
      <w:pPr>
        <w:spacing w:line="360" w:lineRule="auto"/>
        <w:ind w:firstLine="720"/>
        <w:jc w:val="both"/>
      </w:pPr>
      <w:r w:rsidRPr="00A72D36">
        <w:t>A. don’t submit – won’t be</w:t>
      </w:r>
      <w:r w:rsidRPr="00A72D36">
        <w:tab/>
      </w:r>
      <w:r w:rsidRPr="00A72D36">
        <w:tab/>
      </w:r>
      <w:r w:rsidRPr="00A72D36">
        <w:tab/>
      </w:r>
      <w:r w:rsidRPr="00A72D36">
        <w:tab/>
        <w:t xml:space="preserve">B. </w:t>
      </w:r>
      <w:r w:rsidR="009F769D" w:rsidRPr="00A72D36">
        <w:t>don’t</w:t>
      </w:r>
      <w:r w:rsidRPr="00A72D36">
        <w:t xml:space="preserve"> submit – wouldn’t be</w:t>
      </w:r>
    </w:p>
    <w:p w:rsidR="00101097" w:rsidRPr="00A72D36" w:rsidRDefault="00B73912" w:rsidP="00B73912">
      <w:pPr>
        <w:spacing w:line="360" w:lineRule="auto"/>
        <w:ind w:firstLine="720"/>
        <w:jc w:val="both"/>
      </w:pPr>
      <w:r w:rsidRPr="00A72D36">
        <w:t>C. didn’t submit – won’t be</w:t>
      </w:r>
      <w:r w:rsidRPr="00A72D36">
        <w:tab/>
      </w:r>
      <w:r w:rsidRPr="00A72D36">
        <w:tab/>
      </w:r>
      <w:r w:rsidRPr="00A72D36">
        <w:tab/>
      </w:r>
      <w:r w:rsidRPr="00A72D36">
        <w:tab/>
        <w:t xml:space="preserve">D. </w:t>
      </w:r>
      <w:r w:rsidR="009F769D" w:rsidRPr="00A72D36">
        <w:t>didn’t</w:t>
      </w:r>
      <w:r w:rsidRPr="00A72D36">
        <w:t xml:space="preserve"> submit – </w:t>
      </w:r>
      <w:r w:rsidR="009F769D" w:rsidRPr="00A72D36">
        <w:t>won’t</w:t>
      </w:r>
      <w:r w:rsidRPr="00A72D36">
        <w:t xml:space="preserve"> be</w:t>
      </w:r>
    </w:p>
    <w:p w:rsidR="005B6B9F" w:rsidRPr="00A72D36" w:rsidRDefault="005B6B9F" w:rsidP="005B6B9F">
      <w:pPr>
        <w:spacing w:line="360" w:lineRule="auto"/>
        <w:jc w:val="both"/>
      </w:pPr>
    </w:p>
    <w:p w:rsidR="001F7E7D" w:rsidRPr="00A72D36" w:rsidRDefault="00410A0C" w:rsidP="00410A0C">
      <w:pPr>
        <w:spacing w:line="360" w:lineRule="auto"/>
        <w:jc w:val="both"/>
        <w:rPr>
          <w:b/>
          <w:iCs/>
        </w:rPr>
      </w:pPr>
      <w:r w:rsidRPr="00A72D36">
        <w:rPr>
          <w:b/>
          <w:iCs/>
        </w:rPr>
        <w:lastRenderedPageBreak/>
        <w:t>Mark the letter A, B, C, or D on your answer sheet to indicate the word that differs from the other three in the position of primary stress in each of the following.</w:t>
      </w:r>
    </w:p>
    <w:p w:rsidR="00B73912" w:rsidRPr="00A72D36" w:rsidRDefault="00B73912" w:rsidP="00B73912">
      <w:pPr>
        <w:spacing w:line="360" w:lineRule="auto"/>
        <w:jc w:val="both"/>
        <w:rPr>
          <w:iCs/>
        </w:rPr>
      </w:pPr>
      <w:r w:rsidRPr="00A72D36">
        <w:rPr>
          <w:iCs/>
        </w:rPr>
        <w:t xml:space="preserve">11. A. metro </w:t>
      </w:r>
      <w:r w:rsidRPr="00A72D36">
        <w:rPr>
          <w:iCs/>
        </w:rPr>
        <w:tab/>
      </w:r>
      <w:r w:rsidRPr="00A72D36">
        <w:rPr>
          <w:iCs/>
        </w:rPr>
        <w:tab/>
      </w:r>
      <w:r w:rsidRPr="00A72D36">
        <w:rPr>
          <w:iCs/>
        </w:rPr>
        <w:tab/>
        <w:t xml:space="preserve">B. pursue </w:t>
      </w:r>
      <w:r w:rsidRPr="00A72D36">
        <w:rPr>
          <w:iCs/>
        </w:rPr>
        <w:tab/>
      </w:r>
      <w:r w:rsidRPr="00A72D36">
        <w:rPr>
          <w:iCs/>
        </w:rPr>
        <w:tab/>
      </w:r>
      <w:r w:rsidRPr="00A72D36">
        <w:rPr>
          <w:iCs/>
        </w:rPr>
        <w:tab/>
        <w:t xml:space="preserve">C. visit </w:t>
      </w:r>
      <w:r w:rsidRPr="00A72D36">
        <w:rPr>
          <w:iCs/>
        </w:rPr>
        <w:tab/>
      </w:r>
      <w:r w:rsidRPr="00A72D36">
        <w:rPr>
          <w:iCs/>
        </w:rPr>
        <w:tab/>
      </w:r>
      <w:r w:rsidRPr="00A72D36">
        <w:rPr>
          <w:iCs/>
        </w:rPr>
        <w:tab/>
        <w:t>D. carry</w:t>
      </w:r>
    </w:p>
    <w:p w:rsidR="00D55BC4" w:rsidRPr="00A72D36" w:rsidRDefault="00B73912" w:rsidP="00B73912">
      <w:pPr>
        <w:spacing w:line="360" w:lineRule="auto"/>
        <w:jc w:val="both"/>
        <w:rPr>
          <w:iCs/>
        </w:rPr>
      </w:pPr>
      <w:r w:rsidRPr="00A72D36">
        <w:rPr>
          <w:iCs/>
        </w:rPr>
        <w:t xml:space="preserve">12. A. </w:t>
      </w:r>
      <w:r w:rsidR="00E74798" w:rsidRPr="00A72D36">
        <w:rPr>
          <w:iCs/>
        </w:rPr>
        <w:t>formation</w:t>
      </w:r>
      <w:r w:rsidRPr="00A72D36">
        <w:rPr>
          <w:iCs/>
        </w:rPr>
        <w:t xml:space="preserve"> </w:t>
      </w:r>
      <w:r w:rsidRPr="00A72D36">
        <w:rPr>
          <w:iCs/>
        </w:rPr>
        <w:tab/>
      </w:r>
      <w:r w:rsidRPr="00A72D36">
        <w:rPr>
          <w:iCs/>
        </w:rPr>
        <w:tab/>
        <w:t xml:space="preserve">B. density </w:t>
      </w:r>
      <w:r w:rsidRPr="00A72D36">
        <w:rPr>
          <w:iCs/>
        </w:rPr>
        <w:tab/>
      </w:r>
      <w:r w:rsidRPr="00A72D36">
        <w:rPr>
          <w:iCs/>
        </w:rPr>
        <w:tab/>
      </w:r>
      <w:r w:rsidRPr="00A72D36">
        <w:rPr>
          <w:iCs/>
        </w:rPr>
        <w:tab/>
        <w:t xml:space="preserve">C. performance </w:t>
      </w:r>
      <w:r w:rsidRPr="00A72D36">
        <w:rPr>
          <w:iCs/>
        </w:rPr>
        <w:tab/>
      </w:r>
      <w:r w:rsidRPr="00A72D36">
        <w:rPr>
          <w:iCs/>
        </w:rPr>
        <w:tab/>
        <w:t>D. majestic</w:t>
      </w:r>
    </w:p>
    <w:p w:rsidR="00B73912" w:rsidRPr="00A72D36" w:rsidRDefault="00333538" w:rsidP="00E74798">
      <w:pPr>
        <w:spacing w:line="360" w:lineRule="auto"/>
        <w:ind w:firstLine="720"/>
        <w:jc w:val="both"/>
        <w:rPr>
          <w:iCs/>
        </w:rPr>
      </w:pPr>
      <w:r w:rsidRPr="00A72D36">
        <w:rPr>
          <w:iCs/>
        </w:rPr>
        <w:tab/>
      </w:r>
    </w:p>
    <w:p w:rsidR="00B31F37" w:rsidRPr="00A72D36" w:rsidRDefault="00B31F37" w:rsidP="007D2854">
      <w:pPr>
        <w:spacing w:line="360" w:lineRule="auto"/>
        <w:jc w:val="both"/>
        <w:rPr>
          <w:b/>
          <w:bCs/>
        </w:rPr>
      </w:pPr>
      <w:r w:rsidRPr="00A72D36">
        <w:rPr>
          <w:b/>
          <w:bCs/>
        </w:rPr>
        <w:t>Read the following announcement and mark the letter A, B, C, or D on your answer sheet to indicate the correct option that best fits each of the numbered blanks from 13 to 16.</w:t>
      </w:r>
    </w:p>
    <w:tbl>
      <w:tblPr>
        <w:tblStyle w:val="TableGrid"/>
        <w:tblW w:w="0" w:type="auto"/>
        <w:tblInd w:w="108" w:type="dxa"/>
        <w:tblLook w:val="04A0" w:firstRow="1" w:lastRow="0" w:firstColumn="1" w:lastColumn="0" w:noHBand="0" w:noVBand="1"/>
      </w:tblPr>
      <w:tblGrid>
        <w:gridCol w:w="10682"/>
      </w:tblGrid>
      <w:tr w:rsidR="00B73912" w:rsidRPr="00A72D36" w:rsidTr="00B73912">
        <w:tc>
          <w:tcPr>
            <w:tcW w:w="10800" w:type="dxa"/>
          </w:tcPr>
          <w:p w:rsidR="00B73912" w:rsidRPr="00A72D36" w:rsidRDefault="00B73912" w:rsidP="00E74798">
            <w:pPr>
              <w:spacing w:before="240" w:line="360" w:lineRule="auto"/>
              <w:jc w:val="center"/>
              <w:rPr>
                <w:b/>
                <w:iCs/>
              </w:rPr>
            </w:pPr>
            <w:r w:rsidRPr="00A72D36">
              <w:rPr>
                <w:b/>
                <w:iCs/>
              </w:rPr>
              <w:t>WHAT TO DO IN A MEDICAL EMERGENCY</w:t>
            </w:r>
          </w:p>
          <w:p w:rsidR="00B73912" w:rsidRPr="00A72D36" w:rsidRDefault="00B73912" w:rsidP="00E74798">
            <w:pPr>
              <w:spacing w:line="360" w:lineRule="auto"/>
              <w:ind w:left="72" w:right="162"/>
              <w:jc w:val="both"/>
              <w:rPr>
                <w:iCs/>
              </w:rPr>
            </w:pPr>
            <w:r w:rsidRPr="00A72D36">
              <w:rPr>
                <w:iCs/>
              </w:rPr>
              <w:t>Be prepared to (13) ______________ the following actions:</w:t>
            </w:r>
          </w:p>
          <w:p w:rsidR="00B73912" w:rsidRPr="00A72D36" w:rsidRDefault="00B73912" w:rsidP="00E74798">
            <w:pPr>
              <w:spacing w:line="360" w:lineRule="auto"/>
              <w:ind w:left="72" w:right="162"/>
              <w:jc w:val="both"/>
              <w:rPr>
                <w:iCs/>
              </w:rPr>
            </w:pPr>
            <w:r w:rsidRPr="00A72D36">
              <w:rPr>
                <w:iCs/>
              </w:rPr>
              <w:t>● Determine the location and quickest route to the nearest emergency department before an emergency happens.</w:t>
            </w:r>
          </w:p>
          <w:p w:rsidR="00B73912" w:rsidRPr="00A72D36" w:rsidRDefault="00B73912" w:rsidP="00E74798">
            <w:pPr>
              <w:spacing w:line="360" w:lineRule="auto"/>
              <w:ind w:left="72" w:right="162"/>
              <w:jc w:val="both"/>
              <w:rPr>
                <w:iCs/>
              </w:rPr>
            </w:pPr>
            <w:r w:rsidRPr="00A72D36">
              <w:rPr>
                <w:iCs/>
              </w:rPr>
              <w:t xml:space="preserve">● Keep emergency phone numbers posted in your home </w:t>
            </w:r>
            <w:r w:rsidR="009F769D" w:rsidRPr="00A72D36">
              <w:rPr>
                <w:iCs/>
              </w:rPr>
              <w:t>(14)</w:t>
            </w:r>
            <w:r w:rsidR="009F769D" w:rsidRPr="00A72D36">
              <w:t xml:space="preserve"> </w:t>
            </w:r>
            <w:r w:rsidR="009F769D" w:rsidRPr="00A72D36">
              <w:rPr>
                <w:iCs/>
              </w:rPr>
              <w:t xml:space="preserve">______________ </w:t>
            </w:r>
            <w:r w:rsidRPr="00A72D36">
              <w:rPr>
                <w:iCs/>
              </w:rPr>
              <w:t>you can easily access them. Also enter the numbers into your cell phone. These numbers include: fire department, police department, poison control center, ambulance center, your health care provider's phone numbers, contact numbers of neighbors or nearby friends or relatives, and work phone numbers.</w:t>
            </w:r>
          </w:p>
          <w:p w:rsidR="00B73912" w:rsidRPr="00A72D36" w:rsidRDefault="00B73912" w:rsidP="00E74798">
            <w:pPr>
              <w:spacing w:line="360" w:lineRule="auto"/>
              <w:ind w:left="72" w:right="162"/>
              <w:jc w:val="both"/>
              <w:rPr>
                <w:iCs/>
              </w:rPr>
            </w:pPr>
            <w:r w:rsidRPr="00A72D36">
              <w:rPr>
                <w:iCs/>
              </w:rPr>
              <w:t>● Know at which hospital(s) your provider practices and, if practical</w:t>
            </w:r>
            <w:r w:rsidR="009F769D" w:rsidRPr="00A72D36">
              <w:rPr>
                <w:iCs/>
              </w:rPr>
              <w:t>,</w:t>
            </w:r>
            <w:r w:rsidRPr="00A72D36">
              <w:rPr>
                <w:iCs/>
              </w:rPr>
              <w:t xml:space="preserve"> go there in an emergency.</w:t>
            </w:r>
          </w:p>
          <w:p w:rsidR="00B73912" w:rsidRPr="00A72D36" w:rsidRDefault="009F769D" w:rsidP="00E74798">
            <w:pPr>
              <w:spacing w:line="360" w:lineRule="auto"/>
              <w:ind w:left="72" w:right="162"/>
              <w:jc w:val="both"/>
              <w:rPr>
                <w:iCs/>
              </w:rPr>
            </w:pPr>
            <w:r w:rsidRPr="00A72D36">
              <w:rPr>
                <w:iCs/>
              </w:rPr>
              <w:t xml:space="preserve">● </w:t>
            </w:r>
            <w:r w:rsidR="00B73912" w:rsidRPr="00A72D36">
              <w:rPr>
                <w:iCs/>
              </w:rPr>
              <w:t xml:space="preserve">Wear a medical </w:t>
            </w:r>
            <w:r w:rsidRPr="00A72D36">
              <w:rPr>
                <w:iCs/>
              </w:rPr>
              <w:t>(15) ______________</w:t>
            </w:r>
            <w:r w:rsidR="00B73912" w:rsidRPr="00A72D36">
              <w:rPr>
                <w:iCs/>
              </w:rPr>
              <w:t xml:space="preserve"> tag if you have a chronic condition or look for one on a person who has </w:t>
            </w:r>
            <w:r w:rsidRPr="00A72D36">
              <w:rPr>
                <w:iCs/>
              </w:rPr>
              <w:t xml:space="preserve">(16) ______________ </w:t>
            </w:r>
            <w:r w:rsidR="00B73912" w:rsidRPr="00A72D36">
              <w:rPr>
                <w:iCs/>
              </w:rPr>
              <w:t>of the symptoms mentioned.</w:t>
            </w:r>
          </w:p>
          <w:p w:rsidR="00B73912" w:rsidRPr="00A72D36" w:rsidRDefault="00B73912" w:rsidP="00E74798">
            <w:pPr>
              <w:spacing w:line="360" w:lineRule="auto"/>
              <w:ind w:left="72" w:right="162"/>
              <w:jc w:val="both"/>
              <w:rPr>
                <w:iCs/>
              </w:rPr>
            </w:pPr>
            <w:r w:rsidRPr="00A72D36">
              <w:rPr>
                <w:iCs/>
              </w:rPr>
              <w:t>● Get a personal emergency response system if you're an older adult, especially if you live alone.</w:t>
            </w:r>
          </w:p>
          <w:p w:rsidR="00B73912" w:rsidRPr="00A72D36" w:rsidRDefault="00B73912" w:rsidP="00E74798">
            <w:pPr>
              <w:spacing w:line="360" w:lineRule="auto"/>
              <w:ind w:left="72" w:right="162"/>
              <w:jc w:val="right"/>
              <w:rPr>
                <w:b/>
                <w:i/>
                <w:iCs/>
              </w:rPr>
            </w:pPr>
            <w:r w:rsidRPr="00A72D36">
              <w:rPr>
                <w:i/>
                <w:iCs/>
                <w:sz w:val="20"/>
              </w:rPr>
              <w:t>(Adapted from https://medlineplus.sov/ency/article/001927.htm)</w:t>
            </w:r>
          </w:p>
        </w:tc>
      </w:tr>
    </w:tbl>
    <w:p w:rsidR="00B73912" w:rsidRPr="00A72D36" w:rsidRDefault="002C4FF6" w:rsidP="00B73912">
      <w:pPr>
        <w:spacing w:line="360" w:lineRule="auto"/>
        <w:jc w:val="both"/>
        <w:rPr>
          <w:iCs/>
        </w:rPr>
      </w:pPr>
      <w:r w:rsidRPr="00A72D36">
        <w:rPr>
          <w:b/>
          <w:iCs/>
        </w:rPr>
        <w:br/>
      </w:r>
      <w:r w:rsidR="009F769D" w:rsidRPr="00A72D36">
        <w:rPr>
          <w:iCs/>
        </w:rPr>
        <w:t>13. A. take</w:t>
      </w:r>
      <w:r w:rsidR="00AB56EB" w:rsidRPr="00A72D36">
        <w:rPr>
          <w:iCs/>
        </w:rPr>
        <w:tab/>
      </w:r>
      <w:r w:rsidR="00AB56EB" w:rsidRPr="00A72D36">
        <w:rPr>
          <w:iCs/>
        </w:rPr>
        <w:tab/>
      </w:r>
      <w:r w:rsidR="00AB56EB" w:rsidRPr="00A72D36">
        <w:rPr>
          <w:iCs/>
        </w:rPr>
        <w:tab/>
        <w:t>B. bake</w:t>
      </w:r>
      <w:r w:rsidR="00AB56EB" w:rsidRPr="00A72D36">
        <w:rPr>
          <w:iCs/>
        </w:rPr>
        <w:tab/>
      </w:r>
      <w:r w:rsidR="00AB56EB" w:rsidRPr="00A72D36">
        <w:rPr>
          <w:iCs/>
        </w:rPr>
        <w:tab/>
      </w:r>
      <w:r w:rsidR="00AB56EB" w:rsidRPr="00A72D36">
        <w:rPr>
          <w:iCs/>
        </w:rPr>
        <w:tab/>
        <w:t>C. dr</w:t>
      </w:r>
      <w:r w:rsidR="009F769D" w:rsidRPr="00A72D36">
        <w:rPr>
          <w:iCs/>
        </w:rPr>
        <w:t>ake</w:t>
      </w:r>
      <w:r w:rsidR="009F769D" w:rsidRPr="00A72D36">
        <w:rPr>
          <w:iCs/>
        </w:rPr>
        <w:tab/>
      </w:r>
      <w:r w:rsidR="009F769D" w:rsidRPr="00A72D36">
        <w:rPr>
          <w:iCs/>
        </w:rPr>
        <w:tab/>
      </w:r>
      <w:r w:rsidR="009F769D" w:rsidRPr="00A72D36">
        <w:rPr>
          <w:iCs/>
        </w:rPr>
        <w:tab/>
        <w:t>D. make</w:t>
      </w:r>
    </w:p>
    <w:p w:rsidR="009F769D" w:rsidRPr="00A72D36" w:rsidRDefault="009F769D" w:rsidP="00B73912">
      <w:pPr>
        <w:spacing w:line="360" w:lineRule="auto"/>
        <w:jc w:val="both"/>
        <w:rPr>
          <w:iCs/>
        </w:rPr>
      </w:pPr>
      <w:r w:rsidRPr="00A72D36">
        <w:rPr>
          <w:iCs/>
        </w:rPr>
        <w:t>14. A. when</w:t>
      </w:r>
      <w:r w:rsidRPr="00A72D36">
        <w:rPr>
          <w:iCs/>
        </w:rPr>
        <w:tab/>
      </w:r>
      <w:r w:rsidRPr="00A72D36">
        <w:rPr>
          <w:iCs/>
        </w:rPr>
        <w:tab/>
      </w:r>
      <w:r w:rsidRPr="00A72D36">
        <w:rPr>
          <w:iCs/>
        </w:rPr>
        <w:tab/>
        <w:t>B. which</w:t>
      </w:r>
      <w:r w:rsidRPr="00A72D36">
        <w:rPr>
          <w:iCs/>
        </w:rPr>
        <w:tab/>
      </w:r>
      <w:r w:rsidRPr="00A72D36">
        <w:rPr>
          <w:iCs/>
        </w:rPr>
        <w:tab/>
      </w:r>
      <w:r w:rsidRPr="00A72D36">
        <w:rPr>
          <w:iCs/>
        </w:rPr>
        <w:tab/>
        <w:t>C. who</w:t>
      </w:r>
      <w:r w:rsidRPr="00A72D36">
        <w:rPr>
          <w:iCs/>
        </w:rPr>
        <w:tab/>
      </w:r>
      <w:r w:rsidRPr="00A72D36">
        <w:rPr>
          <w:iCs/>
        </w:rPr>
        <w:tab/>
      </w:r>
      <w:r w:rsidRPr="00A72D36">
        <w:rPr>
          <w:iCs/>
        </w:rPr>
        <w:tab/>
      </w:r>
      <w:r w:rsidRPr="00A72D36">
        <w:rPr>
          <w:iCs/>
        </w:rPr>
        <w:tab/>
        <w:t>D. where</w:t>
      </w:r>
    </w:p>
    <w:p w:rsidR="009F769D" w:rsidRPr="00A72D36" w:rsidRDefault="009F769D" w:rsidP="00B73912">
      <w:pPr>
        <w:spacing w:line="360" w:lineRule="auto"/>
        <w:jc w:val="both"/>
        <w:rPr>
          <w:iCs/>
        </w:rPr>
      </w:pPr>
      <w:r w:rsidRPr="00A72D36">
        <w:rPr>
          <w:iCs/>
        </w:rPr>
        <w:t>15. A. identify</w:t>
      </w:r>
      <w:r w:rsidRPr="00A72D36">
        <w:rPr>
          <w:iCs/>
        </w:rPr>
        <w:tab/>
      </w:r>
      <w:r w:rsidRPr="00A72D36">
        <w:rPr>
          <w:iCs/>
        </w:rPr>
        <w:tab/>
      </w:r>
      <w:r w:rsidRPr="00A72D36">
        <w:rPr>
          <w:iCs/>
        </w:rPr>
        <w:tab/>
        <w:t>B. identification</w:t>
      </w:r>
      <w:r w:rsidR="00AB56EB" w:rsidRPr="00A72D36">
        <w:rPr>
          <w:iCs/>
        </w:rPr>
        <w:tab/>
      </w:r>
      <w:r w:rsidR="00AB56EB" w:rsidRPr="00A72D36">
        <w:rPr>
          <w:iCs/>
        </w:rPr>
        <w:tab/>
        <w:t>C. i</w:t>
      </w:r>
      <w:r w:rsidRPr="00A72D36">
        <w:rPr>
          <w:iCs/>
        </w:rPr>
        <w:t>dentical</w:t>
      </w:r>
      <w:r w:rsidRPr="00A72D36">
        <w:rPr>
          <w:iCs/>
        </w:rPr>
        <w:tab/>
      </w:r>
      <w:r w:rsidRPr="00A72D36">
        <w:rPr>
          <w:iCs/>
        </w:rPr>
        <w:tab/>
      </w:r>
      <w:r w:rsidRPr="00A72D36">
        <w:rPr>
          <w:iCs/>
        </w:rPr>
        <w:tab/>
        <w:t>D. identifiable</w:t>
      </w:r>
    </w:p>
    <w:p w:rsidR="009F769D" w:rsidRPr="00A72D36" w:rsidRDefault="009F769D" w:rsidP="00B73912">
      <w:pPr>
        <w:spacing w:line="360" w:lineRule="auto"/>
        <w:jc w:val="both"/>
        <w:rPr>
          <w:iCs/>
        </w:rPr>
      </w:pPr>
      <w:r w:rsidRPr="00A72D36">
        <w:rPr>
          <w:iCs/>
        </w:rPr>
        <w:t xml:space="preserve">16. A. </w:t>
      </w:r>
      <w:r w:rsidR="009A0B1E" w:rsidRPr="00A72D36">
        <w:rPr>
          <w:iCs/>
        </w:rPr>
        <w:t>either</w:t>
      </w:r>
      <w:r w:rsidRPr="00A72D36">
        <w:rPr>
          <w:iCs/>
        </w:rPr>
        <w:tab/>
      </w:r>
      <w:r w:rsidRPr="00A72D36">
        <w:rPr>
          <w:iCs/>
        </w:rPr>
        <w:tab/>
      </w:r>
      <w:r w:rsidRPr="00A72D36">
        <w:rPr>
          <w:iCs/>
        </w:rPr>
        <w:tab/>
        <w:t>B. any</w:t>
      </w:r>
      <w:r w:rsidRPr="00A72D36">
        <w:rPr>
          <w:iCs/>
        </w:rPr>
        <w:tab/>
      </w:r>
      <w:r w:rsidRPr="00A72D36">
        <w:rPr>
          <w:iCs/>
        </w:rPr>
        <w:tab/>
      </w:r>
      <w:r w:rsidRPr="00A72D36">
        <w:rPr>
          <w:iCs/>
        </w:rPr>
        <w:tab/>
      </w:r>
      <w:r w:rsidRPr="00A72D36">
        <w:rPr>
          <w:iCs/>
        </w:rPr>
        <w:tab/>
        <w:t>C. neither</w:t>
      </w:r>
      <w:r w:rsidRPr="00A72D36">
        <w:rPr>
          <w:iCs/>
        </w:rPr>
        <w:tab/>
      </w:r>
      <w:r w:rsidRPr="00A72D36">
        <w:rPr>
          <w:iCs/>
        </w:rPr>
        <w:tab/>
      </w:r>
      <w:r w:rsidRPr="00A72D36">
        <w:rPr>
          <w:iCs/>
        </w:rPr>
        <w:tab/>
        <w:t>D. none</w:t>
      </w:r>
    </w:p>
    <w:p w:rsidR="009A0B1E" w:rsidRPr="00A72D36" w:rsidRDefault="009A0B1E" w:rsidP="00B73912">
      <w:pPr>
        <w:spacing w:line="360" w:lineRule="auto"/>
        <w:jc w:val="both"/>
        <w:rPr>
          <w:iCs/>
        </w:rPr>
      </w:pPr>
    </w:p>
    <w:p w:rsidR="00701D49" w:rsidRPr="00A72D36" w:rsidRDefault="0022285B" w:rsidP="00463F88">
      <w:pPr>
        <w:spacing w:line="360" w:lineRule="auto"/>
        <w:jc w:val="both"/>
        <w:rPr>
          <w:b/>
        </w:rPr>
      </w:pPr>
      <w:r w:rsidRPr="00A72D36">
        <w:rPr>
          <w:b/>
          <w:iCs/>
        </w:rPr>
        <w:t>Mark the letter A, B, C, or D on your answer sheet to indicate the correct answer to each of the following questions from 17 to 18.</w:t>
      </w:r>
    </w:p>
    <w:p w:rsidR="009F769D" w:rsidRPr="00A72D36" w:rsidRDefault="009F769D" w:rsidP="009F769D">
      <w:pPr>
        <w:shd w:val="clear" w:color="auto" w:fill="FFFFFF"/>
        <w:spacing w:line="360" w:lineRule="auto"/>
        <w:ind w:firstLine="720"/>
        <w:jc w:val="both"/>
      </w:pPr>
      <w:r w:rsidRPr="00A72D36">
        <w:t xml:space="preserve">(17) </w:t>
      </w:r>
      <w:r w:rsidR="00B90930" w:rsidRPr="00A72D36">
        <w:rPr>
          <w:iCs/>
        </w:rPr>
        <w:t xml:space="preserve">______________ </w:t>
      </w:r>
      <w:r w:rsidRPr="00A72D36">
        <w:t xml:space="preserve">It gives people a chance to relax, reduce stress, and learn more about different cultures and traditions. (18) </w:t>
      </w:r>
      <w:r w:rsidR="00B90930" w:rsidRPr="00A72D36">
        <w:rPr>
          <w:iCs/>
        </w:rPr>
        <w:t>______________</w:t>
      </w:r>
    </w:p>
    <w:p w:rsidR="009F769D" w:rsidRPr="00A72D36" w:rsidRDefault="009F769D" w:rsidP="009F769D">
      <w:pPr>
        <w:shd w:val="clear" w:color="auto" w:fill="FFFFFF"/>
        <w:spacing w:line="360" w:lineRule="auto"/>
        <w:jc w:val="both"/>
      </w:pPr>
      <w:r w:rsidRPr="00A72D36">
        <w:t xml:space="preserve">17. </w:t>
      </w:r>
      <w:r w:rsidRPr="00A72D36">
        <w:rPr>
          <w:b/>
        </w:rPr>
        <w:t>Choose the TOPIC SENTENCE that can BEGIN the text most appropriately.</w:t>
      </w:r>
    </w:p>
    <w:p w:rsidR="009F769D" w:rsidRPr="00A72D36" w:rsidRDefault="009F769D" w:rsidP="009F769D">
      <w:pPr>
        <w:shd w:val="clear" w:color="auto" w:fill="FFFFFF"/>
        <w:spacing w:line="360" w:lineRule="auto"/>
        <w:ind w:left="720"/>
        <w:jc w:val="both"/>
      </w:pPr>
      <w:r w:rsidRPr="00A72D36">
        <w:t>A. Traveling has become an essential part of modern life.</w:t>
      </w:r>
    </w:p>
    <w:p w:rsidR="009F769D" w:rsidRPr="00A72D36" w:rsidRDefault="009F769D" w:rsidP="009F769D">
      <w:pPr>
        <w:shd w:val="clear" w:color="auto" w:fill="FFFFFF"/>
        <w:spacing w:line="360" w:lineRule="auto"/>
        <w:ind w:left="720"/>
        <w:jc w:val="both"/>
      </w:pPr>
      <w:r w:rsidRPr="00A72D36">
        <w:t>B. Traveling can sometimes be boring and expensive.</w:t>
      </w:r>
    </w:p>
    <w:p w:rsidR="009F769D" w:rsidRPr="00A72D36" w:rsidRDefault="009F769D" w:rsidP="009F769D">
      <w:pPr>
        <w:shd w:val="clear" w:color="auto" w:fill="FFFFFF"/>
        <w:spacing w:line="360" w:lineRule="auto"/>
        <w:ind w:left="720"/>
        <w:jc w:val="both"/>
      </w:pPr>
      <w:r w:rsidRPr="00A72D36">
        <w:t>C. Many people never travel far from their hometown.</w:t>
      </w:r>
    </w:p>
    <w:p w:rsidR="009F769D" w:rsidRPr="00A72D36" w:rsidRDefault="009F769D" w:rsidP="009F769D">
      <w:pPr>
        <w:shd w:val="clear" w:color="auto" w:fill="FFFFFF"/>
        <w:spacing w:line="360" w:lineRule="auto"/>
        <w:ind w:left="720"/>
        <w:jc w:val="both"/>
      </w:pPr>
      <w:r w:rsidRPr="00A72D36">
        <w:lastRenderedPageBreak/>
        <w:t>D. People should learn foreign languages before traveling.</w:t>
      </w:r>
    </w:p>
    <w:p w:rsidR="009F769D" w:rsidRPr="00A72D36" w:rsidRDefault="009F769D" w:rsidP="009F769D">
      <w:pPr>
        <w:shd w:val="clear" w:color="auto" w:fill="FFFFFF"/>
        <w:spacing w:line="360" w:lineRule="auto"/>
        <w:jc w:val="both"/>
      </w:pPr>
      <w:r w:rsidRPr="00A72D36">
        <w:t xml:space="preserve">18. </w:t>
      </w:r>
      <w:r w:rsidRPr="00A72D36">
        <w:rPr>
          <w:b/>
        </w:rPr>
        <w:t>Put the sentences (a–c) in the correct order, then fill in the blank to make a logical text.</w:t>
      </w:r>
    </w:p>
    <w:p w:rsidR="009F769D" w:rsidRPr="00A72D36" w:rsidRDefault="009F769D" w:rsidP="009F769D">
      <w:pPr>
        <w:shd w:val="clear" w:color="auto" w:fill="FFFFFF"/>
        <w:spacing w:line="360" w:lineRule="auto"/>
        <w:jc w:val="both"/>
      </w:pPr>
      <w:r w:rsidRPr="00A72D36">
        <w:t>a. It helps them make unforgettable memories with friends and family.</w:t>
      </w:r>
    </w:p>
    <w:p w:rsidR="009F769D" w:rsidRPr="00A72D36" w:rsidRDefault="009F769D" w:rsidP="009F769D">
      <w:pPr>
        <w:shd w:val="clear" w:color="auto" w:fill="FFFFFF"/>
        <w:spacing w:line="360" w:lineRule="auto"/>
        <w:jc w:val="both"/>
      </w:pPr>
      <w:r w:rsidRPr="00A72D36">
        <w:t>b. Traveling offers many physical, emotional, and social benefits.</w:t>
      </w:r>
    </w:p>
    <w:p w:rsidR="009F769D" w:rsidRPr="00A72D36" w:rsidRDefault="009F769D" w:rsidP="009F769D">
      <w:pPr>
        <w:shd w:val="clear" w:color="auto" w:fill="FFFFFF"/>
        <w:spacing w:line="360" w:lineRule="auto"/>
        <w:jc w:val="both"/>
      </w:pPr>
      <w:r w:rsidRPr="00A72D36">
        <w:t>c. People can also improve communication skills by meeting new people.</w:t>
      </w:r>
    </w:p>
    <w:p w:rsidR="006B0E2D" w:rsidRPr="00A72D36" w:rsidRDefault="009A0B1E" w:rsidP="009F769D">
      <w:pPr>
        <w:shd w:val="clear" w:color="auto" w:fill="FFFFFF"/>
        <w:spacing w:line="360" w:lineRule="auto"/>
        <w:ind w:firstLine="720"/>
        <w:jc w:val="both"/>
      </w:pPr>
      <w:r w:rsidRPr="00A72D36">
        <w:t>A. a – b – c</w:t>
      </w:r>
      <w:r w:rsidR="009F769D" w:rsidRPr="00A72D36">
        <w:tab/>
      </w:r>
      <w:r w:rsidR="009F769D" w:rsidRPr="00A72D36">
        <w:tab/>
      </w:r>
      <w:r w:rsidRPr="00A72D36">
        <w:t>B. b – c – a</w:t>
      </w:r>
      <w:r w:rsidR="009F769D" w:rsidRPr="00A72D36">
        <w:tab/>
      </w:r>
      <w:r w:rsidR="009F769D" w:rsidRPr="00A72D36">
        <w:tab/>
      </w:r>
      <w:r w:rsidR="009F769D" w:rsidRPr="00A72D36">
        <w:tab/>
        <w:t>C. b – a – c</w:t>
      </w:r>
      <w:r w:rsidR="009F769D" w:rsidRPr="00A72D36">
        <w:tab/>
      </w:r>
      <w:r w:rsidR="009F769D" w:rsidRPr="00A72D36">
        <w:tab/>
      </w:r>
      <w:r w:rsidR="009F769D" w:rsidRPr="00A72D36">
        <w:tab/>
        <w:t>D. c – a – b</w:t>
      </w:r>
    </w:p>
    <w:p w:rsidR="009A0B1E" w:rsidRPr="00A72D36" w:rsidRDefault="009A0B1E" w:rsidP="009A0B1E">
      <w:pPr>
        <w:shd w:val="clear" w:color="auto" w:fill="FFFFFF"/>
        <w:spacing w:line="360" w:lineRule="auto"/>
        <w:jc w:val="both"/>
      </w:pPr>
    </w:p>
    <w:p w:rsidR="0022285B" w:rsidRPr="00A72D36" w:rsidRDefault="0022285B" w:rsidP="000B207A">
      <w:pPr>
        <w:spacing w:line="360" w:lineRule="auto"/>
        <w:jc w:val="both"/>
        <w:rPr>
          <w:b/>
          <w:iCs/>
        </w:rPr>
      </w:pPr>
      <w:r w:rsidRPr="00A72D36">
        <w:rPr>
          <w:b/>
          <w:iCs/>
        </w:rPr>
        <w:t>Mark the letter A, B, C or D on your answer sheet to indicate the correct option that best fits each of the numbered blanks from 19 to 24.</w:t>
      </w:r>
    </w:p>
    <w:p w:rsidR="00E27E93" w:rsidRPr="00A72D36" w:rsidRDefault="00E27E93" w:rsidP="00E27E93">
      <w:pPr>
        <w:shd w:val="clear" w:color="auto" w:fill="FFFFFF"/>
        <w:spacing w:line="360" w:lineRule="auto"/>
        <w:jc w:val="center"/>
        <w:rPr>
          <w:b/>
          <w:iCs/>
        </w:rPr>
      </w:pPr>
      <w:r w:rsidRPr="00A72D36">
        <w:rPr>
          <w:b/>
          <w:iCs/>
        </w:rPr>
        <w:t>THE MODERN CARS OF THE FUTURE</w:t>
      </w:r>
    </w:p>
    <w:p w:rsidR="00E27E93" w:rsidRPr="00A72D36" w:rsidRDefault="00E27E93" w:rsidP="00E27E93">
      <w:pPr>
        <w:shd w:val="clear" w:color="auto" w:fill="FFFFFF"/>
        <w:spacing w:line="360" w:lineRule="auto"/>
        <w:ind w:firstLine="720"/>
        <w:jc w:val="both"/>
        <w:rPr>
          <w:iCs/>
        </w:rPr>
      </w:pPr>
      <w:r w:rsidRPr="00A72D36">
        <w:rPr>
          <w:iCs/>
        </w:rPr>
        <w:t xml:space="preserve">There is no doubt that the automotive industry is advancing rapidly, and one key question is </w:t>
      </w:r>
      <w:r w:rsidRPr="00A72D36">
        <w:rPr>
          <w:iCs/>
        </w:rPr>
        <w:br/>
        <w:t>(19) ______________ to meet global expectations. The era (20) ______________ vehicles depended entirely on fossil fuels, which caused serious environmental problems, is gradually disappearing. Today, consumers are more conscious of sustainability, (21) ______________ they tend to compare a wide range of power systems, from electric engines to hydrogen fuel cells, before making a purchase.</w:t>
      </w:r>
    </w:p>
    <w:p w:rsidR="00E27E93" w:rsidRPr="00A72D36" w:rsidRDefault="00E27E93" w:rsidP="00E27E93">
      <w:pPr>
        <w:shd w:val="clear" w:color="auto" w:fill="FFFFFF"/>
        <w:spacing w:line="360" w:lineRule="auto"/>
        <w:ind w:firstLine="720"/>
        <w:jc w:val="both"/>
        <w:rPr>
          <w:iCs/>
        </w:rPr>
      </w:pPr>
      <w:r w:rsidRPr="00A72D36">
        <w:rPr>
          <w:iCs/>
        </w:rPr>
        <w:t>As environmental awareness increases, there is (22) ______________ pressure on companies to create cleaner and more intelligent transportation solutions. In response, major automakers are adjusting their development plans to (23) ______________ the rising demand for zero-emission vehicles. Brands like Tesla and several European manufacturers are now producing cars that run solely on electricity, supported by cutting-edge battery innovations.</w:t>
      </w:r>
    </w:p>
    <w:p w:rsidR="00E27E93" w:rsidRPr="00A72D36" w:rsidRDefault="00E27E93" w:rsidP="00E27E93">
      <w:pPr>
        <w:shd w:val="clear" w:color="auto" w:fill="FFFFFF"/>
        <w:spacing w:line="360" w:lineRule="auto"/>
        <w:ind w:firstLine="720"/>
        <w:jc w:val="both"/>
        <w:rPr>
          <w:iCs/>
        </w:rPr>
      </w:pPr>
      <w:r w:rsidRPr="00A72D36">
        <w:rPr>
          <w:iCs/>
        </w:rPr>
        <w:t>Urban planners (24) ______________ adapt as well. Charging stations are being installed in residential areas, office complexes, and public car parks. As electric vehicles become more widespread, cities will inevitably transform to support them, leading to transportation systems that are cleaner, faster, and more efficient than ever before.</w:t>
      </w:r>
    </w:p>
    <w:p w:rsidR="00E27E93" w:rsidRPr="00A72D36" w:rsidRDefault="00E27E93" w:rsidP="00A72D36">
      <w:pPr>
        <w:shd w:val="clear" w:color="auto" w:fill="FFFFFF"/>
        <w:spacing w:line="360" w:lineRule="auto"/>
        <w:jc w:val="both"/>
        <w:rPr>
          <w:iCs/>
        </w:rPr>
      </w:pPr>
      <w:r w:rsidRPr="00A72D36">
        <w:rPr>
          <w:iCs/>
        </w:rPr>
        <w:t>19. A. how manufacturers can improve their technology</w:t>
      </w:r>
      <w:r w:rsidRPr="00A72D36">
        <w:rPr>
          <w:iCs/>
        </w:rPr>
        <w:tab/>
        <w:t>B. how can manufacturers improve their technology</w:t>
      </w:r>
    </w:p>
    <w:p w:rsidR="00E27E93" w:rsidRPr="00A72D36" w:rsidRDefault="00E27E93" w:rsidP="00A72D36">
      <w:pPr>
        <w:shd w:val="clear" w:color="auto" w:fill="FFFFFF"/>
        <w:spacing w:line="360" w:lineRule="auto"/>
        <w:ind w:left="360"/>
        <w:jc w:val="both"/>
        <w:rPr>
          <w:iCs/>
        </w:rPr>
      </w:pPr>
      <w:r w:rsidRPr="00A72D36">
        <w:rPr>
          <w:iCs/>
        </w:rPr>
        <w:t>C. how to manufacturers improve their technology</w:t>
      </w:r>
      <w:r w:rsidRPr="00A72D36">
        <w:rPr>
          <w:iCs/>
        </w:rPr>
        <w:tab/>
        <w:t>D. what do manufacturers improve their technology</w:t>
      </w:r>
    </w:p>
    <w:p w:rsidR="00E27E93" w:rsidRPr="00A72D36" w:rsidRDefault="00E27E93" w:rsidP="00E27E93">
      <w:pPr>
        <w:shd w:val="clear" w:color="auto" w:fill="FFFFFF"/>
        <w:spacing w:line="360" w:lineRule="auto"/>
        <w:jc w:val="both"/>
        <w:rPr>
          <w:iCs/>
        </w:rPr>
      </w:pPr>
      <w:r w:rsidRPr="00A72D36">
        <w:rPr>
          <w:iCs/>
        </w:rPr>
        <w:t>20. A. where  </w:t>
      </w:r>
      <w:r w:rsidRPr="00A72D36">
        <w:rPr>
          <w:iCs/>
        </w:rPr>
        <w:tab/>
      </w:r>
      <w:r w:rsidRPr="00A72D36">
        <w:rPr>
          <w:iCs/>
        </w:rPr>
        <w:tab/>
      </w:r>
      <w:r w:rsidR="00D22432" w:rsidRPr="00A72D36">
        <w:rPr>
          <w:iCs/>
        </w:rPr>
        <w:t xml:space="preserve">B. </w:t>
      </w:r>
      <w:r w:rsidR="00E81F1F" w:rsidRPr="00A72D36">
        <w:rPr>
          <w:iCs/>
        </w:rPr>
        <w:t>whom</w:t>
      </w:r>
      <w:r w:rsidR="00D22432" w:rsidRPr="00A72D36">
        <w:rPr>
          <w:iCs/>
        </w:rPr>
        <w:t xml:space="preserve"> </w:t>
      </w:r>
      <w:r w:rsidRPr="00A72D36">
        <w:rPr>
          <w:iCs/>
        </w:rPr>
        <w:t>  </w:t>
      </w:r>
      <w:r w:rsidRPr="00A72D36">
        <w:rPr>
          <w:iCs/>
        </w:rPr>
        <w:tab/>
      </w:r>
      <w:r w:rsidRPr="00A72D36">
        <w:rPr>
          <w:iCs/>
        </w:rPr>
        <w:tab/>
      </w:r>
      <w:r w:rsidRPr="00A72D36">
        <w:rPr>
          <w:iCs/>
        </w:rPr>
        <w:tab/>
      </w:r>
      <w:r w:rsidR="00D22432" w:rsidRPr="00A72D36">
        <w:rPr>
          <w:iCs/>
        </w:rPr>
        <w:t xml:space="preserve">C. when </w:t>
      </w:r>
      <w:r w:rsidRPr="00A72D36">
        <w:rPr>
          <w:iCs/>
        </w:rPr>
        <w:t>  </w:t>
      </w:r>
      <w:r w:rsidRPr="00A72D36">
        <w:rPr>
          <w:iCs/>
        </w:rPr>
        <w:tab/>
      </w:r>
      <w:r w:rsidRPr="00A72D36">
        <w:rPr>
          <w:iCs/>
        </w:rPr>
        <w:tab/>
      </w:r>
      <w:r w:rsidRPr="00A72D36">
        <w:rPr>
          <w:iCs/>
        </w:rPr>
        <w:tab/>
        <w:t>D. which</w:t>
      </w:r>
    </w:p>
    <w:p w:rsidR="00E27E93" w:rsidRPr="00A72D36" w:rsidRDefault="00E27E93" w:rsidP="00E27E93">
      <w:pPr>
        <w:shd w:val="clear" w:color="auto" w:fill="FFFFFF"/>
        <w:spacing w:line="360" w:lineRule="auto"/>
        <w:jc w:val="both"/>
        <w:rPr>
          <w:iCs/>
        </w:rPr>
      </w:pPr>
      <w:r w:rsidRPr="00A72D36">
        <w:rPr>
          <w:iCs/>
        </w:rPr>
        <w:t>21. A. because  </w:t>
      </w:r>
      <w:r w:rsidRPr="00A72D36">
        <w:rPr>
          <w:iCs/>
        </w:rPr>
        <w:tab/>
      </w:r>
      <w:r w:rsidRPr="00A72D36">
        <w:rPr>
          <w:iCs/>
        </w:rPr>
        <w:tab/>
        <w:t>B. so   </w:t>
      </w:r>
      <w:r w:rsidRPr="00A72D36">
        <w:rPr>
          <w:iCs/>
        </w:rPr>
        <w:tab/>
      </w:r>
      <w:r w:rsidRPr="00A72D36">
        <w:rPr>
          <w:iCs/>
        </w:rPr>
        <w:tab/>
      </w:r>
      <w:r w:rsidRPr="00A72D36">
        <w:rPr>
          <w:iCs/>
        </w:rPr>
        <w:tab/>
        <w:t>C. although  </w:t>
      </w:r>
      <w:r w:rsidRPr="00A72D36">
        <w:rPr>
          <w:iCs/>
        </w:rPr>
        <w:tab/>
      </w:r>
      <w:r w:rsidRPr="00A72D36">
        <w:rPr>
          <w:iCs/>
        </w:rPr>
        <w:tab/>
        <w:t>D. unless</w:t>
      </w:r>
    </w:p>
    <w:p w:rsidR="00E27E93" w:rsidRPr="00A72D36" w:rsidRDefault="00E27E93" w:rsidP="00E27E93">
      <w:pPr>
        <w:shd w:val="clear" w:color="auto" w:fill="FFFFFF"/>
        <w:spacing w:line="360" w:lineRule="auto"/>
        <w:jc w:val="both"/>
        <w:rPr>
          <w:iCs/>
        </w:rPr>
      </w:pPr>
      <w:r w:rsidRPr="00A72D36">
        <w:rPr>
          <w:iCs/>
        </w:rPr>
        <w:t>22. A. nothing less than  </w:t>
      </w:r>
      <w:r w:rsidRPr="00A72D36">
        <w:rPr>
          <w:iCs/>
        </w:rPr>
        <w:tab/>
      </w:r>
      <w:r w:rsidR="00D22432" w:rsidRPr="00A72D36">
        <w:rPr>
          <w:iCs/>
        </w:rPr>
        <w:t xml:space="preserve">B. less than </w:t>
      </w:r>
      <w:r w:rsidRPr="00A72D36">
        <w:rPr>
          <w:iCs/>
        </w:rPr>
        <w:t>  </w:t>
      </w:r>
      <w:r w:rsidRPr="00A72D36">
        <w:rPr>
          <w:iCs/>
        </w:rPr>
        <w:tab/>
      </w:r>
      <w:r w:rsidRPr="00A72D36">
        <w:rPr>
          <w:iCs/>
        </w:rPr>
        <w:tab/>
        <w:t>C. much fewer  </w:t>
      </w:r>
      <w:r w:rsidRPr="00A72D36">
        <w:rPr>
          <w:iCs/>
        </w:rPr>
        <w:tab/>
      </w:r>
      <w:r w:rsidRPr="00A72D36">
        <w:rPr>
          <w:iCs/>
        </w:rPr>
        <w:tab/>
      </w:r>
      <w:r w:rsidR="00D22432" w:rsidRPr="00A72D36">
        <w:rPr>
          <w:iCs/>
        </w:rPr>
        <w:t xml:space="preserve">D. far more </w:t>
      </w:r>
    </w:p>
    <w:p w:rsidR="00E27E93" w:rsidRPr="00A72D36" w:rsidRDefault="00E27E93" w:rsidP="00E27E93">
      <w:pPr>
        <w:shd w:val="clear" w:color="auto" w:fill="FFFFFF"/>
        <w:spacing w:line="360" w:lineRule="auto"/>
        <w:jc w:val="both"/>
        <w:rPr>
          <w:iCs/>
        </w:rPr>
      </w:pPr>
      <w:r w:rsidRPr="00A72D36">
        <w:rPr>
          <w:iCs/>
        </w:rPr>
        <w:t>23. A. put up with  </w:t>
      </w:r>
      <w:r w:rsidRPr="00A72D36">
        <w:rPr>
          <w:iCs/>
        </w:rPr>
        <w:tab/>
        <w:t>B. keep up with  </w:t>
      </w:r>
      <w:r w:rsidRPr="00A72D36">
        <w:rPr>
          <w:iCs/>
        </w:rPr>
        <w:tab/>
      </w:r>
      <w:r w:rsidRPr="00A72D36">
        <w:rPr>
          <w:iCs/>
        </w:rPr>
        <w:tab/>
        <w:t>C. take after  </w:t>
      </w:r>
      <w:r w:rsidRPr="00A72D36">
        <w:rPr>
          <w:iCs/>
        </w:rPr>
        <w:tab/>
      </w:r>
      <w:r w:rsidRPr="00A72D36">
        <w:rPr>
          <w:iCs/>
        </w:rPr>
        <w:tab/>
        <w:t>D. come across</w:t>
      </w:r>
    </w:p>
    <w:p w:rsidR="005A2F32" w:rsidRPr="00A72D36" w:rsidRDefault="00D22432" w:rsidP="00E27E93">
      <w:pPr>
        <w:shd w:val="clear" w:color="auto" w:fill="FFFFFF"/>
        <w:spacing w:line="360" w:lineRule="auto"/>
        <w:jc w:val="both"/>
        <w:rPr>
          <w:iCs/>
        </w:rPr>
      </w:pPr>
      <w:r w:rsidRPr="00A72D36">
        <w:rPr>
          <w:iCs/>
        </w:rPr>
        <w:t xml:space="preserve">24. A. must   </w:t>
      </w:r>
      <w:r w:rsidR="00E27E93" w:rsidRPr="00A72D36">
        <w:rPr>
          <w:iCs/>
        </w:rPr>
        <w:t>  </w:t>
      </w:r>
      <w:r w:rsidR="00A72D36">
        <w:rPr>
          <w:iCs/>
        </w:rPr>
        <w:tab/>
      </w:r>
      <w:r w:rsidR="00E27E93" w:rsidRPr="00A72D36">
        <w:rPr>
          <w:iCs/>
        </w:rPr>
        <w:tab/>
      </w:r>
      <w:r w:rsidRPr="00A72D36">
        <w:rPr>
          <w:iCs/>
        </w:rPr>
        <w:t>B. may</w:t>
      </w:r>
      <w:r w:rsidR="00E27E93" w:rsidRPr="00A72D36">
        <w:rPr>
          <w:iCs/>
        </w:rPr>
        <w:tab/>
      </w:r>
      <w:r w:rsidR="00E27E93" w:rsidRPr="00A72D36">
        <w:rPr>
          <w:iCs/>
        </w:rPr>
        <w:tab/>
      </w:r>
      <w:r w:rsidR="00E27E93" w:rsidRPr="00A72D36">
        <w:rPr>
          <w:iCs/>
        </w:rPr>
        <w:tab/>
      </w:r>
      <w:r w:rsidR="00E27E93" w:rsidRPr="00A72D36">
        <w:rPr>
          <w:iCs/>
        </w:rPr>
        <w:tab/>
        <w:t>C. might  </w:t>
      </w:r>
      <w:r w:rsidR="00E27E93" w:rsidRPr="00A72D36">
        <w:rPr>
          <w:iCs/>
        </w:rPr>
        <w:tab/>
      </w:r>
      <w:r w:rsidR="00E27E93" w:rsidRPr="00A72D36">
        <w:rPr>
          <w:iCs/>
        </w:rPr>
        <w:tab/>
      </w:r>
      <w:r w:rsidR="00E27E93" w:rsidRPr="00A72D36">
        <w:rPr>
          <w:iCs/>
        </w:rPr>
        <w:tab/>
        <w:t>D. would</w:t>
      </w:r>
    </w:p>
    <w:p w:rsidR="00E81F1F" w:rsidRPr="00A72D36" w:rsidRDefault="00E81F1F" w:rsidP="00E81F1F">
      <w:pPr>
        <w:shd w:val="clear" w:color="auto" w:fill="FFFFFF"/>
        <w:spacing w:line="360" w:lineRule="auto"/>
        <w:jc w:val="both"/>
        <w:rPr>
          <w:iCs/>
        </w:rPr>
      </w:pPr>
    </w:p>
    <w:p w:rsidR="00701D49" w:rsidRPr="00A72D36" w:rsidRDefault="00995ACB" w:rsidP="005519D7">
      <w:pPr>
        <w:shd w:val="clear" w:color="auto" w:fill="FFFFFF"/>
        <w:spacing w:line="360" w:lineRule="auto"/>
        <w:jc w:val="both"/>
        <w:rPr>
          <w:b/>
        </w:rPr>
      </w:pPr>
      <w:r w:rsidRPr="00A72D36">
        <w:rPr>
          <w:b/>
          <w:iCs/>
        </w:rPr>
        <w:t>Mark the letter A, B, C, or D on your answer sheet to indicate the sentence that is closest in meaning to the original sentence in each of the following questions.</w:t>
      </w:r>
    </w:p>
    <w:p w:rsidR="00995ACB" w:rsidRPr="00A72D36" w:rsidRDefault="00995ACB" w:rsidP="00995ACB">
      <w:pPr>
        <w:shd w:val="clear" w:color="auto" w:fill="FFFFFF"/>
        <w:spacing w:line="360" w:lineRule="auto"/>
        <w:jc w:val="both"/>
        <w:rPr>
          <w:iCs/>
        </w:rPr>
      </w:pPr>
      <w:r w:rsidRPr="00A72D36">
        <w:rPr>
          <w:iCs/>
        </w:rPr>
        <w:lastRenderedPageBreak/>
        <w:t>25. It is compulsory for every student in my class to finish their homework before class.</w:t>
      </w:r>
    </w:p>
    <w:p w:rsidR="00995ACB" w:rsidRPr="00A72D36" w:rsidRDefault="00995ACB" w:rsidP="00995ACB">
      <w:pPr>
        <w:shd w:val="clear" w:color="auto" w:fill="FFFFFF"/>
        <w:spacing w:line="360" w:lineRule="auto"/>
        <w:ind w:left="720"/>
        <w:jc w:val="both"/>
        <w:rPr>
          <w:iCs/>
        </w:rPr>
      </w:pPr>
      <w:r w:rsidRPr="00A72D36">
        <w:rPr>
          <w:iCs/>
        </w:rPr>
        <w:t>A. Every student in my class must finish their homework before class.</w:t>
      </w:r>
    </w:p>
    <w:p w:rsidR="00995ACB" w:rsidRPr="00A72D36" w:rsidRDefault="00995ACB" w:rsidP="00995ACB">
      <w:pPr>
        <w:shd w:val="clear" w:color="auto" w:fill="FFFFFF"/>
        <w:spacing w:line="360" w:lineRule="auto"/>
        <w:ind w:left="720"/>
        <w:jc w:val="both"/>
        <w:rPr>
          <w:iCs/>
        </w:rPr>
      </w:pPr>
      <w:r w:rsidRPr="00A72D36">
        <w:rPr>
          <w:iCs/>
        </w:rPr>
        <w:t>B. Every student in my class needn’t finish their homework before class.</w:t>
      </w:r>
    </w:p>
    <w:p w:rsidR="00995ACB" w:rsidRPr="00A72D36" w:rsidRDefault="00995ACB" w:rsidP="00995ACB">
      <w:pPr>
        <w:shd w:val="clear" w:color="auto" w:fill="FFFFFF"/>
        <w:spacing w:line="360" w:lineRule="auto"/>
        <w:ind w:left="720"/>
        <w:jc w:val="both"/>
        <w:rPr>
          <w:iCs/>
        </w:rPr>
      </w:pPr>
      <w:r w:rsidRPr="00A72D36">
        <w:rPr>
          <w:iCs/>
        </w:rPr>
        <w:t>C. Every student in my class can’t finish their homework before class.</w:t>
      </w:r>
    </w:p>
    <w:p w:rsidR="00995ACB" w:rsidRPr="00A72D36" w:rsidRDefault="00995ACB" w:rsidP="00995ACB">
      <w:pPr>
        <w:shd w:val="clear" w:color="auto" w:fill="FFFFFF"/>
        <w:spacing w:line="360" w:lineRule="auto"/>
        <w:ind w:left="720"/>
        <w:jc w:val="both"/>
        <w:rPr>
          <w:iCs/>
        </w:rPr>
      </w:pPr>
      <w:r w:rsidRPr="00A72D36">
        <w:rPr>
          <w:iCs/>
        </w:rPr>
        <w:t>D. Every student in my class could finish their homework before class.</w:t>
      </w:r>
    </w:p>
    <w:p w:rsidR="00D879F7" w:rsidRPr="00A72D36" w:rsidRDefault="00995ACB" w:rsidP="00D879F7">
      <w:pPr>
        <w:shd w:val="clear" w:color="auto" w:fill="FFFFFF"/>
        <w:spacing w:line="360" w:lineRule="auto"/>
        <w:jc w:val="both"/>
        <w:rPr>
          <w:iCs/>
        </w:rPr>
      </w:pPr>
      <w:r w:rsidRPr="00A72D36">
        <w:rPr>
          <w:iCs/>
        </w:rPr>
        <w:t xml:space="preserve">26. </w:t>
      </w:r>
      <w:r w:rsidR="00D879F7" w:rsidRPr="00A72D36">
        <w:rPr>
          <w:iCs/>
        </w:rPr>
        <w:t>The last time I talked to my best friend was one month ago.</w:t>
      </w:r>
    </w:p>
    <w:p w:rsidR="00D879F7" w:rsidRPr="00A72D36" w:rsidRDefault="00D879F7" w:rsidP="00D879F7">
      <w:pPr>
        <w:shd w:val="clear" w:color="auto" w:fill="FFFFFF"/>
        <w:spacing w:line="360" w:lineRule="auto"/>
        <w:ind w:left="720"/>
        <w:jc w:val="both"/>
        <w:rPr>
          <w:iCs/>
        </w:rPr>
      </w:pPr>
      <w:r w:rsidRPr="00A72D36">
        <w:rPr>
          <w:iCs/>
        </w:rPr>
        <w:t>A. My best friend and I haven’t talked for a month.</w:t>
      </w:r>
    </w:p>
    <w:p w:rsidR="00D879F7" w:rsidRPr="00A72D36" w:rsidRDefault="00D879F7" w:rsidP="00D879F7">
      <w:pPr>
        <w:shd w:val="clear" w:color="auto" w:fill="FFFFFF"/>
        <w:spacing w:line="360" w:lineRule="auto"/>
        <w:ind w:left="720"/>
        <w:jc w:val="both"/>
        <w:rPr>
          <w:iCs/>
        </w:rPr>
      </w:pPr>
      <w:r w:rsidRPr="00A72D36">
        <w:rPr>
          <w:iCs/>
        </w:rPr>
        <w:t>B. I have talk to my best friend for a month at least.</w:t>
      </w:r>
    </w:p>
    <w:p w:rsidR="00D879F7" w:rsidRPr="00A72D36" w:rsidRDefault="00D879F7" w:rsidP="00D879F7">
      <w:pPr>
        <w:shd w:val="clear" w:color="auto" w:fill="FFFFFF"/>
        <w:spacing w:line="360" w:lineRule="auto"/>
        <w:ind w:left="720"/>
        <w:jc w:val="both"/>
        <w:rPr>
          <w:iCs/>
        </w:rPr>
      </w:pPr>
      <w:r w:rsidRPr="00A72D36">
        <w:rPr>
          <w:iCs/>
        </w:rPr>
        <w:t>C. I talked to my best friend a month ago at least.</w:t>
      </w:r>
    </w:p>
    <w:p w:rsidR="000C201E" w:rsidRPr="00A72D36" w:rsidRDefault="00D879F7" w:rsidP="00D879F7">
      <w:pPr>
        <w:shd w:val="clear" w:color="auto" w:fill="FFFFFF"/>
        <w:spacing w:line="360" w:lineRule="auto"/>
        <w:ind w:left="720"/>
        <w:jc w:val="both"/>
        <w:rPr>
          <w:iCs/>
        </w:rPr>
      </w:pPr>
      <w:r w:rsidRPr="00A72D36">
        <w:rPr>
          <w:iCs/>
        </w:rPr>
        <w:t>D. I talked to my best friend after a month.</w:t>
      </w:r>
    </w:p>
    <w:p w:rsidR="00D879F7" w:rsidRPr="00A72D36" w:rsidRDefault="00D879F7" w:rsidP="00D879F7">
      <w:pPr>
        <w:shd w:val="clear" w:color="auto" w:fill="FFFFFF"/>
        <w:spacing w:line="360" w:lineRule="auto"/>
        <w:jc w:val="both"/>
        <w:rPr>
          <w:iCs/>
        </w:rPr>
      </w:pPr>
    </w:p>
    <w:p w:rsidR="00995ACB" w:rsidRPr="00A72D36" w:rsidRDefault="00995ACB" w:rsidP="00C24150">
      <w:pPr>
        <w:spacing w:line="360" w:lineRule="auto"/>
        <w:jc w:val="both"/>
        <w:rPr>
          <w:b/>
          <w:iCs/>
        </w:rPr>
      </w:pPr>
      <w:r w:rsidRPr="00A72D36">
        <w:rPr>
          <w:b/>
          <w:iCs/>
        </w:rPr>
        <w:t>Mark the letter A, B, C, or D on your answer sheet to indicate the sentence that is best made from the given cues in each of the following questions.</w:t>
      </w:r>
    </w:p>
    <w:p w:rsidR="00E27E93" w:rsidRPr="00A72D36" w:rsidRDefault="00E27E93" w:rsidP="00E27E93">
      <w:pPr>
        <w:shd w:val="clear" w:color="auto" w:fill="FFFFFF"/>
        <w:spacing w:line="360" w:lineRule="auto"/>
        <w:jc w:val="both"/>
      </w:pPr>
      <w:r w:rsidRPr="00A72D36">
        <w:t>27. It / important / take / care / both / physical / mental health.</w:t>
      </w:r>
    </w:p>
    <w:p w:rsidR="00E27E93" w:rsidRPr="00A72D36" w:rsidRDefault="00E27E93" w:rsidP="00E27E93">
      <w:pPr>
        <w:shd w:val="clear" w:color="auto" w:fill="FFFFFF"/>
        <w:spacing w:line="360" w:lineRule="auto"/>
        <w:ind w:left="720"/>
        <w:jc w:val="both"/>
      </w:pPr>
      <w:r w:rsidRPr="00A72D36">
        <w:t>A. It is important of taking care of both physical mental health.</w:t>
      </w:r>
    </w:p>
    <w:p w:rsidR="00E27E93" w:rsidRPr="00A72D36" w:rsidRDefault="00E27E93" w:rsidP="00E27E93">
      <w:pPr>
        <w:shd w:val="clear" w:color="auto" w:fill="FFFFFF"/>
        <w:spacing w:line="360" w:lineRule="auto"/>
        <w:ind w:left="720"/>
        <w:jc w:val="both"/>
      </w:pPr>
      <w:r w:rsidRPr="00A72D36">
        <w:t xml:space="preserve">B. It is important </w:t>
      </w:r>
      <w:r w:rsidR="00557338" w:rsidRPr="00A72D36">
        <w:t>about</w:t>
      </w:r>
      <w:r w:rsidRPr="00A72D36">
        <w:t xml:space="preserve"> taking care of both physical mental health.</w:t>
      </w:r>
    </w:p>
    <w:p w:rsidR="00E27E93" w:rsidRPr="00A72D36" w:rsidRDefault="00E27E93" w:rsidP="00E27E93">
      <w:pPr>
        <w:shd w:val="clear" w:color="auto" w:fill="FFFFFF"/>
        <w:spacing w:line="360" w:lineRule="auto"/>
        <w:ind w:left="720"/>
        <w:jc w:val="both"/>
      </w:pPr>
      <w:r w:rsidRPr="00A72D36">
        <w:t>C. It is important to take care both physical mental health.</w:t>
      </w:r>
    </w:p>
    <w:p w:rsidR="00E27E93" w:rsidRPr="00A72D36" w:rsidRDefault="00E27E93" w:rsidP="00E27E93">
      <w:pPr>
        <w:shd w:val="clear" w:color="auto" w:fill="FFFFFF"/>
        <w:spacing w:line="360" w:lineRule="auto"/>
        <w:ind w:left="720"/>
        <w:jc w:val="both"/>
      </w:pPr>
      <w:r w:rsidRPr="00A72D36">
        <w:t>D. It is important to take care of both physical mental health.</w:t>
      </w:r>
    </w:p>
    <w:p w:rsidR="00E27E93" w:rsidRPr="00A72D36" w:rsidRDefault="00E27E93" w:rsidP="00E27E93">
      <w:pPr>
        <w:shd w:val="clear" w:color="auto" w:fill="FFFFFF"/>
        <w:spacing w:line="360" w:lineRule="auto"/>
        <w:jc w:val="both"/>
      </w:pPr>
      <w:r w:rsidRPr="00A72D36">
        <w:t>28. We / decide / stay / that / ancient / house / despite / old / facilities.</w:t>
      </w:r>
    </w:p>
    <w:p w:rsidR="00E27E93" w:rsidRPr="00A72D36" w:rsidRDefault="00E27E93" w:rsidP="00E27E93">
      <w:pPr>
        <w:shd w:val="clear" w:color="auto" w:fill="FFFFFF"/>
        <w:spacing w:line="360" w:lineRule="auto"/>
        <w:ind w:left="720"/>
        <w:jc w:val="both"/>
      </w:pPr>
      <w:r w:rsidRPr="00A72D36">
        <w:t>A. We decided stay in that ancient house despite its old facilities.</w:t>
      </w:r>
    </w:p>
    <w:p w:rsidR="00E27E93" w:rsidRPr="00A72D36" w:rsidRDefault="00E27E93" w:rsidP="00E27E93">
      <w:pPr>
        <w:shd w:val="clear" w:color="auto" w:fill="FFFFFF"/>
        <w:spacing w:line="360" w:lineRule="auto"/>
        <w:ind w:left="720"/>
        <w:jc w:val="both"/>
      </w:pPr>
      <w:r w:rsidRPr="00A72D36">
        <w:t>B. We decided staying in that ancient house despite its old facilities.</w:t>
      </w:r>
    </w:p>
    <w:p w:rsidR="00E27E93" w:rsidRPr="00A72D36" w:rsidRDefault="00E27E93" w:rsidP="00E27E93">
      <w:pPr>
        <w:shd w:val="clear" w:color="auto" w:fill="FFFFFF"/>
        <w:spacing w:line="360" w:lineRule="auto"/>
        <w:ind w:left="720"/>
        <w:jc w:val="both"/>
      </w:pPr>
      <w:r w:rsidRPr="00A72D36">
        <w:t>C. We decided to stay in that ancient house despite it has old facilities.</w:t>
      </w:r>
    </w:p>
    <w:p w:rsidR="003E73FC" w:rsidRPr="00A72D36" w:rsidRDefault="00E27E93" w:rsidP="00E27E93">
      <w:pPr>
        <w:shd w:val="clear" w:color="auto" w:fill="FFFFFF"/>
        <w:spacing w:line="360" w:lineRule="auto"/>
        <w:ind w:left="720"/>
        <w:jc w:val="both"/>
      </w:pPr>
      <w:r w:rsidRPr="00A72D36">
        <w:t>D. We decided to stay in that ancient house despite its old facilities.</w:t>
      </w:r>
    </w:p>
    <w:p w:rsidR="00A72D36" w:rsidRPr="00A72D36" w:rsidRDefault="00A72D36" w:rsidP="00E27E93">
      <w:pPr>
        <w:shd w:val="clear" w:color="auto" w:fill="FFFFFF"/>
        <w:spacing w:line="360" w:lineRule="auto"/>
        <w:ind w:left="720"/>
        <w:jc w:val="both"/>
        <w:rPr>
          <w:b/>
        </w:rPr>
      </w:pPr>
    </w:p>
    <w:p w:rsidR="00964219" w:rsidRPr="00A72D36" w:rsidRDefault="007A0A08" w:rsidP="00B62C84">
      <w:pPr>
        <w:shd w:val="clear" w:color="auto" w:fill="FFFFFF"/>
        <w:spacing w:line="360" w:lineRule="auto"/>
        <w:jc w:val="both"/>
        <w:rPr>
          <w:b/>
          <w:iCs/>
        </w:rPr>
      </w:pPr>
      <w:r w:rsidRPr="00A72D36">
        <w:rPr>
          <w:b/>
          <w:iCs/>
          <w:noProof/>
        </w:rPr>
        <w:t>Read the following notice or message and mark the letter A, B, C or D on your answer sheet to indicate the correct answer to each of the following questions</w:t>
      </w:r>
      <w:r w:rsidR="00701D49" w:rsidRPr="00A72D36">
        <w:rPr>
          <w:b/>
          <w:iCs/>
        </w:rPr>
        <w:t>.</w:t>
      </w:r>
    </w:p>
    <w:tbl>
      <w:tblPr>
        <w:tblStyle w:val="TableGrid"/>
        <w:tblW w:w="11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3420"/>
      </w:tblGrid>
      <w:tr w:rsidR="00E27E93" w:rsidRPr="00A72D36" w:rsidTr="00EF4CB1">
        <w:tc>
          <w:tcPr>
            <w:tcW w:w="7650" w:type="dxa"/>
          </w:tcPr>
          <w:p w:rsidR="00E27E93" w:rsidRPr="00A72D36" w:rsidRDefault="00E27E93" w:rsidP="007A0A08">
            <w:pPr>
              <w:spacing w:line="360" w:lineRule="auto"/>
              <w:jc w:val="both"/>
              <w:rPr>
                <w:iCs/>
              </w:rPr>
            </w:pPr>
            <w:r w:rsidRPr="00A72D36">
              <w:rPr>
                <w:iCs/>
              </w:rPr>
              <w:t>29. What does the sign say?</w:t>
            </w:r>
          </w:p>
          <w:p w:rsidR="00E27E93" w:rsidRPr="00A72D36" w:rsidRDefault="00E27E93" w:rsidP="00E27E93">
            <w:pPr>
              <w:spacing w:line="360" w:lineRule="auto"/>
              <w:ind w:left="702"/>
              <w:jc w:val="both"/>
              <w:rPr>
                <w:iCs/>
              </w:rPr>
            </w:pPr>
            <w:r w:rsidRPr="00A72D36">
              <w:rPr>
                <w:iCs/>
              </w:rPr>
              <w:t>A. Electricity is in higher place.</w:t>
            </w:r>
          </w:p>
          <w:p w:rsidR="00E27E93" w:rsidRPr="00A72D36" w:rsidRDefault="00E27E93" w:rsidP="00E27E93">
            <w:pPr>
              <w:spacing w:line="360" w:lineRule="auto"/>
              <w:ind w:left="702"/>
              <w:jc w:val="both"/>
              <w:rPr>
                <w:iCs/>
              </w:rPr>
            </w:pPr>
            <w:r w:rsidRPr="00A72D36">
              <w:rPr>
                <w:iCs/>
              </w:rPr>
              <w:t>B. Be careful! High-tech devices!</w:t>
            </w:r>
          </w:p>
          <w:p w:rsidR="00E27E93" w:rsidRPr="00A72D36" w:rsidRDefault="00E27E93" w:rsidP="00E27E93">
            <w:pPr>
              <w:spacing w:line="360" w:lineRule="auto"/>
              <w:ind w:left="702"/>
              <w:jc w:val="both"/>
              <w:rPr>
                <w:iCs/>
              </w:rPr>
            </w:pPr>
            <w:r w:rsidRPr="00A72D36">
              <w:rPr>
                <w:iCs/>
              </w:rPr>
              <w:t>C. Serious injury or death may occur.</w:t>
            </w:r>
          </w:p>
          <w:p w:rsidR="00E27E93" w:rsidRPr="00A72D36" w:rsidRDefault="00E27E93" w:rsidP="00E27E93">
            <w:pPr>
              <w:spacing w:line="360" w:lineRule="auto"/>
              <w:ind w:left="702"/>
              <w:jc w:val="both"/>
              <w:rPr>
                <w:iCs/>
              </w:rPr>
            </w:pPr>
            <w:r w:rsidRPr="00A72D36">
              <w:rPr>
                <w:iCs/>
              </w:rPr>
              <w:t>D. Voltage is not high enough.</w:t>
            </w:r>
          </w:p>
        </w:tc>
        <w:tc>
          <w:tcPr>
            <w:tcW w:w="3420" w:type="dxa"/>
          </w:tcPr>
          <w:p w:rsidR="00E27E93" w:rsidRPr="00A72D36" w:rsidRDefault="00E27E93" w:rsidP="007A0A08">
            <w:pPr>
              <w:spacing w:line="360" w:lineRule="auto"/>
              <w:jc w:val="both"/>
              <w:rPr>
                <w:iCs/>
              </w:rPr>
            </w:pPr>
            <w:r w:rsidRPr="00A72D36">
              <w:rPr>
                <w:iCs/>
                <w:noProof/>
              </w:rPr>
              <w:drawing>
                <wp:inline distT="0" distB="0" distL="0" distR="0" wp14:anchorId="7587D5E7" wp14:editId="7725F11B">
                  <wp:extent cx="1778837"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79085" cy="1314633"/>
                          </a:xfrm>
                          <a:prstGeom prst="rect">
                            <a:avLst/>
                          </a:prstGeom>
                        </pic:spPr>
                      </pic:pic>
                    </a:graphicData>
                  </a:graphic>
                </wp:inline>
              </w:drawing>
            </w:r>
          </w:p>
        </w:tc>
      </w:tr>
    </w:tbl>
    <w:p w:rsidR="007A0A08" w:rsidRPr="00A72D36" w:rsidRDefault="007A0A08" w:rsidP="00557338">
      <w:pPr>
        <w:spacing w:before="100" w:beforeAutospacing="1" w:after="100" w:afterAutospacing="1" w:line="360" w:lineRule="auto"/>
        <w:rPr>
          <w:b/>
        </w:rPr>
      </w:pPr>
    </w:p>
    <w:tbl>
      <w:tblPr>
        <w:tblStyle w:val="TableGrid"/>
        <w:tblW w:w="11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960"/>
      </w:tblGrid>
      <w:tr w:rsidR="00E27E93" w:rsidRPr="00A72D36" w:rsidTr="00CA1300">
        <w:trPr>
          <w:trHeight w:val="2043"/>
        </w:trPr>
        <w:tc>
          <w:tcPr>
            <w:tcW w:w="7380" w:type="dxa"/>
          </w:tcPr>
          <w:p w:rsidR="00E27E93" w:rsidRPr="00A72D36" w:rsidRDefault="00E27E93" w:rsidP="00E27E93">
            <w:pPr>
              <w:spacing w:line="360" w:lineRule="auto"/>
              <w:jc w:val="both"/>
              <w:rPr>
                <w:iCs/>
              </w:rPr>
            </w:pPr>
            <w:r w:rsidRPr="00A72D36">
              <w:rPr>
                <w:iCs/>
              </w:rPr>
              <w:lastRenderedPageBreak/>
              <w:t>30. What does the notice say?</w:t>
            </w:r>
          </w:p>
          <w:p w:rsidR="00E27E93" w:rsidRPr="00A72D36" w:rsidRDefault="00E27E93" w:rsidP="00E27E93">
            <w:pPr>
              <w:spacing w:line="360" w:lineRule="auto"/>
              <w:ind w:left="702"/>
              <w:jc w:val="both"/>
              <w:rPr>
                <w:iCs/>
              </w:rPr>
            </w:pPr>
            <w:r w:rsidRPr="00A72D36">
              <w:rPr>
                <w:iCs/>
              </w:rPr>
              <w:t>A. Reflecting takes a moment so keep breathing deeply.</w:t>
            </w:r>
          </w:p>
          <w:p w:rsidR="00E27E93" w:rsidRPr="00A72D36" w:rsidRDefault="00E27E93" w:rsidP="00E27E93">
            <w:pPr>
              <w:spacing w:line="360" w:lineRule="auto"/>
              <w:ind w:left="702"/>
              <w:jc w:val="both"/>
              <w:rPr>
                <w:iCs/>
              </w:rPr>
            </w:pPr>
            <w:r w:rsidRPr="00A72D36">
              <w:rPr>
                <w:iCs/>
              </w:rPr>
              <w:t>B. Reflecting is a good way to recharge; however, breathing is not.</w:t>
            </w:r>
          </w:p>
          <w:p w:rsidR="00E27E93" w:rsidRPr="00A72D36" w:rsidRDefault="00E27E93" w:rsidP="00E27E93">
            <w:pPr>
              <w:spacing w:line="360" w:lineRule="auto"/>
              <w:ind w:left="702"/>
              <w:jc w:val="both"/>
              <w:rPr>
                <w:iCs/>
              </w:rPr>
            </w:pPr>
            <w:r w:rsidRPr="00A72D36">
              <w:rPr>
                <w:iCs/>
              </w:rPr>
              <w:t>C. Taking a deep breath is also a good way to recharge.</w:t>
            </w:r>
          </w:p>
          <w:p w:rsidR="00E27E93" w:rsidRPr="00A72D36" w:rsidRDefault="00E27E93" w:rsidP="00E27E93">
            <w:pPr>
              <w:spacing w:line="360" w:lineRule="auto"/>
              <w:ind w:left="702"/>
              <w:jc w:val="both"/>
              <w:rPr>
                <w:iCs/>
              </w:rPr>
            </w:pPr>
            <w:r w:rsidRPr="00A72D36">
              <w:rPr>
                <w:iCs/>
              </w:rPr>
              <w:t>D. Recharging is fine without deep breaths</w:t>
            </w:r>
          </w:p>
        </w:tc>
        <w:tc>
          <w:tcPr>
            <w:tcW w:w="3960" w:type="dxa"/>
          </w:tcPr>
          <w:p w:rsidR="00E27E93" w:rsidRPr="00A72D36" w:rsidRDefault="00E27E93" w:rsidP="007A0A08">
            <w:pPr>
              <w:spacing w:line="360" w:lineRule="auto"/>
              <w:jc w:val="both"/>
              <w:rPr>
                <w:iCs/>
              </w:rPr>
            </w:pPr>
            <w:r w:rsidRPr="00A72D36">
              <w:rPr>
                <w:iCs/>
                <w:noProof/>
              </w:rPr>
              <w:drawing>
                <wp:anchor distT="0" distB="0" distL="114300" distR="114300" simplePos="0" relativeHeight="251658240" behindDoc="0" locked="0" layoutInCell="1" allowOverlap="1" wp14:anchorId="059F921F" wp14:editId="55B565BC">
                  <wp:simplePos x="3952875" y="466725"/>
                  <wp:positionH relativeFrom="margin">
                    <wp:align>center</wp:align>
                  </wp:positionH>
                  <wp:positionV relativeFrom="margin">
                    <wp:align>top</wp:align>
                  </wp:positionV>
                  <wp:extent cx="2143125" cy="1266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43125" cy="1266825"/>
                          </a:xfrm>
                          <a:prstGeom prst="rect">
                            <a:avLst/>
                          </a:prstGeom>
                        </pic:spPr>
                      </pic:pic>
                    </a:graphicData>
                  </a:graphic>
                </wp:anchor>
              </w:drawing>
            </w:r>
          </w:p>
        </w:tc>
      </w:tr>
    </w:tbl>
    <w:p w:rsidR="00374D5F" w:rsidRPr="00A72D36" w:rsidRDefault="00A72D36" w:rsidP="00C65DC5">
      <w:pPr>
        <w:shd w:val="clear" w:color="auto" w:fill="FFFFFF"/>
        <w:spacing w:line="360" w:lineRule="auto"/>
        <w:jc w:val="both"/>
        <w:rPr>
          <w:b/>
        </w:rPr>
      </w:pPr>
      <w:r>
        <w:rPr>
          <w:b/>
        </w:rPr>
        <w:br/>
      </w:r>
      <w:r w:rsidR="00EC5D0F" w:rsidRPr="00A72D36">
        <w:rPr>
          <w:b/>
        </w:rPr>
        <w:t>Read the following passage and mark the letter A, B, C, or D on your answer sheet to indicate the correct answer to each of the following questions from 31 to 36.</w:t>
      </w:r>
    </w:p>
    <w:p w:rsidR="00E27E93" w:rsidRPr="00A72D36" w:rsidRDefault="00E27E93" w:rsidP="00E27E93">
      <w:pPr>
        <w:shd w:val="clear" w:color="auto" w:fill="FFFFFF"/>
        <w:spacing w:line="360" w:lineRule="auto"/>
        <w:ind w:firstLine="720"/>
        <w:jc w:val="both"/>
      </w:pPr>
      <w:r w:rsidRPr="00A72D36">
        <w:t xml:space="preserve">Memory is a critical part of any kind of studying, and effective memorization is strongly correlated with success in foreign language classes. Although people often think of memory as a fixed quality, it’s actually a skill that you can improve through deliberate practice. </w:t>
      </w:r>
    </w:p>
    <w:p w:rsidR="00E27E93" w:rsidRPr="00A72D36" w:rsidRDefault="00E27E93" w:rsidP="00E27E93">
      <w:pPr>
        <w:shd w:val="clear" w:color="auto" w:fill="FFFFFF"/>
        <w:spacing w:line="360" w:lineRule="auto"/>
        <w:ind w:firstLine="720"/>
        <w:jc w:val="both"/>
      </w:pPr>
      <w:r w:rsidRPr="00A72D36">
        <w:t xml:space="preserve">There's a </w:t>
      </w:r>
      <w:r w:rsidRPr="00A72D36">
        <w:rPr>
          <w:b/>
          <w:u w:val="single"/>
        </w:rPr>
        <w:t>considerable</w:t>
      </w:r>
      <w:r w:rsidRPr="00A72D36">
        <w:t xml:space="preserve"> amount of research on how memory works, as well as a wide range of strategies for improving memory. For example, scientific experiments show that our short-term memory can only hold about 7 pieces of new information at once. Therefore, if you’re working on a long list of new vocabulary words, start by breaking it up into smaller chunks, and study one shorter section at a time. Additionally, research also suggests that actively trying to recall information is more effective than simply reviewing information; essentially, self-testing will help you more than re-reading your notes will. </w:t>
      </w:r>
    </w:p>
    <w:p w:rsidR="007072D4" w:rsidRPr="00A72D36" w:rsidRDefault="00E27E93" w:rsidP="00E27E93">
      <w:pPr>
        <w:shd w:val="clear" w:color="auto" w:fill="FFFFFF"/>
        <w:spacing w:line="360" w:lineRule="auto"/>
        <w:ind w:firstLine="720"/>
        <w:jc w:val="both"/>
      </w:pPr>
      <w:r w:rsidRPr="00A72D36">
        <w:t xml:space="preserve">The best way to start working on your memory is to build on the techniques that you already know work for you. For example, if associating a word with a picture is effective for you, then you should add images into your vocabulary practice. However, if you’re not sure where to start, here's a '‘beginner’’ formula for memorizing a new word: use the word at least five times the first day that you learn it, then multiple times over the week, at least once every day. </w:t>
      </w:r>
    </w:p>
    <w:p w:rsidR="007072D4" w:rsidRPr="00A72D36" w:rsidRDefault="00E27E93" w:rsidP="007072D4">
      <w:pPr>
        <w:shd w:val="clear" w:color="auto" w:fill="FFFFFF"/>
        <w:spacing w:line="360" w:lineRule="auto"/>
        <w:ind w:firstLine="720"/>
        <w:jc w:val="both"/>
      </w:pPr>
      <w:r w:rsidRPr="00A72D36">
        <w:t xml:space="preserve">In addition to </w:t>
      </w:r>
      <w:r w:rsidRPr="00A72D36">
        <w:rPr>
          <w:b/>
          <w:u w:val="single"/>
        </w:rPr>
        <w:t>figuring out</w:t>
      </w:r>
      <w:r w:rsidRPr="00A72D36">
        <w:t xml:space="preserve"> which memorization techniques work best for you, it’s also important to actively protect your memory. For example, experiencing a strong emotion has been shown to sharply decrease the ability to memorize unrelated content, so if you’ve just watched a horror movie, it’s probably not a great time for vocabulary review! </w:t>
      </w:r>
    </w:p>
    <w:p w:rsidR="00D01E87" w:rsidRPr="00A72D36" w:rsidRDefault="00E27E93" w:rsidP="007072D4">
      <w:pPr>
        <w:shd w:val="clear" w:color="auto" w:fill="FFFFFF"/>
        <w:spacing w:line="360" w:lineRule="auto"/>
        <w:ind w:firstLine="720"/>
        <w:jc w:val="right"/>
        <w:rPr>
          <w:i/>
          <w:sz w:val="20"/>
        </w:rPr>
      </w:pPr>
      <w:r w:rsidRPr="00A72D36">
        <w:rPr>
          <w:i/>
          <w:sz w:val="20"/>
        </w:rPr>
        <w:t>(Adapted from https://learninscenter.unC.edu/tips-and-tools/learnins-a-second-language/)</w:t>
      </w:r>
    </w:p>
    <w:p w:rsidR="007072D4" w:rsidRPr="00A72D36" w:rsidRDefault="007072D4" w:rsidP="00EE583A">
      <w:pPr>
        <w:shd w:val="clear" w:color="auto" w:fill="FFFFFF"/>
        <w:spacing w:line="360" w:lineRule="auto"/>
        <w:jc w:val="both"/>
      </w:pPr>
      <w:r w:rsidRPr="00A72D36">
        <w:t>31. The phrase "</w:t>
      </w:r>
      <w:r w:rsidRPr="00A72D36">
        <w:rPr>
          <w:b/>
          <w:u w:val="single"/>
        </w:rPr>
        <w:t>figuring</w:t>
      </w:r>
      <w:r w:rsidRPr="00A72D36">
        <w:rPr>
          <w:u w:val="single"/>
        </w:rPr>
        <w:t xml:space="preserve"> </w:t>
      </w:r>
      <w:r w:rsidRPr="00A72D36">
        <w:rPr>
          <w:b/>
          <w:u w:val="single"/>
        </w:rPr>
        <w:t>out</w:t>
      </w:r>
      <w:r w:rsidR="003A2A96" w:rsidRPr="00A72D36">
        <w:t>"</w:t>
      </w:r>
      <w:r w:rsidRPr="00A72D36">
        <w:t xml:space="preserve"> in paragraph 4 is </w:t>
      </w:r>
      <w:r w:rsidRPr="00A72D36">
        <w:rPr>
          <w:b/>
        </w:rPr>
        <w:t>CLOSEST</w:t>
      </w:r>
      <w:r w:rsidRPr="00A72D36">
        <w:t xml:space="preserve"> in meaning to </w:t>
      </w:r>
      <w:r w:rsidR="003A2A96" w:rsidRPr="00A72D36">
        <w:rPr>
          <w:iCs/>
        </w:rPr>
        <w:t>______________.</w:t>
      </w:r>
    </w:p>
    <w:p w:rsidR="007072D4" w:rsidRPr="00A72D36" w:rsidRDefault="007072D4" w:rsidP="00EE583A">
      <w:pPr>
        <w:shd w:val="clear" w:color="auto" w:fill="FFFFFF"/>
        <w:spacing w:line="360" w:lineRule="auto"/>
        <w:ind w:firstLine="720"/>
        <w:jc w:val="both"/>
      </w:pPr>
      <w:r w:rsidRPr="00A72D36">
        <w:t>A. understand</w:t>
      </w:r>
      <w:r w:rsidR="00CA1300" w:rsidRPr="00A72D36">
        <w:t xml:space="preserve">ing </w:t>
      </w:r>
      <w:r w:rsidR="00CA1300" w:rsidRPr="00A72D36">
        <w:tab/>
        <w:t xml:space="preserve">B. searching </w:t>
      </w:r>
      <w:r w:rsidR="00CA1300" w:rsidRPr="00A72D36">
        <w:tab/>
      </w:r>
      <w:r w:rsidRPr="00A72D36">
        <w:t xml:space="preserve"> </w:t>
      </w:r>
      <w:r w:rsidRPr="00A72D36">
        <w:tab/>
      </w:r>
      <w:r w:rsidRPr="00A72D36">
        <w:tab/>
        <w:t xml:space="preserve">C. practicing </w:t>
      </w:r>
      <w:r w:rsidRPr="00A72D36">
        <w:tab/>
      </w:r>
      <w:r w:rsidRPr="00A72D36">
        <w:tab/>
      </w:r>
      <w:r w:rsidRPr="00A72D36">
        <w:tab/>
        <w:t>D. using</w:t>
      </w:r>
    </w:p>
    <w:p w:rsidR="007072D4" w:rsidRPr="00A72D36" w:rsidRDefault="007072D4" w:rsidP="00EE583A">
      <w:pPr>
        <w:shd w:val="clear" w:color="auto" w:fill="FFFFFF"/>
        <w:spacing w:line="360" w:lineRule="auto"/>
        <w:jc w:val="both"/>
      </w:pPr>
      <w:r w:rsidRPr="00A72D36">
        <w:t>32. What is the main idea of the reading passage?</w:t>
      </w:r>
    </w:p>
    <w:p w:rsidR="007072D4" w:rsidRPr="00A72D36" w:rsidRDefault="007072D4" w:rsidP="00EE583A">
      <w:pPr>
        <w:shd w:val="clear" w:color="auto" w:fill="FFFFFF"/>
        <w:spacing w:line="360" w:lineRule="auto"/>
        <w:ind w:left="720"/>
        <w:jc w:val="both"/>
      </w:pPr>
      <w:r w:rsidRPr="00A72D36">
        <w:t>A. Ways to improve your memory for language learning</w:t>
      </w:r>
    </w:p>
    <w:p w:rsidR="007072D4" w:rsidRPr="00A72D36" w:rsidRDefault="007072D4" w:rsidP="00EE583A">
      <w:pPr>
        <w:shd w:val="clear" w:color="auto" w:fill="FFFFFF"/>
        <w:spacing w:line="360" w:lineRule="auto"/>
        <w:ind w:left="720"/>
        <w:jc w:val="both"/>
      </w:pPr>
      <w:r w:rsidRPr="00A72D36">
        <w:t>B. The relationship between memory and vocabulary learning</w:t>
      </w:r>
    </w:p>
    <w:p w:rsidR="007072D4" w:rsidRPr="00A72D36" w:rsidRDefault="007072D4" w:rsidP="00EE583A">
      <w:pPr>
        <w:shd w:val="clear" w:color="auto" w:fill="FFFFFF"/>
        <w:spacing w:line="360" w:lineRule="auto"/>
        <w:ind w:left="720"/>
        <w:jc w:val="both"/>
      </w:pPr>
      <w:r w:rsidRPr="00A72D36">
        <w:t>C. The ability to store new information of human memory</w:t>
      </w:r>
    </w:p>
    <w:p w:rsidR="007072D4" w:rsidRPr="00A72D36" w:rsidRDefault="007072D4" w:rsidP="00EE583A">
      <w:pPr>
        <w:shd w:val="clear" w:color="auto" w:fill="FFFFFF"/>
        <w:spacing w:line="360" w:lineRule="auto"/>
        <w:ind w:left="720"/>
        <w:jc w:val="both"/>
      </w:pPr>
      <w:r w:rsidRPr="00A72D36">
        <w:lastRenderedPageBreak/>
        <w:t>D. Techniques to learn new vocabulary better.</w:t>
      </w:r>
    </w:p>
    <w:p w:rsidR="007072D4" w:rsidRPr="00A72D36" w:rsidRDefault="007072D4" w:rsidP="00EE583A">
      <w:pPr>
        <w:shd w:val="clear" w:color="auto" w:fill="FFFFFF"/>
        <w:spacing w:line="360" w:lineRule="auto"/>
        <w:jc w:val="both"/>
      </w:pPr>
      <w:r w:rsidRPr="00A72D36">
        <w:t>33. The word "</w:t>
      </w:r>
      <w:r w:rsidRPr="00A72D36">
        <w:rPr>
          <w:b/>
          <w:u w:val="single"/>
        </w:rPr>
        <w:t>considerable</w:t>
      </w:r>
      <w:r w:rsidR="003A2A96" w:rsidRPr="00A72D36">
        <w:t>"</w:t>
      </w:r>
      <w:r w:rsidRPr="00A72D36">
        <w:t xml:space="preserve"> in paragraph 2 is </w:t>
      </w:r>
      <w:r w:rsidRPr="00A72D36">
        <w:rPr>
          <w:b/>
        </w:rPr>
        <w:t>OPPOSITE</w:t>
      </w:r>
      <w:r w:rsidRPr="00A72D36">
        <w:t xml:space="preserve"> in meaning to </w:t>
      </w:r>
      <w:r w:rsidR="003A2A96" w:rsidRPr="00A72D36">
        <w:rPr>
          <w:iCs/>
        </w:rPr>
        <w:t>______________.</w:t>
      </w:r>
    </w:p>
    <w:p w:rsidR="007072D4" w:rsidRPr="00A72D36" w:rsidRDefault="007072D4" w:rsidP="00EE583A">
      <w:pPr>
        <w:shd w:val="clear" w:color="auto" w:fill="FFFFFF"/>
        <w:spacing w:line="360" w:lineRule="auto"/>
        <w:ind w:firstLine="720"/>
        <w:jc w:val="both"/>
      </w:pPr>
      <w:r w:rsidRPr="00A72D36">
        <w:t xml:space="preserve">A. important </w:t>
      </w:r>
      <w:r w:rsidRPr="00A72D36">
        <w:tab/>
      </w:r>
      <w:r w:rsidRPr="00A72D36">
        <w:tab/>
        <w:t xml:space="preserve">B. significant </w:t>
      </w:r>
      <w:r w:rsidRPr="00A72D36">
        <w:tab/>
      </w:r>
      <w:r w:rsidRPr="00A72D36">
        <w:tab/>
      </w:r>
      <w:r w:rsidRPr="00A72D36">
        <w:tab/>
        <w:t xml:space="preserve">C. little </w:t>
      </w:r>
      <w:r w:rsidRPr="00A72D36">
        <w:tab/>
      </w:r>
      <w:r w:rsidRPr="00A72D36">
        <w:tab/>
      </w:r>
      <w:r w:rsidRPr="00A72D36">
        <w:tab/>
        <w:t>D. enormous</w:t>
      </w:r>
    </w:p>
    <w:p w:rsidR="007072D4" w:rsidRPr="00A72D36" w:rsidRDefault="007072D4" w:rsidP="00EE583A">
      <w:pPr>
        <w:shd w:val="clear" w:color="auto" w:fill="FFFFFF"/>
        <w:spacing w:line="360" w:lineRule="auto"/>
        <w:jc w:val="both"/>
      </w:pPr>
      <w:r w:rsidRPr="00A72D36">
        <w:t xml:space="preserve">34. Which of the following statements are </w:t>
      </w:r>
      <w:r w:rsidRPr="00A72D36">
        <w:rPr>
          <w:b/>
        </w:rPr>
        <w:t>NOT</w:t>
      </w:r>
      <w:r w:rsidRPr="00A72D36">
        <w:t xml:space="preserve"> true about memory?</w:t>
      </w:r>
    </w:p>
    <w:p w:rsidR="007072D4" w:rsidRPr="00A72D36" w:rsidRDefault="007072D4" w:rsidP="00EE583A">
      <w:pPr>
        <w:shd w:val="clear" w:color="auto" w:fill="FFFFFF"/>
        <w:spacing w:line="360" w:lineRule="auto"/>
        <w:ind w:left="720"/>
        <w:jc w:val="both"/>
      </w:pPr>
      <w:r w:rsidRPr="00A72D36">
        <w:t>A. The short-term memory can hold 7 piece</w:t>
      </w:r>
      <w:r w:rsidR="00AB56EB" w:rsidRPr="00A72D36">
        <w:t>s</w:t>
      </w:r>
      <w:r w:rsidRPr="00A72D36">
        <w:t xml:space="preserve"> of information at once.</w:t>
      </w:r>
    </w:p>
    <w:p w:rsidR="007072D4" w:rsidRPr="00A72D36" w:rsidRDefault="007072D4" w:rsidP="00EE583A">
      <w:pPr>
        <w:shd w:val="clear" w:color="auto" w:fill="FFFFFF"/>
        <w:spacing w:line="360" w:lineRule="auto"/>
        <w:ind w:left="720"/>
        <w:jc w:val="both"/>
      </w:pPr>
      <w:r w:rsidRPr="00A72D36">
        <w:t xml:space="preserve">B. A long list of new vocabulary is easier to remember if you break it into small </w:t>
      </w:r>
      <w:r w:rsidR="00EE583A" w:rsidRPr="00A72D36">
        <w:t>parts</w:t>
      </w:r>
      <w:r w:rsidRPr="00A72D36">
        <w:t>.</w:t>
      </w:r>
    </w:p>
    <w:p w:rsidR="007072D4" w:rsidRPr="00A72D36" w:rsidRDefault="007072D4" w:rsidP="00EE583A">
      <w:pPr>
        <w:shd w:val="clear" w:color="auto" w:fill="FFFFFF"/>
        <w:spacing w:line="360" w:lineRule="auto"/>
        <w:ind w:left="720"/>
        <w:jc w:val="both"/>
      </w:pPr>
      <w:r w:rsidRPr="00A72D36">
        <w:t>C. Testing yourself is less effective than reviewing the information.</w:t>
      </w:r>
    </w:p>
    <w:p w:rsidR="007072D4" w:rsidRPr="00A72D36" w:rsidRDefault="007072D4" w:rsidP="00EE583A">
      <w:pPr>
        <w:shd w:val="clear" w:color="auto" w:fill="FFFFFF"/>
        <w:spacing w:line="360" w:lineRule="auto"/>
        <w:ind w:left="720"/>
        <w:jc w:val="both"/>
      </w:pPr>
      <w:r w:rsidRPr="00A72D36">
        <w:t>D. Actively recalling the information is a good strategy to improve your memory.</w:t>
      </w:r>
    </w:p>
    <w:p w:rsidR="00EE583A" w:rsidRPr="00A72D36" w:rsidRDefault="007072D4" w:rsidP="00EE583A">
      <w:pPr>
        <w:shd w:val="clear" w:color="auto" w:fill="FFFFFF"/>
        <w:spacing w:line="360" w:lineRule="auto"/>
        <w:jc w:val="both"/>
      </w:pPr>
      <w:r w:rsidRPr="00A72D36">
        <w:t xml:space="preserve">35. </w:t>
      </w:r>
      <w:r w:rsidR="00EE583A" w:rsidRPr="00A72D36">
        <w:t>Why does the text suggest using a new word multiple times over the week?</w:t>
      </w:r>
    </w:p>
    <w:p w:rsidR="00EE583A" w:rsidRPr="00A72D36" w:rsidRDefault="00EE583A" w:rsidP="00EE583A">
      <w:pPr>
        <w:shd w:val="clear" w:color="auto" w:fill="FFFFFF"/>
        <w:spacing w:line="360" w:lineRule="auto"/>
        <w:ind w:left="720"/>
        <w:jc w:val="both"/>
      </w:pPr>
      <w:r w:rsidRPr="00A72D36">
        <w:t>A. To test whether the word is difficult to spell.</w:t>
      </w:r>
    </w:p>
    <w:p w:rsidR="00EE583A" w:rsidRPr="00A72D36" w:rsidRDefault="00EE583A" w:rsidP="00EE583A">
      <w:pPr>
        <w:shd w:val="clear" w:color="auto" w:fill="FFFFFF"/>
        <w:spacing w:line="360" w:lineRule="auto"/>
        <w:ind w:left="720"/>
        <w:jc w:val="both"/>
      </w:pPr>
      <w:r w:rsidRPr="00A72D36">
        <w:t>B. To ensure the word is remembered and becomes familiar.</w:t>
      </w:r>
    </w:p>
    <w:p w:rsidR="00EE583A" w:rsidRPr="00A72D36" w:rsidRDefault="00EE583A" w:rsidP="00EE583A">
      <w:pPr>
        <w:shd w:val="clear" w:color="auto" w:fill="FFFFFF"/>
        <w:spacing w:line="360" w:lineRule="auto"/>
        <w:ind w:left="720"/>
        <w:jc w:val="both"/>
      </w:pPr>
      <w:r w:rsidRPr="00A72D36">
        <w:t>C. To compare it with other similar words.</w:t>
      </w:r>
    </w:p>
    <w:p w:rsidR="00EE583A" w:rsidRPr="00A72D36" w:rsidRDefault="00EE583A" w:rsidP="00EE583A">
      <w:pPr>
        <w:shd w:val="clear" w:color="auto" w:fill="FFFFFF"/>
        <w:spacing w:line="360" w:lineRule="auto"/>
        <w:ind w:left="720"/>
        <w:jc w:val="both"/>
      </w:pPr>
      <w:r w:rsidRPr="00A72D36">
        <w:t>D. To learn the word only for a short-term purpose.</w:t>
      </w:r>
    </w:p>
    <w:p w:rsidR="007072D4" w:rsidRPr="00A72D36" w:rsidRDefault="007072D4" w:rsidP="00EE583A">
      <w:pPr>
        <w:shd w:val="clear" w:color="auto" w:fill="FFFFFF"/>
        <w:spacing w:line="360" w:lineRule="auto"/>
        <w:jc w:val="both"/>
      </w:pPr>
      <w:r w:rsidRPr="00A72D36">
        <w:t>36. What can be inferred about studying vocabulary after experiencing strong emotions?</w:t>
      </w:r>
    </w:p>
    <w:p w:rsidR="007072D4" w:rsidRPr="00A72D36" w:rsidRDefault="007072D4" w:rsidP="00EE583A">
      <w:pPr>
        <w:shd w:val="clear" w:color="auto" w:fill="FFFFFF"/>
        <w:spacing w:line="360" w:lineRule="auto"/>
        <w:ind w:left="720"/>
        <w:jc w:val="both"/>
      </w:pPr>
      <w:r w:rsidRPr="00A72D36">
        <w:t>A. It may not be very effective.</w:t>
      </w:r>
      <w:r w:rsidRPr="00A72D36">
        <w:tab/>
      </w:r>
      <w:r w:rsidRPr="00A72D36">
        <w:tab/>
      </w:r>
      <w:r w:rsidRPr="00A72D36">
        <w:tab/>
      </w:r>
    </w:p>
    <w:p w:rsidR="007072D4" w:rsidRPr="00A72D36" w:rsidRDefault="007072D4" w:rsidP="00EE583A">
      <w:pPr>
        <w:shd w:val="clear" w:color="auto" w:fill="FFFFFF"/>
        <w:spacing w:line="360" w:lineRule="auto"/>
        <w:ind w:left="720"/>
        <w:jc w:val="both"/>
      </w:pPr>
      <w:r w:rsidRPr="00A72D36">
        <w:t>B. It is the most efficient way to memorize.</w:t>
      </w:r>
    </w:p>
    <w:p w:rsidR="007072D4" w:rsidRPr="00A72D36" w:rsidRDefault="007072D4" w:rsidP="00EE583A">
      <w:pPr>
        <w:shd w:val="clear" w:color="auto" w:fill="FFFFFF"/>
        <w:spacing w:line="360" w:lineRule="auto"/>
        <w:ind w:left="720"/>
        <w:jc w:val="both"/>
      </w:pPr>
      <w:r w:rsidRPr="00A72D36">
        <w:t>C. Emotions do not affect memory at all.</w:t>
      </w:r>
      <w:r w:rsidRPr="00A72D36">
        <w:tab/>
      </w:r>
      <w:r w:rsidRPr="00A72D36">
        <w:tab/>
      </w:r>
    </w:p>
    <w:p w:rsidR="007072D4" w:rsidRPr="00A72D36" w:rsidRDefault="007072D4" w:rsidP="00EE583A">
      <w:pPr>
        <w:shd w:val="clear" w:color="auto" w:fill="FFFFFF"/>
        <w:spacing w:line="360" w:lineRule="auto"/>
        <w:ind w:left="720"/>
        <w:jc w:val="both"/>
      </w:pPr>
      <w:r w:rsidRPr="00A72D36">
        <w:t>D. It helps short-term memory but not long-term memory.</w:t>
      </w:r>
    </w:p>
    <w:p w:rsidR="007B7CE0" w:rsidRPr="00A72D36" w:rsidRDefault="007B7CE0" w:rsidP="007072D4">
      <w:pPr>
        <w:shd w:val="clear" w:color="auto" w:fill="FFFFFF"/>
        <w:spacing w:line="360" w:lineRule="auto"/>
      </w:pPr>
    </w:p>
    <w:p w:rsidR="00EC5D0F" w:rsidRPr="00A72D36" w:rsidRDefault="00EC5D0F" w:rsidP="00EC5D0F">
      <w:pPr>
        <w:shd w:val="clear" w:color="auto" w:fill="FFFFFF"/>
        <w:spacing w:line="360" w:lineRule="auto"/>
        <w:jc w:val="both"/>
        <w:rPr>
          <w:b/>
        </w:rPr>
      </w:pPr>
      <w:r w:rsidRPr="00A72D36">
        <w:rPr>
          <w:b/>
        </w:rPr>
        <w:t>Four phrases/sentences have been removed from the text below. For each question, mark the letter A, B, C, or D on your answer sheet to indicate the correct option that best fits each of the numbered blanks from 37 to 40.</w:t>
      </w:r>
    </w:p>
    <w:p w:rsidR="003535C1" w:rsidRDefault="0055461D" w:rsidP="003535C1">
      <w:pPr>
        <w:spacing w:line="360" w:lineRule="auto"/>
        <w:ind w:firstLine="720"/>
        <w:jc w:val="both"/>
        <w:rPr>
          <w:bCs/>
          <w:lang w:val="vi-VN"/>
        </w:rPr>
      </w:pPr>
      <w:r w:rsidRPr="00A72D36">
        <w:rPr>
          <w:bCs/>
        </w:rPr>
        <w:t xml:space="preserve">Mark Zuckerberg just announced that we are rolling out a Trending Now feature on Threads, to </w:t>
      </w:r>
      <w:r w:rsidR="003535C1">
        <w:rPr>
          <w:bCs/>
          <w:lang w:val="vi-VN"/>
        </w:rPr>
        <w:t xml:space="preserve"> </w:t>
      </w:r>
      <w:r w:rsidRPr="00A72D36">
        <w:rPr>
          <w:bCs/>
        </w:rPr>
        <w:t>(37)</w:t>
      </w:r>
      <w:r w:rsidR="003535C1">
        <w:rPr>
          <w:bCs/>
          <w:lang w:val="vi-VN"/>
        </w:rPr>
        <w:t xml:space="preserve"> </w:t>
      </w:r>
      <w:r w:rsidRPr="00A72D36">
        <w:rPr>
          <w:bCs/>
        </w:rPr>
        <w:t>______________ you care about. At this time, the feature is only available in the US. (38) ______________.</w:t>
      </w:r>
      <w:r w:rsidR="003535C1">
        <w:rPr>
          <w:bCs/>
          <w:lang w:val="vi-VN"/>
        </w:rPr>
        <w:t xml:space="preserve"> </w:t>
      </w:r>
    </w:p>
    <w:p w:rsidR="0055461D" w:rsidRPr="00A72D36" w:rsidRDefault="0055461D" w:rsidP="003535C1">
      <w:pPr>
        <w:spacing w:line="360" w:lineRule="auto"/>
        <w:ind w:firstLine="720"/>
        <w:jc w:val="both"/>
        <w:rPr>
          <w:bCs/>
        </w:rPr>
      </w:pPr>
      <w:r w:rsidRPr="00A72D36">
        <w:rPr>
          <w:bCs/>
        </w:rPr>
        <w:t xml:space="preserve">Our Al systems identify trending topics based on a number of signals including </w:t>
      </w:r>
      <w:r w:rsidR="003535C1">
        <w:rPr>
          <w:bCs/>
          <w:lang w:val="vi-VN"/>
        </w:rPr>
        <w:t xml:space="preserve"> </w:t>
      </w:r>
      <w:r w:rsidRPr="00A72D36">
        <w:rPr>
          <w:bCs/>
        </w:rPr>
        <w:t xml:space="preserve">(39) </w:t>
      </w:r>
      <w:r w:rsidR="0014659E" w:rsidRPr="00A72D36">
        <w:rPr>
          <w:bCs/>
        </w:rPr>
        <w:t>_____________,</w:t>
      </w:r>
      <w:r w:rsidRPr="00A72D36">
        <w:rPr>
          <w:bCs/>
        </w:rPr>
        <w:t xml:space="preserve"> and how many people have engaged with those posts. After the topics are selected, a team of content specialists review the topics to ensure nothing violates our Community Guidelines or Recommendation Guidelines, and that themes are not repetitive, nonsensical, or misleading.</w:t>
      </w:r>
      <w:r w:rsidR="003535C1">
        <w:rPr>
          <w:bCs/>
          <w:lang w:val="vi-VN"/>
        </w:rPr>
        <w:t xml:space="preserve"> </w:t>
      </w:r>
      <w:r w:rsidRPr="00A72D36">
        <w:rPr>
          <w:bCs/>
        </w:rPr>
        <w:t xml:space="preserve">(40) ______________. When you select a topic, you’ll be taken to search results for that topic - and can explore and engage in the conversation more easily. </w:t>
      </w:r>
    </w:p>
    <w:p w:rsidR="0055461D" w:rsidRPr="00A72D36" w:rsidRDefault="0055461D" w:rsidP="0055461D">
      <w:pPr>
        <w:spacing w:line="360" w:lineRule="auto"/>
        <w:ind w:firstLine="720"/>
        <w:jc w:val="right"/>
        <w:rPr>
          <w:bCs/>
          <w:i/>
          <w:color w:val="000000" w:themeColor="text1"/>
          <w:sz w:val="20"/>
        </w:rPr>
      </w:pPr>
      <w:r w:rsidRPr="00A72D36">
        <w:rPr>
          <w:bCs/>
          <w:i/>
          <w:color w:val="000000" w:themeColor="text1"/>
          <w:sz w:val="20"/>
        </w:rPr>
        <w:t xml:space="preserve">(Adapted from </w:t>
      </w:r>
      <w:hyperlink r:id="rId9" w:history="1">
        <w:r w:rsidRPr="00A72D36">
          <w:rPr>
            <w:rStyle w:val="Hyperlink"/>
            <w:bCs/>
            <w:i/>
            <w:color w:val="000000" w:themeColor="text1"/>
            <w:sz w:val="20"/>
            <w:u w:val="none"/>
          </w:rPr>
          <w:t>https://about.fb.com/news/2023/07/introducins-threads-new-app-text-sharins/</w:t>
        </w:r>
      </w:hyperlink>
      <w:r w:rsidRPr="00A72D36">
        <w:rPr>
          <w:bCs/>
          <w:i/>
          <w:color w:val="000000" w:themeColor="text1"/>
          <w:sz w:val="20"/>
        </w:rPr>
        <w:t xml:space="preserve">) </w:t>
      </w:r>
    </w:p>
    <w:p w:rsidR="0055461D" w:rsidRPr="00A72D36" w:rsidRDefault="0055461D" w:rsidP="0055461D">
      <w:pPr>
        <w:spacing w:line="360" w:lineRule="auto"/>
        <w:ind w:firstLine="720"/>
        <w:jc w:val="both"/>
        <w:rPr>
          <w:bCs/>
        </w:rPr>
      </w:pPr>
    </w:p>
    <w:p w:rsidR="0055461D" w:rsidRPr="00A72D36" w:rsidRDefault="0055461D" w:rsidP="0055461D">
      <w:pPr>
        <w:spacing w:line="360" w:lineRule="auto"/>
        <w:ind w:firstLine="720"/>
        <w:jc w:val="both"/>
        <w:rPr>
          <w:bCs/>
        </w:rPr>
      </w:pPr>
      <w:r w:rsidRPr="00A72D36">
        <w:rPr>
          <w:b/>
          <w:bCs/>
        </w:rPr>
        <w:t>A.</w:t>
      </w:r>
      <w:r w:rsidRPr="00A72D36">
        <w:rPr>
          <w:bCs/>
        </w:rPr>
        <w:t xml:space="preserve"> You can find Trending Now on the search page and in your For You feed on Threads </w:t>
      </w:r>
    </w:p>
    <w:p w:rsidR="0055461D" w:rsidRPr="00A72D36" w:rsidRDefault="0055461D" w:rsidP="0055461D">
      <w:pPr>
        <w:spacing w:line="360" w:lineRule="auto"/>
        <w:ind w:firstLine="720"/>
        <w:jc w:val="both"/>
        <w:rPr>
          <w:bCs/>
        </w:rPr>
      </w:pPr>
      <w:r w:rsidRPr="00A72D36">
        <w:rPr>
          <w:b/>
          <w:bCs/>
        </w:rPr>
        <w:t>B.</w:t>
      </w:r>
      <w:r w:rsidRPr="00A72D36">
        <w:rPr>
          <w:bCs/>
        </w:rPr>
        <w:t xml:space="preserve"> how many posts are made about a given topic </w:t>
      </w:r>
    </w:p>
    <w:p w:rsidR="0055461D" w:rsidRPr="00A72D36" w:rsidRDefault="0055461D" w:rsidP="0055461D">
      <w:pPr>
        <w:spacing w:line="360" w:lineRule="auto"/>
        <w:ind w:firstLine="720"/>
        <w:jc w:val="both"/>
        <w:rPr>
          <w:bCs/>
        </w:rPr>
      </w:pPr>
      <w:r w:rsidRPr="00A72D36">
        <w:rPr>
          <w:b/>
          <w:bCs/>
        </w:rPr>
        <w:t>C.</w:t>
      </w:r>
      <w:r w:rsidRPr="00A72D36">
        <w:rPr>
          <w:bCs/>
        </w:rPr>
        <w:t xml:space="preserve"> We will show up to five topics that are trending across the US </w:t>
      </w:r>
    </w:p>
    <w:p w:rsidR="0055461D" w:rsidRPr="00A72D36" w:rsidRDefault="0055461D" w:rsidP="0014659E">
      <w:pPr>
        <w:spacing w:line="360" w:lineRule="auto"/>
        <w:ind w:firstLine="720"/>
        <w:jc w:val="both"/>
        <w:rPr>
          <w:bCs/>
        </w:rPr>
      </w:pPr>
      <w:r w:rsidRPr="00A72D36">
        <w:rPr>
          <w:b/>
          <w:bCs/>
        </w:rPr>
        <w:lastRenderedPageBreak/>
        <w:t>D.</w:t>
      </w:r>
      <w:r w:rsidRPr="00A72D36">
        <w:rPr>
          <w:bCs/>
        </w:rPr>
        <w:t xml:space="preserve"> help you find popular topics and join conversations</w:t>
      </w:r>
    </w:p>
    <w:p w:rsidR="0055461D" w:rsidRPr="00A72D36" w:rsidRDefault="0055461D" w:rsidP="0055461D">
      <w:pPr>
        <w:spacing w:line="360" w:lineRule="auto"/>
        <w:jc w:val="both"/>
        <w:rPr>
          <w:bCs/>
        </w:rPr>
      </w:pPr>
    </w:p>
    <w:p w:rsidR="00374D5F" w:rsidRPr="006C0B07" w:rsidRDefault="00374D5F" w:rsidP="00825FD8">
      <w:pPr>
        <w:spacing w:line="360" w:lineRule="auto"/>
        <w:jc w:val="center"/>
        <w:rPr>
          <w:b/>
          <w:bCs/>
          <w:lang w:val="vi-VN"/>
        </w:rPr>
      </w:pPr>
      <w:r w:rsidRPr="00A72D36">
        <w:rPr>
          <w:b/>
          <w:bCs/>
          <w:lang w:val="vi-VN"/>
        </w:rPr>
        <w:t>THE END</w:t>
      </w:r>
    </w:p>
    <w:sectPr w:rsidR="00374D5F" w:rsidRPr="006C0B07" w:rsidSect="00753E27">
      <w:footerReference w:type="default" r:id="rId10"/>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C56" w:rsidRDefault="00E34C56" w:rsidP="002F26C7">
      <w:r>
        <w:separator/>
      </w:r>
    </w:p>
  </w:endnote>
  <w:endnote w:type="continuationSeparator" w:id="0">
    <w:p w:rsidR="00E34C56" w:rsidRDefault="00E34C56"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00" w:rsidRPr="002F26C7" w:rsidRDefault="00CA1300"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A72D36">
      <w:rPr>
        <w:caps/>
        <w:noProof/>
      </w:rPr>
      <w:t>6</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C56" w:rsidRDefault="00E34C56" w:rsidP="002F26C7">
      <w:r>
        <w:separator/>
      </w:r>
    </w:p>
  </w:footnote>
  <w:footnote w:type="continuationSeparator" w:id="0">
    <w:p w:rsidR="00E34C56" w:rsidRDefault="00E34C56" w:rsidP="002F2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73379"/>
    <w:rsid w:val="0007462A"/>
    <w:rsid w:val="00081631"/>
    <w:rsid w:val="00082B40"/>
    <w:rsid w:val="00084174"/>
    <w:rsid w:val="000A1F0B"/>
    <w:rsid w:val="000A4443"/>
    <w:rsid w:val="000B0205"/>
    <w:rsid w:val="000B207A"/>
    <w:rsid w:val="000B38C8"/>
    <w:rsid w:val="000C201E"/>
    <w:rsid w:val="000C54FD"/>
    <w:rsid w:val="000C5B7E"/>
    <w:rsid w:val="000D0BD8"/>
    <w:rsid w:val="000E58A4"/>
    <w:rsid w:val="00101097"/>
    <w:rsid w:val="00104A72"/>
    <w:rsid w:val="001215F4"/>
    <w:rsid w:val="0012762A"/>
    <w:rsid w:val="001322A1"/>
    <w:rsid w:val="00132F9C"/>
    <w:rsid w:val="00140CCA"/>
    <w:rsid w:val="00144B0D"/>
    <w:rsid w:val="0014659E"/>
    <w:rsid w:val="00156BC7"/>
    <w:rsid w:val="00160676"/>
    <w:rsid w:val="001829EF"/>
    <w:rsid w:val="0018381F"/>
    <w:rsid w:val="00185600"/>
    <w:rsid w:val="00195002"/>
    <w:rsid w:val="001950E7"/>
    <w:rsid w:val="001C091E"/>
    <w:rsid w:val="001D0430"/>
    <w:rsid w:val="001D0DF1"/>
    <w:rsid w:val="001D6F4D"/>
    <w:rsid w:val="001E4183"/>
    <w:rsid w:val="001F0EDB"/>
    <w:rsid w:val="001F5AC8"/>
    <w:rsid w:val="001F7E7D"/>
    <w:rsid w:val="002001A0"/>
    <w:rsid w:val="0020327E"/>
    <w:rsid w:val="0020411F"/>
    <w:rsid w:val="0022285B"/>
    <w:rsid w:val="0022575D"/>
    <w:rsid w:val="00231F43"/>
    <w:rsid w:val="00235653"/>
    <w:rsid w:val="00256DA2"/>
    <w:rsid w:val="00256F82"/>
    <w:rsid w:val="0027373E"/>
    <w:rsid w:val="0027492B"/>
    <w:rsid w:val="0027519E"/>
    <w:rsid w:val="00282F4B"/>
    <w:rsid w:val="00284494"/>
    <w:rsid w:val="002905EC"/>
    <w:rsid w:val="00292916"/>
    <w:rsid w:val="002A51E5"/>
    <w:rsid w:val="002A554A"/>
    <w:rsid w:val="002B1B1C"/>
    <w:rsid w:val="002C1820"/>
    <w:rsid w:val="002C4AC3"/>
    <w:rsid w:val="002C4FF6"/>
    <w:rsid w:val="002D18CF"/>
    <w:rsid w:val="002D507F"/>
    <w:rsid w:val="002E368F"/>
    <w:rsid w:val="002F26C7"/>
    <w:rsid w:val="002F7DF4"/>
    <w:rsid w:val="003068B6"/>
    <w:rsid w:val="003170F9"/>
    <w:rsid w:val="00321BD6"/>
    <w:rsid w:val="003326BE"/>
    <w:rsid w:val="00333538"/>
    <w:rsid w:val="00343C6D"/>
    <w:rsid w:val="00350824"/>
    <w:rsid w:val="003535C1"/>
    <w:rsid w:val="0035538C"/>
    <w:rsid w:val="00360A2E"/>
    <w:rsid w:val="00363DD6"/>
    <w:rsid w:val="00374D5F"/>
    <w:rsid w:val="003A2A96"/>
    <w:rsid w:val="003A3AED"/>
    <w:rsid w:val="003B2CEC"/>
    <w:rsid w:val="003C3F7F"/>
    <w:rsid w:val="003E0DAF"/>
    <w:rsid w:val="003E73FC"/>
    <w:rsid w:val="003F237A"/>
    <w:rsid w:val="00410A0C"/>
    <w:rsid w:val="00413E01"/>
    <w:rsid w:val="00421DBB"/>
    <w:rsid w:val="00422453"/>
    <w:rsid w:val="0042574B"/>
    <w:rsid w:val="00431561"/>
    <w:rsid w:val="00444A44"/>
    <w:rsid w:val="00451E81"/>
    <w:rsid w:val="00452D1E"/>
    <w:rsid w:val="004560D4"/>
    <w:rsid w:val="00463F88"/>
    <w:rsid w:val="004653B8"/>
    <w:rsid w:val="00474587"/>
    <w:rsid w:val="004776F8"/>
    <w:rsid w:val="004861F8"/>
    <w:rsid w:val="00495577"/>
    <w:rsid w:val="004A2BBE"/>
    <w:rsid w:val="004A3672"/>
    <w:rsid w:val="004B3830"/>
    <w:rsid w:val="004B4D32"/>
    <w:rsid w:val="004B4E87"/>
    <w:rsid w:val="004C60FE"/>
    <w:rsid w:val="004E24DF"/>
    <w:rsid w:val="004F1D22"/>
    <w:rsid w:val="004F6AE0"/>
    <w:rsid w:val="005019AE"/>
    <w:rsid w:val="00503326"/>
    <w:rsid w:val="0050595B"/>
    <w:rsid w:val="00513661"/>
    <w:rsid w:val="00515779"/>
    <w:rsid w:val="005252B1"/>
    <w:rsid w:val="00532C2B"/>
    <w:rsid w:val="00534164"/>
    <w:rsid w:val="005434AD"/>
    <w:rsid w:val="0054396E"/>
    <w:rsid w:val="005519D7"/>
    <w:rsid w:val="00551D1D"/>
    <w:rsid w:val="0055461D"/>
    <w:rsid w:val="005554FC"/>
    <w:rsid w:val="00557338"/>
    <w:rsid w:val="00570E01"/>
    <w:rsid w:val="005713FE"/>
    <w:rsid w:val="00573CBD"/>
    <w:rsid w:val="00575FC4"/>
    <w:rsid w:val="00581E6C"/>
    <w:rsid w:val="005917C0"/>
    <w:rsid w:val="005A2086"/>
    <w:rsid w:val="005A208E"/>
    <w:rsid w:val="005A2F32"/>
    <w:rsid w:val="005B4E44"/>
    <w:rsid w:val="005B6B9F"/>
    <w:rsid w:val="005C607B"/>
    <w:rsid w:val="005D587A"/>
    <w:rsid w:val="005E22F3"/>
    <w:rsid w:val="005E2973"/>
    <w:rsid w:val="006077F9"/>
    <w:rsid w:val="00614BA9"/>
    <w:rsid w:val="00616AF7"/>
    <w:rsid w:val="006232A8"/>
    <w:rsid w:val="00625E2C"/>
    <w:rsid w:val="00675F07"/>
    <w:rsid w:val="00680447"/>
    <w:rsid w:val="00692CA9"/>
    <w:rsid w:val="006932B9"/>
    <w:rsid w:val="006A5914"/>
    <w:rsid w:val="006A6C33"/>
    <w:rsid w:val="006B0E2D"/>
    <w:rsid w:val="006B57E6"/>
    <w:rsid w:val="006B6CF4"/>
    <w:rsid w:val="006C0B07"/>
    <w:rsid w:val="006D5C16"/>
    <w:rsid w:val="006F6436"/>
    <w:rsid w:val="00701D49"/>
    <w:rsid w:val="007072D4"/>
    <w:rsid w:val="0071388D"/>
    <w:rsid w:val="00734514"/>
    <w:rsid w:val="0074052C"/>
    <w:rsid w:val="00742ABB"/>
    <w:rsid w:val="00753E27"/>
    <w:rsid w:val="00766E88"/>
    <w:rsid w:val="007716FD"/>
    <w:rsid w:val="0078415B"/>
    <w:rsid w:val="00784222"/>
    <w:rsid w:val="0078468E"/>
    <w:rsid w:val="0078730B"/>
    <w:rsid w:val="00792E79"/>
    <w:rsid w:val="007A0A08"/>
    <w:rsid w:val="007A4BCC"/>
    <w:rsid w:val="007B7CE0"/>
    <w:rsid w:val="007C2F82"/>
    <w:rsid w:val="007C55BA"/>
    <w:rsid w:val="007C7BFC"/>
    <w:rsid w:val="007D2854"/>
    <w:rsid w:val="007D4BF9"/>
    <w:rsid w:val="007D587C"/>
    <w:rsid w:val="007E18E5"/>
    <w:rsid w:val="007E62CE"/>
    <w:rsid w:val="0082521C"/>
    <w:rsid w:val="00825BDE"/>
    <w:rsid w:val="00825FD8"/>
    <w:rsid w:val="00830A3E"/>
    <w:rsid w:val="00830D42"/>
    <w:rsid w:val="00833707"/>
    <w:rsid w:val="008452E3"/>
    <w:rsid w:val="008526FF"/>
    <w:rsid w:val="00860D4C"/>
    <w:rsid w:val="00861554"/>
    <w:rsid w:val="00874400"/>
    <w:rsid w:val="00876EE1"/>
    <w:rsid w:val="00885976"/>
    <w:rsid w:val="00894CD5"/>
    <w:rsid w:val="00896C07"/>
    <w:rsid w:val="008A51A5"/>
    <w:rsid w:val="008B0822"/>
    <w:rsid w:val="008B3973"/>
    <w:rsid w:val="008D68D3"/>
    <w:rsid w:val="008E20FC"/>
    <w:rsid w:val="008E2295"/>
    <w:rsid w:val="008E4DD9"/>
    <w:rsid w:val="00900E7C"/>
    <w:rsid w:val="009031AB"/>
    <w:rsid w:val="00904424"/>
    <w:rsid w:val="00904499"/>
    <w:rsid w:val="00912254"/>
    <w:rsid w:val="00913053"/>
    <w:rsid w:val="00922EF0"/>
    <w:rsid w:val="009303D9"/>
    <w:rsid w:val="00936A7D"/>
    <w:rsid w:val="00962923"/>
    <w:rsid w:val="00964219"/>
    <w:rsid w:val="009918EF"/>
    <w:rsid w:val="00995ACB"/>
    <w:rsid w:val="009A0B1E"/>
    <w:rsid w:val="009A2E1E"/>
    <w:rsid w:val="009C0161"/>
    <w:rsid w:val="009D7B9B"/>
    <w:rsid w:val="009F0EE3"/>
    <w:rsid w:val="009F1C6F"/>
    <w:rsid w:val="009F769D"/>
    <w:rsid w:val="00A02D4A"/>
    <w:rsid w:val="00A05354"/>
    <w:rsid w:val="00A05B42"/>
    <w:rsid w:val="00A22F88"/>
    <w:rsid w:val="00A2374C"/>
    <w:rsid w:val="00A47D4E"/>
    <w:rsid w:val="00A54CA4"/>
    <w:rsid w:val="00A72D36"/>
    <w:rsid w:val="00A84FC6"/>
    <w:rsid w:val="00AB3681"/>
    <w:rsid w:val="00AB56EB"/>
    <w:rsid w:val="00AC5382"/>
    <w:rsid w:val="00AD3BB8"/>
    <w:rsid w:val="00AD553C"/>
    <w:rsid w:val="00AE1DF5"/>
    <w:rsid w:val="00AF43FA"/>
    <w:rsid w:val="00B0373E"/>
    <w:rsid w:val="00B07FA1"/>
    <w:rsid w:val="00B31F37"/>
    <w:rsid w:val="00B41B54"/>
    <w:rsid w:val="00B44D53"/>
    <w:rsid w:val="00B52B8E"/>
    <w:rsid w:val="00B614FC"/>
    <w:rsid w:val="00B62675"/>
    <w:rsid w:val="00B62C84"/>
    <w:rsid w:val="00B73912"/>
    <w:rsid w:val="00B8079D"/>
    <w:rsid w:val="00B83C14"/>
    <w:rsid w:val="00B90930"/>
    <w:rsid w:val="00B912ED"/>
    <w:rsid w:val="00B91D0C"/>
    <w:rsid w:val="00B96515"/>
    <w:rsid w:val="00B9748B"/>
    <w:rsid w:val="00BA1076"/>
    <w:rsid w:val="00BC57FC"/>
    <w:rsid w:val="00BD1E72"/>
    <w:rsid w:val="00BE1445"/>
    <w:rsid w:val="00BE6384"/>
    <w:rsid w:val="00C05C33"/>
    <w:rsid w:val="00C146EC"/>
    <w:rsid w:val="00C159A2"/>
    <w:rsid w:val="00C24150"/>
    <w:rsid w:val="00C37C90"/>
    <w:rsid w:val="00C4663F"/>
    <w:rsid w:val="00C5053E"/>
    <w:rsid w:val="00C6179D"/>
    <w:rsid w:val="00C64C5F"/>
    <w:rsid w:val="00C65DC5"/>
    <w:rsid w:val="00C71859"/>
    <w:rsid w:val="00C808B2"/>
    <w:rsid w:val="00C818AD"/>
    <w:rsid w:val="00C8233D"/>
    <w:rsid w:val="00CA1300"/>
    <w:rsid w:val="00CA1809"/>
    <w:rsid w:val="00CA4186"/>
    <w:rsid w:val="00CA476B"/>
    <w:rsid w:val="00CB6F7E"/>
    <w:rsid w:val="00CC09F6"/>
    <w:rsid w:val="00CC405A"/>
    <w:rsid w:val="00CE38E6"/>
    <w:rsid w:val="00CE527A"/>
    <w:rsid w:val="00CF3E6A"/>
    <w:rsid w:val="00D009CB"/>
    <w:rsid w:val="00D01821"/>
    <w:rsid w:val="00D01E87"/>
    <w:rsid w:val="00D17B02"/>
    <w:rsid w:val="00D207DB"/>
    <w:rsid w:val="00D21F9F"/>
    <w:rsid w:val="00D22432"/>
    <w:rsid w:val="00D273DD"/>
    <w:rsid w:val="00D41D8B"/>
    <w:rsid w:val="00D45D29"/>
    <w:rsid w:val="00D53FE0"/>
    <w:rsid w:val="00D55BC4"/>
    <w:rsid w:val="00D6127F"/>
    <w:rsid w:val="00D879F7"/>
    <w:rsid w:val="00DA5EC1"/>
    <w:rsid w:val="00DB35D4"/>
    <w:rsid w:val="00DD2FC9"/>
    <w:rsid w:val="00DE0550"/>
    <w:rsid w:val="00DE27FF"/>
    <w:rsid w:val="00DE35CE"/>
    <w:rsid w:val="00DE6C07"/>
    <w:rsid w:val="00DE73C9"/>
    <w:rsid w:val="00DE7B38"/>
    <w:rsid w:val="00DF06FF"/>
    <w:rsid w:val="00DF0847"/>
    <w:rsid w:val="00DF6A16"/>
    <w:rsid w:val="00E27E93"/>
    <w:rsid w:val="00E34C56"/>
    <w:rsid w:val="00E3592C"/>
    <w:rsid w:val="00E35A87"/>
    <w:rsid w:val="00E36033"/>
    <w:rsid w:val="00E364CE"/>
    <w:rsid w:val="00E41095"/>
    <w:rsid w:val="00E618AD"/>
    <w:rsid w:val="00E74798"/>
    <w:rsid w:val="00E76595"/>
    <w:rsid w:val="00E81F1F"/>
    <w:rsid w:val="00E8407A"/>
    <w:rsid w:val="00EA405B"/>
    <w:rsid w:val="00EA53D9"/>
    <w:rsid w:val="00EA64F7"/>
    <w:rsid w:val="00EC2AF7"/>
    <w:rsid w:val="00EC5D0F"/>
    <w:rsid w:val="00EC7110"/>
    <w:rsid w:val="00ED0835"/>
    <w:rsid w:val="00ED7CEA"/>
    <w:rsid w:val="00EE583A"/>
    <w:rsid w:val="00EF21F6"/>
    <w:rsid w:val="00EF4CB1"/>
    <w:rsid w:val="00F11158"/>
    <w:rsid w:val="00F24D7D"/>
    <w:rsid w:val="00F24EAC"/>
    <w:rsid w:val="00F3265D"/>
    <w:rsid w:val="00F46B51"/>
    <w:rsid w:val="00F764C3"/>
    <w:rsid w:val="00F91D32"/>
    <w:rsid w:val="00F94EC9"/>
    <w:rsid w:val="00F95C7B"/>
    <w:rsid w:val="00FA3FB7"/>
    <w:rsid w:val="00FB1DBB"/>
    <w:rsid w:val="00FB60A3"/>
    <w:rsid w:val="00FB6763"/>
    <w:rsid w:val="00FC6F61"/>
    <w:rsid w:val="00FD6384"/>
    <w:rsid w:val="00FE7A9E"/>
    <w:rsid w:val="00FF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BE01"/>
  <w15:docId w15:val="{CD3730A1-DE60-6A4B-8845-1ABE91D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 w:id="1959680450">
          <w:marLeft w:val="0"/>
          <w:marRight w:val="0"/>
          <w:marTop w:val="0"/>
          <w:marBottom w:val="0"/>
          <w:divBdr>
            <w:top w:val="none" w:sz="0" w:space="0" w:color="auto"/>
            <w:left w:val="none" w:sz="0" w:space="0" w:color="auto"/>
            <w:bottom w:val="none" w:sz="0" w:space="0" w:color="auto"/>
            <w:right w:val="none" w:sz="0" w:space="0" w:color="auto"/>
          </w:divBdr>
        </w:div>
      </w:divsChild>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566300414">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1438523665">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482478189">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27450208">
      <w:bodyDiv w:val="1"/>
      <w:marLeft w:val="0"/>
      <w:marRight w:val="0"/>
      <w:marTop w:val="0"/>
      <w:marBottom w:val="0"/>
      <w:divBdr>
        <w:top w:val="none" w:sz="0" w:space="0" w:color="auto"/>
        <w:left w:val="none" w:sz="0" w:space="0" w:color="auto"/>
        <w:bottom w:val="none" w:sz="0" w:space="0" w:color="auto"/>
        <w:right w:val="none" w:sz="0" w:space="0" w:color="auto"/>
      </w:divBdr>
    </w:div>
    <w:div w:id="574776263">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191000564">
          <w:marLeft w:val="0"/>
          <w:marRight w:val="0"/>
          <w:marTop w:val="0"/>
          <w:marBottom w:val="0"/>
          <w:divBdr>
            <w:top w:val="none" w:sz="0" w:space="0" w:color="auto"/>
            <w:left w:val="none" w:sz="0" w:space="0" w:color="auto"/>
            <w:bottom w:val="none" w:sz="0" w:space="0" w:color="auto"/>
            <w:right w:val="none" w:sz="0" w:space="0" w:color="auto"/>
          </w:divBdr>
        </w:div>
        <w:div w:id="899172670">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sChild>
    </w:div>
    <w:div w:id="875392360">
      <w:bodyDiv w:val="1"/>
      <w:marLeft w:val="0"/>
      <w:marRight w:val="0"/>
      <w:marTop w:val="0"/>
      <w:marBottom w:val="0"/>
      <w:divBdr>
        <w:top w:val="none" w:sz="0" w:space="0" w:color="auto"/>
        <w:left w:val="none" w:sz="0" w:space="0" w:color="auto"/>
        <w:bottom w:val="none" w:sz="0" w:space="0" w:color="auto"/>
        <w:right w:val="none" w:sz="0" w:space="0" w:color="auto"/>
      </w:divBdr>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735709911">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2032485572">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38488861">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66755840">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43993653">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860513994">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604576562">
          <w:marLeft w:val="480"/>
          <w:marRight w:val="480"/>
          <w:marTop w:val="100"/>
          <w:marBottom w:val="0"/>
          <w:divBdr>
            <w:top w:val="none" w:sz="0" w:space="0" w:color="auto"/>
            <w:left w:val="none" w:sz="0" w:space="0" w:color="auto"/>
            <w:bottom w:val="none" w:sz="0" w:space="0" w:color="auto"/>
            <w:right w:val="none" w:sz="0" w:space="0" w:color="auto"/>
          </w:divBdr>
        </w:div>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584992158">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43068330">
      <w:bodyDiv w:val="1"/>
      <w:marLeft w:val="0"/>
      <w:marRight w:val="0"/>
      <w:marTop w:val="0"/>
      <w:marBottom w:val="0"/>
      <w:divBdr>
        <w:top w:val="none" w:sz="0" w:space="0" w:color="auto"/>
        <w:left w:val="none" w:sz="0" w:space="0" w:color="auto"/>
        <w:bottom w:val="none" w:sz="0" w:space="0" w:color="auto"/>
        <w:right w:val="none" w:sz="0" w:space="0" w:color="auto"/>
      </w:divBdr>
      <w:divsChild>
        <w:div w:id="1088770306">
          <w:marLeft w:val="0"/>
          <w:marRight w:val="0"/>
          <w:marTop w:val="0"/>
          <w:marBottom w:val="0"/>
          <w:divBdr>
            <w:top w:val="none" w:sz="0" w:space="0" w:color="auto"/>
            <w:left w:val="none" w:sz="0" w:space="0" w:color="auto"/>
            <w:bottom w:val="none" w:sz="0" w:space="0" w:color="auto"/>
            <w:right w:val="none" w:sz="0" w:space="0" w:color="auto"/>
          </w:divBdr>
          <w:divsChild>
            <w:div w:id="1447117357">
              <w:marLeft w:val="0"/>
              <w:marRight w:val="0"/>
              <w:marTop w:val="0"/>
              <w:marBottom w:val="0"/>
              <w:divBdr>
                <w:top w:val="none" w:sz="0" w:space="0" w:color="auto"/>
                <w:left w:val="none" w:sz="0" w:space="0" w:color="auto"/>
                <w:bottom w:val="none" w:sz="0" w:space="0" w:color="auto"/>
                <w:right w:val="none" w:sz="0" w:space="0" w:color="auto"/>
              </w:divBdr>
              <w:divsChild>
                <w:div w:id="368915819">
                  <w:marLeft w:val="0"/>
                  <w:marRight w:val="0"/>
                  <w:marTop w:val="0"/>
                  <w:marBottom w:val="0"/>
                  <w:divBdr>
                    <w:top w:val="none" w:sz="0" w:space="0" w:color="auto"/>
                    <w:left w:val="none" w:sz="0" w:space="0" w:color="auto"/>
                    <w:bottom w:val="none" w:sz="0" w:space="0" w:color="auto"/>
                    <w:right w:val="none" w:sz="0" w:space="0" w:color="auto"/>
                  </w:divBdr>
                  <w:divsChild>
                    <w:div w:id="13866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75284466">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135372262">
          <w:marLeft w:val="0"/>
          <w:marRight w:val="0"/>
          <w:marTop w:val="0"/>
          <w:marBottom w:val="0"/>
          <w:divBdr>
            <w:top w:val="none" w:sz="0" w:space="0" w:color="auto"/>
            <w:left w:val="none" w:sz="0" w:space="0" w:color="auto"/>
            <w:bottom w:val="none" w:sz="0" w:space="0" w:color="auto"/>
            <w:right w:val="none" w:sz="0" w:space="0" w:color="auto"/>
          </w:divBdr>
        </w:div>
        <w:div w:id="1689067265">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sChild>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bout.fb.com/news/2023/07/introducins-threads-new-app-text-shar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7510-3DF9-4A75-B54B-DB291CDF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cp:lastPrinted>2025-12-02T13:37:00Z</cp:lastPrinted>
  <dcterms:created xsi:type="dcterms:W3CDTF">2025-12-02T13:43:00Z</dcterms:created>
  <dcterms:modified xsi:type="dcterms:W3CDTF">2025-12-02T13:43:00Z</dcterms:modified>
</cp:coreProperties>
</file>