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228"/>
        <w:gridCol w:w="1255"/>
        <w:gridCol w:w="3973"/>
      </w:tblGrid>
      <w:tr w:rsidR="00D06EBD" w14:paraId="1B101EE9" w14:textId="77777777">
        <w:tblPrEx>
          <w:tblCellMar>
            <w:top w:w="0" w:type="dxa"/>
            <w:bottom w:w="0" w:type="dxa"/>
          </w:tblCellMar>
        </w:tblPrEx>
        <w:tc>
          <w:tcPr>
            <w:tcW w:w="2500" w:type="pct"/>
            <w:vAlign w:val="center"/>
          </w:tcPr>
          <w:p w14:paraId="1B101EE7" w14:textId="77777777" w:rsidR="00D06EBD" w:rsidRDefault="009A1411">
            <w:pPr>
              <w:spacing w:line="300" w:lineRule="auto"/>
              <w:jc w:val="center"/>
            </w:pPr>
            <w:r>
              <w:t>UBND QUẬN _________</w:t>
            </w:r>
            <w:r>
              <w:br/>
              <w:t>PHÒNG GIÁO DỤC VÀ ĐÀO TẠO</w:t>
            </w:r>
            <w:r>
              <w:br/>
              <w:t>ĐỀ CHÍNH THỨC</w:t>
            </w:r>
          </w:p>
        </w:tc>
        <w:tc>
          <w:tcPr>
            <w:tcW w:w="2500" w:type="pct"/>
            <w:gridSpan w:val="2"/>
            <w:vAlign w:val="center"/>
          </w:tcPr>
          <w:p w14:paraId="1B101EE8" w14:textId="77777777" w:rsidR="00D06EBD" w:rsidRDefault="009A1411">
            <w:pPr>
              <w:spacing w:before="200" w:after="200" w:line="300" w:lineRule="auto"/>
              <w:jc w:val="center"/>
            </w:pPr>
            <w:r>
              <w:t>ĐỀ KIỂM TRA __________</w:t>
            </w:r>
            <w:r>
              <w:br/>
              <w:t>Năm học: 20__ - 20__</w:t>
            </w:r>
            <w:r>
              <w:br/>
              <w:t>Tiếng Anh - Lớp 8</w:t>
            </w:r>
            <w:r>
              <w:br/>
              <w:t>Thời gian làm bài: 45 phút</w:t>
            </w:r>
          </w:p>
        </w:tc>
      </w:tr>
      <w:tr w:rsidR="00D06EBD" w14:paraId="1B101EED" w14:textId="77777777">
        <w:tblPrEx>
          <w:tblCellMar>
            <w:top w:w="0" w:type="dxa"/>
            <w:bottom w:w="0" w:type="dxa"/>
          </w:tblCellMar>
        </w:tblPrEx>
        <w:tc>
          <w:tcPr>
            <w:tcW w:w="2500" w:type="pct"/>
            <w:vAlign w:val="center"/>
          </w:tcPr>
          <w:p w14:paraId="1B101EEA" w14:textId="77777777" w:rsidR="00D06EBD" w:rsidRDefault="009A1411">
            <w:pPr>
              <w:spacing w:before="200" w:after="200" w:line="300" w:lineRule="auto"/>
              <w:ind w:left="288"/>
            </w:pPr>
            <w:r>
              <w:t>Trường: ________________________</w:t>
            </w:r>
            <w:r>
              <w:br/>
              <w:t>Họ tên: _______________________</w:t>
            </w:r>
            <w:r>
              <w:br/>
              <w:t>Lớp: _____________</w:t>
            </w:r>
          </w:p>
        </w:tc>
        <w:tc>
          <w:tcPr>
            <w:tcW w:w="600" w:type="pct"/>
          </w:tcPr>
          <w:p w14:paraId="1B101EEB" w14:textId="77777777" w:rsidR="00D06EBD" w:rsidRDefault="009A1411">
            <w:pPr>
              <w:spacing w:before="200"/>
              <w:jc w:val="center"/>
            </w:pPr>
            <w:r>
              <w:t>Điểm</w:t>
            </w:r>
          </w:p>
        </w:tc>
        <w:tc>
          <w:tcPr>
            <w:tcW w:w="1900" w:type="pct"/>
          </w:tcPr>
          <w:p w14:paraId="1B101EEC" w14:textId="77777777" w:rsidR="00D06EBD" w:rsidRDefault="009A1411">
            <w:pPr>
              <w:spacing w:before="200"/>
              <w:jc w:val="center"/>
            </w:pPr>
            <w:r>
              <w:t>Nhận xét của giáo viên</w:t>
            </w:r>
          </w:p>
        </w:tc>
      </w:tr>
    </w:tbl>
    <w:p w14:paraId="1B101EEE" w14:textId="77777777" w:rsidR="00D06EBD" w:rsidRDefault="00D06EBD"/>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0466"/>
      </w:tblGrid>
      <w:tr w:rsidR="00D06EBD" w14:paraId="1B101EF0" w14:textId="77777777">
        <w:tblPrEx>
          <w:tblCellMar>
            <w:top w:w="0" w:type="dxa"/>
            <w:bottom w:w="0" w:type="dxa"/>
          </w:tblCellMar>
        </w:tblPrEx>
        <w:tc>
          <w:tcPr>
            <w:tcW w:w="200" w:type="pct"/>
            <w:tcBorders>
              <w:top w:val="single" w:sz="0" w:space="0" w:color="FFFFFF"/>
              <w:left w:val="single" w:sz="0" w:space="0" w:color="FFFFFF"/>
              <w:bottom w:val="single" w:sz="0" w:space="0" w:color="FFFFFF"/>
              <w:right w:val="single" w:sz="0" w:space="0" w:color="FFFFFF"/>
            </w:tcBorders>
            <w:vAlign w:val="center"/>
          </w:tcPr>
          <w:p w14:paraId="1B101EEF" w14:textId="77777777" w:rsidR="00D06EBD" w:rsidRDefault="009A1411">
            <w:pPr>
              <w:pStyle w:val="Heading2"/>
              <w:jc w:val="center"/>
            </w:pPr>
            <w:r>
              <w:rPr>
                <w:b/>
                <w:bCs/>
                <w:color w:val="188FBA"/>
              </w:rPr>
              <w:t>Tiếng Anh 8 i-Learn Smart World_Unit 8.1</w:t>
            </w:r>
            <w:r>
              <w:rPr>
                <w:b/>
                <w:bCs/>
                <w:color w:val="188FBA"/>
              </w:rPr>
              <w:br/>
              <w:t>Time allotted: 45</w:t>
            </w:r>
          </w:p>
        </w:tc>
      </w:tr>
    </w:tbl>
    <w:p w14:paraId="1B101EF1" w14:textId="77777777" w:rsidR="00D06EBD" w:rsidRDefault="00D06EBD"/>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3067"/>
      </w:tblGrid>
      <w:tr w:rsidR="00D06EBD" w14:paraId="1B101EF4" w14:textId="77777777">
        <w:tc>
          <w:tcPr>
            <w:tcW w:w="0" w:type="auto"/>
          </w:tcPr>
          <w:p w14:paraId="1B101EF2" w14:textId="77777777" w:rsidR="00D06EBD" w:rsidRDefault="009A1411">
            <w:r>
              <w:rPr>
                <w:b/>
                <w:bCs/>
                <w:color w:val="188FBA"/>
              </w:rPr>
              <w:t xml:space="preserve">PART 1 </w:t>
            </w:r>
          </w:p>
        </w:tc>
        <w:tc>
          <w:tcPr>
            <w:tcW w:w="0" w:type="auto"/>
            <w:tcBorders>
              <w:top w:val="single" w:sz="0" w:space="0" w:color="FFFFFF"/>
              <w:bottom w:val="single" w:sz="0" w:space="0" w:color="FFFFFF"/>
              <w:right w:val="single" w:sz="0" w:space="0" w:color="FFFFFF"/>
            </w:tcBorders>
          </w:tcPr>
          <w:p w14:paraId="1B101EF3" w14:textId="77777777" w:rsidR="00D06EBD" w:rsidRDefault="009A1411">
            <w:r>
              <w:rPr>
                <w:b/>
                <w:bCs/>
                <w:color w:val="188FBA"/>
              </w:rPr>
              <w:t>PRONUNCIATION (5 questions)</w:t>
            </w:r>
          </w:p>
        </w:tc>
      </w:tr>
    </w:tbl>
    <w:p w14:paraId="1B101EF5" w14:textId="77777777" w:rsidR="00D06EBD" w:rsidRDefault="009A1411">
      <w:pPr>
        <w:spacing w:before="200"/>
      </w:pPr>
      <w:r>
        <w:rPr>
          <w:b/>
          <w:bCs/>
        </w:rPr>
        <w:t>Choose the word whose underlined part differs from the other three in pronunciation in the following question.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419"/>
        <w:gridCol w:w="2616"/>
        <w:gridCol w:w="2616"/>
        <w:gridCol w:w="2616"/>
        <w:gridCol w:w="2197"/>
      </w:tblGrid>
      <w:tr w:rsidR="00D06EBD" w14:paraId="1B101EFB" w14:textId="77777777">
        <w:tblPrEx>
          <w:tblCellMar>
            <w:bottom w:w="0" w:type="dxa"/>
          </w:tblCellMar>
        </w:tblPrEx>
        <w:tc>
          <w:tcPr>
            <w:tcW w:w="200" w:type="pct"/>
            <w:vAlign w:val="center"/>
          </w:tcPr>
          <w:p w14:paraId="1B101EF6" w14:textId="77777777" w:rsidR="00D06EBD" w:rsidRDefault="009A1411">
            <w:r>
              <w:t xml:space="preserve">1. </w:t>
            </w:r>
          </w:p>
        </w:tc>
        <w:tc>
          <w:tcPr>
            <w:tcW w:w="1250" w:type="pct"/>
          </w:tcPr>
          <w:p w14:paraId="1B101EF7" w14:textId="77777777" w:rsidR="00D06EBD" w:rsidRDefault="009A1411">
            <w:pPr>
              <w:ind w:left="288"/>
            </w:pPr>
            <w:r>
              <w:t>A. h</w:t>
            </w:r>
            <w:r>
              <w:rPr>
                <w:u w:val="single"/>
              </w:rPr>
              <w:t>ea</w:t>
            </w:r>
            <w:r>
              <w:t>dscarf</w:t>
            </w:r>
          </w:p>
        </w:tc>
        <w:tc>
          <w:tcPr>
            <w:tcW w:w="1250" w:type="pct"/>
          </w:tcPr>
          <w:p w14:paraId="1B101EF8" w14:textId="77777777" w:rsidR="00D06EBD" w:rsidRDefault="009A1411">
            <w:pPr>
              <w:ind w:left="288"/>
            </w:pPr>
            <w:r>
              <w:t>B. st</w:t>
            </w:r>
            <w:r>
              <w:rPr>
                <w:u w:val="single"/>
              </w:rPr>
              <w:t>ea</w:t>
            </w:r>
            <w:r>
              <w:t>mer</w:t>
            </w:r>
          </w:p>
        </w:tc>
        <w:tc>
          <w:tcPr>
            <w:tcW w:w="1250" w:type="pct"/>
          </w:tcPr>
          <w:p w14:paraId="1B101EF9" w14:textId="77777777" w:rsidR="00D06EBD" w:rsidRDefault="009A1411">
            <w:pPr>
              <w:ind w:left="288"/>
            </w:pPr>
            <w:r>
              <w:t>C. h</w:t>
            </w:r>
            <w:r>
              <w:rPr>
                <w:u w:val="single"/>
              </w:rPr>
              <w:t>ea</w:t>
            </w:r>
            <w:r>
              <w:t>lthily</w:t>
            </w:r>
          </w:p>
        </w:tc>
        <w:tc>
          <w:tcPr>
            <w:tcW w:w="1250" w:type="pct"/>
          </w:tcPr>
          <w:p w14:paraId="1B101EFA" w14:textId="77777777" w:rsidR="00D06EBD" w:rsidRDefault="009A1411">
            <w:pPr>
              <w:ind w:left="288"/>
            </w:pPr>
            <w:r>
              <w:t>D. inst</w:t>
            </w:r>
            <w:r>
              <w:rPr>
                <w:u w:val="single"/>
              </w:rPr>
              <w:t>ea</w:t>
            </w:r>
            <w:r>
              <w:t>d</w:t>
            </w:r>
          </w:p>
        </w:tc>
      </w:tr>
    </w:tbl>
    <w:p w14:paraId="1B101EFC" w14:textId="77777777" w:rsidR="00D06EBD" w:rsidRDefault="009A1411">
      <w:pPr>
        <w:spacing w:before="200"/>
      </w:pPr>
      <w:r>
        <w:rPr>
          <w:b/>
          <w:bCs/>
        </w:rPr>
        <w:t>Choose the word whose underlined part differs from the other three in pronunciation in the following question.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419"/>
        <w:gridCol w:w="2616"/>
        <w:gridCol w:w="2616"/>
        <w:gridCol w:w="2616"/>
        <w:gridCol w:w="2197"/>
      </w:tblGrid>
      <w:tr w:rsidR="00D06EBD" w14:paraId="1B101F02" w14:textId="77777777">
        <w:tblPrEx>
          <w:tblCellMar>
            <w:bottom w:w="0" w:type="dxa"/>
          </w:tblCellMar>
        </w:tblPrEx>
        <w:tc>
          <w:tcPr>
            <w:tcW w:w="200" w:type="pct"/>
            <w:vAlign w:val="center"/>
          </w:tcPr>
          <w:p w14:paraId="1B101EFD" w14:textId="77777777" w:rsidR="00D06EBD" w:rsidRDefault="009A1411">
            <w:r>
              <w:t xml:space="preserve">2. </w:t>
            </w:r>
          </w:p>
        </w:tc>
        <w:tc>
          <w:tcPr>
            <w:tcW w:w="1250" w:type="pct"/>
          </w:tcPr>
          <w:p w14:paraId="1B101EFE" w14:textId="77777777" w:rsidR="00D06EBD" w:rsidRDefault="009A1411">
            <w:pPr>
              <w:ind w:left="288"/>
            </w:pPr>
            <w:r>
              <w:t>A. pr</w:t>
            </w:r>
            <w:r>
              <w:rPr>
                <w:u w:val="single"/>
              </w:rPr>
              <w:t>o</w:t>
            </w:r>
            <w:r>
              <w:t>duct</w:t>
            </w:r>
          </w:p>
        </w:tc>
        <w:tc>
          <w:tcPr>
            <w:tcW w:w="1250" w:type="pct"/>
          </w:tcPr>
          <w:p w14:paraId="1B101EFF" w14:textId="77777777" w:rsidR="00D06EBD" w:rsidRDefault="009A1411">
            <w:pPr>
              <w:ind w:left="288"/>
            </w:pPr>
            <w:r>
              <w:t>B. pr</w:t>
            </w:r>
            <w:r>
              <w:rPr>
                <w:u w:val="single"/>
              </w:rPr>
              <w:t>o</w:t>
            </w:r>
            <w:r>
              <w:t>vince</w:t>
            </w:r>
          </w:p>
        </w:tc>
        <w:tc>
          <w:tcPr>
            <w:tcW w:w="1250" w:type="pct"/>
          </w:tcPr>
          <w:p w14:paraId="1B101F00" w14:textId="77777777" w:rsidR="00D06EBD" w:rsidRDefault="009A1411">
            <w:pPr>
              <w:ind w:left="288"/>
            </w:pPr>
            <w:r>
              <w:t>C. p</w:t>
            </w:r>
            <w:r>
              <w:rPr>
                <w:u w:val="single"/>
              </w:rPr>
              <w:t>o</w:t>
            </w:r>
            <w:r>
              <w:t>pulation</w:t>
            </w:r>
          </w:p>
        </w:tc>
        <w:tc>
          <w:tcPr>
            <w:tcW w:w="1250" w:type="pct"/>
          </w:tcPr>
          <w:p w14:paraId="1B101F01" w14:textId="77777777" w:rsidR="00D06EBD" w:rsidRDefault="009A1411">
            <w:pPr>
              <w:ind w:left="288"/>
            </w:pPr>
            <w:r>
              <w:t>D. h</w:t>
            </w:r>
            <w:r>
              <w:rPr>
                <w:u w:val="single"/>
              </w:rPr>
              <w:t>o</w:t>
            </w:r>
            <w:r>
              <w:t>mestay</w:t>
            </w:r>
          </w:p>
        </w:tc>
      </w:tr>
    </w:tbl>
    <w:p w14:paraId="1B101F03" w14:textId="77777777" w:rsidR="00D06EBD" w:rsidRDefault="009A1411">
      <w:pPr>
        <w:spacing w:before="200"/>
      </w:pPr>
      <w:r>
        <w:rPr>
          <w:b/>
          <w:bCs/>
        </w:rPr>
        <w:t>Choose the word whose underlined part differs from the other three in pronunciation in the following question.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419"/>
        <w:gridCol w:w="2616"/>
        <w:gridCol w:w="2616"/>
        <w:gridCol w:w="2616"/>
        <w:gridCol w:w="2197"/>
      </w:tblGrid>
      <w:tr w:rsidR="00D06EBD" w14:paraId="1B101F09" w14:textId="77777777">
        <w:tblPrEx>
          <w:tblCellMar>
            <w:bottom w:w="0" w:type="dxa"/>
          </w:tblCellMar>
        </w:tblPrEx>
        <w:tc>
          <w:tcPr>
            <w:tcW w:w="200" w:type="pct"/>
            <w:vAlign w:val="center"/>
          </w:tcPr>
          <w:p w14:paraId="1B101F04" w14:textId="77777777" w:rsidR="00D06EBD" w:rsidRDefault="009A1411">
            <w:r>
              <w:t xml:space="preserve">3. </w:t>
            </w:r>
          </w:p>
        </w:tc>
        <w:tc>
          <w:tcPr>
            <w:tcW w:w="1250" w:type="pct"/>
          </w:tcPr>
          <w:p w14:paraId="1B101F05" w14:textId="77777777" w:rsidR="00D06EBD" w:rsidRDefault="009A1411">
            <w:pPr>
              <w:ind w:left="288"/>
            </w:pPr>
            <w:r>
              <w:t>A. e</w:t>
            </w:r>
            <w:r>
              <w:rPr>
                <w:u w:val="single"/>
              </w:rPr>
              <w:t>th</w:t>
            </w:r>
            <w:r>
              <w:t>nic</w:t>
            </w:r>
          </w:p>
        </w:tc>
        <w:tc>
          <w:tcPr>
            <w:tcW w:w="1250" w:type="pct"/>
          </w:tcPr>
          <w:p w14:paraId="1B101F06" w14:textId="77777777" w:rsidR="00D06EBD" w:rsidRDefault="009A1411">
            <w:pPr>
              <w:ind w:left="288"/>
            </w:pPr>
            <w:r>
              <w:t>B. clo</w:t>
            </w:r>
            <w:r>
              <w:rPr>
                <w:u w:val="single"/>
              </w:rPr>
              <w:t>th</w:t>
            </w:r>
            <w:r>
              <w:t>es</w:t>
            </w:r>
          </w:p>
        </w:tc>
        <w:tc>
          <w:tcPr>
            <w:tcW w:w="1250" w:type="pct"/>
          </w:tcPr>
          <w:p w14:paraId="1B101F07" w14:textId="77777777" w:rsidR="00D06EBD" w:rsidRDefault="009A1411">
            <w:pPr>
              <w:ind w:left="288"/>
            </w:pPr>
            <w:r>
              <w:t>C. wi</w:t>
            </w:r>
            <w:r>
              <w:rPr>
                <w:u w:val="single"/>
              </w:rPr>
              <w:t>th</w:t>
            </w:r>
          </w:p>
        </w:tc>
        <w:tc>
          <w:tcPr>
            <w:tcW w:w="1250" w:type="pct"/>
          </w:tcPr>
          <w:p w14:paraId="1B101F08" w14:textId="77777777" w:rsidR="00D06EBD" w:rsidRDefault="009A1411">
            <w:pPr>
              <w:ind w:left="288"/>
            </w:pPr>
            <w:r>
              <w:t>D. nor</w:t>
            </w:r>
            <w:r>
              <w:rPr>
                <w:u w:val="single"/>
              </w:rPr>
              <w:t>th</w:t>
            </w:r>
            <w:r>
              <w:t>ern</w:t>
            </w:r>
          </w:p>
        </w:tc>
      </w:tr>
    </w:tbl>
    <w:p w14:paraId="1B101F0A" w14:textId="77777777" w:rsidR="00D06EBD" w:rsidRDefault="009A1411">
      <w:pPr>
        <w:spacing w:before="200"/>
      </w:pPr>
      <w:r>
        <w:rPr>
          <w:b/>
          <w:bCs/>
        </w:rPr>
        <w:t>Choose the word whose primary stress is NOT placed on the second syllable.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419"/>
        <w:gridCol w:w="2616"/>
        <w:gridCol w:w="2616"/>
        <w:gridCol w:w="2616"/>
        <w:gridCol w:w="2197"/>
      </w:tblGrid>
      <w:tr w:rsidR="00D06EBD" w14:paraId="1B101F10" w14:textId="77777777">
        <w:tblPrEx>
          <w:tblCellMar>
            <w:bottom w:w="0" w:type="dxa"/>
          </w:tblCellMar>
        </w:tblPrEx>
        <w:tc>
          <w:tcPr>
            <w:tcW w:w="200" w:type="pct"/>
            <w:vAlign w:val="center"/>
          </w:tcPr>
          <w:p w14:paraId="1B101F0B" w14:textId="77777777" w:rsidR="00D06EBD" w:rsidRDefault="009A1411">
            <w:r>
              <w:t xml:space="preserve">4. </w:t>
            </w:r>
          </w:p>
        </w:tc>
        <w:tc>
          <w:tcPr>
            <w:tcW w:w="1250" w:type="pct"/>
          </w:tcPr>
          <w:p w14:paraId="1B101F0C" w14:textId="77777777" w:rsidR="00D06EBD" w:rsidRDefault="009A1411">
            <w:pPr>
              <w:ind w:left="288"/>
            </w:pPr>
            <w:r>
              <w:t>A. pottery</w:t>
            </w:r>
          </w:p>
        </w:tc>
        <w:tc>
          <w:tcPr>
            <w:tcW w:w="1250" w:type="pct"/>
          </w:tcPr>
          <w:p w14:paraId="1B101F0D" w14:textId="77777777" w:rsidR="00D06EBD" w:rsidRDefault="009A1411">
            <w:pPr>
              <w:ind w:left="288"/>
            </w:pPr>
            <w:r>
              <w:t>B. tradition</w:t>
            </w:r>
          </w:p>
        </w:tc>
        <w:tc>
          <w:tcPr>
            <w:tcW w:w="1250" w:type="pct"/>
          </w:tcPr>
          <w:p w14:paraId="1B101F0E" w14:textId="77777777" w:rsidR="00D06EBD" w:rsidRDefault="009A1411">
            <w:pPr>
              <w:ind w:left="288"/>
            </w:pPr>
            <w:r>
              <w:t>C. embroider</w:t>
            </w:r>
          </w:p>
        </w:tc>
        <w:tc>
          <w:tcPr>
            <w:tcW w:w="1250" w:type="pct"/>
          </w:tcPr>
          <w:p w14:paraId="1B101F0F" w14:textId="77777777" w:rsidR="00D06EBD" w:rsidRDefault="009A1411">
            <w:pPr>
              <w:ind w:left="288"/>
            </w:pPr>
            <w:r>
              <w:t>D. utensil</w:t>
            </w:r>
          </w:p>
        </w:tc>
      </w:tr>
    </w:tbl>
    <w:p w14:paraId="1B101F11" w14:textId="77777777" w:rsidR="00D06EBD" w:rsidRDefault="009A1411">
      <w:pPr>
        <w:spacing w:before="200"/>
      </w:pPr>
      <w:r>
        <w:rPr>
          <w:b/>
          <w:bCs/>
        </w:rPr>
        <w:t>Choose the word whose primary stress is NOT placed on the first syllable.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419"/>
        <w:gridCol w:w="2616"/>
        <w:gridCol w:w="2616"/>
        <w:gridCol w:w="2616"/>
        <w:gridCol w:w="2197"/>
      </w:tblGrid>
      <w:tr w:rsidR="00D06EBD" w14:paraId="1B101F17" w14:textId="77777777">
        <w:tblPrEx>
          <w:tblCellMar>
            <w:bottom w:w="0" w:type="dxa"/>
          </w:tblCellMar>
        </w:tblPrEx>
        <w:tc>
          <w:tcPr>
            <w:tcW w:w="200" w:type="pct"/>
            <w:vAlign w:val="center"/>
          </w:tcPr>
          <w:p w14:paraId="1B101F12" w14:textId="77777777" w:rsidR="00D06EBD" w:rsidRDefault="009A1411">
            <w:r>
              <w:t xml:space="preserve">5. </w:t>
            </w:r>
          </w:p>
        </w:tc>
        <w:tc>
          <w:tcPr>
            <w:tcW w:w="1250" w:type="pct"/>
          </w:tcPr>
          <w:p w14:paraId="1B101F13" w14:textId="77777777" w:rsidR="00D06EBD" w:rsidRDefault="009A1411">
            <w:pPr>
              <w:ind w:left="288"/>
            </w:pPr>
            <w:r>
              <w:t>A. ethnic</w:t>
            </w:r>
          </w:p>
        </w:tc>
        <w:tc>
          <w:tcPr>
            <w:tcW w:w="1250" w:type="pct"/>
          </w:tcPr>
          <w:p w14:paraId="1B101F14" w14:textId="77777777" w:rsidR="00D06EBD" w:rsidRDefault="009A1411">
            <w:pPr>
              <w:ind w:left="288"/>
            </w:pPr>
            <w:r>
              <w:t>B. famous</w:t>
            </w:r>
          </w:p>
        </w:tc>
        <w:tc>
          <w:tcPr>
            <w:tcW w:w="1250" w:type="pct"/>
          </w:tcPr>
          <w:p w14:paraId="1B101F15" w14:textId="77777777" w:rsidR="00D06EBD" w:rsidRDefault="009A1411">
            <w:pPr>
              <w:ind w:left="288"/>
            </w:pPr>
            <w:r>
              <w:t>C. repeat</w:t>
            </w:r>
          </w:p>
        </w:tc>
        <w:tc>
          <w:tcPr>
            <w:tcW w:w="1250" w:type="pct"/>
          </w:tcPr>
          <w:p w14:paraId="1B101F16" w14:textId="77777777" w:rsidR="00D06EBD" w:rsidRDefault="009A1411">
            <w:pPr>
              <w:ind w:left="288"/>
            </w:pPr>
            <w:r>
              <w:t>D. special</w:t>
            </w:r>
          </w:p>
        </w:tc>
      </w:tr>
    </w:tbl>
    <w:p w14:paraId="1B101F18" w14:textId="77777777" w:rsidR="00D06EBD" w:rsidRDefault="00D06EBD"/>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3112"/>
      </w:tblGrid>
      <w:tr w:rsidR="00D06EBD" w14:paraId="1B101F1B" w14:textId="77777777">
        <w:tc>
          <w:tcPr>
            <w:tcW w:w="0" w:type="auto"/>
          </w:tcPr>
          <w:p w14:paraId="1B101F19" w14:textId="77777777" w:rsidR="00D06EBD" w:rsidRDefault="009A1411">
            <w:r>
              <w:rPr>
                <w:b/>
                <w:bCs/>
                <w:color w:val="188FBA"/>
              </w:rPr>
              <w:t xml:space="preserve">PART 2 </w:t>
            </w:r>
          </w:p>
        </w:tc>
        <w:tc>
          <w:tcPr>
            <w:tcW w:w="0" w:type="auto"/>
            <w:tcBorders>
              <w:top w:val="single" w:sz="0" w:space="0" w:color="FFFFFF"/>
              <w:bottom w:val="single" w:sz="0" w:space="0" w:color="FFFFFF"/>
              <w:right w:val="single" w:sz="0" w:space="0" w:color="FFFFFF"/>
            </w:tcBorders>
          </w:tcPr>
          <w:p w14:paraId="1B101F1A" w14:textId="77777777" w:rsidR="00D06EBD" w:rsidRDefault="009A1411">
            <w:r>
              <w:rPr>
                <w:b/>
                <w:bCs/>
                <w:color w:val="188FBA"/>
              </w:rPr>
              <w:t>USE OF ENGLISH (12 questions)</w:t>
            </w:r>
          </w:p>
        </w:tc>
      </w:tr>
    </w:tbl>
    <w:p w14:paraId="1B101F1C" w14:textId="77777777" w:rsidR="00D06EBD" w:rsidRDefault="009A1411">
      <w:pPr>
        <w:spacing w:before="200"/>
      </w:pPr>
      <w:r>
        <w:rPr>
          <w:b/>
          <w:bCs/>
        </w:rPr>
        <w:t xml:space="preserve">Choose the option that best completes the following sentence. </w:t>
      </w:r>
    </w:p>
    <w:p w14:paraId="1B101F1D" w14:textId="77777777" w:rsidR="00D06EBD" w:rsidRDefault="009A1411">
      <w:pPr>
        <w:spacing w:before="200"/>
      </w:pPr>
      <w:r>
        <w:rPr>
          <w:b/>
          <w:bCs/>
          <w:u w:val="single"/>
        </w:rPr>
        <w:t>Question:</w:t>
      </w:r>
    </w:p>
    <w:p w14:paraId="1B101F1E" w14:textId="77777777" w:rsidR="00D06EBD" w:rsidRDefault="009A1411">
      <w:pPr>
        <w:spacing w:before="150"/>
        <w:ind w:left="288"/>
      </w:pPr>
      <w:r>
        <w:t>6. The company does not hire him because he is ______________.</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D06EBD" w14:paraId="1B101F23" w14:textId="77777777">
        <w:tblPrEx>
          <w:tblCellMar>
            <w:bottom w:w="0" w:type="dxa"/>
          </w:tblCellMar>
        </w:tblPrEx>
        <w:tc>
          <w:tcPr>
            <w:tcW w:w="50" w:type="pct"/>
          </w:tcPr>
          <w:p w14:paraId="1B101F1F" w14:textId="77777777" w:rsidR="00D06EBD" w:rsidRDefault="009A1411">
            <w:pPr>
              <w:ind w:left="216"/>
            </w:pPr>
            <w:r>
              <w:t xml:space="preserve">    A. experience</w:t>
            </w:r>
          </w:p>
        </w:tc>
        <w:tc>
          <w:tcPr>
            <w:tcW w:w="50" w:type="pct"/>
          </w:tcPr>
          <w:p w14:paraId="1B101F20" w14:textId="77777777" w:rsidR="00D06EBD" w:rsidRDefault="009A1411">
            <w:pPr>
              <w:ind w:left="216"/>
            </w:pPr>
            <w:r>
              <w:t>B. experienced</w:t>
            </w:r>
          </w:p>
        </w:tc>
        <w:tc>
          <w:tcPr>
            <w:tcW w:w="50" w:type="pct"/>
          </w:tcPr>
          <w:p w14:paraId="1B101F21" w14:textId="77777777" w:rsidR="00D06EBD" w:rsidRDefault="009A1411">
            <w:pPr>
              <w:ind w:left="216"/>
            </w:pPr>
            <w:r>
              <w:t>C. inexperience</w:t>
            </w:r>
          </w:p>
        </w:tc>
        <w:tc>
          <w:tcPr>
            <w:tcW w:w="50" w:type="pct"/>
          </w:tcPr>
          <w:p w14:paraId="1B101F22" w14:textId="77777777" w:rsidR="00D06EBD" w:rsidRDefault="009A1411">
            <w:pPr>
              <w:ind w:left="216"/>
            </w:pPr>
            <w:r>
              <w:t>D. inexperienced</w:t>
            </w:r>
          </w:p>
        </w:tc>
      </w:tr>
    </w:tbl>
    <w:p w14:paraId="1B101F24" w14:textId="77777777" w:rsidR="00D06EBD" w:rsidRDefault="009A1411">
      <w:pPr>
        <w:spacing w:before="200"/>
      </w:pPr>
      <w:r>
        <w:rPr>
          <w:b/>
          <w:bCs/>
        </w:rPr>
        <w:t xml:space="preserve">Choose the option that best completes the following sentence. </w:t>
      </w:r>
    </w:p>
    <w:p w14:paraId="1B101F25" w14:textId="77777777" w:rsidR="00D06EBD" w:rsidRDefault="009A1411">
      <w:pPr>
        <w:spacing w:before="200"/>
      </w:pPr>
      <w:r>
        <w:rPr>
          <w:b/>
          <w:bCs/>
          <w:u w:val="single"/>
        </w:rPr>
        <w:t>Question:</w:t>
      </w:r>
    </w:p>
    <w:p w14:paraId="1B101F26" w14:textId="77777777" w:rsidR="00D06EBD" w:rsidRDefault="009A1411">
      <w:pPr>
        <w:spacing w:before="150"/>
        <w:ind w:left="288"/>
      </w:pPr>
      <w:r>
        <w:t>7. Kayla: How was your vacation? – Katie: ______________.</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D06EBD" w14:paraId="1B101F2B" w14:textId="77777777">
        <w:tblPrEx>
          <w:tblCellMar>
            <w:bottom w:w="0" w:type="dxa"/>
          </w:tblCellMar>
        </w:tblPrEx>
        <w:tc>
          <w:tcPr>
            <w:tcW w:w="50" w:type="pct"/>
          </w:tcPr>
          <w:p w14:paraId="1B101F27" w14:textId="77777777" w:rsidR="00D06EBD" w:rsidRDefault="009A1411">
            <w:pPr>
              <w:ind w:left="216"/>
            </w:pPr>
            <w:r>
              <w:t xml:space="preserve">    A. I stayed in a beautiful homestay.</w:t>
            </w:r>
          </w:p>
        </w:tc>
        <w:tc>
          <w:tcPr>
            <w:tcW w:w="50" w:type="pct"/>
          </w:tcPr>
          <w:p w14:paraId="1B101F28" w14:textId="77777777" w:rsidR="00D06EBD" w:rsidRDefault="009A1411">
            <w:pPr>
              <w:ind w:left="216"/>
            </w:pPr>
            <w:r>
              <w:t>B. I spent a whole week in Da Lat.</w:t>
            </w:r>
          </w:p>
        </w:tc>
        <w:tc>
          <w:tcPr>
            <w:tcW w:w="50" w:type="pct"/>
          </w:tcPr>
          <w:p w14:paraId="1B101F29" w14:textId="77777777" w:rsidR="00D06EBD" w:rsidRDefault="009A1411">
            <w:pPr>
              <w:ind w:left="216"/>
            </w:pPr>
            <w:r>
              <w:t>C. We tried all the local food and visited lots of tourist attractions there.</w:t>
            </w:r>
          </w:p>
        </w:tc>
        <w:tc>
          <w:tcPr>
            <w:tcW w:w="50" w:type="pct"/>
          </w:tcPr>
          <w:p w14:paraId="1B101F2A" w14:textId="77777777" w:rsidR="00D06EBD" w:rsidRDefault="009A1411">
            <w:pPr>
              <w:ind w:left="216"/>
            </w:pPr>
            <w:r>
              <w:t>D. It was amazing. Everything was great.</w:t>
            </w:r>
          </w:p>
        </w:tc>
      </w:tr>
    </w:tbl>
    <w:p w14:paraId="1B101F2C" w14:textId="77777777" w:rsidR="00D06EBD" w:rsidRDefault="009A1411">
      <w:pPr>
        <w:spacing w:before="200"/>
      </w:pPr>
      <w:r>
        <w:rPr>
          <w:b/>
          <w:bCs/>
        </w:rPr>
        <w:t xml:space="preserve">Choose the option that best completes the following sentence. </w:t>
      </w:r>
    </w:p>
    <w:p w14:paraId="1B101F2D" w14:textId="77777777" w:rsidR="00D06EBD" w:rsidRDefault="009A1411">
      <w:pPr>
        <w:spacing w:before="200"/>
      </w:pPr>
      <w:r>
        <w:rPr>
          <w:b/>
          <w:bCs/>
          <w:u w:val="single"/>
        </w:rPr>
        <w:t>Question:</w:t>
      </w:r>
    </w:p>
    <w:p w14:paraId="1B101F2E" w14:textId="77777777" w:rsidR="00D06EBD" w:rsidRDefault="009A1411">
      <w:pPr>
        <w:spacing w:before="150"/>
        <w:ind w:left="288"/>
      </w:pPr>
      <w:r>
        <w:t>8. ______________ Chăm people in Vietnam live in the Mekong Delta and in some small groups along ______________ coast of Central Vietnam.</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D06EBD" w14:paraId="1B101F33" w14:textId="77777777">
        <w:tblPrEx>
          <w:tblCellMar>
            <w:bottom w:w="0" w:type="dxa"/>
          </w:tblCellMar>
        </w:tblPrEx>
        <w:tc>
          <w:tcPr>
            <w:tcW w:w="50" w:type="pct"/>
          </w:tcPr>
          <w:p w14:paraId="1B101F2F" w14:textId="77777777" w:rsidR="00D06EBD" w:rsidRDefault="009A1411">
            <w:pPr>
              <w:ind w:left="216"/>
            </w:pPr>
            <w:r>
              <w:t xml:space="preserve">    A. The / the</w:t>
            </w:r>
          </w:p>
        </w:tc>
        <w:tc>
          <w:tcPr>
            <w:tcW w:w="50" w:type="pct"/>
          </w:tcPr>
          <w:p w14:paraId="1B101F30" w14:textId="25895F03" w:rsidR="00D06EBD" w:rsidRDefault="009A1411">
            <w:pPr>
              <w:ind w:left="216"/>
            </w:pPr>
            <w:r>
              <w:t xml:space="preserve">B. The / </w:t>
            </w:r>
            <w:r w:rsidRPr="009A1411">
              <w:t>Ø</w:t>
            </w:r>
          </w:p>
        </w:tc>
        <w:tc>
          <w:tcPr>
            <w:tcW w:w="50" w:type="pct"/>
          </w:tcPr>
          <w:p w14:paraId="1B101F31" w14:textId="7FEF6D20" w:rsidR="00D06EBD" w:rsidRDefault="009A1411">
            <w:pPr>
              <w:ind w:left="216"/>
            </w:pPr>
            <w:r>
              <w:t xml:space="preserve">C. </w:t>
            </w:r>
            <w:r w:rsidRPr="009A1411">
              <w:t>Ø</w:t>
            </w:r>
            <w:r>
              <w:t xml:space="preserve"> / </w:t>
            </w:r>
            <w:r w:rsidRPr="009A1411">
              <w:t>Ø</w:t>
            </w:r>
          </w:p>
        </w:tc>
        <w:tc>
          <w:tcPr>
            <w:tcW w:w="50" w:type="pct"/>
          </w:tcPr>
          <w:p w14:paraId="1B101F32" w14:textId="7B614349" w:rsidR="00D06EBD" w:rsidRDefault="009A1411">
            <w:pPr>
              <w:ind w:left="216"/>
            </w:pPr>
            <w:r>
              <w:t xml:space="preserve">D. </w:t>
            </w:r>
            <w:r w:rsidRPr="009A1411">
              <w:t>Ø</w:t>
            </w:r>
            <w:r>
              <w:t xml:space="preserve"> / the</w:t>
            </w:r>
          </w:p>
        </w:tc>
      </w:tr>
    </w:tbl>
    <w:p w14:paraId="1B101F34" w14:textId="77777777" w:rsidR="00D06EBD" w:rsidRDefault="009A1411">
      <w:pPr>
        <w:spacing w:before="200"/>
      </w:pPr>
      <w:r>
        <w:rPr>
          <w:b/>
          <w:bCs/>
        </w:rPr>
        <w:lastRenderedPageBreak/>
        <w:t xml:space="preserve">Choose the option that best completes the following sentence. </w:t>
      </w:r>
    </w:p>
    <w:p w14:paraId="1B101F35" w14:textId="77777777" w:rsidR="00D06EBD" w:rsidRDefault="009A1411">
      <w:pPr>
        <w:spacing w:before="200"/>
      </w:pPr>
      <w:r>
        <w:rPr>
          <w:b/>
          <w:bCs/>
          <w:u w:val="single"/>
        </w:rPr>
        <w:t>Question:</w:t>
      </w:r>
    </w:p>
    <w:p w14:paraId="1B101F36" w14:textId="77777777" w:rsidR="00D06EBD" w:rsidRDefault="009A1411">
      <w:pPr>
        <w:spacing w:before="150"/>
        <w:ind w:left="288"/>
      </w:pPr>
      <w:r>
        <w:t xml:space="preserve">9. </w:t>
      </w:r>
      <w:r>
        <w:rPr>
          <w:i/>
          <w:iCs/>
        </w:rPr>
        <w:t>Chăm’s</w:t>
      </w:r>
      <w:r>
        <w:t xml:space="preserve"> pottery products are mainly household ______________</w:t>
      </w:r>
      <w:r>
        <w:t>, religious objects, and fine artworks.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D06EBD" w14:paraId="1B101F3B" w14:textId="77777777">
        <w:tblPrEx>
          <w:tblCellMar>
            <w:bottom w:w="0" w:type="dxa"/>
          </w:tblCellMar>
        </w:tblPrEx>
        <w:tc>
          <w:tcPr>
            <w:tcW w:w="50" w:type="pct"/>
          </w:tcPr>
          <w:p w14:paraId="1B101F37" w14:textId="77777777" w:rsidR="00D06EBD" w:rsidRDefault="009A1411">
            <w:pPr>
              <w:ind w:left="216"/>
            </w:pPr>
            <w:r>
              <w:t xml:space="preserve">    A. baskets</w:t>
            </w:r>
          </w:p>
        </w:tc>
        <w:tc>
          <w:tcPr>
            <w:tcW w:w="50" w:type="pct"/>
          </w:tcPr>
          <w:p w14:paraId="1B101F38" w14:textId="77777777" w:rsidR="00D06EBD" w:rsidRDefault="009A1411">
            <w:pPr>
              <w:ind w:left="216"/>
            </w:pPr>
            <w:r>
              <w:t>B. utensils</w:t>
            </w:r>
          </w:p>
        </w:tc>
        <w:tc>
          <w:tcPr>
            <w:tcW w:w="50" w:type="pct"/>
          </w:tcPr>
          <w:p w14:paraId="1B101F39" w14:textId="77777777" w:rsidR="00D06EBD" w:rsidRDefault="009A1411">
            <w:pPr>
              <w:ind w:left="216"/>
            </w:pPr>
            <w:r>
              <w:t>C. chores</w:t>
            </w:r>
          </w:p>
        </w:tc>
        <w:tc>
          <w:tcPr>
            <w:tcW w:w="50" w:type="pct"/>
          </w:tcPr>
          <w:p w14:paraId="1B101F3A" w14:textId="77777777" w:rsidR="00D06EBD" w:rsidRDefault="009A1411">
            <w:pPr>
              <w:ind w:left="216"/>
            </w:pPr>
            <w:r>
              <w:t>D. headscarves</w:t>
            </w:r>
          </w:p>
        </w:tc>
      </w:tr>
    </w:tbl>
    <w:p w14:paraId="1B101F3C" w14:textId="77777777" w:rsidR="00D06EBD" w:rsidRDefault="009A1411">
      <w:pPr>
        <w:spacing w:before="200"/>
      </w:pPr>
      <w:r>
        <w:rPr>
          <w:b/>
          <w:bCs/>
        </w:rPr>
        <w:t xml:space="preserve">Choose the option that best completes the following sentence. </w:t>
      </w:r>
    </w:p>
    <w:p w14:paraId="1B101F3D" w14:textId="77777777" w:rsidR="00D06EBD" w:rsidRDefault="009A1411">
      <w:pPr>
        <w:spacing w:before="200"/>
      </w:pPr>
      <w:r>
        <w:rPr>
          <w:b/>
          <w:bCs/>
          <w:u w:val="single"/>
        </w:rPr>
        <w:t>Question:</w:t>
      </w:r>
    </w:p>
    <w:p w14:paraId="1B101F3E" w14:textId="77777777" w:rsidR="00D06EBD" w:rsidRDefault="009A1411">
      <w:pPr>
        <w:spacing w:before="150"/>
        <w:ind w:left="288"/>
      </w:pPr>
      <w:r>
        <w:t>10. Each ethnic group has its own traditional costume ______________ with their own characteristics.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D06EBD" w14:paraId="1B101F43" w14:textId="77777777">
        <w:tblPrEx>
          <w:tblCellMar>
            <w:bottom w:w="0" w:type="dxa"/>
          </w:tblCellMar>
        </w:tblPrEx>
        <w:tc>
          <w:tcPr>
            <w:tcW w:w="50" w:type="pct"/>
          </w:tcPr>
          <w:p w14:paraId="1B101F3F" w14:textId="77777777" w:rsidR="00D06EBD" w:rsidRDefault="009A1411">
            <w:pPr>
              <w:ind w:left="216"/>
            </w:pPr>
            <w:r>
              <w:t xml:space="preserve">    A. customs</w:t>
            </w:r>
          </w:p>
        </w:tc>
        <w:tc>
          <w:tcPr>
            <w:tcW w:w="50" w:type="pct"/>
          </w:tcPr>
          <w:p w14:paraId="1B101F40" w14:textId="77777777" w:rsidR="00D06EBD" w:rsidRDefault="009A1411">
            <w:pPr>
              <w:ind w:left="216"/>
            </w:pPr>
            <w:r>
              <w:t>B. stilt houses</w:t>
            </w:r>
          </w:p>
        </w:tc>
        <w:tc>
          <w:tcPr>
            <w:tcW w:w="50" w:type="pct"/>
          </w:tcPr>
          <w:p w14:paraId="1B101F41" w14:textId="77777777" w:rsidR="00D06EBD" w:rsidRDefault="009A1411">
            <w:pPr>
              <w:ind w:left="216"/>
            </w:pPr>
            <w:r>
              <w:t>C. headscarves</w:t>
            </w:r>
          </w:p>
        </w:tc>
        <w:tc>
          <w:tcPr>
            <w:tcW w:w="50" w:type="pct"/>
          </w:tcPr>
          <w:p w14:paraId="1B101F42" w14:textId="77777777" w:rsidR="00D06EBD" w:rsidRDefault="009A1411">
            <w:pPr>
              <w:ind w:left="216"/>
            </w:pPr>
            <w:r>
              <w:t>D. patterns</w:t>
            </w:r>
          </w:p>
        </w:tc>
      </w:tr>
    </w:tbl>
    <w:p w14:paraId="1B101F44" w14:textId="77777777" w:rsidR="00D06EBD" w:rsidRDefault="009A1411">
      <w:pPr>
        <w:spacing w:before="200"/>
      </w:pPr>
      <w:r>
        <w:rPr>
          <w:b/>
          <w:bCs/>
        </w:rPr>
        <w:t xml:space="preserve">Choose the option that best completes the following sentence. </w:t>
      </w:r>
    </w:p>
    <w:p w14:paraId="1B101F45" w14:textId="77777777" w:rsidR="00D06EBD" w:rsidRDefault="009A1411">
      <w:pPr>
        <w:spacing w:before="200"/>
      </w:pPr>
      <w:r>
        <w:rPr>
          <w:b/>
          <w:bCs/>
          <w:u w:val="single"/>
        </w:rPr>
        <w:t>Question:</w:t>
      </w:r>
    </w:p>
    <w:p w14:paraId="1B101F46" w14:textId="77777777" w:rsidR="00D06EBD" w:rsidRDefault="009A1411">
      <w:pPr>
        <w:spacing w:before="150"/>
        <w:ind w:left="288"/>
      </w:pPr>
      <w:r>
        <w:t>11. ______________</w:t>
      </w:r>
      <w:r>
        <w:t xml:space="preserve"> Tày live mostly in the regions in the north of Viet Nam.</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D06EBD" w14:paraId="1B101F4B" w14:textId="77777777">
        <w:tblPrEx>
          <w:tblCellMar>
            <w:bottom w:w="0" w:type="dxa"/>
          </w:tblCellMar>
        </w:tblPrEx>
        <w:tc>
          <w:tcPr>
            <w:tcW w:w="50" w:type="pct"/>
          </w:tcPr>
          <w:p w14:paraId="1B101F47" w14:textId="77777777" w:rsidR="00D06EBD" w:rsidRDefault="009A1411">
            <w:pPr>
              <w:ind w:left="216"/>
            </w:pPr>
            <w:r>
              <w:t xml:space="preserve">    A. The</w:t>
            </w:r>
          </w:p>
        </w:tc>
        <w:tc>
          <w:tcPr>
            <w:tcW w:w="50" w:type="pct"/>
          </w:tcPr>
          <w:p w14:paraId="1B101F48" w14:textId="77777777" w:rsidR="00D06EBD" w:rsidRDefault="009A1411">
            <w:pPr>
              <w:ind w:left="216"/>
            </w:pPr>
            <w:r>
              <w:t>B. No article</w:t>
            </w:r>
          </w:p>
        </w:tc>
        <w:tc>
          <w:tcPr>
            <w:tcW w:w="50" w:type="pct"/>
          </w:tcPr>
          <w:p w14:paraId="1B101F49" w14:textId="77777777" w:rsidR="00D06EBD" w:rsidRDefault="009A1411">
            <w:pPr>
              <w:ind w:left="216"/>
            </w:pPr>
            <w:r>
              <w:t>C. A</w:t>
            </w:r>
          </w:p>
        </w:tc>
        <w:tc>
          <w:tcPr>
            <w:tcW w:w="50" w:type="pct"/>
          </w:tcPr>
          <w:p w14:paraId="1B101F4A" w14:textId="77777777" w:rsidR="00D06EBD" w:rsidRDefault="009A1411">
            <w:pPr>
              <w:ind w:left="216"/>
            </w:pPr>
            <w:r>
              <w:t>D. An</w:t>
            </w:r>
          </w:p>
        </w:tc>
      </w:tr>
    </w:tbl>
    <w:p w14:paraId="1B101F4C" w14:textId="77777777" w:rsidR="00D06EBD" w:rsidRDefault="009A1411">
      <w:pPr>
        <w:spacing w:before="200"/>
      </w:pPr>
      <w:r>
        <w:rPr>
          <w:b/>
          <w:bCs/>
        </w:rPr>
        <w:t xml:space="preserve">Choose the option that best completes the following sentence. </w:t>
      </w:r>
    </w:p>
    <w:p w14:paraId="1B101F4D" w14:textId="77777777" w:rsidR="00D06EBD" w:rsidRDefault="009A1411">
      <w:pPr>
        <w:spacing w:before="200"/>
      </w:pPr>
      <w:r>
        <w:rPr>
          <w:b/>
          <w:bCs/>
          <w:u w:val="single"/>
        </w:rPr>
        <w:t>Question:</w:t>
      </w:r>
    </w:p>
    <w:p w14:paraId="1B101F4E" w14:textId="77777777" w:rsidR="00D06EBD" w:rsidRDefault="009A1411">
      <w:pPr>
        <w:spacing w:before="150"/>
        <w:ind w:left="288"/>
      </w:pPr>
      <w:r>
        <w:t>12. Chè trôi nước is a Vietnamese ______________</w:t>
      </w:r>
      <w:r>
        <w:t xml:space="preserve"> that combines sweet ginger-flavored soup and rice balls.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D06EBD" w14:paraId="1B101F53" w14:textId="77777777">
        <w:tblPrEx>
          <w:tblCellMar>
            <w:bottom w:w="0" w:type="dxa"/>
          </w:tblCellMar>
        </w:tblPrEx>
        <w:tc>
          <w:tcPr>
            <w:tcW w:w="50" w:type="pct"/>
          </w:tcPr>
          <w:p w14:paraId="1B101F4F" w14:textId="77777777" w:rsidR="00D06EBD" w:rsidRDefault="009A1411">
            <w:pPr>
              <w:ind w:left="216"/>
            </w:pPr>
            <w:r>
              <w:t xml:space="preserve">    A. sticky rice</w:t>
            </w:r>
          </w:p>
        </w:tc>
        <w:tc>
          <w:tcPr>
            <w:tcW w:w="50" w:type="pct"/>
          </w:tcPr>
          <w:p w14:paraId="1B101F50" w14:textId="77777777" w:rsidR="00D06EBD" w:rsidRDefault="009A1411">
            <w:pPr>
              <w:ind w:left="216"/>
            </w:pPr>
            <w:r>
              <w:t>B. drink</w:t>
            </w:r>
          </w:p>
        </w:tc>
        <w:tc>
          <w:tcPr>
            <w:tcW w:w="50" w:type="pct"/>
          </w:tcPr>
          <w:p w14:paraId="1B101F51" w14:textId="77777777" w:rsidR="00D06EBD" w:rsidRDefault="009A1411">
            <w:pPr>
              <w:ind w:left="216"/>
            </w:pPr>
            <w:r>
              <w:t>C. corn</w:t>
            </w:r>
          </w:p>
        </w:tc>
        <w:tc>
          <w:tcPr>
            <w:tcW w:w="50" w:type="pct"/>
          </w:tcPr>
          <w:p w14:paraId="1B101F52" w14:textId="77777777" w:rsidR="00D06EBD" w:rsidRDefault="009A1411">
            <w:pPr>
              <w:ind w:left="216"/>
            </w:pPr>
            <w:r>
              <w:t>D. dessert</w:t>
            </w:r>
          </w:p>
        </w:tc>
      </w:tr>
    </w:tbl>
    <w:p w14:paraId="1B101F54" w14:textId="77777777" w:rsidR="00D06EBD" w:rsidRDefault="009A1411">
      <w:pPr>
        <w:spacing w:before="200"/>
      </w:pPr>
      <w:r>
        <w:rPr>
          <w:b/>
          <w:bCs/>
        </w:rPr>
        <w:t xml:space="preserve">Choose the option that best completes the following sentence. </w:t>
      </w:r>
    </w:p>
    <w:p w14:paraId="1B101F55" w14:textId="77777777" w:rsidR="00D06EBD" w:rsidRDefault="009A1411">
      <w:pPr>
        <w:spacing w:before="200"/>
      </w:pPr>
      <w:r>
        <w:rPr>
          <w:b/>
          <w:bCs/>
          <w:u w:val="single"/>
        </w:rPr>
        <w:t>Question:</w:t>
      </w:r>
    </w:p>
    <w:p w14:paraId="1B101F56" w14:textId="77777777" w:rsidR="00D06EBD" w:rsidRDefault="009A1411">
      <w:pPr>
        <w:spacing w:before="150"/>
        <w:ind w:left="288"/>
      </w:pPr>
      <w:r>
        <w:t>13. Students: ______________? – Ms. Jennie: They usually wear long scarves and don’t show their hair.</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D06EBD" w14:paraId="1B101F5B" w14:textId="77777777">
        <w:tblPrEx>
          <w:tblCellMar>
            <w:bottom w:w="0" w:type="dxa"/>
          </w:tblCellMar>
        </w:tblPrEx>
        <w:tc>
          <w:tcPr>
            <w:tcW w:w="50" w:type="pct"/>
          </w:tcPr>
          <w:p w14:paraId="1B101F57" w14:textId="77777777" w:rsidR="00D06EBD" w:rsidRDefault="009A1411">
            <w:pPr>
              <w:ind w:left="216"/>
            </w:pPr>
            <w:r>
              <w:t xml:space="preserve">    A. What do The Chăm women usually wear?</w:t>
            </w:r>
          </w:p>
        </w:tc>
        <w:tc>
          <w:tcPr>
            <w:tcW w:w="50" w:type="pct"/>
          </w:tcPr>
          <w:p w14:paraId="1B101F58" w14:textId="77777777" w:rsidR="00D06EBD" w:rsidRDefault="009A1411">
            <w:pPr>
              <w:ind w:left="216"/>
            </w:pPr>
            <w:r>
              <w:t>B. Where do The Chăm live?</w:t>
            </w:r>
          </w:p>
        </w:tc>
        <w:tc>
          <w:tcPr>
            <w:tcW w:w="50" w:type="pct"/>
          </w:tcPr>
          <w:p w14:paraId="1B101F59" w14:textId="77777777" w:rsidR="00D06EBD" w:rsidRDefault="009A1411">
            <w:pPr>
              <w:ind w:left="216"/>
            </w:pPr>
            <w:r>
              <w:t>C. What is The Chăm people’s traditional dish?</w:t>
            </w:r>
          </w:p>
        </w:tc>
        <w:tc>
          <w:tcPr>
            <w:tcW w:w="50" w:type="pct"/>
          </w:tcPr>
          <w:p w14:paraId="1B101F5A" w14:textId="77777777" w:rsidR="00D06EBD" w:rsidRDefault="009A1411">
            <w:pPr>
              <w:ind w:left="216"/>
            </w:pPr>
            <w:r>
              <w:t>D. At what age do The Chăm people get married?</w:t>
            </w:r>
          </w:p>
        </w:tc>
      </w:tr>
    </w:tbl>
    <w:p w14:paraId="1B101F5C" w14:textId="77777777" w:rsidR="00D06EBD" w:rsidRDefault="009A1411">
      <w:pPr>
        <w:spacing w:before="200"/>
      </w:pPr>
      <w:r>
        <w:rPr>
          <w:b/>
          <w:bCs/>
        </w:rPr>
        <w:t xml:space="preserve">Choose the option that best completes the following sentence. </w:t>
      </w:r>
    </w:p>
    <w:p w14:paraId="1B101F5D" w14:textId="77777777" w:rsidR="00D06EBD" w:rsidRDefault="009A1411">
      <w:pPr>
        <w:spacing w:before="200"/>
      </w:pPr>
      <w:r>
        <w:rPr>
          <w:b/>
          <w:bCs/>
          <w:u w:val="single"/>
        </w:rPr>
        <w:t>Question:</w:t>
      </w:r>
    </w:p>
    <w:p w14:paraId="1B101F5E" w14:textId="77777777" w:rsidR="00D06EBD" w:rsidRDefault="009A1411">
      <w:pPr>
        <w:spacing w:before="150"/>
        <w:ind w:left="288"/>
      </w:pPr>
      <w:r>
        <w:t>14. I got a chance to spend 3 days making beautiful embroidery ______________ hand with the Chăm people.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D06EBD" w14:paraId="1B101F63" w14:textId="77777777">
        <w:tblPrEx>
          <w:tblCellMar>
            <w:bottom w:w="0" w:type="dxa"/>
          </w:tblCellMar>
        </w:tblPrEx>
        <w:tc>
          <w:tcPr>
            <w:tcW w:w="50" w:type="pct"/>
          </w:tcPr>
          <w:p w14:paraId="1B101F5F" w14:textId="77777777" w:rsidR="00D06EBD" w:rsidRDefault="009A1411">
            <w:pPr>
              <w:ind w:left="216"/>
            </w:pPr>
            <w:r>
              <w:t xml:space="preserve">    A. by</w:t>
            </w:r>
          </w:p>
        </w:tc>
        <w:tc>
          <w:tcPr>
            <w:tcW w:w="50" w:type="pct"/>
          </w:tcPr>
          <w:p w14:paraId="1B101F60" w14:textId="77777777" w:rsidR="00D06EBD" w:rsidRDefault="009A1411">
            <w:pPr>
              <w:ind w:left="216"/>
            </w:pPr>
            <w:r>
              <w:t>B. in</w:t>
            </w:r>
          </w:p>
        </w:tc>
        <w:tc>
          <w:tcPr>
            <w:tcW w:w="50" w:type="pct"/>
          </w:tcPr>
          <w:p w14:paraId="1B101F61" w14:textId="77777777" w:rsidR="00D06EBD" w:rsidRDefault="009A1411">
            <w:pPr>
              <w:ind w:left="216"/>
            </w:pPr>
            <w:r>
              <w:t>C. with</w:t>
            </w:r>
          </w:p>
        </w:tc>
        <w:tc>
          <w:tcPr>
            <w:tcW w:w="50" w:type="pct"/>
          </w:tcPr>
          <w:p w14:paraId="1B101F62" w14:textId="77777777" w:rsidR="00D06EBD" w:rsidRDefault="009A1411">
            <w:pPr>
              <w:ind w:left="216"/>
            </w:pPr>
            <w:r>
              <w:t>D. on</w:t>
            </w:r>
          </w:p>
        </w:tc>
      </w:tr>
    </w:tbl>
    <w:p w14:paraId="1B101F64" w14:textId="77777777" w:rsidR="00D06EBD" w:rsidRDefault="009A1411">
      <w:pPr>
        <w:spacing w:before="200"/>
      </w:pPr>
      <w:r>
        <w:rPr>
          <w:b/>
          <w:bCs/>
        </w:rPr>
        <w:t xml:space="preserve">Choose the option that best completes the following sentence. </w:t>
      </w:r>
    </w:p>
    <w:p w14:paraId="1B101F65" w14:textId="77777777" w:rsidR="00D06EBD" w:rsidRDefault="009A1411">
      <w:pPr>
        <w:spacing w:before="200"/>
      </w:pPr>
      <w:r>
        <w:rPr>
          <w:b/>
          <w:bCs/>
          <w:u w:val="single"/>
        </w:rPr>
        <w:t>Question:</w:t>
      </w:r>
    </w:p>
    <w:p w14:paraId="1B101F66" w14:textId="77777777" w:rsidR="00D06EBD" w:rsidRDefault="009A1411">
      <w:pPr>
        <w:spacing w:before="150"/>
        <w:ind w:left="288"/>
      </w:pPr>
      <w:r>
        <w:t>15. I asked her what crops ______________ in her fields.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D06EBD" w14:paraId="1B101F6B" w14:textId="77777777">
        <w:tblPrEx>
          <w:tblCellMar>
            <w:bottom w:w="0" w:type="dxa"/>
          </w:tblCellMar>
        </w:tblPrEx>
        <w:tc>
          <w:tcPr>
            <w:tcW w:w="50" w:type="pct"/>
          </w:tcPr>
          <w:p w14:paraId="1B101F67" w14:textId="77777777" w:rsidR="00D06EBD" w:rsidRDefault="009A1411">
            <w:pPr>
              <w:ind w:left="216"/>
            </w:pPr>
            <w:r>
              <w:t xml:space="preserve">    A. she grows</w:t>
            </w:r>
          </w:p>
        </w:tc>
        <w:tc>
          <w:tcPr>
            <w:tcW w:w="50" w:type="pct"/>
          </w:tcPr>
          <w:p w14:paraId="1B101F68" w14:textId="77777777" w:rsidR="00D06EBD" w:rsidRDefault="009A1411">
            <w:pPr>
              <w:ind w:left="216"/>
            </w:pPr>
            <w:r>
              <w:t>B. does she grow</w:t>
            </w:r>
          </w:p>
        </w:tc>
        <w:tc>
          <w:tcPr>
            <w:tcW w:w="50" w:type="pct"/>
          </w:tcPr>
          <w:p w14:paraId="1B101F69" w14:textId="77777777" w:rsidR="00D06EBD" w:rsidRDefault="009A1411">
            <w:pPr>
              <w:ind w:left="216"/>
            </w:pPr>
            <w:r>
              <w:t>C. did she grow</w:t>
            </w:r>
          </w:p>
        </w:tc>
        <w:tc>
          <w:tcPr>
            <w:tcW w:w="50" w:type="pct"/>
          </w:tcPr>
          <w:p w14:paraId="1B101F6A" w14:textId="77777777" w:rsidR="00D06EBD" w:rsidRDefault="009A1411">
            <w:pPr>
              <w:ind w:left="216"/>
            </w:pPr>
            <w:r>
              <w:t>D. she grew</w:t>
            </w:r>
          </w:p>
        </w:tc>
      </w:tr>
    </w:tbl>
    <w:p w14:paraId="1B101F6C" w14:textId="77777777" w:rsidR="00D06EBD" w:rsidRDefault="009A1411">
      <w:pPr>
        <w:spacing w:before="200"/>
      </w:pPr>
      <w:r>
        <w:rPr>
          <w:b/>
          <w:bCs/>
        </w:rPr>
        <w:t xml:space="preserve">Choose the option that best completes the following sentence. </w:t>
      </w:r>
    </w:p>
    <w:p w14:paraId="1B101F6D" w14:textId="77777777" w:rsidR="00D06EBD" w:rsidRDefault="009A1411">
      <w:pPr>
        <w:spacing w:before="200"/>
      </w:pPr>
      <w:r>
        <w:rPr>
          <w:b/>
          <w:bCs/>
          <w:u w:val="single"/>
        </w:rPr>
        <w:t>Question:</w:t>
      </w:r>
    </w:p>
    <w:p w14:paraId="1B101F6E" w14:textId="77777777" w:rsidR="00D06EBD" w:rsidRDefault="009A1411">
      <w:pPr>
        <w:spacing w:before="150"/>
        <w:ind w:left="288"/>
      </w:pPr>
      <w:r>
        <w:t>16. “Do you have any interesting traditions?” The journalist asked him.</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D06EBD" w14:paraId="1B101F73" w14:textId="77777777">
        <w:tblPrEx>
          <w:tblCellMar>
            <w:bottom w:w="0" w:type="dxa"/>
          </w:tblCellMar>
        </w:tblPrEx>
        <w:tc>
          <w:tcPr>
            <w:tcW w:w="50" w:type="pct"/>
          </w:tcPr>
          <w:p w14:paraId="1B101F6F" w14:textId="77777777" w:rsidR="00D06EBD" w:rsidRDefault="009A1411">
            <w:pPr>
              <w:ind w:left="216"/>
            </w:pPr>
            <w:r>
              <w:t xml:space="preserve">    A. The journalist asked him if you had any interesting traditions.</w:t>
            </w:r>
          </w:p>
        </w:tc>
        <w:tc>
          <w:tcPr>
            <w:tcW w:w="50" w:type="pct"/>
          </w:tcPr>
          <w:p w14:paraId="1B101F70" w14:textId="77777777" w:rsidR="00D06EBD" w:rsidRDefault="009A1411">
            <w:pPr>
              <w:ind w:left="216"/>
            </w:pPr>
            <w:r>
              <w:t>B. The journalist asked him if he had any interesting traditions.</w:t>
            </w:r>
          </w:p>
        </w:tc>
        <w:tc>
          <w:tcPr>
            <w:tcW w:w="50" w:type="pct"/>
          </w:tcPr>
          <w:p w14:paraId="1B101F71" w14:textId="77777777" w:rsidR="00D06EBD" w:rsidRDefault="009A1411">
            <w:pPr>
              <w:ind w:left="216"/>
            </w:pPr>
            <w:r>
              <w:t>C. The journalist asked him he had any interesting traditions.</w:t>
            </w:r>
          </w:p>
        </w:tc>
        <w:tc>
          <w:tcPr>
            <w:tcW w:w="50" w:type="pct"/>
          </w:tcPr>
          <w:p w14:paraId="1B101F72" w14:textId="77777777" w:rsidR="00D06EBD" w:rsidRDefault="009A1411">
            <w:pPr>
              <w:ind w:left="216"/>
            </w:pPr>
            <w:r>
              <w:t>D. The journalist asked him did he have any interesting traditions.</w:t>
            </w:r>
          </w:p>
        </w:tc>
      </w:tr>
    </w:tbl>
    <w:p w14:paraId="1B101F74" w14:textId="77777777" w:rsidR="00D06EBD" w:rsidRDefault="009A1411">
      <w:pPr>
        <w:spacing w:before="200"/>
      </w:pPr>
      <w:r>
        <w:rPr>
          <w:b/>
          <w:bCs/>
        </w:rPr>
        <w:t xml:space="preserve">Choose the option that best completes the following sentence. </w:t>
      </w:r>
    </w:p>
    <w:p w14:paraId="1B101F75" w14:textId="77777777" w:rsidR="00D06EBD" w:rsidRDefault="009A1411">
      <w:pPr>
        <w:spacing w:before="200"/>
      </w:pPr>
      <w:r>
        <w:rPr>
          <w:b/>
          <w:bCs/>
          <w:u w:val="single"/>
        </w:rPr>
        <w:t>Question:</w:t>
      </w:r>
    </w:p>
    <w:p w14:paraId="1B101F76" w14:textId="77777777" w:rsidR="00D06EBD" w:rsidRDefault="009A1411">
      <w:pPr>
        <w:spacing w:before="150"/>
        <w:ind w:left="288"/>
      </w:pPr>
      <w:r>
        <w:t>17. He asked if Bánh Chưng ______________ from sticky rice.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D06EBD" w14:paraId="1B101F7B" w14:textId="77777777">
        <w:tblPrEx>
          <w:tblCellMar>
            <w:bottom w:w="0" w:type="dxa"/>
          </w:tblCellMar>
        </w:tblPrEx>
        <w:tc>
          <w:tcPr>
            <w:tcW w:w="50" w:type="pct"/>
          </w:tcPr>
          <w:p w14:paraId="1B101F77" w14:textId="77777777" w:rsidR="00D06EBD" w:rsidRDefault="009A1411">
            <w:pPr>
              <w:ind w:left="216"/>
            </w:pPr>
            <w:r>
              <w:lastRenderedPageBreak/>
              <w:t xml:space="preserve">    A. made</w:t>
            </w:r>
          </w:p>
        </w:tc>
        <w:tc>
          <w:tcPr>
            <w:tcW w:w="50" w:type="pct"/>
          </w:tcPr>
          <w:p w14:paraId="1B101F78" w14:textId="77777777" w:rsidR="00D06EBD" w:rsidRDefault="009A1411">
            <w:pPr>
              <w:ind w:left="216"/>
            </w:pPr>
            <w:r>
              <w:t>B. was made</w:t>
            </w:r>
          </w:p>
        </w:tc>
        <w:tc>
          <w:tcPr>
            <w:tcW w:w="50" w:type="pct"/>
          </w:tcPr>
          <w:p w14:paraId="1B101F79" w14:textId="77777777" w:rsidR="00D06EBD" w:rsidRDefault="009A1411">
            <w:pPr>
              <w:ind w:left="216"/>
            </w:pPr>
            <w:r>
              <w:t>C. is made</w:t>
            </w:r>
          </w:p>
        </w:tc>
        <w:tc>
          <w:tcPr>
            <w:tcW w:w="50" w:type="pct"/>
          </w:tcPr>
          <w:p w14:paraId="1B101F7A" w14:textId="77777777" w:rsidR="00D06EBD" w:rsidRDefault="009A1411">
            <w:pPr>
              <w:ind w:left="216"/>
            </w:pPr>
            <w:r>
              <w:t>D. makes</w:t>
            </w:r>
          </w:p>
        </w:tc>
      </w:tr>
    </w:tbl>
    <w:p w14:paraId="1B101F7C" w14:textId="77777777" w:rsidR="00D06EBD" w:rsidRDefault="00D06EBD"/>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3295"/>
      </w:tblGrid>
      <w:tr w:rsidR="00D06EBD" w14:paraId="1B101F7F" w14:textId="77777777">
        <w:tc>
          <w:tcPr>
            <w:tcW w:w="0" w:type="auto"/>
          </w:tcPr>
          <w:p w14:paraId="1B101F7D" w14:textId="77777777" w:rsidR="00D06EBD" w:rsidRDefault="009A1411">
            <w:r>
              <w:rPr>
                <w:b/>
                <w:bCs/>
                <w:color w:val="188FBA"/>
              </w:rPr>
              <w:t xml:space="preserve">PART 3 </w:t>
            </w:r>
          </w:p>
        </w:tc>
        <w:tc>
          <w:tcPr>
            <w:tcW w:w="0" w:type="auto"/>
            <w:tcBorders>
              <w:top w:val="single" w:sz="0" w:space="0" w:color="FFFFFF"/>
              <w:bottom w:val="single" w:sz="0" w:space="0" w:color="FFFFFF"/>
              <w:right w:val="single" w:sz="0" w:space="0" w:color="FFFFFF"/>
            </w:tcBorders>
          </w:tcPr>
          <w:p w14:paraId="1B101F7E" w14:textId="77777777" w:rsidR="00D06EBD" w:rsidRDefault="009A1411">
            <w:r>
              <w:rPr>
                <w:b/>
                <w:bCs/>
                <w:color w:val="188FBA"/>
              </w:rPr>
              <w:t>WORD FORMATION (3 questions)</w:t>
            </w:r>
          </w:p>
        </w:tc>
      </w:tr>
    </w:tbl>
    <w:p w14:paraId="1B101F80" w14:textId="77777777" w:rsidR="00D06EBD" w:rsidRDefault="009A1411">
      <w:pPr>
        <w:spacing w:before="200" w:after="200"/>
      </w:pPr>
      <w:r>
        <w:rPr>
          <w:b/>
          <w:bCs/>
        </w:rPr>
        <w:t xml:space="preserve">Write the correct form of the given word. </w:t>
      </w:r>
    </w:p>
    <w:p w14:paraId="1B101F81" w14:textId="77777777" w:rsidR="00D06EBD" w:rsidRDefault="009A1411">
      <w:pPr>
        <w:spacing w:before="150" w:line="300" w:lineRule="auto"/>
        <w:ind w:left="288"/>
      </w:pPr>
      <w:r>
        <w:t>18. Hmong Hoa girls are therefore taught to ______________</w:t>
      </w:r>
      <w:r>
        <w:t xml:space="preserve"> from a very young age.</w:t>
      </w:r>
    </w:p>
    <w:p w14:paraId="1B101F82" w14:textId="77777777" w:rsidR="00D06EBD" w:rsidRDefault="009A1411">
      <w:pPr>
        <w:spacing w:before="150"/>
        <w:ind w:left="288"/>
      </w:pPr>
      <w:r>
        <w:rPr>
          <w:b/>
          <w:bCs/>
          <w:i/>
          <w:iCs/>
        </w:rPr>
        <w:t>(EMBROIDERY)</w:t>
      </w:r>
    </w:p>
    <w:p w14:paraId="1B101F83" w14:textId="77777777" w:rsidR="00D06EBD" w:rsidRDefault="009A1411">
      <w:pPr>
        <w:spacing w:before="200" w:after="200"/>
      </w:pPr>
      <w:r>
        <w:rPr>
          <w:b/>
          <w:bCs/>
        </w:rPr>
        <w:t xml:space="preserve">Write the correct form of the given word. </w:t>
      </w:r>
    </w:p>
    <w:p w14:paraId="1B101F84" w14:textId="77777777" w:rsidR="00D06EBD" w:rsidRDefault="009A1411">
      <w:pPr>
        <w:spacing w:before="150" w:line="300" w:lineRule="auto"/>
        <w:ind w:left="288"/>
      </w:pPr>
      <w:r>
        <w:t>19. When you come to Sapa, you can get beautiful, unique ______________ made by ethnic minorities.</w:t>
      </w:r>
    </w:p>
    <w:p w14:paraId="1B101F85" w14:textId="77777777" w:rsidR="00D06EBD" w:rsidRDefault="009A1411">
      <w:pPr>
        <w:spacing w:before="150"/>
        <w:ind w:left="288"/>
      </w:pPr>
      <w:r>
        <w:rPr>
          <w:b/>
          <w:bCs/>
          <w:i/>
          <w:iCs/>
        </w:rPr>
        <w:t>(PRODUCE)</w:t>
      </w:r>
    </w:p>
    <w:p w14:paraId="1B101F86" w14:textId="77777777" w:rsidR="00D06EBD" w:rsidRDefault="009A1411">
      <w:pPr>
        <w:spacing w:before="200" w:after="200"/>
      </w:pPr>
      <w:r>
        <w:rPr>
          <w:b/>
          <w:bCs/>
        </w:rPr>
        <w:t xml:space="preserve">Write the correct form of the given word. </w:t>
      </w:r>
    </w:p>
    <w:p w14:paraId="1B101F87" w14:textId="77777777" w:rsidR="00D06EBD" w:rsidRDefault="009A1411">
      <w:pPr>
        <w:spacing w:before="150" w:line="300" w:lineRule="auto"/>
        <w:ind w:left="288"/>
      </w:pPr>
      <w:r>
        <w:t>20. The festival shows ______________ costumes of ethnic minority groups in northern Vietnam.</w:t>
      </w:r>
    </w:p>
    <w:p w14:paraId="1B101F88" w14:textId="77777777" w:rsidR="00D06EBD" w:rsidRDefault="009A1411">
      <w:pPr>
        <w:spacing w:before="150"/>
        <w:ind w:left="288"/>
      </w:pPr>
      <w:r>
        <w:rPr>
          <w:b/>
          <w:bCs/>
          <w:i/>
          <w:iCs/>
        </w:rPr>
        <w:t>(TRADITION)</w:t>
      </w:r>
    </w:p>
    <w:p w14:paraId="1B101F89" w14:textId="77777777" w:rsidR="00D06EBD" w:rsidRDefault="00D06EBD"/>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3573"/>
      </w:tblGrid>
      <w:tr w:rsidR="00D06EBD" w14:paraId="1B101F8C" w14:textId="77777777">
        <w:tc>
          <w:tcPr>
            <w:tcW w:w="0" w:type="auto"/>
          </w:tcPr>
          <w:p w14:paraId="1B101F8A" w14:textId="77777777" w:rsidR="00D06EBD" w:rsidRDefault="009A1411">
            <w:r>
              <w:rPr>
                <w:b/>
                <w:bCs/>
                <w:color w:val="188FBA"/>
              </w:rPr>
              <w:t xml:space="preserve">PART 4 </w:t>
            </w:r>
          </w:p>
        </w:tc>
        <w:tc>
          <w:tcPr>
            <w:tcW w:w="0" w:type="auto"/>
            <w:tcBorders>
              <w:top w:val="single" w:sz="0" w:space="0" w:color="FFFFFF"/>
              <w:bottom w:val="single" w:sz="0" w:space="0" w:color="FFFFFF"/>
              <w:right w:val="single" w:sz="0" w:space="0" w:color="FFFFFF"/>
            </w:tcBorders>
          </w:tcPr>
          <w:p w14:paraId="1B101F8B" w14:textId="77777777" w:rsidR="00D06EBD" w:rsidRDefault="009A1411">
            <w:r>
              <w:rPr>
                <w:b/>
                <w:bCs/>
                <w:color w:val="188FBA"/>
              </w:rPr>
              <w:t>ERROR RECOGNITION (2 questions)</w:t>
            </w:r>
          </w:p>
        </w:tc>
      </w:tr>
    </w:tbl>
    <w:p w14:paraId="1B101F8D" w14:textId="77777777" w:rsidR="00D06EBD" w:rsidRDefault="009A1411">
      <w:pPr>
        <w:spacing w:before="200"/>
      </w:pPr>
      <w:r>
        <w:rPr>
          <w:b/>
          <w:bCs/>
        </w:rPr>
        <w:t xml:space="preserve">Find the underlined part that needs correction in the following question. </w:t>
      </w:r>
    </w:p>
    <w:p w14:paraId="1B101F8E" w14:textId="77777777" w:rsidR="00D06EBD" w:rsidRDefault="009A1411">
      <w:pPr>
        <w:spacing w:before="200"/>
      </w:pPr>
      <w:r>
        <w:rPr>
          <w:b/>
          <w:bCs/>
          <w:u w:val="single"/>
        </w:rPr>
        <w:t>Question:</w:t>
      </w:r>
    </w:p>
    <w:p w14:paraId="1B101F8F" w14:textId="77777777" w:rsidR="00D06EBD" w:rsidRDefault="009A1411">
      <w:pPr>
        <w:spacing w:before="150"/>
        <w:ind w:left="288"/>
      </w:pPr>
      <w:r>
        <w:t xml:space="preserve">21. She </w:t>
      </w:r>
      <w:r>
        <w:rPr>
          <w:u w:val="single"/>
        </w:rPr>
        <w:t>asked</w:t>
      </w:r>
      <w:r>
        <w:t xml:space="preserve"> if </w:t>
      </w:r>
      <w:r>
        <w:rPr>
          <w:u w:val="single"/>
        </w:rPr>
        <w:t>I know</w:t>
      </w:r>
      <w:r>
        <w:t xml:space="preserve"> Komorebi </w:t>
      </w:r>
      <w:r>
        <w:rPr>
          <w:u w:val="single"/>
        </w:rPr>
        <w:t>homestay</w:t>
      </w:r>
      <w:r>
        <w:t xml:space="preserve"> </w:t>
      </w:r>
      <w:r>
        <w:rPr>
          <w:u w:val="single"/>
        </w:rPr>
        <w:t>in</w:t>
      </w:r>
      <w:r>
        <w:t xml:space="preserve"> Da Lat.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D06EBD" w14:paraId="1B101F94" w14:textId="77777777">
        <w:tblPrEx>
          <w:tblCellMar>
            <w:bottom w:w="0" w:type="dxa"/>
          </w:tblCellMar>
        </w:tblPrEx>
        <w:tc>
          <w:tcPr>
            <w:tcW w:w="50" w:type="pct"/>
          </w:tcPr>
          <w:p w14:paraId="1B101F90" w14:textId="77777777" w:rsidR="00D06EBD" w:rsidRDefault="009A1411">
            <w:pPr>
              <w:ind w:left="216"/>
            </w:pPr>
            <w:r>
              <w:t xml:space="preserve">    A. asked</w:t>
            </w:r>
          </w:p>
        </w:tc>
        <w:tc>
          <w:tcPr>
            <w:tcW w:w="50" w:type="pct"/>
          </w:tcPr>
          <w:p w14:paraId="1B101F91" w14:textId="77777777" w:rsidR="00D06EBD" w:rsidRDefault="009A1411">
            <w:pPr>
              <w:ind w:left="216"/>
            </w:pPr>
            <w:r>
              <w:t>B. I know</w:t>
            </w:r>
          </w:p>
        </w:tc>
        <w:tc>
          <w:tcPr>
            <w:tcW w:w="50" w:type="pct"/>
          </w:tcPr>
          <w:p w14:paraId="1B101F92" w14:textId="77777777" w:rsidR="00D06EBD" w:rsidRDefault="009A1411">
            <w:pPr>
              <w:ind w:left="216"/>
            </w:pPr>
            <w:r>
              <w:t>C. homestay</w:t>
            </w:r>
          </w:p>
        </w:tc>
        <w:tc>
          <w:tcPr>
            <w:tcW w:w="50" w:type="pct"/>
          </w:tcPr>
          <w:p w14:paraId="1B101F93" w14:textId="77777777" w:rsidR="00D06EBD" w:rsidRDefault="009A1411">
            <w:pPr>
              <w:ind w:left="216"/>
            </w:pPr>
            <w:r>
              <w:t>D. in</w:t>
            </w:r>
          </w:p>
        </w:tc>
      </w:tr>
    </w:tbl>
    <w:p w14:paraId="1B101F95" w14:textId="77777777" w:rsidR="00D06EBD" w:rsidRDefault="009A1411">
      <w:pPr>
        <w:spacing w:before="200"/>
      </w:pPr>
      <w:r>
        <w:rPr>
          <w:b/>
          <w:bCs/>
        </w:rPr>
        <w:t xml:space="preserve">Find the underlined part that needs correction in the following question. </w:t>
      </w:r>
    </w:p>
    <w:p w14:paraId="1B101F96" w14:textId="77777777" w:rsidR="00D06EBD" w:rsidRDefault="009A1411">
      <w:pPr>
        <w:spacing w:before="200"/>
      </w:pPr>
      <w:r>
        <w:rPr>
          <w:b/>
          <w:bCs/>
          <w:u w:val="single"/>
        </w:rPr>
        <w:t>Question:</w:t>
      </w:r>
    </w:p>
    <w:p w14:paraId="1B101F97" w14:textId="77777777" w:rsidR="00D06EBD" w:rsidRDefault="009A1411">
      <w:pPr>
        <w:spacing w:before="150"/>
        <w:ind w:left="288"/>
      </w:pPr>
      <w:r>
        <w:t xml:space="preserve">22. Non Rice is </w:t>
      </w:r>
      <w:r>
        <w:rPr>
          <w:u w:val="single"/>
        </w:rPr>
        <w:t>a</w:t>
      </w:r>
      <w:r>
        <w:t xml:space="preserve"> dish </w:t>
      </w:r>
      <w:r>
        <w:rPr>
          <w:u w:val="single"/>
        </w:rPr>
        <w:t>made</w:t>
      </w:r>
      <w:r>
        <w:t xml:space="preserve"> by </w:t>
      </w:r>
      <w:r>
        <w:rPr>
          <w:u w:val="single"/>
        </w:rPr>
        <w:t>Mường</w:t>
      </w:r>
      <w:r>
        <w:t xml:space="preserve"> </w:t>
      </w:r>
      <w:r>
        <w:rPr>
          <w:u w:val="single"/>
        </w:rPr>
        <w:t>ethnic group</w:t>
      </w:r>
      <w:r>
        <w:t xml:space="preserve"> in Mỹ Lương.</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616"/>
        <w:gridCol w:w="2616"/>
        <w:gridCol w:w="2616"/>
        <w:gridCol w:w="2616"/>
      </w:tblGrid>
      <w:tr w:rsidR="00D06EBD" w14:paraId="1B101F9C" w14:textId="77777777">
        <w:tblPrEx>
          <w:tblCellMar>
            <w:bottom w:w="0" w:type="dxa"/>
          </w:tblCellMar>
        </w:tblPrEx>
        <w:tc>
          <w:tcPr>
            <w:tcW w:w="50" w:type="pct"/>
          </w:tcPr>
          <w:p w14:paraId="1B101F98" w14:textId="77777777" w:rsidR="00D06EBD" w:rsidRDefault="009A1411">
            <w:pPr>
              <w:ind w:left="216"/>
            </w:pPr>
            <w:r>
              <w:t xml:space="preserve">    A. a</w:t>
            </w:r>
          </w:p>
        </w:tc>
        <w:tc>
          <w:tcPr>
            <w:tcW w:w="50" w:type="pct"/>
          </w:tcPr>
          <w:p w14:paraId="1B101F99" w14:textId="77777777" w:rsidR="00D06EBD" w:rsidRDefault="009A1411">
            <w:pPr>
              <w:ind w:left="216"/>
            </w:pPr>
            <w:r>
              <w:t>B. made</w:t>
            </w:r>
          </w:p>
        </w:tc>
        <w:tc>
          <w:tcPr>
            <w:tcW w:w="50" w:type="pct"/>
          </w:tcPr>
          <w:p w14:paraId="1B101F9A" w14:textId="77777777" w:rsidR="00D06EBD" w:rsidRDefault="009A1411">
            <w:pPr>
              <w:ind w:left="216"/>
            </w:pPr>
            <w:r>
              <w:t>C. Mường</w:t>
            </w:r>
          </w:p>
        </w:tc>
        <w:tc>
          <w:tcPr>
            <w:tcW w:w="50" w:type="pct"/>
          </w:tcPr>
          <w:p w14:paraId="1B101F9B" w14:textId="77777777" w:rsidR="00D06EBD" w:rsidRDefault="009A1411">
            <w:pPr>
              <w:ind w:left="216"/>
            </w:pPr>
            <w:r>
              <w:t>D. ethnic group</w:t>
            </w:r>
          </w:p>
        </w:tc>
      </w:tr>
    </w:tbl>
    <w:p w14:paraId="1B101F9D" w14:textId="77777777" w:rsidR="00D06EBD" w:rsidRDefault="00D06EBD"/>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279"/>
      </w:tblGrid>
      <w:tr w:rsidR="00D06EBD" w14:paraId="1B101FA0" w14:textId="77777777">
        <w:tc>
          <w:tcPr>
            <w:tcW w:w="0" w:type="auto"/>
          </w:tcPr>
          <w:p w14:paraId="1B101F9E" w14:textId="77777777" w:rsidR="00D06EBD" w:rsidRDefault="009A1411">
            <w:r>
              <w:rPr>
                <w:b/>
                <w:bCs/>
                <w:color w:val="188FBA"/>
              </w:rPr>
              <w:t xml:space="preserve">PART 5 </w:t>
            </w:r>
          </w:p>
        </w:tc>
        <w:tc>
          <w:tcPr>
            <w:tcW w:w="0" w:type="auto"/>
            <w:tcBorders>
              <w:top w:val="single" w:sz="0" w:space="0" w:color="FFFFFF"/>
              <w:bottom w:val="single" w:sz="0" w:space="0" w:color="FFFFFF"/>
              <w:right w:val="single" w:sz="0" w:space="0" w:color="FFFFFF"/>
            </w:tcBorders>
          </w:tcPr>
          <w:p w14:paraId="1B101F9F" w14:textId="77777777" w:rsidR="00D06EBD" w:rsidRDefault="009A1411">
            <w:r>
              <w:rPr>
                <w:b/>
                <w:bCs/>
                <w:color w:val="188FBA"/>
              </w:rPr>
              <w:t>READING (5 questions)</w:t>
            </w:r>
          </w:p>
        </w:tc>
      </w:tr>
    </w:tbl>
    <w:p w14:paraId="1B101FA1" w14:textId="77777777" w:rsidR="00D06EBD" w:rsidRDefault="009A1411">
      <w:pPr>
        <w:spacing w:before="200" w:after="200"/>
      </w:pPr>
      <w:r>
        <w:rPr>
          <w:b/>
          <w:bCs/>
        </w:rPr>
        <w:t>Read the three texts about traditional events. For each question, choose the correct person. (5 questions)</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466"/>
      </w:tblGrid>
      <w:tr w:rsidR="00D06EBD" w14:paraId="1B101FA3" w14:textId="77777777">
        <w:tblPrEx>
          <w:tblCellMar>
            <w:top w:w="0" w:type="dxa"/>
            <w:bottom w:w="0" w:type="dxa"/>
          </w:tblCellMar>
        </w:tblPrEx>
        <w:tc>
          <w:tcPr>
            <w:tcW w:w="0" w:type="auto"/>
            <w:shd w:val="clear" w:color="auto" w:fill="EDF9FD"/>
          </w:tcPr>
          <w:p w14:paraId="1B101FA2" w14:textId="77777777" w:rsidR="00D06EBD" w:rsidRDefault="009A1411">
            <w:pPr>
              <w:spacing w:before="60" w:after="60" w:line="300" w:lineRule="auto"/>
              <w:ind w:left="144" w:right="144"/>
            </w:pPr>
            <w:r>
              <w:rPr>
                <w:b/>
                <w:bCs/>
              </w:rPr>
              <w:t>Chuck</w:t>
            </w:r>
            <w:r>
              <w:tab/>
            </w:r>
            <w:r>
              <w:tab/>
              <w:t xml:space="preserve"> </w:t>
            </w:r>
            <w:r>
              <w:br/>
            </w:r>
            <w:r>
              <w:t xml:space="preserve">Many people in my region celebrate something called carnival. The name comes from two Latin words meaning ‘say goodbye to meat’. The festival happens just before a month where we try not to eat so much. A lot of people enjoy the festival, but then they don’t follow the rule about eating! People wear amazing clothes in bright colors, and there is a big parade in most cities. </w:t>
            </w:r>
            <w:r>
              <w:br/>
              <w:t xml:space="preserve"> </w:t>
            </w:r>
            <w:r>
              <w:br/>
            </w:r>
            <w:r>
              <w:rPr>
                <w:b/>
                <w:bCs/>
              </w:rPr>
              <w:t>Jane</w:t>
            </w:r>
            <w:r>
              <w:tab/>
            </w:r>
            <w:r>
              <w:tab/>
              <w:t xml:space="preserve"> </w:t>
            </w:r>
            <w:r>
              <w:br/>
              <w:t xml:space="preserve">At Christmas in my country, people give each other gifts on the actual day, 25th December. Many children get lots of gifts, </w:t>
            </w:r>
            <w:r>
              <w:t xml:space="preserve">so it was my favorite time of year when I was younger. I also loved the special things made of paper, called crackers. I take one end and you take the other and pull. The cracker breaks with a bang, and one person gets a paper hat and a little present from the cracker. </w:t>
            </w:r>
            <w:r>
              <w:br/>
              <w:t xml:space="preserve"> </w:t>
            </w:r>
            <w:r>
              <w:br/>
            </w:r>
            <w:r>
              <w:rPr>
                <w:b/>
                <w:bCs/>
              </w:rPr>
              <w:t>Ali</w:t>
            </w:r>
            <w:r>
              <w:tab/>
            </w:r>
            <w:r>
              <w:tab/>
              <w:t xml:space="preserve"> </w:t>
            </w:r>
            <w:r>
              <w:br/>
              <w:t>In my culture, we have a holiday every year after the month which is called Ramadhan. During that month, we do not eat or drink from sunrise to sunset. This is very difficult in my own country, where one day only lasts about 12 hour</w:t>
            </w:r>
            <w:r>
              <w:t>s, even in summer, but now I live in Britain, and summer days are more than 16 hours long.</w:t>
            </w:r>
          </w:p>
        </w:tc>
      </w:tr>
    </w:tbl>
    <w:p w14:paraId="1B101FA4" w14:textId="77777777" w:rsidR="00D06EBD" w:rsidRDefault="009A1411">
      <w:pPr>
        <w:spacing w:before="200"/>
      </w:pPr>
      <w:r>
        <w:rPr>
          <w:b/>
          <w:bCs/>
          <w:u w:val="single"/>
        </w:rPr>
        <w:t>Questions:</w:t>
      </w:r>
    </w:p>
    <w:p w14:paraId="1B101FA5" w14:textId="77777777" w:rsidR="00D06EBD" w:rsidRDefault="009A1411">
      <w:pPr>
        <w:spacing w:before="150"/>
        <w:ind w:left="216"/>
      </w:pPr>
      <w:r>
        <w:lastRenderedPageBreak/>
        <w:t>23. Who does not talk about food?</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3488"/>
        <w:gridCol w:w="3488"/>
        <w:gridCol w:w="3488"/>
      </w:tblGrid>
      <w:tr w:rsidR="00D06EBD" w14:paraId="1B101FA9" w14:textId="77777777">
        <w:tblPrEx>
          <w:tblCellMar>
            <w:bottom w:w="0" w:type="dxa"/>
          </w:tblCellMar>
        </w:tblPrEx>
        <w:tc>
          <w:tcPr>
            <w:tcW w:w="1650" w:type="pct"/>
          </w:tcPr>
          <w:p w14:paraId="1B101FA6" w14:textId="77777777" w:rsidR="00D06EBD" w:rsidRDefault="009A1411">
            <w:pPr>
              <w:ind w:left="216"/>
            </w:pPr>
            <w:r>
              <w:t>A. Chuck</w:t>
            </w:r>
          </w:p>
        </w:tc>
        <w:tc>
          <w:tcPr>
            <w:tcW w:w="1650" w:type="pct"/>
          </w:tcPr>
          <w:p w14:paraId="1B101FA7" w14:textId="77777777" w:rsidR="00D06EBD" w:rsidRDefault="009A1411">
            <w:pPr>
              <w:ind w:left="216"/>
            </w:pPr>
            <w:r>
              <w:t>B. Jane</w:t>
            </w:r>
          </w:p>
        </w:tc>
        <w:tc>
          <w:tcPr>
            <w:tcW w:w="1650" w:type="pct"/>
          </w:tcPr>
          <w:p w14:paraId="1B101FA8" w14:textId="77777777" w:rsidR="00D06EBD" w:rsidRDefault="009A1411">
            <w:pPr>
              <w:ind w:left="216"/>
            </w:pPr>
            <w:r>
              <w:t>C. Ali</w:t>
            </w:r>
          </w:p>
        </w:tc>
      </w:tr>
    </w:tbl>
    <w:p w14:paraId="1B101FAA" w14:textId="77777777" w:rsidR="00D06EBD" w:rsidRDefault="009A1411">
      <w:pPr>
        <w:spacing w:before="150"/>
        <w:ind w:left="216"/>
      </w:pPr>
      <w:r>
        <w:t>24. Who says a tradition is easier to follow in their own country?</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3488"/>
        <w:gridCol w:w="3488"/>
        <w:gridCol w:w="3488"/>
      </w:tblGrid>
      <w:tr w:rsidR="00D06EBD" w14:paraId="1B101FAE" w14:textId="77777777">
        <w:tblPrEx>
          <w:tblCellMar>
            <w:bottom w:w="0" w:type="dxa"/>
          </w:tblCellMar>
        </w:tblPrEx>
        <w:tc>
          <w:tcPr>
            <w:tcW w:w="1650" w:type="pct"/>
          </w:tcPr>
          <w:p w14:paraId="1B101FAB" w14:textId="77777777" w:rsidR="00D06EBD" w:rsidRDefault="009A1411">
            <w:pPr>
              <w:ind w:left="216"/>
            </w:pPr>
            <w:r>
              <w:t>A. Chuck</w:t>
            </w:r>
          </w:p>
        </w:tc>
        <w:tc>
          <w:tcPr>
            <w:tcW w:w="1650" w:type="pct"/>
          </w:tcPr>
          <w:p w14:paraId="1B101FAC" w14:textId="77777777" w:rsidR="00D06EBD" w:rsidRDefault="009A1411">
            <w:pPr>
              <w:ind w:left="216"/>
            </w:pPr>
            <w:r>
              <w:t>B. Jane</w:t>
            </w:r>
          </w:p>
        </w:tc>
        <w:tc>
          <w:tcPr>
            <w:tcW w:w="1650" w:type="pct"/>
          </w:tcPr>
          <w:p w14:paraId="1B101FAD" w14:textId="77777777" w:rsidR="00D06EBD" w:rsidRDefault="009A1411">
            <w:pPr>
              <w:ind w:left="216"/>
            </w:pPr>
            <w:r>
              <w:t>C. Ali</w:t>
            </w:r>
          </w:p>
        </w:tc>
      </w:tr>
    </w:tbl>
    <w:p w14:paraId="1B101FAF" w14:textId="77777777" w:rsidR="00D06EBD" w:rsidRDefault="009A1411">
      <w:pPr>
        <w:spacing w:before="150"/>
        <w:ind w:left="216"/>
      </w:pPr>
      <w:r>
        <w:t>25. Who writes about reasons for liking a festival?</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3488"/>
        <w:gridCol w:w="3488"/>
        <w:gridCol w:w="3488"/>
      </w:tblGrid>
      <w:tr w:rsidR="00D06EBD" w14:paraId="1B101FB3" w14:textId="77777777">
        <w:tblPrEx>
          <w:tblCellMar>
            <w:bottom w:w="0" w:type="dxa"/>
          </w:tblCellMar>
        </w:tblPrEx>
        <w:tc>
          <w:tcPr>
            <w:tcW w:w="1650" w:type="pct"/>
          </w:tcPr>
          <w:p w14:paraId="1B101FB0" w14:textId="77777777" w:rsidR="00D06EBD" w:rsidRDefault="009A1411">
            <w:pPr>
              <w:ind w:left="216"/>
            </w:pPr>
            <w:r>
              <w:t>A. Chuck</w:t>
            </w:r>
          </w:p>
        </w:tc>
        <w:tc>
          <w:tcPr>
            <w:tcW w:w="1650" w:type="pct"/>
          </w:tcPr>
          <w:p w14:paraId="1B101FB1" w14:textId="77777777" w:rsidR="00D06EBD" w:rsidRDefault="009A1411">
            <w:pPr>
              <w:ind w:left="216"/>
            </w:pPr>
            <w:r>
              <w:t>B. Jane</w:t>
            </w:r>
          </w:p>
        </w:tc>
        <w:tc>
          <w:tcPr>
            <w:tcW w:w="1650" w:type="pct"/>
          </w:tcPr>
          <w:p w14:paraId="1B101FB2" w14:textId="77777777" w:rsidR="00D06EBD" w:rsidRDefault="009A1411">
            <w:pPr>
              <w:ind w:left="216"/>
            </w:pPr>
            <w:r>
              <w:t>C. Ali</w:t>
            </w:r>
          </w:p>
        </w:tc>
      </w:tr>
    </w:tbl>
    <w:p w14:paraId="1B101FB4" w14:textId="77777777" w:rsidR="00D06EBD" w:rsidRDefault="009A1411">
      <w:pPr>
        <w:spacing w:before="150"/>
        <w:ind w:left="216"/>
      </w:pPr>
      <w:r>
        <w:t>26. Who says costumes are part of a festival?</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3488"/>
        <w:gridCol w:w="3488"/>
        <w:gridCol w:w="3488"/>
      </w:tblGrid>
      <w:tr w:rsidR="00D06EBD" w14:paraId="1B101FB8" w14:textId="77777777">
        <w:tblPrEx>
          <w:tblCellMar>
            <w:bottom w:w="0" w:type="dxa"/>
          </w:tblCellMar>
        </w:tblPrEx>
        <w:tc>
          <w:tcPr>
            <w:tcW w:w="1650" w:type="pct"/>
          </w:tcPr>
          <w:p w14:paraId="1B101FB5" w14:textId="77777777" w:rsidR="00D06EBD" w:rsidRDefault="009A1411">
            <w:pPr>
              <w:ind w:left="216"/>
            </w:pPr>
            <w:r>
              <w:t>A. Chuck</w:t>
            </w:r>
          </w:p>
        </w:tc>
        <w:tc>
          <w:tcPr>
            <w:tcW w:w="1650" w:type="pct"/>
          </w:tcPr>
          <w:p w14:paraId="1B101FB6" w14:textId="77777777" w:rsidR="00D06EBD" w:rsidRDefault="009A1411">
            <w:pPr>
              <w:ind w:left="216"/>
            </w:pPr>
            <w:r>
              <w:t>B. Jane</w:t>
            </w:r>
          </w:p>
        </w:tc>
        <w:tc>
          <w:tcPr>
            <w:tcW w:w="1650" w:type="pct"/>
          </w:tcPr>
          <w:p w14:paraId="1B101FB7" w14:textId="77777777" w:rsidR="00D06EBD" w:rsidRDefault="009A1411">
            <w:pPr>
              <w:ind w:left="216"/>
            </w:pPr>
            <w:r>
              <w:t>C. Ali</w:t>
            </w:r>
          </w:p>
        </w:tc>
      </w:tr>
    </w:tbl>
    <w:p w14:paraId="1B101FB9" w14:textId="77777777" w:rsidR="00D06EBD" w:rsidRDefault="009A1411">
      <w:pPr>
        <w:spacing w:before="150"/>
        <w:ind w:left="216"/>
      </w:pPr>
      <w:r>
        <w:t>27. Who says presents are part of a festival?</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3488"/>
        <w:gridCol w:w="3488"/>
        <w:gridCol w:w="3488"/>
      </w:tblGrid>
      <w:tr w:rsidR="00D06EBD" w14:paraId="1B101FBD" w14:textId="77777777">
        <w:tblPrEx>
          <w:tblCellMar>
            <w:bottom w:w="0" w:type="dxa"/>
          </w:tblCellMar>
        </w:tblPrEx>
        <w:tc>
          <w:tcPr>
            <w:tcW w:w="1650" w:type="pct"/>
          </w:tcPr>
          <w:p w14:paraId="1B101FBA" w14:textId="77777777" w:rsidR="00D06EBD" w:rsidRDefault="009A1411">
            <w:pPr>
              <w:ind w:left="216"/>
            </w:pPr>
            <w:r>
              <w:t>A. Chuck</w:t>
            </w:r>
          </w:p>
        </w:tc>
        <w:tc>
          <w:tcPr>
            <w:tcW w:w="1650" w:type="pct"/>
          </w:tcPr>
          <w:p w14:paraId="1B101FBB" w14:textId="77777777" w:rsidR="00D06EBD" w:rsidRDefault="009A1411">
            <w:pPr>
              <w:ind w:left="216"/>
            </w:pPr>
            <w:r>
              <w:t>B. Jane</w:t>
            </w:r>
          </w:p>
        </w:tc>
        <w:tc>
          <w:tcPr>
            <w:tcW w:w="1650" w:type="pct"/>
          </w:tcPr>
          <w:p w14:paraId="1B101FBC" w14:textId="77777777" w:rsidR="00D06EBD" w:rsidRDefault="009A1411">
            <w:pPr>
              <w:ind w:left="216"/>
            </w:pPr>
            <w:r>
              <w:t>C. Ali</w:t>
            </w:r>
          </w:p>
        </w:tc>
      </w:tr>
    </w:tbl>
    <w:p w14:paraId="1B101FBE" w14:textId="77777777" w:rsidR="00D06EBD" w:rsidRDefault="00D06EBD"/>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446"/>
      </w:tblGrid>
      <w:tr w:rsidR="00D06EBD" w14:paraId="1B101FC1" w14:textId="77777777">
        <w:tc>
          <w:tcPr>
            <w:tcW w:w="0" w:type="auto"/>
          </w:tcPr>
          <w:p w14:paraId="1B101FBF" w14:textId="77777777" w:rsidR="00D06EBD" w:rsidRDefault="009A1411">
            <w:r>
              <w:rPr>
                <w:b/>
                <w:bCs/>
                <w:color w:val="188FBA"/>
              </w:rPr>
              <w:t xml:space="preserve">PART 6 </w:t>
            </w:r>
          </w:p>
        </w:tc>
        <w:tc>
          <w:tcPr>
            <w:tcW w:w="0" w:type="auto"/>
            <w:tcBorders>
              <w:top w:val="single" w:sz="0" w:space="0" w:color="FFFFFF"/>
              <w:bottom w:val="single" w:sz="0" w:space="0" w:color="FFFFFF"/>
              <w:right w:val="single" w:sz="0" w:space="0" w:color="FFFFFF"/>
            </w:tcBorders>
          </w:tcPr>
          <w:p w14:paraId="1B101FC0" w14:textId="77777777" w:rsidR="00D06EBD" w:rsidRDefault="009A1411">
            <w:r>
              <w:rPr>
                <w:b/>
                <w:bCs/>
                <w:color w:val="188FBA"/>
              </w:rPr>
              <w:t>LISTENING (5 questions)</w:t>
            </w:r>
          </w:p>
        </w:tc>
      </w:tr>
    </w:tbl>
    <w:p w14:paraId="1B101FC2" w14:textId="77777777" w:rsidR="00D06EBD" w:rsidRDefault="009A1411">
      <w:pPr>
        <w:spacing w:before="200"/>
      </w:pPr>
      <w:r>
        <w:rPr>
          <w:b/>
          <w:bCs/>
        </w:rPr>
        <w:t>You will hear a girl talking to her friend about her ethnic group. Choose True or False for each statement. (5 questions)</w:t>
      </w:r>
    </w:p>
    <w:p w14:paraId="1B101FC3" w14:textId="77777777" w:rsidR="00D06EBD" w:rsidRDefault="00D06EBD"/>
    <w:tbl>
      <w:tblPr>
        <w:tblW w:w="5000" w:type="pct"/>
        <w:tblBorders>
          <w:top w:val="single" w:sz="1" w:space="0" w:color="D5DEE8"/>
          <w:left w:val="single" w:sz="1" w:space="0" w:color="D5DEE8"/>
          <w:bottom w:val="single" w:sz="1" w:space="0" w:color="D5DEE8"/>
          <w:right w:val="single" w:sz="1" w:space="0" w:color="D5DEE8"/>
          <w:insideH w:val="single" w:sz="1" w:space="0" w:color="D5DEE8"/>
          <w:insideV w:val="single" w:sz="1" w:space="0" w:color="D5DEE8"/>
        </w:tblBorders>
        <w:tblCellMar>
          <w:left w:w="10" w:type="dxa"/>
          <w:right w:w="10" w:type="dxa"/>
        </w:tblCellMar>
        <w:tblLook w:val="04A0" w:firstRow="1" w:lastRow="0" w:firstColumn="1" w:lastColumn="0" w:noHBand="0" w:noVBand="1"/>
      </w:tblPr>
      <w:tblGrid>
        <w:gridCol w:w="8372"/>
        <w:gridCol w:w="1046"/>
        <w:gridCol w:w="1046"/>
      </w:tblGrid>
      <w:tr w:rsidR="00D06EBD" w14:paraId="1B101FC7" w14:textId="77777777">
        <w:tblPrEx>
          <w:tblCellMar>
            <w:top w:w="0" w:type="dxa"/>
            <w:bottom w:w="0" w:type="dxa"/>
          </w:tblCellMar>
        </w:tblPrEx>
        <w:trPr>
          <w:trHeight w:val="600"/>
          <w:tblHeader/>
        </w:trPr>
        <w:tc>
          <w:tcPr>
            <w:tcW w:w="4000" w:type="pct"/>
            <w:shd w:val="clear" w:color="auto" w:fill="C9ECF8"/>
            <w:vAlign w:val="center"/>
          </w:tcPr>
          <w:p w14:paraId="1B101FC4" w14:textId="77777777" w:rsidR="00D06EBD" w:rsidRDefault="009A1411">
            <w:pPr>
              <w:ind w:left="200"/>
            </w:pPr>
            <w:r>
              <w:rPr>
                <w:b/>
                <w:bCs/>
              </w:rPr>
              <w:t>Answers</w:t>
            </w:r>
          </w:p>
        </w:tc>
        <w:tc>
          <w:tcPr>
            <w:tcW w:w="500" w:type="pct"/>
            <w:shd w:val="clear" w:color="auto" w:fill="C9ECF8"/>
            <w:vAlign w:val="center"/>
          </w:tcPr>
          <w:p w14:paraId="1B101FC5" w14:textId="77777777" w:rsidR="00D06EBD" w:rsidRDefault="009A1411">
            <w:pPr>
              <w:jc w:val="center"/>
            </w:pPr>
            <w:r>
              <w:rPr>
                <w:b/>
                <w:bCs/>
              </w:rPr>
              <w:t>True</w:t>
            </w:r>
          </w:p>
        </w:tc>
        <w:tc>
          <w:tcPr>
            <w:tcW w:w="500" w:type="pct"/>
            <w:shd w:val="clear" w:color="auto" w:fill="C9ECF8"/>
            <w:vAlign w:val="center"/>
          </w:tcPr>
          <w:p w14:paraId="1B101FC6" w14:textId="77777777" w:rsidR="00D06EBD" w:rsidRDefault="009A1411">
            <w:pPr>
              <w:jc w:val="center"/>
            </w:pPr>
            <w:r>
              <w:rPr>
                <w:b/>
                <w:bCs/>
              </w:rPr>
              <w:t>False</w:t>
            </w:r>
          </w:p>
        </w:tc>
      </w:tr>
      <w:tr w:rsidR="00D06EBD" w14:paraId="1B101FCB" w14:textId="77777777">
        <w:tblPrEx>
          <w:tblCellMar>
            <w:top w:w="0" w:type="dxa"/>
            <w:bottom w:w="0" w:type="dxa"/>
          </w:tblCellMar>
        </w:tblPrEx>
        <w:trPr>
          <w:trHeight w:val="500"/>
        </w:trPr>
        <w:tc>
          <w:tcPr>
            <w:tcW w:w="0" w:type="auto"/>
            <w:vAlign w:val="center"/>
          </w:tcPr>
          <w:p w14:paraId="1B101FC8" w14:textId="77777777" w:rsidR="00D06EBD" w:rsidRDefault="009A1411">
            <w:pPr>
              <w:ind w:left="200"/>
            </w:pPr>
            <w:r>
              <w:t xml:space="preserve">28. </w:t>
            </w:r>
            <w:r>
              <w:t>The girl thinks that the traditional clothes are beautiful.</w:t>
            </w:r>
          </w:p>
        </w:tc>
        <w:tc>
          <w:tcPr>
            <w:tcW w:w="0" w:type="auto"/>
            <w:vAlign w:val="center"/>
          </w:tcPr>
          <w:p w14:paraId="1B101FC9" w14:textId="77777777" w:rsidR="00D06EBD" w:rsidRDefault="009A1411">
            <w:pPr>
              <w:jc w:val="center"/>
            </w:pPr>
            <w:r>
              <w:rPr>
                <w:b/>
                <w:bCs/>
                <w:color w:val="9CABBD"/>
              </w:rPr>
              <w:t>◯</w:t>
            </w:r>
          </w:p>
        </w:tc>
        <w:tc>
          <w:tcPr>
            <w:tcW w:w="0" w:type="auto"/>
            <w:vAlign w:val="center"/>
          </w:tcPr>
          <w:p w14:paraId="1B101FCA" w14:textId="77777777" w:rsidR="00D06EBD" w:rsidRDefault="009A1411">
            <w:pPr>
              <w:jc w:val="center"/>
            </w:pPr>
            <w:r>
              <w:rPr>
                <w:b/>
                <w:bCs/>
                <w:color w:val="9CABBD"/>
              </w:rPr>
              <w:t>◯</w:t>
            </w:r>
          </w:p>
        </w:tc>
      </w:tr>
      <w:tr w:rsidR="00D06EBD" w14:paraId="1B101FCF" w14:textId="77777777">
        <w:tblPrEx>
          <w:tblCellMar>
            <w:top w:w="0" w:type="dxa"/>
            <w:bottom w:w="0" w:type="dxa"/>
          </w:tblCellMar>
        </w:tblPrEx>
        <w:trPr>
          <w:trHeight w:val="500"/>
        </w:trPr>
        <w:tc>
          <w:tcPr>
            <w:tcW w:w="0" w:type="auto"/>
            <w:vAlign w:val="center"/>
          </w:tcPr>
          <w:p w14:paraId="1B101FCC" w14:textId="77777777" w:rsidR="00D06EBD" w:rsidRDefault="009A1411">
            <w:pPr>
              <w:ind w:left="200"/>
            </w:pPr>
            <w:r>
              <w:t>29. The girl thinks that some of the customs are strange.</w:t>
            </w:r>
          </w:p>
        </w:tc>
        <w:tc>
          <w:tcPr>
            <w:tcW w:w="0" w:type="auto"/>
            <w:vAlign w:val="center"/>
          </w:tcPr>
          <w:p w14:paraId="1B101FCD" w14:textId="77777777" w:rsidR="00D06EBD" w:rsidRDefault="009A1411">
            <w:pPr>
              <w:jc w:val="center"/>
            </w:pPr>
            <w:r>
              <w:rPr>
                <w:b/>
                <w:bCs/>
                <w:color w:val="9CABBD"/>
              </w:rPr>
              <w:t>◯</w:t>
            </w:r>
          </w:p>
        </w:tc>
        <w:tc>
          <w:tcPr>
            <w:tcW w:w="0" w:type="auto"/>
            <w:vAlign w:val="center"/>
          </w:tcPr>
          <w:p w14:paraId="1B101FCE" w14:textId="77777777" w:rsidR="00D06EBD" w:rsidRDefault="009A1411">
            <w:pPr>
              <w:jc w:val="center"/>
            </w:pPr>
            <w:r>
              <w:rPr>
                <w:b/>
                <w:bCs/>
                <w:color w:val="9CABBD"/>
              </w:rPr>
              <w:t>◯</w:t>
            </w:r>
          </w:p>
        </w:tc>
      </w:tr>
      <w:tr w:rsidR="00D06EBD" w14:paraId="1B101FD3" w14:textId="77777777">
        <w:tblPrEx>
          <w:tblCellMar>
            <w:top w:w="0" w:type="dxa"/>
            <w:bottom w:w="0" w:type="dxa"/>
          </w:tblCellMar>
        </w:tblPrEx>
        <w:trPr>
          <w:trHeight w:val="500"/>
        </w:trPr>
        <w:tc>
          <w:tcPr>
            <w:tcW w:w="0" w:type="auto"/>
            <w:vAlign w:val="center"/>
          </w:tcPr>
          <w:p w14:paraId="1B101FD0" w14:textId="77777777" w:rsidR="00D06EBD" w:rsidRDefault="009A1411">
            <w:pPr>
              <w:ind w:left="200"/>
            </w:pPr>
            <w:r>
              <w:t xml:space="preserve">30. </w:t>
            </w:r>
            <w:r>
              <w:t>The girl thinks that people from her ethnic group still follow the old customs, even in big cities.</w:t>
            </w:r>
          </w:p>
        </w:tc>
        <w:tc>
          <w:tcPr>
            <w:tcW w:w="0" w:type="auto"/>
            <w:vAlign w:val="center"/>
          </w:tcPr>
          <w:p w14:paraId="1B101FD1" w14:textId="77777777" w:rsidR="00D06EBD" w:rsidRDefault="009A1411">
            <w:pPr>
              <w:jc w:val="center"/>
            </w:pPr>
            <w:r>
              <w:rPr>
                <w:b/>
                <w:bCs/>
                <w:color w:val="9CABBD"/>
              </w:rPr>
              <w:t>◯</w:t>
            </w:r>
          </w:p>
        </w:tc>
        <w:tc>
          <w:tcPr>
            <w:tcW w:w="0" w:type="auto"/>
            <w:vAlign w:val="center"/>
          </w:tcPr>
          <w:p w14:paraId="1B101FD2" w14:textId="77777777" w:rsidR="00D06EBD" w:rsidRDefault="009A1411">
            <w:pPr>
              <w:jc w:val="center"/>
            </w:pPr>
            <w:r>
              <w:rPr>
                <w:b/>
                <w:bCs/>
                <w:color w:val="9CABBD"/>
              </w:rPr>
              <w:t>◯</w:t>
            </w:r>
          </w:p>
        </w:tc>
      </w:tr>
      <w:tr w:rsidR="00D06EBD" w14:paraId="1B101FD7" w14:textId="77777777">
        <w:tblPrEx>
          <w:tblCellMar>
            <w:top w:w="0" w:type="dxa"/>
            <w:bottom w:w="0" w:type="dxa"/>
          </w:tblCellMar>
        </w:tblPrEx>
        <w:trPr>
          <w:trHeight w:val="500"/>
        </w:trPr>
        <w:tc>
          <w:tcPr>
            <w:tcW w:w="0" w:type="auto"/>
            <w:vAlign w:val="center"/>
          </w:tcPr>
          <w:p w14:paraId="1B101FD4" w14:textId="77777777" w:rsidR="00D06EBD" w:rsidRDefault="009A1411">
            <w:pPr>
              <w:ind w:left="200"/>
            </w:pPr>
            <w:r>
              <w:t>31. The girl thinks that the main ethnic craft is pottery.</w:t>
            </w:r>
          </w:p>
        </w:tc>
        <w:tc>
          <w:tcPr>
            <w:tcW w:w="0" w:type="auto"/>
            <w:vAlign w:val="center"/>
          </w:tcPr>
          <w:p w14:paraId="1B101FD5" w14:textId="77777777" w:rsidR="00D06EBD" w:rsidRDefault="009A1411">
            <w:pPr>
              <w:jc w:val="center"/>
            </w:pPr>
            <w:r>
              <w:rPr>
                <w:b/>
                <w:bCs/>
                <w:color w:val="9CABBD"/>
              </w:rPr>
              <w:t>◯</w:t>
            </w:r>
          </w:p>
        </w:tc>
        <w:tc>
          <w:tcPr>
            <w:tcW w:w="0" w:type="auto"/>
            <w:vAlign w:val="center"/>
          </w:tcPr>
          <w:p w14:paraId="1B101FD6" w14:textId="77777777" w:rsidR="00D06EBD" w:rsidRDefault="009A1411">
            <w:pPr>
              <w:jc w:val="center"/>
            </w:pPr>
            <w:r>
              <w:rPr>
                <w:b/>
                <w:bCs/>
                <w:color w:val="9CABBD"/>
              </w:rPr>
              <w:t>◯</w:t>
            </w:r>
          </w:p>
        </w:tc>
      </w:tr>
      <w:tr w:rsidR="00D06EBD" w14:paraId="1B101FDB" w14:textId="77777777">
        <w:tblPrEx>
          <w:tblCellMar>
            <w:top w:w="0" w:type="dxa"/>
            <w:bottom w:w="0" w:type="dxa"/>
          </w:tblCellMar>
        </w:tblPrEx>
        <w:trPr>
          <w:trHeight w:val="500"/>
        </w:trPr>
        <w:tc>
          <w:tcPr>
            <w:tcW w:w="0" w:type="auto"/>
            <w:vAlign w:val="center"/>
          </w:tcPr>
          <w:p w14:paraId="1B101FD8" w14:textId="77777777" w:rsidR="00D06EBD" w:rsidRDefault="009A1411">
            <w:pPr>
              <w:ind w:left="200"/>
            </w:pPr>
            <w:r>
              <w:t>32. The girl thinks that the traditional food is delicious.</w:t>
            </w:r>
          </w:p>
        </w:tc>
        <w:tc>
          <w:tcPr>
            <w:tcW w:w="0" w:type="auto"/>
            <w:vAlign w:val="center"/>
          </w:tcPr>
          <w:p w14:paraId="1B101FD9" w14:textId="77777777" w:rsidR="00D06EBD" w:rsidRDefault="009A1411">
            <w:pPr>
              <w:jc w:val="center"/>
            </w:pPr>
            <w:r>
              <w:rPr>
                <w:b/>
                <w:bCs/>
                <w:color w:val="9CABBD"/>
              </w:rPr>
              <w:t>◯</w:t>
            </w:r>
          </w:p>
        </w:tc>
        <w:tc>
          <w:tcPr>
            <w:tcW w:w="0" w:type="auto"/>
            <w:vAlign w:val="center"/>
          </w:tcPr>
          <w:p w14:paraId="1B101FDA" w14:textId="77777777" w:rsidR="00D06EBD" w:rsidRDefault="009A1411">
            <w:pPr>
              <w:jc w:val="center"/>
            </w:pPr>
            <w:r>
              <w:rPr>
                <w:b/>
                <w:bCs/>
                <w:color w:val="9CABBD"/>
              </w:rPr>
              <w:t>◯</w:t>
            </w:r>
          </w:p>
        </w:tc>
      </w:tr>
    </w:tbl>
    <w:p w14:paraId="1B101FDC" w14:textId="77777777" w:rsidR="00D06EBD" w:rsidRDefault="00D06EBD"/>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2267"/>
      </w:tblGrid>
      <w:tr w:rsidR="00D06EBD" w14:paraId="1B101FDF" w14:textId="77777777">
        <w:tc>
          <w:tcPr>
            <w:tcW w:w="0" w:type="auto"/>
          </w:tcPr>
          <w:p w14:paraId="1B101FDD" w14:textId="77777777" w:rsidR="00D06EBD" w:rsidRDefault="009A1411">
            <w:r>
              <w:rPr>
                <w:b/>
                <w:bCs/>
                <w:color w:val="188FBA"/>
              </w:rPr>
              <w:t xml:space="preserve">PART 7 </w:t>
            </w:r>
          </w:p>
        </w:tc>
        <w:tc>
          <w:tcPr>
            <w:tcW w:w="0" w:type="auto"/>
            <w:tcBorders>
              <w:top w:val="single" w:sz="0" w:space="0" w:color="FFFFFF"/>
              <w:bottom w:val="single" w:sz="0" w:space="0" w:color="FFFFFF"/>
              <w:right w:val="single" w:sz="0" w:space="0" w:color="FFFFFF"/>
            </w:tcBorders>
          </w:tcPr>
          <w:p w14:paraId="1B101FDE" w14:textId="77777777" w:rsidR="00D06EBD" w:rsidRDefault="009A1411">
            <w:r>
              <w:rPr>
                <w:b/>
                <w:bCs/>
                <w:color w:val="188FBA"/>
              </w:rPr>
              <w:t>WRITING (8 questions)</w:t>
            </w:r>
          </w:p>
        </w:tc>
      </w:tr>
    </w:tbl>
    <w:p w14:paraId="1B101FE0" w14:textId="77777777" w:rsidR="00D06EBD" w:rsidRDefault="009A1411">
      <w:pPr>
        <w:spacing w:before="200" w:after="200"/>
      </w:pPr>
      <w:r>
        <w:rPr>
          <w:b/>
          <w:bCs/>
        </w:rPr>
        <w:t>Rewrite the above sentence without changing its meaning. Use the given word(s) if any.</w:t>
      </w:r>
    </w:p>
    <w:p w14:paraId="1B101FE1" w14:textId="77777777" w:rsidR="00D06EBD" w:rsidRDefault="009A1411">
      <w:pPr>
        <w:spacing w:before="150"/>
        <w:ind w:left="216"/>
      </w:pPr>
      <w:r>
        <w:t>33. “Do you like traditional clothes?” I asked Emily.</w:t>
      </w:r>
    </w:p>
    <w:p w14:paraId="1B101FE2" w14:textId="77777777" w:rsidR="00D06EBD" w:rsidRDefault="009A1411">
      <w:pPr>
        <w:spacing w:before="150" w:after="150"/>
      </w:pPr>
      <w:r>
        <w:t>→ WHETHER___________</w:t>
      </w:r>
    </w:p>
    <w:p w14:paraId="1B101FE3" w14:textId="77777777" w:rsidR="00D06EBD" w:rsidRDefault="009A1411">
      <w:pPr>
        <w:spacing w:before="200" w:after="200"/>
      </w:pPr>
      <w:r>
        <w:rPr>
          <w:b/>
          <w:bCs/>
        </w:rPr>
        <w:t>Rewrite the following sentence without changing its meaning. Use the given word(s) if any.</w:t>
      </w:r>
    </w:p>
    <w:p w14:paraId="1B101FE4" w14:textId="77777777" w:rsidR="00D06EBD" w:rsidRDefault="009A1411">
      <w:pPr>
        <w:spacing w:before="150"/>
        <w:ind w:left="216"/>
      </w:pPr>
      <w:r>
        <w:t>34. Viet Nam has 54 ethnic groups.</w:t>
      </w:r>
    </w:p>
    <w:p w14:paraId="1B101FE5" w14:textId="77777777" w:rsidR="00D06EBD" w:rsidRDefault="009A1411">
      <w:pPr>
        <w:spacing w:before="150" w:after="150"/>
      </w:pPr>
      <w:r>
        <w:t>→ (THERE)___________</w:t>
      </w:r>
    </w:p>
    <w:p w14:paraId="1B101FE6" w14:textId="77777777" w:rsidR="00D06EBD" w:rsidRDefault="009A1411">
      <w:pPr>
        <w:spacing w:before="200" w:after="200"/>
      </w:pPr>
      <w:r>
        <w:rPr>
          <w:b/>
          <w:bCs/>
        </w:rPr>
        <w:t>Rewrite the following sentence without changing its meaning. Use the given word(s) if any.</w:t>
      </w:r>
    </w:p>
    <w:p w14:paraId="1B101FE7" w14:textId="77777777" w:rsidR="00D06EBD" w:rsidRDefault="009A1411">
      <w:pPr>
        <w:spacing w:before="150"/>
        <w:ind w:left="216"/>
      </w:pPr>
      <w:r>
        <w:t>35. “Where are you going to stay when you visit the Red Dao village?” she asked me.</w:t>
      </w:r>
    </w:p>
    <w:p w14:paraId="1B101FE8" w14:textId="77777777" w:rsidR="00D06EBD" w:rsidRDefault="009A1411">
      <w:pPr>
        <w:spacing w:before="150" w:after="150"/>
      </w:pPr>
      <w:r>
        <w:t>→ She asked me___________</w:t>
      </w:r>
    </w:p>
    <w:p w14:paraId="1B101FE9" w14:textId="77777777" w:rsidR="00D06EBD" w:rsidRDefault="009A1411">
      <w:pPr>
        <w:spacing w:before="200" w:after="200"/>
      </w:pPr>
      <w:r>
        <w:rPr>
          <w:b/>
          <w:bCs/>
        </w:rPr>
        <w:t>Rewrite the following sentence without changing its meaning. Use the given word(s) if any.</w:t>
      </w:r>
    </w:p>
    <w:p w14:paraId="1B101FEA" w14:textId="77777777" w:rsidR="00D06EBD" w:rsidRDefault="009A1411">
      <w:pPr>
        <w:spacing w:before="150"/>
        <w:ind w:left="216"/>
      </w:pPr>
      <w:r>
        <w:t>36. The Chăm spend up to 15 days making a special piece of cloth.</w:t>
      </w:r>
    </w:p>
    <w:p w14:paraId="1B101FEB" w14:textId="77777777" w:rsidR="00D06EBD" w:rsidRDefault="009A1411">
      <w:pPr>
        <w:spacing w:before="150" w:after="150"/>
      </w:pPr>
      <w:r>
        <w:t>→ It takes the Chăm___________</w:t>
      </w:r>
    </w:p>
    <w:p w14:paraId="1B101FEC" w14:textId="77777777" w:rsidR="00D06EBD" w:rsidRDefault="009A1411">
      <w:pPr>
        <w:spacing w:before="200" w:after="200"/>
      </w:pPr>
      <w:r>
        <w:rPr>
          <w:b/>
          <w:bCs/>
        </w:rPr>
        <w:t>Use the given words or phrases to make a complete sentence.</w:t>
      </w:r>
    </w:p>
    <w:p w14:paraId="1B101FED" w14:textId="77777777" w:rsidR="00D06EBD" w:rsidRDefault="009A1411">
      <w:pPr>
        <w:spacing w:before="150"/>
        <w:ind w:left="216"/>
      </w:pPr>
      <w:r>
        <w:t>37. Many tourists / like / stay in the homes / of local people / experience the way / Red Dao people live.</w:t>
      </w:r>
    </w:p>
    <w:p w14:paraId="1B101FEE" w14:textId="77777777" w:rsidR="00D06EBD" w:rsidRDefault="009A1411">
      <w:pPr>
        <w:spacing w:before="150" w:after="150"/>
      </w:pPr>
      <w:r>
        <w:t>→ ___________</w:t>
      </w:r>
    </w:p>
    <w:p w14:paraId="1B101FEF" w14:textId="77777777" w:rsidR="00D06EBD" w:rsidRDefault="009A1411">
      <w:pPr>
        <w:spacing w:before="200" w:after="200"/>
      </w:pPr>
      <w:r>
        <w:rPr>
          <w:b/>
          <w:bCs/>
        </w:rPr>
        <w:lastRenderedPageBreak/>
        <w:t>Use the given words or phrases to make a complete sentence.</w:t>
      </w:r>
    </w:p>
    <w:p w14:paraId="1B101FF0" w14:textId="77777777" w:rsidR="00D06EBD" w:rsidRDefault="009A1411">
      <w:pPr>
        <w:spacing w:before="150"/>
        <w:ind w:left="216"/>
      </w:pPr>
      <w:r>
        <w:t>38. I asked her / how / she / can make / a fire / without matches or lighters / .</w:t>
      </w:r>
    </w:p>
    <w:p w14:paraId="1B101FF1" w14:textId="77777777" w:rsidR="00D06EBD" w:rsidRDefault="009A1411">
      <w:pPr>
        <w:spacing w:before="150" w:after="150"/>
      </w:pPr>
      <w:r>
        <w:t>→ ___________</w:t>
      </w:r>
    </w:p>
    <w:p w14:paraId="1B101FF2" w14:textId="77777777" w:rsidR="00D06EBD" w:rsidRDefault="009A1411">
      <w:pPr>
        <w:spacing w:before="200"/>
      </w:pPr>
      <w:r>
        <w:rPr>
          <w:b/>
          <w:bCs/>
        </w:rPr>
        <w:t xml:space="preserve">Put the words in the correct order to make a correct sentence. </w:t>
      </w:r>
    </w:p>
    <w:p w14:paraId="1B101FF3" w14:textId="77777777" w:rsidR="00D06EBD" w:rsidRDefault="009A1411">
      <w:pPr>
        <w:spacing w:before="200"/>
      </w:pPr>
      <w:r>
        <w:rPr>
          <w:b/>
          <w:bCs/>
          <w:u w:val="single"/>
        </w:rPr>
        <w:t>Question:</w:t>
      </w:r>
    </w:p>
    <w:p w14:paraId="1B101FF4" w14:textId="77777777" w:rsidR="00D06EBD" w:rsidRDefault="00D06EBD"/>
    <w:tbl>
      <w:tblPr>
        <w:tblW w:w="5000" w:type="pct"/>
        <w:jc w:val="righ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left w:w="10" w:type="dxa"/>
          <w:right w:w="10" w:type="dxa"/>
        </w:tblCellMar>
        <w:tblLook w:val="04A0" w:firstRow="1" w:lastRow="0" w:firstColumn="1" w:lastColumn="0" w:noHBand="0" w:noVBand="1"/>
      </w:tblPr>
      <w:tblGrid>
        <w:gridCol w:w="523"/>
        <w:gridCol w:w="9941"/>
      </w:tblGrid>
      <w:tr w:rsidR="00D06EBD" w14:paraId="1B101FF8" w14:textId="77777777">
        <w:tblPrEx>
          <w:tblCellMar>
            <w:top w:w="0" w:type="dxa"/>
            <w:bottom w:w="0" w:type="dxa"/>
          </w:tblCellMar>
        </w:tblPrEx>
        <w:trPr>
          <w:jc w:val="right"/>
        </w:trPr>
        <w:tc>
          <w:tcPr>
            <w:tcW w:w="250" w:type="pct"/>
          </w:tcPr>
          <w:p w14:paraId="1B101FF5" w14:textId="77777777" w:rsidR="00D06EBD" w:rsidRDefault="009A1411">
            <w:r>
              <w:t xml:space="preserve">39. </w:t>
            </w:r>
          </w:p>
        </w:tc>
        <w:tc>
          <w:tcPr>
            <w:tcW w:w="4750" w:type="pct"/>
          </w:tcPr>
          <w:p w14:paraId="1B101FF6" w14:textId="77777777" w:rsidR="00D06EBD" w:rsidRDefault="009A1411">
            <w:r>
              <w:t>Keywords: ./the most beautiful/places/Vietnam/is one of/Phú Quốc island/in</w:t>
            </w:r>
          </w:p>
          <w:p w14:paraId="1B101FF7" w14:textId="77777777" w:rsidR="00D06EBD" w:rsidRDefault="009A1411">
            <w:pPr>
              <w:spacing w:before="150"/>
            </w:pPr>
            <w:r>
              <w:t>→ .......................................</w:t>
            </w:r>
          </w:p>
        </w:tc>
      </w:tr>
    </w:tbl>
    <w:p w14:paraId="1B101FF9" w14:textId="77777777" w:rsidR="00D06EBD" w:rsidRDefault="009A1411">
      <w:pPr>
        <w:spacing w:before="200"/>
      </w:pPr>
      <w:r>
        <w:rPr>
          <w:b/>
          <w:bCs/>
        </w:rPr>
        <w:t xml:space="preserve">Put the words in the correct order to make a correct sentence. </w:t>
      </w:r>
    </w:p>
    <w:p w14:paraId="1B101FFA" w14:textId="77777777" w:rsidR="00D06EBD" w:rsidRDefault="009A1411">
      <w:pPr>
        <w:spacing w:before="200"/>
      </w:pPr>
      <w:r>
        <w:rPr>
          <w:b/>
          <w:bCs/>
          <w:u w:val="single"/>
        </w:rPr>
        <w:t>Question:</w:t>
      </w:r>
    </w:p>
    <w:p w14:paraId="1B101FFB" w14:textId="77777777" w:rsidR="00D06EBD" w:rsidRDefault="00D06EBD"/>
    <w:tbl>
      <w:tblPr>
        <w:tblW w:w="5000" w:type="pct"/>
        <w:jc w:val="righ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left w:w="10" w:type="dxa"/>
          <w:right w:w="10" w:type="dxa"/>
        </w:tblCellMar>
        <w:tblLook w:val="04A0" w:firstRow="1" w:lastRow="0" w:firstColumn="1" w:lastColumn="0" w:noHBand="0" w:noVBand="1"/>
      </w:tblPr>
      <w:tblGrid>
        <w:gridCol w:w="523"/>
        <w:gridCol w:w="9941"/>
      </w:tblGrid>
      <w:tr w:rsidR="00D06EBD" w14:paraId="1B101FFF" w14:textId="77777777">
        <w:tblPrEx>
          <w:tblCellMar>
            <w:top w:w="0" w:type="dxa"/>
            <w:bottom w:w="0" w:type="dxa"/>
          </w:tblCellMar>
        </w:tblPrEx>
        <w:trPr>
          <w:jc w:val="right"/>
        </w:trPr>
        <w:tc>
          <w:tcPr>
            <w:tcW w:w="250" w:type="pct"/>
          </w:tcPr>
          <w:p w14:paraId="1B101FFC" w14:textId="77777777" w:rsidR="00D06EBD" w:rsidRDefault="009A1411">
            <w:r>
              <w:t xml:space="preserve">40. </w:t>
            </w:r>
          </w:p>
        </w:tc>
        <w:tc>
          <w:tcPr>
            <w:tcW w:w="4750" w:type="pct"/>
          </w:tcPr>
          <w:p w14:paraId="1B101FFD" w14:textId="77777777" w:rsidR="00D06EBD" w:rsidRDefault="009A1411">
            <w:r>
              <w:t>Keywords: dance around/./Villagers/to the accompaniment/and visitors/a bonfire/of gongs</w:t>
            </w:r>
          </w:p>
          <w:p w14:paraId="1B101FFE" w14:textId="77777777" w:rsidR="00D06EBD" w:rsidRDefault="009A1411">
            <w:pPr>
              <w:spacing w:before="150"/>
            </w:pPr>
            <w:r>
              <w:t>→ .......................................</w:t>
            </w:r>
          </w:p>
        </w:tc>
      </w:tr>
    </w:tbl>
    <w:p w14:paraId="1B102000" w14:textId="77777777" w:rsidR="00D06EBD" w:rsidRDefault="009A1411">
      <w:pPr>
        <w:spacing w:before="200"/>
        <w:jc w:val="center"/>
      </w:pPr>
      <w:r>
        <w:rPr>
          <w:b/>
          <w:bCs/>
          <w:color w:val="188FBA"/>
        </w:rPr>
        <w:t>---THE END---</w:t>
      </w:r>
    </w:p>
    <w:sectPr w:rsidR="00D06EBD">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0953"/>
    <w:multiLevelType w:val="hybridMultilevel"/>
    <w:tmpl w:val="D4426F0E"/>
    <w:lvl w:ilvl="0" w:tplc="E42E5372">
      <w:start w:val="1"/>
      <w:numFmt w:val="bullet"/>
      <w:lvlText w:val="●"/>
      <w:lvlJc w:val="left"/>
      <w:pPr>
        <w:ind w:left="720" w:hanging="360"/>
      </w:pPr>
    </w:lvl>
    <w:lvl w:ilvl="1" w:tplc="C82CC3F8">
      <w:start w:val="1"/>
      <w:numFmt w:val="bullet"/>
      <w:lvlText w:val="○"/>
      <w:lvlJc w:val="left"/>
      <w:pPr>
        <w:ind w:left="1440" w:hanging="360"/>
      </w:pPr>
    </w:lvl>
    <w:lvl w:ilvl="2" w:tplc="879AA05C">
      <w:start w:val="1"/>
      <w:numFmt w:val="bullet"/>
      <w:lvlText w:val="■"/>
      <w:lvlJc w:val="left"/>
      <w:pPr>
        <w:ind w:left="2160" w:hanging="360"/>
      </w:pPr>
    </w:lvl>
    <w:lvl w:ilvl="3" w:tplc="5720F458">
      <w:start w:val="1"/>
      <w:numFmt w:val="bullet"/>
      <w:lvlText w:val="●"/>
      <w:lvlJc w:val="left"/>
      <w:pPr>
        <w:ind w:left="2880" w:hanging="360"/>
      </w:pPr>
    </w:lvl>
    <w:lvl w:ilvl="4" w:tplc="68ACF07A">
      <w:start w:val="1"/>
      <w:numFmt w:val="bullet"/>
      <w:lvlText w:val="○"/>
      <w:lvlJc w:val="left"/>
      <w:pPr>
        <w:ind w:left="3600" w:hanging="360"/>
      </w:pPr>
    </w:lvl>
    <w:lvl w:ilvl="5" w:tplc="3864B9CC">
      <w:start w:val="1"/>
      <w:numFmt w:val="bullet"/>
      <w:lvlText w:val="■"/>
      <w:lvlJc w:val="left"/>
      <w:pPr>
        <w:ind w:left="4320" w:hanging="360"/>
      </w:pPr>
    </w:lvl>
    <w:lvl w:ilvl="6" w:tplc="3E083782">
      <w:start w:val="1"/>
      <w:numFmt w:val="bullet"/>
      <w:lvlText w:val="●"/>
      <w:lvlJc w:val="left"/>
      <w:pPr>
        <w:ind w:left="5040" w:hanging="360"/>
      </w:pPr>
    </w:lvl>
    <w:lvl w:ilvl="7" w:tplc="D480ECBE">
      <w:start w:val="1"/>
      <w:numFmt w:val="bullet"/>
      <w:lvlText w:val="●"/>
      <w:lvlJc w:val="left"/>
      <w:pPr>
        <w:ind w:left="5760" w:hanging="360"/>
      </w:pPr>
    </w:lvl>
    <w:lvl w:ilvl="8" w:tplc="DA2696FC">
      <w:start w:val="1"/>
      <w:numFmt w:val="bullet"/>
      <w:lvlText w:val="●"/>
      <w:lvlJc w:val="left"/>
      <w:pPr>
        <w:ind w:left="6480" w:hanging="360"/>
      </w:pPr>
    </w:lvl>
  </w:abstractNum>
  <w:num w:numId="1" w16cid:durableId="7515808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EBD"/>
    <w:rsid w:val="009A1411"/>
    <w:rsid w:val="00D0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01EE7"/>
  <w15:docId w15:val="{8E3F9F3D-9DE0-4C1B-9EA5-30DAC7F2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1475</Words>
  <Characters>7074</Characters>
  <Application>Microsoft Office Word</Application>
  <DocSecurity>0</DocSecurity>
  <Lines>278</Lines>
  <Paragraphs>228</Paragraphs>
  <ScaleCrop>false</ScaleCrop>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Vuong Que Mai</cp:lastModifiedBy>
  <cp:revision>2</cp:revision>
  <dcterms:created xsi:type="dcterms:W3CDTF">2023-09-25T06:37:00Z</dcterms:created>
  <dcterms:modified xsi:type="dcterms:W3CDTF">2024-01-04T04:09:00Z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0cf5cbc2fff573d9526ae1ebea410c4840e5e61cee1ade6c15501a5add28731e</vt:lpwstr>
  </property>
</Properties>
</file>