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7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5"/>
      </w:tblGrid>
      <w:tr w:rsidR="00B33664" w:rsidRPr="002E5361" w:rsidTr="00A81AC4">
        <w:trPr>
          <w:jc w:val="center"/>
        </w:trPr>
        <w:tc>
          <w:tcPr>
            <w:tcW w:w="7785" w:type="dxa"/>
          </w:tcPr>
          <w:p w:rsidR="00B33664" w:rsidRPr="002E5361" w:rsidRDefault="00B33664" w:rsidP="00A81AC4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ĐỀ KIỂM TRA, ĐÁNH GIÁ CUỐI HỌC KÌ I NĂM HỌC 2022-2023</w:t>
            </w:r>
          </w:p>
          <w:p w:rsidR="00B33664" w:rsidRPr="002E5361" w:rsidRDefault="00B33664" w:rsidP="00A81AC4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Môn: Vật lí, Lớp: 10 </w:t>
            </w:r>
          </w:p>
          <w:p w:rsidR="00B33664" w:rsidRPr="002E5361" w:rsidRDefault="00B33664" w:rsidP="00A81AC4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Thời gian làm bài</w:t>
            </w:r>
            <w:r w:rsidRPr="002E536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45 phút </w:t>
            </w:r>
            <w:r w:rsidRPr="002E53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không tính thời gian phát đề</w:t>
            </w:r>
          </w:p>
        </w:tc>
      </w:tr>
    </w:tbl>
    <w:p w:rsidR="00B33664" w:rsidRPr="002E5361" w:rsidRDefault="00B33664" w:rsidP="00B33664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36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7E3964" wp14:editId="556C596A">
                <wp:simplePos x="0" y="0"/>
                <wp:positionH relativeFrom="column">
                  <wp:posOffset>5888355</wp:posOffset>
                </wp:positionH>
                <wp:positionV relativeFrom="paragraph">
                  <wp:posOffset>108585</wp:posOffset>
                </wp:positionV>
                <wp:extent cx="938530" cy="342900"/>
                <wp:effectExtent l="13970" t="825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AC4" w:rsidRPr="00B33664" w:rsidRDefault="00A81AC4" w:rsidP="00B3366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336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Mã đề</w:t>
                            </w:r>
                            <w:r w:rsidR="00610E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10</w:t>
                            </w:r>
                            <w:r w:rsidRPr="00B336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E396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63.65pt;margin-top:8.55pt;width:73.9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">
                <v:textbox>
                  <w:txbxContent>
                    <w:p w:rsidR="00A81AC4" w:rsidRPr="00B33664" w:rsidRDefault="00A81AC4" w:rsidP="00B3366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336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Mã đề</w:t>
                      </w:r>
                      <w:r w:rsidR="00610E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10</w:t>
                      </w:r>
                      <w:r w:rsidRPr="00B336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E536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AF182B" wp14:editId="303EE93D">
                <wp:simplePos x="0" y="0"/>
                <wp:positionH relativeFrom="column">
                  <wp:posOffset>2493645</wp:posOffset>
                </wp:positionH>
                <wp:positionV relativeFrom="paragraph">
                  <wp:posOffset>-1905</wp:posOffset>
                </wp:positionV>
                <wp:extent cx="1617980" cy="5715"/>
                <wp:effectExtent l="0" t="0" r="20320" b="32385"/>
                <wp:wrapNone/>
                <wp:docPr id="163" name="Straight Connector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798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051B0" id="Straight Connector 16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35pt,-.15pt" to="323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B33664" w:rsidRPr="002E5361" w:rsidRDefault="00B33664" w:rsidP="00B33664">
      <w:pPr>
        <w:widowControl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E53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Họ và tên học </w:t>
      </w:r>
      <w:proofErr w:type="gramStart"/>
      <w:r w:rsidRPr="002E53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sinh:…</w:t>
      </w:r>
      <w:proofErr w:type="gramEnd"/>
      <w:r w:rsidRPr="002E53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………………………... Lớp:………………………….</w:t>
      </w:r>
    </w:p>
    <w:p w:rsidR="00B33664" w:rsidRPr="002E5361" w:rsidRDefault="00B33664" w:rsidP="00B33664">
      <w:pPr>
        <w:widowControl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225E85" w:rsidRPr="002E5361" w:rsidRDefault="00B33664" w:rsidP="00B33664">
      <w:pPr>
        <w:widowControl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E53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PHẦN TRẮC NGHIỆM </w:t>
      </w:r>
      <w:r w:rsidRPr="002E536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(7 điểm)</w:t>
      </w:r>
    </w:p>
    <w:tbl>
      <w:tblPr>
        <w:tblW w:w="10768" w:type="dxa"/>
        <w:tblLayout w:type="fixed"/>
        <w:tblLook w:val="0000" w:firstRow="0" w:lastRow="0" w:firstColumn="0" w:lastColumn="0" w:noHBand="0" w:noVBand="0"/>
      </w:tblPr>
      <w:tblGrid>
        <w:gridCol w:w="1129"/>
        <w:gridCol w:w="2171"/>
        <w:gridCol w:w="500"/>
        <w:gridCol w:w="2100"/>
        <w:gridCol w:w="10"/>
        <w:gridCol w:w="490"/>
        <w:gridCol w:w="10"/>
        <w:gridCol w:w="2090"/>
        <w:gridCol w:w="500"/>
        <w:gridCol w:w="1768"/>
      </w:tblGrid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1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Style w:val="fontstyle21"/>
                <w:rFonts w:ascii="Times New Roman" w:hAnsi="Times New Roman" w:cs="Times New Roman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t>Hai người đi xe đạp từ A đến C, người thứ nhất đi theo đường từ A đến B, rồi từ B đến C;</w:t>
            </w:r>
            <w:r w:rsidRPr="002E5361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 xml:space="preserve"> </w:t>
            </w:r>
            <w:r w:rsidRPr="002E5361">
              <w:rPr>
                <w:rStyle w:val="fontstyle21"/>
                <w:rFonts w:ascii="Times New Roman" w:hAnsi="Times New Roman" w:cs="Times New Roman"/>
              </w:rPr>
              <w:t xml:space="preserve">người thứ hai đi thẳng từ A đến C (Hình vẽ). Cả hai đều về đích cùng một lúc. Hãy chọn kết luận </w:t>
            </w:r>
            <w:r w:rsidRPr="002E5361">
              <w:rPr>
                <w:rStyle w:val="fontstyle01"/>
                <w:rFonts w:ascii="Times New Roman" w:hAnsi="Times New Roman" w:cs="Times New Roman"/>
                <w:color w:val="050505"/>
              </w:rPr>
              <w:t>sai</w:t>
            </w:r>
            <w:r w:rsidRPr="002E5361">
              <w:rPr>
                <w:rStyle w:val="fontstyle21"/>
                <w:rFonts w:ascii="Times New Roman" w:hAnsi="Times New Roman" w:cs="Times New Roman"/>
              </w:rPr>
              <w:t>.</w:t>
            </w:r>
          </w:p>
          <w:p w:rsidR="002E5361" w:rsidRPr="002E5361" w:rsidRDefault="002E5361" w:rsidP="002E536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bCs/>
                <w:noProof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16470E" wp14:editId="11B0B503">
                      <wp:simplePos x="0" y="0"/>
                      <wp:positionH relativeFrom="column">
                        <wp:posOffset>3515360</wp:posOffset>
                      </wp:positionH>
                      <wp:positionV relativeFrom="paragraph">
                        <wp:posOffset>17780</wp:posOffset>
                      </wp:positionV>
                      <wp:extent cx="2514600" cy="170497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0" cy="1704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81AC4" w:rsidRDefault="00A81AC4" w:rsidP="00A81AC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05D8EA" wp14:editId="495F4C5E">
                                        <wp:extent cx="2258927" cy="1609725"/>
                                        <wp:effectExtent l="0" t="0" r="8255" b="0"/>
                                        <wp:docPr id="26" name="Picture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65362" cy="16143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6470E" id="Text Box 1" o:spid="_x0000_s1027" type="#_x0000_t202" style="position:absolute;margin-left:276.8pt;margin-top:1.4pt;width:198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" fillcolor="white [3201]" strokeweight=".5pt">
                      <v:textbox>
                        <w:txbxContent>
                          <w:p w:rsidR="00A81AC4" w:rsidRDefault="00A81AC4" w:rsidP="00A81A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05D8EA" wp14:editId="495F4C5E">
                                  <wp:extent cx="2258927" cy="1609725"/>
                                  <wp:effectExtent l="0" t="0" r="8255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5362" cy="1614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  <w:r w:rsidRPr="00F171F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A.</w:t>
            </w:r>
          </w:p>
        </w:tc>
        <w:tc>
          <w:tcPr>
            <w:tcW w:w="9639" w:type="dxa"/>
            <w:gridSpan w:val="9"/>
          </w:tcPr>
          <w:p w:rsidR="002E5361" w:rsidRDefault="00225E85" w:rsidP="00B33664">
            <w:pPr>
              <w:spacing w:after="0"/>
              <w:rPr>
                <w:rStyle w:val="fontstyle21"/>
                <w:rFonts w:ascii="Times New Roman" w:hAnsi="Times New Roman" w:cs="Times New Roman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t xml:space="preserve">Độ dịch chuyển của người thứ nhất và người thứ hai </w:t>
            </w:r>
          </w:p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t>bằng nhau.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  <w:r w:rsidRPr="00F171F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B.</w:t>
            </w:r>
          </w:p>
        </w:tc>
        <w:tc>
          <w:tcPr>
            <w:tcW w:w="9639" w:type="dxa"/>
            <w:gridSpan w:val="9"/>
          </w:tcPr>
          <w:p w:rsidR="002E5361" w:rsidRDefault="00225E85" w:rsidP="00B33664">
            <w:pPr>
              <w:spacing w:after="0"/>
              <w:rPr>
                <w:rStyle w:val="fontstyle21"/>
                <w:rFonts w:ascii="Times New Roman" w:hAnsi="Times New Roman" w:cs="Times New Roman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t>Độ dịch chuyển của người thứ nhất là 5,7 km, hướng 45</w:t>
            </w:r>
            <w:r w:rsidRPr="002E5361">
              <w:rPr>
                <w:rStyle w:val="fontstyle21"/>
                <w:rFonts w:ascii="Times New Roman" w:hAnsi="Times New Roman" w:cs="Times New Roman"/>
                <w:vertAlign w:val="superscript"/>
              </w:rPr>
              <w:t>0</w:t>
            </w:r>
            <w:r w:rsidRPr="002E5361">
              <w:rPr>
                <w:rStyle w:val="fontstyle21"/>
                <w:rFonts w:ascii="Times New Roman" w:hAnsi="Times New Roman" w:cs="Times New Roman"/>
              </w:rPr>
              <w:t xml:space="preserve"> </w:t>
            </w:r>
          </w:p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t>Đông – Bắc.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  <w:r w:rsidRPr="00F171F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C.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t>Người thứ nhất đi được quãng đường 8 km.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  <w:r w:rsidRPr="00F171F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D.</w:t>
            </w:r>
          </w:p>
        </w:tc>
        <w:tc>
          <w:tcPr>
            <w:tcW w:w="9639" w:type="dxa"/>
            <w:gridSpan w:val="9"/>
          </w:tcPr>
          <w:p w:rsidR="002E5361" w:rsidRDefault="00225E85" w:rsidP="00B33664">
            <w:pPr>
              <w:spacing w:after="0"/>
              <w:rPr>
                <w:rStyle w:val="fontstyle21"/>
                <w:rFonts w:ascii="Times New Roman" w:hAnsi="Times New Roman" w:cs="Times New Roman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t xml:space="preserve">Độ dịch chuyển và quãng đường đi được của người thứ </w:t>
            </w:r>
          </w:p>
          <w:p w:rsidR="002E5361" w:rsidRPr="002E5361" w:rsidRDefault="00225E85" w:rsidP="00B3366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t>nhất bằng nhau.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2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2E536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Lĩnh vực nghiên cứu nào sau đây là của Vật lí?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Nghiên cứu về sự hình thành và phát triển của các tầng lớp, giai cấp trong xã hội.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B.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Nghiên cứu sự phát minh và phát triển của các vi khuẩn.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C.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Nghiên cứu về các dạng chuyển động và các dạng năng lượng khác nhau.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D.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Nghiên cứu về sự thay đổi của các chất khi kết hợp với nhau.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3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Chọn đáp án </w:t>
            </w:r>
            <w:r w:rsidRPr="002E536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sai</w:t>
            </w:r>
            <w:r w:rsidRPr="002E536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2E5361">
              <w:rPr>
                <w:rFonts w:ascii="Times New Roman" w:hAnsi="Times New Roman" w:cs="Times New Roman"/>
                <w:noProof/>
                <w:sz w:val="24"/>
                <w:szCs w:val="24"/>
              </w:rPr>
              <w:t>khi nói về n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hững quy tắc an toàn </w:t>
            </w:r>
            <w:r w:rsidRPr="002E5361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trong phòng thí nghiệm: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Tắt công tắc nguồn thiết bị điện sau khi cắm hoặc tháo thiết bị điện.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B.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Đọc kĩ hướng dẫn sử dụng thiết bị và quan sát các chỉ dẫn, các kí hiệu trên các thiết bị thí nghiệm.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C.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Kiểm tra cẩn thận thiết bị, phương tiện, dụng cụ thí nghiệm trước khi sử dụng.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D.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Chỉ tiến hành thí nghiệm khi được sự cho phép của giáo viên hướng dẫn thí nghiệm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4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Trong chuyển động ném ngang, chuyển động của chất điểm là: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171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Chuyển động thẳng đều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171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Chuyển động thẳng đều theo phương ngang, rơi tự do theo phương thẳng đứng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171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Chuyển động rơi tự do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171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Chuyển động thẳng biến đổi đều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5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 xml:space="preserve">Tính chất nào sau đây là của vận tốc, </w:t>
            </w:r>
            <w:r w:rsidRPr="002E53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không </w:t>
            </w: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phải của tốc độ của một chuyển động?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Đặc trưng cho sự nhanh chậm của chuyển động.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B.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Không thể có độ lớn bằng 0.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C.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 xml:space="preserve">Có </w:t>
            </w:r>
            <w:r w:rsidRPr="002E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phương, chiều xác định.</w:t>
            </w:r>
          </w:p>
        </w:tc>
      </w:tr>
      <w:tr w:rsidR="00225E85" w:rsidRPr="002E5361" w:rsidTr="00A81AC4">
        <w:tc>
          <w:tcPr>
            <w:tcW w:w="1129" w:type="dxa"/>
            <w:vAlign w:val="center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D.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 xml:space="preserve">Có đơn vị là </w:t>
            </w:r>
            <w:r w:rsidRPr="002E536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 w14:anchorId="56724D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14.25pt" o:ole="">
                  <v:imagedata r:id="rId8" o:title=""/>
                </v:shape>
                <o:OLEObject Type="Embed" ProgID="Equation.DSMT4" ShapeID="_x0000_i1025" DrawAspect="Content" ObjectID="_1734640833" r:id="rId9"/>
              </w:objec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6 : </w:t>
            </w:r>
          </w:p>
        </w:tc>
        <w:tc>
          <w:tcPr>
            <w:tcW w:w="9639" w:type="dxa"/>
            <w:gridSpan w:val="9"/>
          </w:tcPr>
          <w:p w:rsidR="00225E85" w:rsidRPr="002E5361" w:rsidRDefault="00B33664" w:rsidP="00B33664">
            <w:pPr>
              <w:spacing w:after="0"/>
              <w:rPr>
                <w:rStyle w:val="fontstyle21"/>
                <w:rFonts w:ascii="Times New Roman" w:hAnsi="Times New Roman" w:cs="Times New Roman"/>
              </w:rPr>
            </w:pPr>
            <w:r w:rsidRPr="002E536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BF94FD" wp14:editId="2CC365CF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157480</wp:posOffset>
                      </wp:positionV>
                      <wp:extent cx="4547870" cy="105664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47870" cy="1056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81AC4" w:rsidRDefault="00A81AC4" w:rsidP="00A81AC4">
                                  <w:r w:rsidRPr="00A207F0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2A4455EB" wp14:editId="1AA0E613">
                                        <wp:extent cx="4132613" cy="947166"/>
                                        <wp:effectExtent l="0" t="0" r="1270" b="5715"/>
                                        <wp:docPr id="27" name="Picture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144861" cy="9499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F94FD" id="Text Box 5" o:spid="_x0000_s1028" type="#_x0000_t202" style="position:absolute;margin-left:23.25pt;margin-top:12.4pt;width:358.1pt;height:8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" filled="f" stroked="f" strokeweight=".5pt">
                      <v:textbox>
                        <w:txbxContent>
                          <w:p w:rsidR="00A81AC4" w:rsidRDefault="00A81AC4" w:rsidP="00A81AC4">
                            <w:r w:rsidRPr="00A207F0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A4455EB" wp14:editId="1AA0E613">
                                  <wp:extent cx="4132613" cy="947166"/>
                                  <wp:effectExtent l="0" t="0" r="1270" b="5715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44861" cy="9499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5E85" w:rsidRPr="002E5361">
              <w:rPr>
                <w:rStyle w:val="fontstyle21"/>
                <w:rFonts w:ascii="Times New Roman" w:hAnsi="Times New Roman" w:cs="Times New Roman"/>
              </w:rPr>
              <w:t>Trong các đồ thị vận tốc – thời gian dưới đây, đồ thị nào mô tả chuyển động thẳng biến đổi đều?</w:t>
            </w:r>
          </w:p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25E85" w:rsidRPr="002E5361" w:rsidRDefault="00225E85" w:rsidP="00B3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64" w:rsidRPr="002E5361" w:rsidRDefault="00B33664" w:rsidP="00B3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64" w:rsidRPr="002E5361" w:rsidRDefault="00B33664" w:rsidP="00B3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64" w:rsidRPr="002E5361" w:rsidRDefault="00B33664" w:rsidP="00B3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64" w:rsidRPr="002E5361" w:rsidRDefault="00B33664" w:rsidP="00B336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85" w:rsidRPr="002E5361" w:rsidTr="00A81AC4">
        <w:tc>
          <w:tcPr>
            <w:tcW w:w="1129" w:type="dxa"/>
            <w:vAlign w:val="center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2171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Hình vẽ 1</w:t>
            </w:r>
          </w:p>
        </w:tc>
        <w:tc>
          <w:tcPr>
            <w:tcW w:w="500" w:type="dxa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Hình vẽ 4</w:t>
            </w:r>
          </w:p>
        </w:tc>
        <w:tc>
          <w:tcPr>
            <w:tcW w:w="5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Hình vẽ 3</w:t>
            </w:r>
          </w:p>
        </w:tc>
        <w:tc>
          <w:tcPr>
            <w:tcW w:w="500" w:type="dxa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1768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Hình vẽ 2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7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t>Chuyển động thẳng chậm dần đều có tính chất nào sau đây?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  <w:r w:rsidRPr="00F171F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A.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t>Vận tốc giảm đều theo thời gian.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  <w:r w:rsidRPr="00F171F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B.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t>Độ dịch chuyển giảm dần đều theo thời gian.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  <w:r w:rsidRPr="00F171F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C.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t>Gia tốc giảm đều theo thời gian.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  <w:r w:rsidRPr="00F171F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D.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t>Quãng đường đi được giảm đều theo thời gian.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8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t xml:space="preserve">Chỉ ra phát biểu </w:t>
            </w:r>
            <w:r w:rsidRPr="002E5361">
              <w:rPr>
                <w:rStyle w:val="fontstyle01"/>
                <w:rFonts w:ascii="Times New Roman" w:hAnsi="Times New Roman" w:cs="Times New Roman"/>
                <w:color w:val="000000"/>
              </w:rPr>
              <w:t>sai.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  <w:r w:rsidRPr="00F171F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A.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t>Véc tơ độ dịch chuyển là một véc tơ nối vị trí đầu và vị trí cuối của vật chuyển động.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  <w:r w:rsidRPr="00F171F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B.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t xml:space="preserve">Khi vật đi từ điểm A đến điểm </w:t>
            </w:r>
            <w:r w:rsidRPr="002E5361">
              <w:rPr>
                <w:rStyle w:val="fontstyle21"/>
                <w:rFonts w:ascii="Times New Roman" w:hAnsi="Times New Roman" w:cs="Times New Roman"/>
                <w:color w:val="050505"/>
              </w:rPr>
              <w:t xml:space="preserve">B, </w:t>
            </w:r>
            <w:r w:rsidRPr="002E5361">
              <w:rPr>
                <w:rStyle w:val="fontstyle21"/>
                <w:rFonts w:ascii="Times New Roman" w:hAnsi="Times New Roman" w:cs="Times New Roman"/>
              </w:rPr>
              <w:t xml:space="preserve">sau đó đến điểm </w:t>
            </w:r>
            <w:r w:rsidRPr="002E5361">
              <w:rPr>
                <w:rStyle w:val="fontstyle21"/>
                <w:rFonts w:ascii="Times New Roman" w:hAnsi="Times New Roman" w:cs="Times New Roman"/>
                <w:color w:val="050505"/>
              </w:rPr>
              <w:t xml:space="preserve">C, </w:t>
            </w:r>
            <w:r w:rsidRPr="002E5361">
              <w:rPr>
                <w:rStyle w:val="fontstyle21"/>
                <w:rFonts w:ascii="Times New Roman" w:hAnsi="Times New Roman" w:cs="Times New Roman"/>
              </w:rPr>
              <w:t xml:space="preserve">rồi quay về </w:t>
            </w:r>
            <w:r w:rsidRPr="002E5361">
              <w:rPr>
                <w:rStyle w:val="fontstyle21"/>
                <w:rFonts w:ascii="Times New Roman" w:hAnsi="Times New Roman" w:cs="Times New Roman"/>
                <w:color w:val="050505"/>
              </w:rPr>
              <w:t xml:space="preserve">A </w:t>
            </w:r>
            <w:r w:rsidRPr="002E5361">
              <w:rPr>
                <w:rStyle w:val="fontstyle21"/>
                <w:rFonts w:ascii="Times New Roman" w:hAnsi="Times New Roman" w:cs="Times New Roman"/>
              </w:rPr>
              <w:t>thì độ dịch chuyển của vật</w:t>
            </w:r>
            <w:r w:rsidRPr="002E5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5361">
              <w:rPr>
                <w:rStyle w:val="fontstyle21"/>
                <w:rFonts w:ascii="Times New Roman" w:hAnsi="Times New Roman" w:cs="Times New Roman"/>
              </w:rPr>
              <w:t>có độ lớn bằng 0.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  <w:r w:rsidRPr="00F171F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C.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t>Độ dịch chuyển có thể có giá trị âm, dương, hoặc bằng không.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</w:pPr>
            <w:r w:rsidRPr="00F171F4">
              <w:rPr>
                <w:rStyle w:val="fontstyle21"/>
                <w:rFonts w:ascii="Times New Roman" w:hAnsi="Times New Roman" w:cs="Times New Roman"/>
                <w:b/>
                <w:sz w:val="22"/>
                <w:szCs w:val="22"/>
              </w:rPr>
              <w:t>D.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t>Véc tơ độ dịch chuyển có độ lớn luôn bằng quãng đường đi được của vật.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9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Công thức biểu diễn đúng tổng hợp hai vận tốc </w:t>
            </w:r>
            <w:r w:rsidRPr="002E5361">
              <w:rPr>
                <w:rFonts w:ascii="Times New Roman" w:hAnsi="Times New Roman" w:cs="Times New Roman"/>
                <w:position w:val="-12"/>
                <w:sz w:val="24"/>
                <w:szCs w:val="24"/>
                <w:lang w:val="nl-NL"/>
              </w:rPr>
              <w:object w:dxaOrig="320" w:dyaOrig="400">
                <v:shape id="_x0000_i1026" type="#_x0000_t75" style="width:15.75pt;height:19.5pt" o:ole="">
                  <v:imagedata r:id="rId12" o:title=""/>
                </v:shape>
                <o:OLEObject Type="Embed" ProgID="Equation.DSMT4" ShapeID="_x0000_i1026" DrawAspect="Content" ObjectID="_1734640834" r:id="rId13"/>
              </w:object>
            </w:r>
            <w:r w:rsidRPr="002E536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và </w:t>
            </w:r>
            <w:r w:rsidRPr="002E5361">
              <w:rPr>
                <w:rFonts w:ascii="Times New Roman" w:hAnsi="Times New Roman" w:cs="Times New Roman"/>
                <w:position w:val="-12"/>
                <w:sz w:val="24"/>
                <w:szCs w:val="24"/>
                <w:lang w:val="nl-NL"/>
              </w:rPr>
              <w:object w:dxaOrig="340" w:dyaOrig="400">
                <v:shape id="_x0000_i1027" type="#_x0000_t75" style="width:16.5pt;height:19.5pt" o:ole="">
                  <v:imagedata r:id="rId14" o:title=""/>
                </v:shape>
                <o:OLEObject Type="Embed" ProgID="Equation.DSMT4" ShapeID="_x0000_i1027" DrawAspect="Content" ObjectID="_1734640835" r:id="rId15"/>
              </w:object>
            </w:r>
            <w:r w:rsidRPr="002E536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bất kì là</w:t>
            </w:r>
          </w:p>
        </w:tc>
      </w:tr>
      <w:tr w:rsidR="00225E85" w:rsidRPr="002E5361" w:rsidTr="00A81AC4">
        <w:tc>
          <w:tcPr>
            <w:tcW w:w="1129" w:type="dxa"/>
            <w:vAlign w:val="center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2171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80" w:dyaOrig="340" w14:anchorId="0A1A58F1">
                <v:shape id="_x0000_i1028" type="#_x0000_t75" style="width:71.95pt;height:14.25pt" o:ole="">
                  <v:imagedata r:id="rId16" o:title=""/>
                </v:shape>
                <o:OLEObject Type="Embed" ProgID="Equation.DSMT4" ShapeID="_x0000_i1028" DrawAspect="Content" ObjectID="_1734640836" r:id="rId17"/>
              </w:object>
            </w:r>
          </w:p>
        </w:tc>
        <w:tc>
          <w:tcPr>
            <w:tcW w:w="500" w:type="dxa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320" w:dyaOrig="360" w14:anchorId="78509D9E">
                <v:shape id="_x0000_i1029" type="#_x0000_t75" style="width:64.5pt;height:21.75pt" o:ole="">
                  <v:imagedata r:id="rId18" o:title=""/>
                </v:shape>
                <o:OLEObject Type="Embed" ProgID="Equation.DSMT4" ShapeID="_x0000_i1029" DrawAspect="Content" ObjectID="_1734640837" r:id="rId19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320" w:dyaOrig="360" w14:anchorId="659935ED">
                <v:shape id="_x0000_i1030" type="#_x0000_t75" style="width:64.5pt;height:21.75pt" o:ole="">
                  <v:imagedata r:id="rId20" o:title=""/>
                </v:shape>
                <o:OLEObject Type="Embed" ProgID="Equation.DSMT4" ShapeID="_x0000_i1030" DrawAspect="Content" ObjectID="_1734640838" r:id="rId21"/>
              </w:object>
            </w:r>
          </w:p>
        </w:tc>
        <w:tc>
          <w:tcPr>
            <w:tcW w:w="500" w:type="dxa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1768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59" w:dyaOrig="340" w14:anchorId="283F8650">
                <v:shape id="_x0000_i1031" type="#_x0000_t75" style="width:71.3pt;height:14.25pt" o:ole="">
                  <v:imagedata r:id="rId22" o:title=""/>
                </v:shape>
                <o:OLEObject Type="Embed" ProgID="Equation.DSMT4" ShapeID="_x0000_i1031" DrawAspect="Content" ObjectID="_1734640839" r:id="rId23"/>
              </w:objec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10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Chọn phát biểu </w:t>
            </w:r>
            <w:r w:rsidRPr="002E536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sai</w:t>
            </w:r>
            <w:r w:rsidRPr="002E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về lực căng dây: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71F4">
              <w:rPr>
                <w:rFonts w:ascii="Times New Roman" w:hAnsi="Times New Roman" w:cs="Times New Roman"/>
                <w:b/>
                <w:color w:val="000000" w:themeColor="text1"/>
              </w:rPr>
              <w:t>A.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Lực căng có phương trùng với chính sợi dây, chiều hướng từ hai đầu vào phần giữa của dây.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71F4">
              <w:rPr>
                <w:rFonts w:ascii="Times New Roman" w:hAnsi="Times New Roman" w:cs="Times New Roman"/>
                <w:b/>
                <w:color w:val="000000" w:themeColor="text1"/>
              </w:rPr>
              <w:t>B.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Lực căng dây xuất hiện ở mọi điểm trên sợi dây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71F4">
              <w:rPr>
                <w:rFonts w:ascii="Times New Roman" w:hAnsi="Times New Roman" w:cs="Times New Roman"/>
                <w:b/>
                <w:color w:val="000000" w:themeColor="text1"/>
              </w:rPr>
              <w:t>C.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Với những dây có khối lượng không đáng kể thì lực căng ở hai đầu dây luôn có cùng một độ lớn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71F4">
              <w:rPr>
                <w:rFonts w:ascii="Times New Roman" w:hAnsi="Times New Roman" w:cs="Times New Roman"/>
                <w:b/>
                <w:color w:val="000000" w:themeColor="text1"/>
              </w:rPr>
              <w:t>D.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Lực căng dây có chiều hướng ra xa hai đầu dây.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11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Một người có trọng lượng 600 N đứng trên mặt đất nằm ngang. Lực mà mặt đất tác dụng lên người đó có độ lớn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4781" w:type="dxa"/>
            <w:gridSpan w:val="4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nhỏ hơn 600 N.</w:t>
            </w:r>
          </w:p>
        </w:tc>
        <w:tc>
          <w:tcPr>
            <w:tcW w:w="500" w:type="dxa"/>
            <w:gridSpan w:val="2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4358" w:type="dxa"/>
            <w:gridSpan w:val="3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lớn hơn 600 N.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C.</w:t>
            </w:r>
          </w:p>
        </w:tc>
        <w:tc>
          <w:tcPr>
            <w:tcW w:w="4781" w:type="dxa"/>
            <w:gridSpan w:val="4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Không xác định được</w:t>
            </w:r>
          </w:p>
        </w:tc>
        <w:tc>
          <w:tcPr>
            <w:tcW w:w="500" w:type="dxa"/>
            <w:gridSpan w:val="2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4358" w:type="dxa"/>
            <w:gridSpan w:val="3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bằng 600 N.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12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fr-FR"/>
                <w14:ligatures w14:val="standardContextual"/>
              </w:rPr>
              <w:t xml:space="preserve">Gọi </w:t>
            </w:r>
            <w:r w:rsidRPr="002E5361">
              <w:rPr>
                <w:rFonts w:ascii="Times New Roman" w:eastAsia="Calibri" w:hAnsi="Times New Roman" w:cs="Times New Roman"/>
                <w:kern w:val="2"/>
                <w:position w:val="-4"/>
                <w:sz w:val="24"/>
                <w:szCs w:val="24"/>
                <w:lang w:val="fr-FR"/>
                <w14:ligatures w14:val="standardContextual"/>
              </w:rPr>
              <w:object w:dxaOrig="150" w:dyaOrig="285">
                <v:shape id="_x0000_i1032" type="#_x0000_t75" style="width:7.5pt;height:14.25pt" o:ole="">
                  <v:imagedata r:id="rId24" o:title=""/>
                </v:shape>
                <o:OLEObject Type="Embed" ProgID="Equation.DSMT4" ShapeID="_x0000_i1032" DrawAspect="Content" ObjectID="_1734640840" r:id="rId25"/>
              </w:object>
            </w:r>
            <w:r w:rsidRPr="002E536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fr-FR"/>
                <w14:ligatures w14:val="standardContextual"/>
              </w:rPr>
              <w:t xml:space="preserve"> là giá trị trung bình, </w:t>
            </w:r>
            <w:r w:rsidRPr="002E5361">
              <w:rPr>
                <w:rFonts w:ascii="Times New Roman" w:eastAsia="Calibri" w:hAnsi="Times New Roman" w:cs="Times New Roman"/>
                <w:kern w:val="2"/>
                <w:position w:val="-4"/>
                <w:sz w:val="24"/>
                <w:szCs w:val="24"/>
                <w:lang w:val="fr-FR"/>
                <w14:ligatures w14:val="standardContextual"/>
              </w:rPr>
              <w:object w:dxaOrig="435" w:dyaOrig="285">
                <v:shape id="_x0000_i1033" type="#_x0000_t75" style="width:21.75pt;height:14.25pt" o:ole="">
                  <v:imagedata r:id="rId26" o:title=""/>
                </v:shape>
                <o:OLEObject Type="Embed" ProgID="Equation.DSMT4" ShapeID="_x0000_i1033" DrawAspect="Content" ObjectID="_1734640841" r:id="rId27"/>
              </w:object>
            </w:r>
            <w:r w:rsidRPr="002E536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fr-FR"/>
                <w14:ligatures w14:val="standardContextual"/>
              </w:rPr>
              <w:t xml:space="preserve"> là sai số dụng cụ, </w:t>
            </w:r>
            <w:r w:rsidRPr="002E5361">
              <w:rPr>
                <w:rFonts w:ascii="Times New Roman" w:eastAsia="Calibri" w:hAnsi="Times New Roman" w:cs="Times New Roman"/>
                <w:kern w:val="2"/>
                <w:position w:val="-4"/>
                <w:sz w:val="24"/>
                <w:szCs w:val="24"/>
                <w:lang w:val="fr-FR"/>
                <w14:ligatures w14:val="standardContextual"/>
              </w:rPr>
              <w:object w:dxaOrig="285" w:dyaOrig="285">
                <v:shape id="_x0000_i1034" type="#_x0000_t75" style="width:14.25pt;height:14.25pt" o:ole="">
                  <v:imagedata r:id="rId28" o:title=""/>
                </v:shape>
                <o:OLEObject Type="Embed" ProgID="Equation.DSMT4" ShapeID="_x0000_i1034" DrawAspect="Content" ObjectID="_1734640842" r:id="rId29"/>
              </w:object>
            </w:r>
            <w:r w:rsidRPr="002E536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fr-FR"/>
                <w14:ligatures w14:val="standardContextual"/>
              </w:rPr>
              <w:t xml:space="preserve"> là sai số ngẫu nhiên, </w:t>
            </w:r>
            <w:r w:rsidRPr="002E5361">
              <w:rPr>
                <w:rFonts w:ascii="Times New Roman" w:eastAsia="Calibri" w:hAnsi="Times New Roman" w:cs="Times New Roman"/>
                <w:kern w:val="2"/>
                <w:position w:val="-4"/>
                <w:sz w:val="24"/>
                <w:szCs w:val="24"/>
                <w:lang w:val="fr-FR"/>
                <w14:ligatures w14:val="standardContextual"/>
              </w:rPr>
              <w:object w:dxaOrig="285" w:dyaOrig="285">
                <v:shape id="_x0000_i1035" type="#_x0000_t75" style="width:14.25pt;height:14.25pt" o:ole="">
                  <v:imagedata r:id="rId30" o:title=""/>
                </v:shape>
                <o:OLEObject Type="Embed" ProgID="Equation.DSMT4" ShapeID="_x0000_i1035" DrawAspect="Content" ObjectID="_1734640843" r:id="rId31"/>
              </w:object>
            </w:r>
            <w:r w:rsidRPr="002E536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fr-FR"/>
                <w14:ligatures w14:val="standardContextual"/>
              </w:rPr>
              <w:t xml:space="preserve"> là sai số tuyệt đối. Sai số tỉ đối của phép đo là</w:t>
            </w:r>
          </w:p>
        </w:tc>
      </w:tr>
      <w:tr w:rsidR="00225E85" w:rsidRPr="002E5361" w:rsidTr="00A81AC4">
        <w:tc>
          <w:tcPr>
            <w:tcW w:w="1129" w:type="dxa"/>
            <w:vAlign w:val="center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2171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fr-FR"/>
              </w:rPr>
              <w:object w:dxaOrig="1440" w:dyaOrig="720" w14:anchorId="770B33CA">
                <v:shape id="_x0000_i1036" type="#_x0000_t75" style="width:1in;height:36.75pt" o:ole="">
                  <v:imagedata r:id="rId32" o:title=""/>
                </v:shape>
                <o:OLEObject Type="Embed" ProgID="Equation.DSMT4" ShapeID="_x0000_i1036" DrawAspect="Content" ObjectID="_1734640844" r:id="rId33"/>
              </w:object>
            </w:r>
            <w:r w:rsidRPr="002E5361">
              <w:rPr>
                <w:rFonts w:ascii="Times New Roman" w:eastAsia="Calibri" w:hAnsi="Times New Roman" w:cs="Times New Roman"/>
                <w:sz w:val="24"/>
                <w:szCs w:val="24"/>
                <w:lang w:val="fr-FR" w:eastAsia="ja-JP"/>
              </w:rPr>
              <w:t>.</w:t>
            </w:r>
          </w:p>
        </w:tc>
        <w:tc>
          <w:tcPr>
            <w:tcW w:w="500" w:type="dxa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2E5361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B.</w:t>
            </w:r>
          </w:p>
        </w:tc>
        <w:tc>
          <w:tcPr>
            <w:tcW w:w="2100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fr-FR"/>
              </w:rPr>
              <w:object w:dxaOrig="1440" w:dyaOrig="720" w14:anchorId="02C6B60E">
                <v:shape id="_x0000_i1037" type="#_x0000_t75" style="width:1in;height:36.75pt" o:ole="">
                  <v:imagedata r:id="rId34" o:title=""/>
                </v:shape>
                <o:OLEObject Type="Embed" ProgID="Equation.DSMT4" ShapeID="_x0000_i1037" DrawAspect="Content" ObjectID="_1734640845" r:id="rId35"/>
              </w:object>
            </w:r>
            <w:r w:rsidRPr="002E5361">
              <w:rPr>
                <w:rFonts w:ascii="Times New Roman" w:eastAsia="Calibri" w:hAnsi="Times New Roman" w:cs="Times New Roman"/>
                <w:sz w:val="24"/>
                <w:szCs w:val="24"/>
                <w:lang w:val="fr-FR" w:eastAsia="ja-JP"/>
              </w:rPr>
              <w:t>.</w:t>
            </w:r>
          </w:p>
        </w:tc>
        <w:tc>
          <w:tcPr>
            <w:tcW w:w="5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fr-FR"/>
              </w:rPr>
              <w:object w:dxaOrig="1440" w:dyaOrig="570" w14:anchorId="53897D84">
                <v:shape id="_x0000_i1038" type="#_x0000_t75" style="width:1in;height:27.75pt" o:ole="">
                  <v:imagedata r:id="rId36" o:title=""/>
                </v:shape>
                <o:OLEObject Type="Embed" ProgID="Equation.DSMT4" ShapeID="_x0000_i1038" DrawAspect="Content" ObjectID="_1734640846" r:id="rId37"/>
              </w:object>
            </w:r>
            <w:r w:rsidRPr="002E5361">
              <w:rPr>
                <w:rFonts w:ascii="Times New Roman" w:eastAsia="Calibri" w:hAnsi="Times New Roman" w:cs="Times New Roman"/>
                <w:sz w:val="24"/>
                <w:szCs w:val="24"/>
                <w:lang w:val="fr-FR" w:eastAsia="ja-JP"/>
              </w:rPr>
              <w:t>.</w:t>
            </w:r>
          </w:p>
        </w:tc>
        <w:tc>
          <w:tcPr>
            <w:tcW w:w="500" w:type="dxa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2E5361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D.</w:t>
            </w:r>
          </w:p>
        </w:tc>
        <w:tc>
          <w:tcPr>
            <w:tcW w:w="1768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fr-FR"/>
              </w:rPr>
              <w:object w:dxaOrig="1440" w:dyaOrig="720" w14:anchorId="4450374C">
                <v:shape id="_x0000_i1039" type="#_x0000_t75" style="width:1in;height:36.75pt" o:ole="">
                  <v:imagedata r:id="rId38" o:title=""/>
                </v:shape>
                <o:OLEObject Type="Embed" ProgID="Equation.DSMT4" ShapeID="_x0000_i1039" DrawAspect="Content" ObjectID="_1734640847" r:id="rId39"/>
              </w:objec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13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Khi đang đi xe đạp trên đường nằm ngang, nếu ta ngừng đạp, xe vẫn tự di chuyển. Đó là nhờ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4781" w:type="dxa"/>
            <w:gridSpan w:val="4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quán tính của xe.</w:t>
            </w:r>
          </w:p>
        </w:tc>
        <w:tc>
          <w:tcPr>
            <w:tcW w:w="500" w:type="dxa"/>
            <w:gridSpan w:val="2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4358" w:type="dxa"/>
            <w:gridSpan w:val="3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trọng lượng của xe.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C.</w:t>
            </w:r>
          </w:p>
        </w:tc>
        <w:tc>
          <w:tcPr>
            <w:tcW w:w="4781" w:type="dxa"/>
            <w:gridSpan w:val="4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lực ma sát nhỏ.</w:t>
            </w:r>
          </w:p>
        </w:tc>
        <w:tc>
          <w:tcPr>
            <w:tcW w:w="500" w:type="dxa"/>
            <w:gridSpan w:val="2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4358" w:type="dxa"/>
            <w:gridSpan w:val="3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phản lực của mặt đường.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14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Tìm phát biểu </w:t>
            </w:r>
            <w:r w:rsidRPr="002E536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đúng</w:t>
            </w:r>
            <w:r w:rsidRPr="002E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71F4">
              <w:rPr>
                <w:rFonts w:ascii="Times New Roman" w:hAnsi="Times New Roman" w:cs="Times New Roman"/>
                <w:b/>
                <w:color w:val="000000" w:themeColor="text1"/>
              </w:rPr>
              <w:t>A.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Chuyển động rơi tự do có phương thẳng đứng, chiều từ dưới lên.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71F4">
              <w:rPr>
                <w:rFonts w:ascii="Times New Roman" w:hAnsi="Times New Roman" w:cs="Times New Roman"/>
                <w:b/>
                <w:color w:val="000000" w:themeColor="text1"/>
              </w:rPr>
              <w:t>B.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Sự rơi tự do là sự rơi chỉ dưới tác dụng của trọng lực.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71F4">
              <w:rPr>
                <w:rFonts w:ascii="Times New Roman" w:hAnsi="Times New Roman" w:cs="Times New Roman"/>
                <w:b/>
                <w:color w:val="000000" w:themeColor="text1"/>
              </w:rPr>
              <w:t>C.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Chuyển động rơi tự do là chuyển động đều.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171F4">
              <w:rPr>
                <w:rFonts w:ascii="Times New Roman" w:hAnsi="Times New Roman" w:cs="Times New Roman"/>
                <w:b/>
                <w:color w:val="000000" w:themeColor="text1"/>
              </w:rPr>
              <w:t>D.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Nếu vật rơi chịu tác dụng của lực cản không khí thì vật được coi là rơi tự do.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15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Cặp “lực và phản lực” trong định luật III Niutơn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bằng nhau về độ lớn nhưng không cùng giá.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B.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tác dụng vào hai vật khác nhau.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C.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 xml:space="preserve">độ lớn không bằng nhau.   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D.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tác dụng vào cùng một vật.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16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Trong chuyển động thẳng nhanh dần đều thì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4781" w:type="dxa"/>
            <w:gridSpan w:val="4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luôn luôn cùng dấu với v</w:t>
            </w:r>
          </w:p>
        </w:tc>
        <w:tc>
          <w:tcPr>
            <w:tcW w:w="500" w:type="dxa"/>
            <w:gridSpan w:val="2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4358" w:type="dxa"/>
            <w:gridSpan w:val="3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luôn luôn ngược dấu với v.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C.</w:t>
            </w:r>
          </w:p>
        </w:tc>
        <w:tc>
          <w:tcPr>
            <w:tcW w:w="4781" w:type="dxa"/>
            <w:gridSpan w:val="4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luôn luôn dương.</w:t>
            </w:r>
          </w:p>
        </w:tc>
        <w:tc>
          <w:tcPr>
            <w:tcW w:w="500" w:type="dxa"/>
            <w:gridSpan w:val="2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4358" w:type="dxa"/>
            <w:gridSpan w:val="3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v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luôn luôn dương.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17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Một chiếc ô tô đang chạy theo chiều dương với vận tốc 25m/s thì chạy chậm dần đều. Sau 10s vận tốc của ô tô chỉ còn 10m/s. Gia tốc của ô tô là</w:t>
            </w:r>
          </w:p>
        </w:tc>
      </w:tr>
      <w:tr w:rsidR="00225E85" w:rsidRPr="002E5361" w:rsidTr="00A81AC4">
        <w:tc>
          <w:tcPr>
            <w:tcW w:w="1129" w:type="dxa"/>
            <w:vAlign w:val="center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2171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-3,5 m/s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-1,5 m/s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1,5 m/s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1768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3,5 m/s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18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Một chất điểm chịu tác dụng đồng thời của hai lực thành phần có độ lớn F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1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và F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thì hợp lực F của chúng luôn có độ lớn thỏa mãn hệ thức:</w:t>
            </w:r>
          </w:p>
        </w:tc>
      </w:tr>
      <w:tr w:rsidR="00225E85" w:rsidRPr="002E5361" w:rsidTr="00A81AC4">
        <w:tc>
          <w:tcPr>
            <w:tcW w:w="1129" w:type="dxa"/>
            <w:vAlign w:val="center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4781" w:type="dxa"/>
            <w:gridSpan w:val="4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160" w:dyaOrig="380">
                <v:shape id="_x0000_i1040" type="#_x0000_t75" style="width:57.75pt;height:19.5pt" o:ole="">
                  <v:imagedata r:id="rId40" o:title=""/>
                </v:shape>
                <o:OLEObject Type="Embed" ProgID="Equation.DSMT4" ShapeID="_x0000_i1040" DrawAspect="Content" ObjectID="_1734640848" r:id="rId41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4358" w:type="dxa"/>
            <w:gridSpan w:val="3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10" w:dyaOrig="470">
                <v:shape id="_x0000_i1041" type="#_x0000_t75" style="width:66.75pt;height:24pt" o:ole="">
                  <v:imagedata r:id="rId42" o:title=""/>
                </v:shape>
                <o:OLEObject Type="Embed" ProgID="Equation.DSMT4" ShapeID="_x0000_i1041" DrawAspect="Content" ObjectID="_1734640849" r:id="rId43"/>
              </w:object>
            </w:r>
          </w:p>
        </w:tc>
      </w:tr>
      <w:tr w:rsidR="00225E85" w:rsidRPr="002E5361" w:rsidTr="00A81AC4">
        <w:tc>
          <w:tcPr>
            <w:tcW w:w="1129" w:type="dxa"/>
            <w:vAlign w:val="center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C.</w:t>
            </w:r>
          </w:p>
        </w:tc>
        <w:tc>
          <w:tcPr>
            <w:tcW w:w="4781" w:type="dxa"/>
            <w:gridSpan w:val="4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040" w:dyaOrig="360">
                <v:shape id="_x0000_i1042" type="#_x0000_t75" style="width:51.75pt;height:18.75pt" o:ole="">
                  <v:imagedata r:id="rId44" o:title=""/>
                </v:shape>
                <o:OLEObject Type="Embed" ProgID="Equation.DSMT4" ShapeID="_x0000_i1042" DrawAspect="Content" ObjectID="_1734640850" r:id="rId45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4358" w:type="dxa"/>
            <w:gridSpan w:val="3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920" w:dyaOrig="410">
                <v:shape id="_x0000_i1043" type="#_x0000_t75" style="width:96pt;height:20.25pt" o:ole="">
                  <v:imagedata r:id="rId46" o:title=""/>
                </v:shape>
                <o:OLEObject Type="Embed" ProgID="Equation.DSMT4" ShapeID="_x0000_i1043" DrawAspect="Content" ObjectID="_1734640851" r:id="rId47"/>
              </w:objec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19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Một lực không đổi tác dụng vào một vật có khối lượng 5kg làm vận tốc của vật tăng dần từ 2m/s đến 10m/s trong 5s. Độ lớn của lực tác dụng vào vật là</w:t>
            </w:r>
          </w:p>
        </w:tc>
      </w:tr>
      <w:tr w:rsidR="00225E85" w:rsidRPr="002E5361" w:rsidTr="00A81AC4">
        <w:tc>
          <w:tcPr>
            <w:tcW w:w="1129" w:type="dxa"/>
            <w:vAlign w:val="center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2171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10 N.</w:t>
            </w:r>
          </w:p>
        </w:tc>
        <w:tc>
          <w:tcPr>
            <w:tcW w:w="500" w:type="dxa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8 N.</w:t>
            </w:r>
          </w:p>
        </w:tc>
        <w:tc>
          <w:tcPr>
            <w:tcW w:w="5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25 N.</w:t>
            </w:r>
          </w:p>
        </w:tc>
        <w:tc>
          <w:tcPr>
            <w:tcW w:w="500" w:type="dxa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1768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50 N.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lastRenderedPageBreak/>
              <w:t xml:space="preserve">Câu 20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Hợp lực của hai lực có độ lớn F và 2F có thể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4781" w:type="dxa"/>
            <w:gridSpan w:val="4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 xml:space="preserve">có độ lớn 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nhỏ hơn F.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</w:p>
        </w:tc>
        <w:tc>
          <w:tcPr>
            <w:tcW w:w="500" w:type="dxa"/>
            <w:gridSpan w:val="2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4358" w:type="dxa"/>
            <w:gridSpan w:val="3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ngược chiều với lực </w:t>
            </w: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 xml:space="preserve">có 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độ lớn F.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C.</w:t>
            </w:r>
          </w:p>
        </w:tc>
        <w:tc>
          <w:tcPr>
            <w:tcW w:w="4781" w:type="dxa"/>
            <w:gridSpan w:val="4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ngược chiều với lực</w:t>
            </w: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 xml:space="preserve"> có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độ lớn 2F.</w:t>
            </w:r>
          </w:p>
        </w:tc>
        <w:tc>
          <w:tcPr>
            <w:tcW w:w="500" w:type="dxa"/>
            <w:gridSpan w:val="2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4358" w:type="dxa"/>
            <w:gridSpan w:val="3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có độ lớn l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ớn hơn 3F.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21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Một vật được ném lên từ mặt đất với vận tốc ban đầu v</w:t>
            </w:r>
            <w:r w:rsidRPr="002E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0</w:t>
            </w:r>
            <w:r w:rsidRPr="002E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hợp với mặt đất góc α. Chọn gốc tọa độ tại măt đất, gốc thời gian là lúc vật được ném. Độ cao cực đại H vật đạt được là:</w:t>
            </w:r>
          </w:p>
        </w:tc>
      </w:tr>
      <w:tr w:rsidR="00225E85" w:rsidRPr="002E5361" w:rsidTr="00A81AC4">
        <w:tc>
          <w:tcPr>
            <w:tcW w:w="1129" w:type="dxa"/>
            <w:vAlign w:val="center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2171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 w:themeColor="text1"/>
                <w:position w:val="-28"/>
                <w:sz w:val="24"/>
                <w:szCs w:val="24"/>
              </w:rPr>
              <w:object w:dxaOrig="1400" w:dyaOrig="700" w14:anchorId="097C87C0">
                <v:shape id="_x0000_i1044" type="#_x0000_t75" style="width:70.5pt;height:35.25pt" o:ole="">
                  <v:imagedata r:id="rId48" o:title=""/>
                </v:shape>
                <o:OLEObject Type="Embed" ProgID="Equation.DSMT4" ShapeID="_x0000_i1044" DrawAspect="Content" ObjectID="_1734640852" r:id="rId49"/>
              </w:object>
            </w:r>
          </w:p>
        </w:tc>
        <w:tc>
          <w:tcPr>
            <w:tcW w:w="500" w:type="dxa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 w:themeColor="text1"/>
                <w:position w:val="-28"/>
                <w:sz w:val="24"/>
                <w:szCs w:val="24"/>
              </w:rPr>
              <w:object w:dxaOrig="1420" w:dyaOrig="700" w14:anchorId="094DF11D">
                <v:shape id="_x0000_i1045" type="#_x0000_t75" style="width:1in;height:35.25pt" o:ole="">
                  <v:imagedata r:id="rId50" o:title=""/>
                </v:shape>
                <o:OLEObject Type="Embed" ProgID="Equation.DSMT4" ShapeID="_x0000_i1045" DrawAspect="Content" ObjectID="_1734640853" r:id="rId51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 w:themeColor="text1"/>
                <w:position w:val="-28"/>
                <w:sz w:val="24"/>
                <w:szCs w:val="24"/>
              </w:rPr>
              <w:object w:dxaOrig="1520" w:dyaOrig="700" w14:anchorId="08D49978">
                <v:shape id="_x0000_i1046" type="#_x0000_t75" style="width:75.75pt;height:35.25pt" o:ole="">
                  <v:imagedata r:id="rId52" o:title=""/>
                </v:shape>
                <o:OLEObject Type="Embed" ProgID="Equation.DSMT4" ShapeID="_x0000_i1046" DrawAspect="Content" ObjectID="_1734640854" r:id="rId53"/>
              </w:object>
            </w:r>
          </w:p>
        </w:tc>
        <w:tc>
          <w:tcPr>
            <w:tcW w:w="500" w:type="dxa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D.</w:t>
            </w:r>
          </w:p>
        </w:tc>
        <w:tc>
          <w:tcPr>
            <w:tcW w:w="1768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 w:themeColor="text1"/>
                <w:position w:val="-28"/>
                <w:sz w:val="24"/>
                <w:szCs w:val="24"/>
              </w:rPr>
              <w:object w:dxaOrig="1400" w:dyaOrig="700" w14:anchorId="23AB34FC">
                <v:shape id="_x0000_i1047" type="#_x0000_t75" style="width:70.5pt;height:35.25pt" o:ole="">
                  <v:imagedata r:id="rId54" o:title=""/>
                </v:shape>
                <o:OLEObject Type="Embed" ProgID="Equation.DSMT4" ShapeID="_x0000_i1047" DrawAspect="Content" ObjectID="_1734640855" r:id="rId55"/>
              </w:objec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22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t>Biết vận tốc của ca nô so với mặt nước đứng yên là 10 m/s, vận tốc của dòng nước</w:t>
            </w:r>
            <w:r w:rsidRPr="002E5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5361">
              <w:rPr>
                <w:rStyle w:val="fontstyle21"/>
                <w:rFonts w:ascii="Times New Roman" w:hAnsi="Times New Roman" w:cs="Times New Roman"/>
              </w:rPr>
              <w:t>là 4 m/s. Vận tốc của ca nô khi ca nô đi xuôi dòng là</w:t>
            </w:r>
          </w:p>
        </w:tc>
      </w:tr>
      <w:tr w:rsidR="00225E85" w:rsidRPr="002E5361" w:rsidTr="00A81AC4">
        <w:tc>
          <w:tcPr>
            <w:tcW w:w="1129" w:type="dxa"/>
            <w:vAlign w:val="center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2171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t>14 m/s.</w:t>
            </w:r>
          </w:p>
        </w:tc>
        <w:tc>
          <w:tcPr>
            <w:tcW w:w="500" w:type="dxa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Style w:val="fontstyle21"/>
                <w:rFonts w:ascii="Times New Roman" w:hAnsi="Times New Roman" w:cs="Times New Roman"/>
                <w:b/>
              </w:rPr>
            </w:pPr>
            <w:r w:rsidRPr="002E5361">
              <w:rPr>
                <w:rStyle w:val="fontstyle21"/>
                <w:rFonts w:ascii="Times New Roman" w:hAnsi="Times New Roman" w:cs="Times New Roman"/>
                <w:b/>
              </w:rPr>
              <w:t>B.</w:t>
            </w:r>
          </w:p>
        </w:tc>
        <w:tc>
          <w:tcPr>
            <w:tcW w:w="2100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object w:dxaOrig="620" w:dyaOrig="360" w14:anchorId="4B418DC4">
                <v:shape id="_x0000_i1048" type="#_x0000_t75" style="width:30.75pt;height:18pt" o:ole="">
                  <v:imagedata r:id="rId56" o:title=""/>
                </v:shape>
                <o:OLEObject Type="Embed" ProgID="Equation.DSMT4" ShapeID="_x0000_i1048" DrawAspect="Content" ObjectID="_1734640856" r:id="rId57"/>
              </w:object>
            </w:r>
            <w:r w:rsidRPr="002E5361">
              <w:rPr>
                <w:rStyle w:val="fontstyle21"/>
                <w:rFonts w:ascii="Times New Roman" w:hAnsi="Times New Roman" w:cs="Times New Roman"/>
              </w:rPr>
              <w:t xml:space="preserve"> m/s.</w:t>
            </w:r>
          </w:p>
        </w:tc>
        <w:tc>
          <w:tcPr>
            <w:tcW w:w="5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t>6 m/s.</w:t>
            </w:r>
          </w:p>
        </w:tc>
        <w:tc>
          <w:tcPr>
            <w:tcW w:w="500" w:type="dxa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Style w:val="fontstyle21"/>
                <w:rFonts w:ascii="Times New Roman" w:hAnsi="Times New Roman" w:cs="Times New Roman"/>
                <w:b/>
              </w:rPr>
            </w:pPr>
            <w:r w:rsidRPr="002E5361">
              <w:rPr>
                <w:rStyle w:val="fontstyle21"/>
                <w:rFonts w:ascii="Times New Roman" w:hAnsi="Times New Roman" w:cs="Times New Roman"/>
                <w:b/>
              </w:rPr>
              <w:t>D.</w:t>
            </w:r>
          </w:p>
        </w:tc>
        <w:tc>
          <w:tcPr>
            <w:tcW w:w="1768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Style w:val="fontstyle21"/>
                <w:rFonts w:ascii="Times New Roman" w:hAnsi="Times New Roman" w:cs="Times New Roman"/>
              </w:rPr>
              <w:object w:dxaOrig="600" w:dyaOrig="340" w14:anchorId="052AA957">
                <v:shape id="_x0000_i1049" type="#_x0000_t75" style="width:30pt;height:16.5pt" o:ole="">
                  <v:imagedata r:id="rId58" o:title=""/>
                </v:shape>
                <o:OLEObject Type="Embed" ProgID="Equation.DSMT4" ShapeID="_x0000_i1049" DrawAspect="Content" ObjectID="_1734640857" r:id="rId59"/>
              </w:object>
            </w:r>
            <w:r w:rsidRPr="002E5361">
              <w:rPr>
                <w:rStyle w:val="fontstyle21"/>
                <w:rFonts w:ascii="Times New Roman" w:hAnsi="Times New Roman" w:cs="Times New Roman"/>
              </w:rPr>
              <w:t xml:space="preserve"> m/s.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23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Cho hai lực đồng quy có độ lớn F</w:t>
            </w:r>
            <w:r w:rsidRPr="002E536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vertAlign w:val="subscript"/>
              </w:rPr>
              <w:t>1</w:t>
            </w:r>
            <w:r w:rsidRPr="002E536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= F</w:t>
            </w:r>
            <w:r w:rsidRPr="002E536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vertAlign w:val="subscript"/>
              </w:rPr>
              <w:t>2</w:t>
            </w:r>
            <w:r w:rsidRPr="002E536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= 20 N. Nếu hai lực chúng hợp với nhau một góc </w:t>
            </w:r>
            <w:r w:rsidRPr="002E536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400" w:dyaOrig="280">
                <v:shape id="_x0000_i1050" type="#_x0000_t75" style="width:20.25pt;height:14.25pt" o:ole="">
                  <v:imagedata r:id="rId60" o:title=""/>
                </v:shape>
                <o:OLEObject Type="Embed" ProgID="Equation.DSMT4" ShapeID="_x0000_i1050" DrawAspect="Content" ObjectID="_1734640858" r:id="rId61"/>
              </w:object>
            </w:r>
            <w:r w:rsidRPr="002E536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thì độ lớn của chúng </w:t>
            </w:r>
            <w:r w:rsidRPr="002E5361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gần giá trị nào nhất</w:t>
            </w:r>
            <w:r w:rsidRPr="002E536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sau đây ?</w:t>
            </w:r>
          </w:p>
        </w:tc>
      </w:tr>
      <w:tr w:rsidR="00225E85" w:rsidRPr="002E5361" w:rsidTr="00A81AC4">
        <w:tc>
          <w:tcPr>
            <w:tcW w:w="1129" w:type="dxa"/>
            <w:vAlign w:val="center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2171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N.</w:t>
            </w:r>
          </w:p>
        </w:tc>
        <w:tc>
          <w:tcPr>
            <w:tcW w:w="500" w:type="dxa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N.</w:t>
            </w:r>
          </w:p>
        </w:tc>
        <w:tc>
          <w:tcPr>
            <w:tcW w:w="5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N.</w:t>
            </w:r>
          </w:p>
        </w:tc>
        <w:tc>
          <w:tcPr>
            <w:tcW w:w="500" w:type="dxa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D.</w:t>
            </w:r>
          </w:p>
        </w:tc>
        <w:tc>
          <w:tcPr>
            <w:tcW w:w="1768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N.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24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Một vật rơi tự do từ độ cao h xuống đất, vận tốc v của vật ngay trước khi chạm đất được tính theo công thức</w:t>
            </w:r>
          </w:p>
        </w:tc>
      </w:tr>
      <w:tr w:rsidR="00225E85" w:rsidRPr="002E5361" w:rsidTr="00A81AC4">
        <w:tc>
          <w:tcPr>
            <w:tcW w:w="1129" w:type="dxa"/>
            <w:vAlign w:val="center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2171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940" w:dyaOrig="740" w14:anchorId="02AD7108">
                <v:shape id="_x0000_i1051" type="#_x0000_t75" style="width:50.25pt;height:36.75pt" o:ole="">
                  <v:imagedata r:id="rId62" o:title=""/>
                </v:shape>
                <o:OLEObject Type="Embed" ProgID="Equation.DSMT4" ShapeID="_x0000_i1051" DrawAspect="Content" ObjectID="_1734640859" r:id="rId63"/>
              </w:object>
            </w:r>
          </w:p>
        </w:tc>
        <w:tc>
          <w:tcPr>
            <w:tcW w:w="500" w:type="dxa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960" w:dyaOrig="740" w14:anchorId="591C7FF8">
                <v:shape id="_x0000_i1052" type="#_x0000_t75" style="width:50.25pt;height:36.75pt" o:ole="">
                  <v:imagedata r:id="rId64" o:title=""/>
                </v:shape>
                <o:OLEObject Type="Embed" ProgID="Equation.DSMT4" ShapeID="_x0000_i1052" DrawAspect="Content" ObjectID="_1734640860" r:id="rId65"/>
              </w:object>
            </w:r>
          </w:p>
        </w:tc>
        <w:tc>
          <w:tcPr>
            <w:tcW w:w="5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020" w:dyaOrig="400" w14:anchorId="10B1AA69">
                <v:shape id="_x0000_i1053" type="#_x0000_t75" style="width:50.25pt;height:21.75pt" o:ole="">
                  <v:imagedata r:id="rId66" o:title=""/>
                </v:shape>
                <o:OLEObject Type="Embed" ProgID="Equation.DSMT4" ShapeID="_x0000_i1053" DrawAspect="Content" ObjectID="_1734640861" r:id="rId67"/>
              </w:object>
            </w:r>
          </w:p>
        </w:tc>
        <w:tc>
          <w:tcPr>
            <w:tcW w:w="500" w:type="dxa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1768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940" w:dyaOrig="700" w14:anchorId="1FF0980F">
                <v:shape id="_x0000_i1054" type="#_x0000_t75" style="width:50.25pt;height:36.75pt" o:ole="">
                  <v:imagedata r:id="rId68" o:title=""/>
                </v:shape>
                <o:OLEObject Type="Embed" ProgID="Equation.DSMT4" ShapeID="_x0000_i1054" DrawAspect="Content" ObjectID="_1734640862" r:id="rId69"/>
              </w:objec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25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Một vật chuyển động thẳng biến đổi đều có phương trình vận tốc là </w:t>
            </w:r>
            <w:r w:rsidRPr="002E5361">
              <w:rPr>
                <w:rFonts w:ascii="Times New Roman" w:hAnsi="Times New Roman" w:cs="Times New Roman"/>
                <w:position w:val="-10"/>
                <w:sz w:val="24"/>
                <w:szCs w:val="24"/>
                <w:lang w:val="fr-FR"/>
              </w:rPr>
              <w:object w:dxaOrig="900" w:dyaOrig="320">
                <v:shape id="_x0000_i1055" type="#_x0000_t75" style="width:45pt;height:15.75pt" o:ole="">
                  <v:imagedata r:id="rId70" o:title=""/>
                </v:shape>
                <o:OLEObject Type="Embed" ProgID="Equation.DSMT4" ShapeID="_x0000_i1055" DrawAspect="Content" ObjectID="_1734640863" r:id="rId71"/>
              </w:object>
            </w:r>
            <w:r w:rsidRPr="002E536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r w:rsidRPr="002E5361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v 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có đơn vị m/s ; t có đơn vị thời gian). Quãng đường đi được của vật sau 2 giây từ thời điểm ban đầu bằng</w:t>
            </w:r>
          </w:p>
        </w:tc>
      </w:tr>
      <w:tr w:rsidR="00225E85" w:rsidRPr="002E5361" w:rsidTr="00A81AC4">
        <w:tc>
          <w:tcPr>
            <w:tcW w:w="1129" w:type="dxa"/>
            <w:vAlign w:val="center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2171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20 m.</w:t>
            </w:r>
          </w:p>
        </w:tc>
        <w:tc>
          <w:tcPr>
            <w:tcW w:w="500" w:type="dxa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8 m.</w:t>
            </w:r>
          </w:p>
        </w:tc>
        <w:tc>
          <w:tcPr>
            <w:tcW w:w="5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4 m.</w:t>
            </w:r>
          </w:p>
        </w:tc>
        <w:tc>
          <w:tcPr>
            <w:tcW w:w="500" w:type="dxa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1768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12 m.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26 : </w:t>
            </w:r>
          </w:p>
        </w:tc>
        <w:tc>
          <w:tcPr>
            <w:tcW w:w="9639" w:type="dxa"/>
            <w:gridSpan w:val="9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Đơn vị của gia tốc trong chuyển động biến đổi là</w:t>
            </w:r>
          </w:p>
        </w:tc>
      </w:tr>
      <w:tr w:rsidR="00225E85" w:rsidRPr="002E5361" w:rsidTr="00A81AC4">
        <w:tc>
          <w:tcPr>
            <w:tcW w:w="1129" w:type="dxa"/>
            <w:vAlign w:val="center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2171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m.s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2100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m.s.</w:t>
            </w:r>
          </w:p>
        </w:tc>
        <w:tc>
          <w:tcPr>
            <w:tcW w:w="500" w:type="dxa"/>
            <w:gridSpan w:val="2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225E85" w:rsidRPr="002E5361" w:rsidRDefault="00F171F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2D6CAC" wp14:editId="28AEEB77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4445</wp:posOffset>
                      </wp:positionV>
                      <wp:extent cx="2160905" cy="156718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0905" cy="156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81AC4" w:rsidRDefault="00A81AC4" w:rsidP="00A81AC4">
                                  <w:r w:rsidRPr="00A207F0">
                                    <w:rPr>
                                      <w:sz w:val="24"/>
                                      <w:szCs w:val="24"/>
                                    </w:rPr>
                                    <w:object w:dxaOrig="2268" w:dyaOrig="1735">
                                      <v:shape id="_x0000_i1057" type="#_x0000_t75" style="width:155.25pt;height:118.5pt" o:ole="">
                                        <v:imagedata r:id="rId72" o:title=""/>
                                      </v:shape>
                                      <o:OLEObject Type="Embed" ProgID="Visio.Drawing.11" ShapeID="_x0000_i1057" DrawAspect="Content" ObjectID="_1734640867" r:id="rId73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D6CAC" id="Text Box 4" o:spid="_x0000_s1029" type="#_x0000_t202" style="position:absolute;margin-left:57.65pt;margin-top:.35pt;width:170.15pt;height:1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" filled="f" stroked="f" strokeweight=".5pt">
                      <v:textbox>
                        <w:txbxContent>
                          <w:p w:rsidR="00A81AC4" w:rsidRDefault="00A81AC4" w:rsidP="00A81AC4">
                            <w:r w:rsidRPr="00A207F0">
                              <w:rPr>
                                <w:sz w:val="24"/>
                                <w:szCs w:val="24"/>
                              </w:rPr>
                              <w:object w:dxaOrig="2268" w:dyaOrig="1735">
                                <v:shape id="_x0000_i1057" type="#_x0000_t75" style="width:155.25pt;height:118.5pt" o:ole="">
                                  <v:imagedata r:id="rId74" o:title=""/>
                                </v:shape>
                                <o:OLEObject Type="Embed" ProgID="Visio.Drawing.11" ShapeID="_x0000_i1057" DrawAspect="Content" ObjectID="_1732937222" r:id="rId75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5E85" w:rsidRPr="002E5361">
              <w:rPr>
                <w:rFonts w:ascii="Times New Roman" w:hAnsi="Times New Roman" w:cs="Times New Roman"/>
                <w:sz w:val="24"/>
                <w:szCs w:val="24"/>
              </w:rPr>
              <w:t>m/s</w:t>
            </w:r>
            <w:r w:rsidR="00225E85" w:rsidRPr="002E53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225E85" w:rsidRPr="002E5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center"/>
          </w:tcPr>
          <w:p w:rsidR="00225E85" w:rsidRPr="002E5361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1768" w:type="dxa"/>
            <w:vAlign w:val="center"/>
          </w:tcPr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m/s.</w:t>
            </w:r>
          </w:p>
        </w:tc>
      </w:tr>
      <w:tr w:rsidR="00225E85" w:rsidRPr="002E5361" w:rsidTr="00A81AC4">
        <w:tc>
          <w:tcPr>
            <w:tcW w:w="1129" w:type="dxa"/>
          </w:tcPr>
          <w:p w:rsidR="00225E85" w:rsidRPr="00F171F4" w:rsidRDefault="00225E85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27 : </w:t>
            </w:r>
          </w:p>
        </w:tc>
        <w:tc>
          <w:tcPr>
            <w:tcW w:w="9639" w:type="dxa"/>
            <w:gridSpan w:val="9"/>
          </w:tcPr>
          <w:p w:rsidR="00F171F4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 xml:space="preserve">Hình vẽ dưới đây mô tả độ dịch chuyển - thời gian của một chiếc </w:t>
            </w:r>
          </w:p>
          <w:p w:rsidR="00B33664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 xml:space="preserve">xe ô tô chạy trên một đường thẳng. Tính vận tốc trung </w:t>
            </w:r>
          </w:p>
          <w:p w:rsidR="00225E85" w:rsidRPr="002E5361" w:rsidRDefault="00225E85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bình của xe.</w:t>
            </w:r>
          </w:p>
        </w:tc>
      </w:tr>
      <w:tr w:rsidR="00B33664" w:rsidRPr="002E5361" w:rsidTr="00A81AC4">
        <w:tc>
          <w:tcPr>
            <w:tcW w:w="1129" w:type="dxa"/>
            <w:vAlign w:val="center"/>
          </w:tcPr>
          <w:p w:rsidR="00B33664" w:rsidRPr="00F171F4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2171" w:type="dxa"/>
            <w:vAlign w:val="center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45 km/h.</w:t>
            </w:r>
          </w:p>
        </w:tc>
        <w:tc>
          <w:tcPr>
            <w:tcW w:w="500" w:type="dxa"/>
            <w:vAlign w:val="center"/>
          </w:tcPr>
          <w:p w:rsidR="00B33664" w:rsidRPr="002E5361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B33664" w:rsidRPr="002E5361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33664" w:rsidRPr="002E5361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664" w:rsidRPr="002E5361" w:rsidTr="00A81AC4">
        <w:tc>
          <w:tcPr>
            <w:tcW w:w="1129" w:type="dxa"/>
            <w:vAlign w:val="center"/>
          </w:tcPr>
          <w:p w:rsidR="00B33664" w:rsidRPr="00F171F4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B.</w:t>
            </w:r>
          </w:p>
        </w:tc>
        <w:tc>
          <w:tcPr>
            <w:tcW w:w="2171" w:type="dxa"/>
            <w:vAlign w:val="center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-45 km/h.</w:t>
            </w:r>
          </w:p>
        </w:tc>
        <w:tc>
          <w:tcPr>
            <w:tcW w:w="500" w:type="dxa"/>
            <w:vAlign w:val="center"/>
          </w:tcPr>
          <w:p w:rsidR="00B33664" w:rsidRPr="002E5361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B33664" w:rsidRPr="002E5361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33664" w:rsidRPr="002E5361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664" w:rsidRPr="002E5361" w:rsidTr="00A81AC4">
        <w:tc>
          <w:tcPr>
            <w:tcW w:w="1129" w:type="dxa"/>
            <w:vAlign w:val="center"/>
          </w:tcPr>
          <w:p w:rsidR="00B33664" w:rsidRPr="00F171F4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C.</w:t>
            </w:r>
          </w:p>
        </w:tc>
        <w:tc>
          <w:tcPr>
            <w:tcW w:w="2171" w:type="dxa"/>
            <w:vAlign w:val="center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90 km/h.</w:t>
            </w:r>
          </w:p>
        </w:tc>
        <w:tc>
          <w:tcPr>
            <w:tcW w:w="500" w:type="dxa"/>
            <w:vAlign w:val="center"/>
          </w:tcPr>
          <w:p w:rsidR="00B33664" w:rsidRPr="002E5361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B33664" w:rsidRPr="002E5361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33664" w:rsidRPr="002E5361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664" w:rsidRPr="002E5361" w:rsidTr="00A81AC4">
        <w:tc>
          <w:tcPr>
            <w:tcW w:w="1129" w:type="dxa"/>
            <w:vAlign w:val="center"/>
          </w:tcPr>
          <w:p w:rsidR="00B33664" w:rsidRPr="00F171F4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D.</w:t>
            </w:r>
          </w:p>
        </w:tc>
        <w:tc>
          <w:tcPr>
            <w:tcW w:w="2171" w:type="dxa"/>
            <w:vAlign w:val="center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-90 km/h.</w:t>
            </w:r>
          </w:p>
        </w:tc>
        <w:tc>
          <w:tcPr>
            <w:tcW w:w="500" w:type="dxa"/>
            <w:vAlign w:val="center"/>
          </w:tcPr>
          <w:p w:rsidR="00B33664" w:rsidRPr="002E5361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B33664" w:rsidRPr="002E5361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33664" w:rsidRPr="002E5361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664" w:rsidRPr="002E5361" w:rsidTr="00A81AC4">
        <w:tc>
          <w:tcPr>
            <w:tcW w:w="1129" w:type="dxa"/>
          </w:tcPr>
          <w:p w:rsidR="00B33664" w:rsidRPr="00F171F4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 xml:space="preserve">Câu 28 : </w:t>
            </w:r>
          </w:p>
        </w:tc>
        <w:tc>
          <w:tcPr>
            <w:tcW w:w="9639" w:type="dxa"/>
            <w:gridSpan w:val="9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258EE4" wp14:editId="0DE7C947">
                      <wp:simplePos x="0" y="0"/>
                      <wp:positionH relativeFrom="column">
                        <wp:posOffset>3987165</wp:posOffset>
                      </wp:positionH>
                      <wp:positionV relativeFrom="paragraph">
                        <wp:posOffset>24765</wp:posOffset>
                      </wp:positionV>
                      <wp:extent cx="2161309" cy="1318161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1309" cy="13181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81AC4" w:rsidRDefault="00A81AC4" w:rsidP="00A81AC4">
                                  <w:r w:rsidRPr="00A207F0">
                                    <w:rPr>
                                      <w:sz w:val="24"/>
                                      <w:szCs w:val="24"/>
                                    </w:rPr>
                                    <w:object w:dxaOrig="2154" w:dyaOrig="1616">
                                      <v:shape id="_x0000_i1059" type="#_x0000_t75" style="width:150.05pt;height:112.45pt" o:ole="">
                                        <v:imagedata r:id="rId76" o:title=""/>
                                      </v:shape>
                                      <o:OLEObject Type="Embed" ProgID="Visio.Drawing.11" ShapeID="_x0000_i1059" DrawAspect="Content" ObjectID="_1734640868" r:id="rId77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58EE4" id="Text Box 3" o:spid="_x0000_s1030" type="#_x0000_t202" style="position:absolute;margin-left:313.95pt;margin-top:1.95pt;width:170.2pt;height:103.8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" filled="f" stroked="f" strokeweight=".5pt">
                      <v:textbox style="mso-fit-shape-to-text:t">
                        <w:txbxContent>
                          <w:p w:rsidR="00A81AC4" w:rsidRDefault="00A81AC4" w:rsidP="00A81AC4">
                            <w:r w:rsidRPr="00A207F0">
                              <w:rPr>
                                <w:sz w:val="24"/>
                                <w:szCs w:val="24"/>
                              </w:rPr>
                              <w:object w:dxaOrig="2154" w:dyaOrig="1616">
                                <v:shape id="_x0000_i1059" type="#_x0000_t75" style="width:150.05pt;height:112.45pt" o:ole="">
                                  <v:imagedata r:id="rId78" o:title=""/>
                                </v:shape>
                                <o:OLEObject Type="Embed" ProgID="Visio.Drawing.11" ShapeID="_x0000_i1059" DrawAspect="Content" ObjectID="_1732937223" r:id="rId79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Cho đồ thị độ dịch chuyển - thời gian của một vật như hình vẽ.</w:t>
            </w:r>
          </w:p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 xml:space="preserve">Vật chuyển động thẳng đều theo chiều dương trong khoảng </w:t>
            </w:r>
          </w:p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thời gian</w:t>
            </w:r>
          </w:p>
        </w:tc>
      </w:tr>
      <w:tr w:rsidR="00B33664" w:rsidRPr="002E5361" w:rsidTr="00A81AC4">
        <w:tc>
          <w:tcPr>
            <w:tcW w:w="1129" w:type="dxa"/>
          </w:tcPr>
          <w:p w:rsidR="00B33664" w:rsidRPr="00F171F4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A.</w:t>
            </w:r>
          </w:p>
        </w:tc>
        <w:tc>
          <w:tcPr>
            <w:tcW w:w="4781" w:type="dxa"/>
            <w:gridSpan w:val="4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từ t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 xml:space="preserve"> đến t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" w:type="dxa"/>
            <w:gridSpan w:val="2"/>
          </w:tcPr>
          <w:p w:rsidR="00B33664" w:rsidRPr="002E5361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8" w:type="dxa"/>
            <w:gridSpan w:val="3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664" w:rsidRPr="002E5361" w:rsidTr="00A81AC4">
        <w:tc>
          <w:tcPr>
            <w:tcW w:w="1129" w:type="dxa"/>
          </w:tcPr>
          <w:p w:rsidR="00B33664" w:rsidRPr="00F171F4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B.</w:t>
            </w:r>
          </w:p>
        </w:tc>
        <w:tc>
          <w:tcPr>
            <w:tcW w:w="4781" w:type="dxa"/>
            <w:gridSpan w:val="4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từ t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 xml:space="preserve"> đến t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" w:type="dxa"/>
            <w:gridSpan w:val="2"/>
          </w:tcPr>
          <w:p w:rsidR="00B33664" w:rsidRPr="002E5361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8" w:type="dxa"/>
            <w:gridSpan w:val="3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664" w:rsidRPr="002E5361" w:rsidTr="00A81AC4">
        <w:tc>
          <w:tcPr>
            <w:tcW w:w="1129" w:type="dxa"/>
          </w:tcPr>
          <w:p w:rsidR="00B33664" w:rsidRPr="00F171F4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C.</w:t>
            </w:r>
          </w:p>
        </w:tc>
        <w:tc>
          <w:tcPr>
            <w:tcW w:w="4781" w:type="dxa"/>
            <w:gridSpan w:val="4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từ 0 đến t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" w:type="dxa"/>
            <w:gridSpan w:val="2"/>
          </w:tcPr>
          <w:p w:rsidR="00B33664" w:rsidRPr="002E5361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8" w:type="dxa"/>
            <w:gridSpan w:val="3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664" w:rsidRPr="002E5361" w:rsidTr="00A81AC4">
        <w:tc>
          <w:tcPr>
            <w:tcW w:w="1129" w:type="dxa"/>
          </w:tcPr>
          <w:p w:rsidR="00B33664" w:rsidRPr="00F171F4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F171F4">
              <w:rPr>
                <w:rFonts w:ascii="Times New Roman" w:hAnsi="Times New Roman" w:cs="Times New Roman"/>
                <w:b/>
              </w:rPr>
              <w:t>D.</w:t>
            </w:r>
          </w:p>
        </w:tc>
        <w:tc>
          <w:tcPr>
            <w:tcW w:w="4781" w:type="dxa"/>
            <w:gridSpan w:val="4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từ 0 đến t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 xml:space="preserve"> và từ t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 xml:space="preserve"> đến t</w:t>
            </w:r>
            <w:r w:rsidRPr="002E53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2E5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" w:type="dxa"/>
            <w:gridSpan w:val="2"/>
          </w:tcPr>
          <w:p w:rsidR="00B33664" w:rsidRPr="002E5361" w:rsidRDefault="00B33664" w:rsidP="00B3366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8" w:type="dxa"/>
            <w:gridSpan w:val="3"/>
          </w:tcPr>
          <w:p w:rsidR="00B33664" w:rsidRPr="002E5361" w:rsidRDefault="00B33664" w:rsidP="00B33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664" w:rsidRPr="002E5361" w:rsidRDefault="00B33664" w:rsidP="00B33664">
      <w:pPr>
        <w:widowControl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E53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PHẦN TỰ LUẬN </w:t>
      </w:r>
      <w:r w:rsidRPr="002E536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(3 điểm)</w:t>
      </w:r>
    </w:p>
    <w:p w:rsidR="00561BEC" w:rsidRPr="002E5361" w:rsidRDefault="00561BEC" w:rsidP="00561BE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40" w:lineRule="atLeast"/>
        <w:jc w:val="both"/>
        <w:rPr>
          <w:lang w:val="fr-FR"/>
        </w:rPr>
      </w:pPr>
      <w:r w:rsidRPr="002E5361">
        <w:rPr>
          <w:b/>
          <w:bCs/>
          <w:lang w:val="fr-FR"/>
        </w:rPr>
        <w:t>Bài</w:t>
      </w:r>
      <w:r w:rsidRPr="002E5361">
        <w:rPr>
          <w:b/>
          <w:lang w:val="fr-FR"/>
        </w:rPr>
        <w:t xml:space="preserve"> 1: </w:t>
      </w:r>
      <w:r w:rsidRPr="002E5361">
        <w:rPr>
          <w:lang w:val="fr-FR"/>
        </w:rPr>
        <w:t xml:space="preserve">Một vận động viên đua xe đạp đường dài vượt qua vạch đích với tốc độ </w:t>
      </w:r>
      <w:r w:rsidR="00335E52" w:rsidRPr="002E5361">
        <w:rPr>
          <w:position w:val="-6"/>
        </w:rPr>
        <w:object w:dxaOrig="840" w:dyaOrig="279">
          <v:shape id="_x0000_i1060" type="#_x0000_t75" style="width:43.5pt;height:14.25pt" o:ole="">
            <v:imagedata r:id="rId80" o:title=""/>
          </v:shape>
          <o:OLEObject Type="Embed" ProgID="Equation.DSMT4" ShapeID="_x0000_i1060" DrawAspect="Content" ObjectID="_1734640864" r:id="rId81"/>
        </w:object>
      </w:r>
      <w:r w:rsidRPr="002E5361">
        <w:rPr>
          <w:lang w:val="fr-FR"/>
        </w:rPr>
        <w:t xml:space="preserve"> Sau đó vận động viên này đi chậm dần đều thêm </w:t>
      </w:r>
      <w:r w:rsidR="00335E52" w:rsidRPr="002E5361">
        <w:rPr>
          <w:position w:val="-6"/>
        </w:rPr>
        <w:object w:dxaOrig="560" w:dyaOrig="279">
          <v:shape id="_x0000_i1061" type="#_x0000_t75" style="width:27.75pt;height:14.25pt" o:ole="">
            <v:imagedata r:id="rId82" o:title=""/>
          </v:shape>
          <o:OLEObject Type="Embed" ProgID="Equation.DSMT4" ShapeID="_x0000_i1061" DrawAspect="Content" ObjectID="_1734640865" r:id="rId83"/>
        </w:object>
      </w:r>
      <w:r w:rsidRPr="002E5361">
        <w:rPr>
          <w:lang w:val="fr-FR"/>
        </w:rPr>
        <w:t xml:space="preserve"> mới dừng lại. Coi chuyển động của vận động viên là thẳng.</w:t>
      </w:r>
    </w:p>
    <w:p w:rsidR="00561BEC" w:rsidRPr="002E5361" w:rsidRDefault="00561BEC" w:rsidP="00561BE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40" w:lineRule="atLeast"/>
        <w:ind w:firstLine="283"/>
        <w:jc w:val="both"/>
        <w:rPr>
          <w:lang w:val="fr-FR"/>
        </w:rPr>
      </w:pPr>
      <w:r w:rsidRPr="002E5361">
        <w:rPr>
          <w:lang w:val="fr-FR"/>
        </w:rPr>
        <w:t>a) Tính gia tốc của vận động viên trong đoạn đường sau khi qua vạch đích.</w:t>
      </w:r>
    </w:p>
    <w:p w:rsidR="00561BEC" w:rsidRPr="002E5361" w:rsidRDefault="00561BEC" w:rsidP="00561BEC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40" w:lineRule="atLeast"/>
        <w:ind w:firstLine="283"/>
        <w:jc w:val="both"/>
        <w:rPr>
          <w:lang w:val="fr-FR"/>
        </w:rPr>
      </w:pPr>
      <w:r w:rsidRPr="002E5361">
        <w:rPr>
          <w:lang w:val="fr-FR"/>
        </w:rPr>
        <w:t>b) Tính vận tốc của vận động viên tại thời điểm</w:t>
      </w:r>
      <w:r w:rsidR="00335E52" w:rsidRPr="002E5361">
        <w:t xml:space="preserve"> 2s </w:t>
      </w:r>
      <w:r w:rsidR="00335E52" w:rsidRPr="002E5361">
        <w:rPr>
          <w:lang w:val="fr-FR"/>
        </w:rPr>
        <w:t>sau</w:t>
      </w:r>
      <w:r w:rsidRPr="002E5361">
        <w:rPr>
          <w:lang w:val="fr-FR"/>
        </w:rPr>
        <w:t xml:space="preserve"> khi cán </w:t>
      </w:r>
      <w:proofErr w:type="gramStart"/>
      <w:r w:rsidRPr="002E5361">
        <w:rPr>
          <w:lang w:val="fr-FR"/>
        </w:rPr>
        <w:t>đích?</w:t>
      </w:r>
      <w:proofErr w:type="gramEnd"/>
      <w:r w:rsidRPr="002E5361">
        <w:rPr>
          <w:lang w:val="fr-FR"/>
        </w:rPr>
        <w:t xml:space="preserve"> </w:t>
      </w:r>
    </w:p>
    <w:p w:rsidR="002E5361" w:rsidRPr="002E5361" w:rsidRDefault="002E5361" w:rsidP="002E5361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line="269" w:lineRule="auto"/>
        <w:rPr>
          <w:rFonts w:ascii="Times New Roman" w:hAnsi="Times New Roman" w:cs="Times New Roman"/>
          <w:sz w:val="24"/>
          <w:szCs w:val="24"/>
        </w:rPr>
      </w:pPr>
      <w:r w:rsidRPr="002E5361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 xml:space="preserve">Bài 2: </w:t>
      </w:r>
      <w:r w:rsidRPr="002E5361">
        <w:rPr>
          <w:rFonts w:ascii="Times New Roman" w:hAnsi="Times New Roman" w:cs="Times New Roman"/>
          <w:sz w:val="24"/>
          <w:szCs w:val="24"/>
        </w:rPr>
        <w:t>Một ô tô khối lượng 1 tấn đang chuyển động với tốc độ 72km/h thì hãm phanh, đi thêm được 500m rồi dừng lại. Chọn chiều dương là chiều chuyển động. Xác định lực hãm tác dụng lên xe?</w:t>
      </w:r>
    </w:p>
    <w:bookmarkStart w:id="0" w:name="_GoBack"/>
    <w:bookmarkEnd w:id="0"/>
    <w:p w:rsidR="002E5361" w:rsidRDefault="00F171F4" w:rsidP="002E536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E97139" wp14:editId="01A98F72">
                <wp:simplePos x="0" y="0"/>
                <wp:positionH relativeFrom="column">
                  <wp:posOffset>4112260</wp:posOffset>
                </wp:positionH>
                <wp:positionV relativeFrom="paragraph">
                  <wp:posOffset>-74295</wp:posOffset>
                </wp:positionV>
                <wp:extent cx="2609850" cy="12573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1AC4" w:rsidRDefault="00A81AC4">
                            <w:r w:rsidRPr="00F66DF5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F291374" wp14:editId="75DC1BEF">
                                  <wp:extent cx="2293430" cy="1304925"/>
                                  <wp:effectExtent l="0" t="0" r="0" b="0"/>
                                  <wp:docPr id="10" name="Picture 10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0555" cy="13374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97139" id="Text Box 8" o:spid="_x0000_s1031" type="#_x0000_t202" style="position:absolute;left:0;text-align:left;margin-left:323.8pt;margin-top:-5.85pt;width:205.5pt;height:9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" filled="f" stroked="f" strokeweight=".5pt">
                <v:textbox>
                  <w:txbxContent>
                    <w:p w:rsidR="00A81AC4" w:rsidRDefault="00A81AC4">
                      <w:r w:rsidRPr="00F66DF5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F291374" wp14:editId="75DC1BEF">
                            <wp:extent cx="2293430" cy="1304925"/>
                            <wp:effectExtent l="0" t="0" r="0" b="0"/>
                            <wp:docPr id="10" name="Picture 10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Diagram&#10;&#10;Description automatically generated"/>
                                    <pic:cNvPicPr/>
                                  </pic:nvPicPr>
                                  <pic:blipFill>
                                    <a:blip r:embed="rId8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50555" cy="13374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5361" w:rsidRPr="002E5361">
        <w:rPr>
          <w:rFonts w:ascii="Times New Roman" w:hAnsi="Times New Roman" w:cs="Times New Roman"/>
          <w:b/>
          <w:bCs/>
          <w:sz w:val="24"/>
          <w:szCs w:val="24"/>
          <w:lang w:val="fr-FR"/>
        </w:rPr>
        <w:t>Bài</w:t>
      </w:r>
      <w:r w:rsidR="002E5361" w:rsidRPr="002E536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3: </w:t>
      </w:r>
      <w:r w:rsidR="002E5361" w:rsidRPr="002E5361">
        <w:rPr>
          <w:rFonts w:ascii="Times New Roman" w:hAnsi="Times New Roman" w:cs="Times New Roman"/>
          <w:sz w:val="24"/>
          <w:szCs w:val="24"/>
          <w:lang w:val="pt-BR"/>
        </w:rPr>
        <w:t xml:space="preserve">Một chú khỉ diễn xiếc treo mình cân bằng trên dây thừng </w:t>
      </w:r>
    </w:p>
    <w:p w:rsidR="002E5361" w:rsidRDefault="002E5361" w:rsidP="002E536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E5361">
        <w:rPr>
          <w:rFonts w:ascii="Times New Roman" w:hAnsi="Times New Roman" w:cs="Times New Roman"/>
          <w:sz w:val="24"/>
          <w:szCs w:val="24"/>
          <w:lang w:val="pt-BR"/>
        </w:rPr>
        <w:t>như hình. Xác định lực căng xuất hiện trên các đoạn dây OA và OB.</w:t>
      </w:r>
    </w:p>
    <w:p w:rsidR="00B33664" w:rsidRPr="002E5361" w:rsidRDefault="002E5361" w:rsidP="002E5361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536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2E5361">
        <w:rPr>
          <w:rFonts w:ascii="Times New Roman" w:hAnsi="Times New Roman" w:cs="Times New Roman"/>
          <w:sz w:val="24"/>
          <w:szCs w:val="24"/>
        </w:rPr>
        <w:t xml:space="preserve">Biết chú khỉ có khối lượng là </w:t>
      </w:r>
      <w:r>
        <w:rPr>
          <w:rFonts w:ascii="Times New Roman" w:hAnsi="Times New Roman" w:cs="Times New Roman"/>
          <w:sz w:val="24"/>
          <w:szCs w:val="24"/>
        </w:rPr>
        <w:t>3,5</w:t>
      </w:r>
      <w:r w:rsidRPr="002E5361">
        <w:rPr>
          <w:rFonts w:ascii="Times New Roman" w:hAnsi="Times New Roman" w:cs="Times New Roman"/>
          <w:sz w:val="24"/>
          <w:szCs w:val="24"/>
        </w:rPr>
        <w:t>kg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5361">
        <w:rPr>
          <w:rFonts w:ascii="Times New Roman" w:hAnsi="Times New Roman" w:cs="Times New Roman"/>
          <w:sz w:val="24"/>
          <w:szCs w:val="24"/>
        </w:rPr>
        <w:t xml:space="preserve"> Lấy </w:t>
      </w:r>
      <w:r w:rsidRPr="002E5361">
        <w:rPr>
          <w:rFonts w:ascii="Times New Roman" w:hAnsi="Times New Roman" w:cs="Times New Roman"/>
          <w:position w:val="-10"/>
          <w:sz w:val="24"/>
          <w:szCs w:val="24"/>
        </w:rPr>
        <w:object w:dxaOrig="1280" w:dyaOrig="360">
          <v:shape id="_x0000_i1062" type="#_x0000_t75" style="width:65.3pt;height:16.5pt" o:ole="">
            <v:imagedata r:id="rId86" o:title=""/>
          </v:shape>
          <o:OLEObject Type="Embed" ProgID="Equation.DSMT4" ShapeID="_x0000_i1062" DrawAspect="Content" ObjectID="_1734640866" r:id="rId87"/>
        </w:object>
      </w:r>
    </w:p>
    <w:p w:rsidR="00643074" w:rsidRPr="002E5361" w:rsidRDefault="00225E85" w:rsidP="00225E85">
      <w:pPr>
        <w:jc w:val="center"/>
        <w:rPr>
          <w:rFonts w:ascii="Times New Roman" w:hAnsi="Times New Roman" w:cs="Times New Roman"/>
          <w:sz w:val="24"/>
          <w:szCs w:val="24"/>
        </w:rPr>
      </w:pPr>
      <w:r w:rsidRPr="002E5361">
        <w:rPr>
          <w:rFonts w:ascii="Times New Roman" w:hAnsi="Times New Roman" w:cs="Times New Roman"/>
          <w:sz w:val="24"/>
          <w:szCs w:val="24"/>
        </w:rPr>
        <w:t>--- Hết ---</w:t>
      </w:r>
    </w:p>
    <w:p w:rsidR="00F171F4" w:rsidRDefault="00F171F4" w:rsidP="00F171F4">
      <w:pPr>
        <w:jc w:val="center"/>
        <w:rPr>
          <w:rFonts w:cs="Times New Roman"/>
          <w:szCs w:val="24"/>
        </w:rPr>
      </w:pPr>
    </w:p>
    <w:p w:rsidR="00F171F4" w:rsidRPr="00E77291" w:rsidRDefault="00F171F4" w:rsidP="00F171F4">
      <w:pPr>
        <w:rPr>
          <w:rFonts w:cs="Times New Roman"/>
          <w:szCs w:val="24"/>
        </w:rPr>
      </w:pPr>
    </w:p>
    <w:p w:rsidR="00643074" w:rsidRPr="002E5361" w:rsidRDefault="00643074" w:rsidP="00643074">
      <w:pPr>
        <w:rPr>
          <w:rFonts w:ascii="Times New Roman" w:hAnsi="Times New Roman" w:cs="Times New Roman"/>
          <w:sz w:val="24"/>
          <w:szCs w:val="24"/>
        </w:rPr>
      </w:pPr>
    </w:p>
    <w:p w:rsidR="00643074" w:rsidRPr="002E5361" w:rsidRDefault="00643074" w:rsidP="00643074">
      <w:pPr>
        <w:rPr>
          <w:rFonts w:ascii="Times New Roman" w:hAnsi="Times New Roman" w:cs="Times New Roman"/>
          <w:sz w:val="24"/>
          <w:szCs w:val="24"/>
        </w:rPr>
      </w:pPr>
    </w:p>
    <w:p w:rsidR="00643074" w:rsidRPr="002E5361" w:rsidRDefault="00643074" w:rsidP="006430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3074" w:rsidRPr="002E5361" w:rsidRDefault="00643074" w:rsidP="00643074">
      <w:pPr>
        <w:rPr>
          <w:rFonts w:ascii="Times New Roman" w:hAnsi="Times New Roman" w:cs="Times New Roman"/>
          <w:sz w:val="24"/>
          <w:szCs w:val="24"/>
        </w:rPr>
      </w:pPr>
    </w:p>
    <w:p w:rsidR="00DF7100" w:rsidRPr="002E5361" w:rsidRDefault="00643074" w:rsidP="0064307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2E5361">
        <w:rPr>
          <w:rFonts w:ascii="Times New Roman" w:hAnsi="Times New Roman" w:cs="Times New Roman"/>
          <w:sz w:val="24"/>
          <w:szCs w:val="24"/>
        </w:rPr>
        <w:tab/>
      </w:r>
    </w:p>
    <w:sectPr w:rsidR="00DF7100" w:rsidRPr="002E5361" w:rsidSect="00225E85">
      <w:footerReference w:type="even" r:id="rId88"/>
      <w:footerReference w:type="default" r:id="rId89"/>
      <w:pgSz w:w="11906" w:h="16838"/>
      <w:pgMar w:top="709" w:right="709" w:bottom="709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423" w:rsidRDefault="00BD3423" w:rsidP="00225E85">
      <w:pPr>
        <w:spacing w:after="0" w:line="240" w:lineRule="auto"/>
      </w:pPr>
      <w:r>
        <w:separator/>
      </w:r>
    </w:p>
  </w:endnote>
  <w:endnote w:type="continuationSeparator" w:id="0">
    <w:p w:rsidR="00BD3423" w:rsidRDefault="00BD3423" w:rsidP="0022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AC4" w:rsidRDefault="00A81AC4" w:rsidP="00225E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A81AC4" w:rsidRDefault="00A81AC4" w:rsidP="00225E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AC4" w:rsidRDefault="00A81AC4" w:rsidP="00225E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B54A4">
      <w:rPr>
        <w:rStyle w:val="PageNumber"/>
        <w:noProof/>
      </w:rPr>
      <w:t>4</w:t>
    </w:r>
    <w:r>
      <w:rPr>
        <w:rStyle w:val="PageNumber"/>
      </w:rPr>
      <w:fldChar w:fldCharType="end"/>
    </w:r>
  </w:p>
  <w:p w:rsidR="00A81AC4" w:rsidRDefault="00A81AC4" w:rsidP="00225E85">
    <w:pPr>
      <w:pStyle w:val="Footer"/>
      <w:ind w:right="360"/>
    </w:pPr>
    <w:r>
      <w:t xml:space="preserve">                                                                                             Trang      mã đề 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423" w:rsidRDefault="00BD3423" w:rsidP="00225E85">
      <w:pPr>
        <w:spacing w:after="0" w:line="240" w:lineRule="auto"/>
      </w:pPr>
      <w:r>
        <w:separator/>
      </w:r>
    </w:p>
  </w:footnote>
  <w:footnote w:type="continuationSeparator" w:id="0">
    <w:p w:rsidR="00BD3423" w:rsidRDefault="00BD3423" w:rsidP="00225E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85"/>
    <w:rsid w:val="00225E85"/>
    <w:rsid w:val="002841E5"/>
    <w:rsid w:val="002E5361"/>
    <w:rsid w:val="00335E52"/>
    <w:rsid w:val="00561BEC"/>
    <w:rsid w:val="00610EF9"/>
    <w:rsid w:val="00643074"/>
    <w:rsid w:val="007C302C"/>
    <w:rsid w:val="00861640"/>
    <w:rsid w:val="0095008F"/>
    <w:rsid w:val="009B54A4"/>
    <w:rsid w:val="00A81AC4"/>
    <w:rsid w:val="00B33664"/>
    <w:rsid w:val="00BC5CF8"/>
    <w:rsid w:val="00BD3423"/>
    <w:rsid w:val="00DF7100"/>
    <w:rsid w:val="00F1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1A7F0-87FC-4167-ACB1-753FD0BC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25E85"/>
    <w:rPr>
      <w:color w:val="0000FF"/>
      <w:u w:val="single"/>
    </w:rPr>
  </w:style>
  <w:style w:type="character" w:customStyle="1" w:styleId="fontstyle01">
    <w:name w:val="fontstyle01"/>
    <w:basedOn w:val="DefaultParagraphFont"/>
    <w:rsid w:val="00225E85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basedOn w:val="DefaultParagraphFont"/>
    <w:rsid w:val="00225E8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Strong">
    <w:name w:val="Strong"/>
    <w:uiPriority w:val="22"/>
    <w:qFormat/>
    <w:rsid w:val="00225E8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25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E85"/>
  </w:style>
  <w:style w:type="paragraph" w:styleId="Footer">
    <w:name w:val="footer"/>
    <w:basedOn w:val="Normal"/>
    <w:link w:val="FooterChar"/>
    <w:uiPriority w:val="99"/>
    <w:unhideWhenUsed/>
    <w:rsid w:val="00225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E85"/>
  </w:style>
  <w:style w:type="character" w:styleId="PageNumber">
    <w:name w:val="page number"/>
    <w:basedOn w:val="DefaultParagraphFont"/>
    <w:uiPriority w:val="99"/>
    <w:semiHidden/>
    <w:unhideWhenUsed/>
    <w:rsid w:val="00225E85"/>
  </w:style>
  <w:style w:type="table" w:styleId="TableGrid">
    <w:name w:val="Table Grid"/>
    <w:basedOn w:val="TableNormal"/>
    <w:uiPriority w:val="39"/>
    <w:rsid w:val="00B33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561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561B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6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image" Target="media/image38.png"/><Relationship Id="rId89" Type="http://schemas.openxmlformats.org/officeDocument/2006/relationships/footer" Target="footer2.xml"/><Relationship Id="rId16" Type="http://schemas.openxmlformats.org/officeDocument/2006/relationships/image" Target="media/image6.wmf"/><Relationship Id="rId11" Type="http://schemas.openxmlformats.org/officeDocument/2006/relationships/image" Target="media/image30.png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image" Target="media/image340.emf"/><Relationship Id="rId79" Type="http://schemas.openxmlformats.org/officeDocument/2006/relationships/oleObject" Target="embeddings/oleObject35.bin"/><Relationship Id="rId5" Type="http://schemas.openxmlformats.org/officeDocument/2006/relationships/endnotes" Target="endnotes.xml"/><Relationship Id="rId90" Type="http://schemas.openxmlformats.org/officeDocument/2006/relationships/fontTable" Target="fontTable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emf"/><Relationship Id="rId80" Type="http://schemas.openxmlformats.org/officeDocument/2006/relationships/image" Target="media/image36.wmf"/><Relationship Id="rId85" Type="http://schemas.openxmlformats.org/officeDocument/2006/relationships/image" Target="media/image380.png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footer" Target="footer1.xm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3.png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50.emf"/><Relationship Id="rId81" Type="http://schemas.openxmlformats.org/officeDocument/2006/relationships/oleObject" Target="embeddings/oleObject36.bin"/><Relationship Id="rId86" Type="http://schemas.openxmlformats.org/officeDocument/2006/relationships/image" Target="media/image39.wmf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emf"/><Relationship Id="rId7" Type="http://schemas.openxmlformats.org/officeDocument/2006/relationships/image" Target="media/image10.png"/><Relationship Id="rId71" Type="http://schemas.openxmlformats.org/officeDocument/2006/relationships/oleObject" Target="embeddings/oleObject31.bin"/><Relationship Id="rId2" Type="http://schemas.openxmlformats.org/officeDocument/2006/relationships/settings" Target="setting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8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7.wmf"/><Relationship Id="rId19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1222</Words>
  <Characters>6967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2022-12-16T22:50:00Z</dcterms:created>
  <dcterms:modified xsi:type="dcterms:W3CDTF">2023-01-07T16:53:00Z</dcterms:modified>
</cp:coreProperties>
</file>