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55" w:type="dxa"/>
        <w:tblLook w:val="04A0" w:firstRow="1" w:lastRow="0" w:firstColumn="1" w:lastColumn="0" w:noHBand="0" w:noVBand="1"/>
      </w:tblPr>
      <w:tblGrid>
        <w:gridCol w:w="1359"/>
        <w:gridCol w:w="1358"/>
        <w:gridCol w:w="1358"/>
        <w:gridCol w:w="9680"/>
      </w:tblGrid>
      <w:tr w:rsidR="00A63699" w:rsidRPr="00A63699" w:rsidTr="00A63699">
        <w:trPr>
          <w:trHeight w:val="330"/>
        </w:trPr>
        <w:tc>
          <w:tcPr>
            <w:tcW w:w="4075" w:type="dxa"/>
            <w:gridSpan w:val="3"/>
            <w:tcBorders>
              <w:top w:val="nil"/>
              <w:left w:val="nil"/>
              <w:bottom w:val="nil"/>
              <w:right w:val="nil"/>
            </w:tcBorders>
            <w:shd w:val="clear" w:color="auto" w:fill="auto"/>
            <w:noWrap/>
            <w:vAlign w:val="bottom"/>
            <w:hideMark/>
          </w:tcPr>
          <w:p w:rsidR="00A63699" w:rsidRPr="00A63699" w:rsidRDefault="00A63699" w:rsidP="00A63699">
            <w:pPr>
              <w:spacing w:after="0" w:line="240" w:lineRule="auto"/>
              <w:jc w:val="center"/>
              <w:rPr>
                <w:rFonts w:ascii="Times New Roman" w:eastAsia="Times New Roman" w:hAnsi="Times New Roman" w:cs="Times New Roman"/>
                <w:color w:val="000000"/>
                <w:sz w:val="24"/>
                <w:szCs w:val="24"/>
              </w:rPr>
            </w:pPr>
            <w:r w:rsidRPr="00A63699">
              <w:rPr>
                <w:rFonts w:ascii="Times New Roman" w:eastAsia="Times New Roman" w:hAnsi="Times New Roman" w:cs="Times New Roman"/>
                <w:color w:val="000000"/>
                <w:sz w:val="24"/>
                <w:szCs w:val="24"/>
              </w:rPr>
              <w:t>TRƯỜNG THCS …………</w:t>
            </w:r>
          </w:p>
        </w:tc>
        <w:tc>
          <w:tcPr>
            <w:tcW w:w="9680" w:type="dxa"/>
            <w:tcBorders>
              <w:top w:val="nil"/>
              <w:left w:val="nil"/>
              <w:bottom w:val="nil"/>
              <w:right w:val="nil"/>
            </w:tcBorders>
            <w:shd w:val="clear" w:color="auto" w:fill="auto"/>
            <w:noWrap/>
            <w:vAlign w:val="bottom"/>
            <w:hideMark/>
          </w:tcPr>
          <w:p w:rsidR="00A63699" w:rsidRPr="00A63699" w:rsidRDefault="00A63699" w:rsidP="00A63699">
            <w:pPr>
              <w:spacing w:after="0" w:line="240" w:lineRule="auto"/>
              <w:rPr>
                <w:rFonts w:ascii="Times New Roman" w:eastAsia="Times New Roman" w:hAnsi="Times New Roman" w:cs="Times New Roman"/>
                <w:b/>
                <w:bCs/>
                <w:color w:val="000000"/>
                <w:sz w:val="24"/>
                <w:szCs w:val="24"/>
              </w:rPr>
            </w:pPr>
            <w:r w:rsidRPr="00A63699">
              <w:rPr>
                <w:rFonts w:ascii="Times New Roman" w:eastAsia="Times New Roman" w:hAnsi="Times New Roman" w:cs="Times New Roman"/>
                <w:b/>
                <w:bCs/>
                <w:color w:val="000000"/>
                <w:sz w:val="24"/>
                <w:szCs w:val="24"/>
              </w:rPr>
              <w:t xml:space="preserve">                                      CỘNG HÒA XÃ HỘI CHỦ NGHĨA VIỆT NAM</w:t>
            </w:r>
          </w:p>
        </w:tc>
      </w:tr>
      <w:tr w:rsidR="00A63699" w:rsidRPr="00A63699" w:rsidTr="00A63699">
        <w:trPr>
          <w:trHeight w:val="330"/>
        </w:trPr>
        <w:tc>
          <w:tcPr>
            <w:tcW w:w="4075" w:type="dxa"/>
            <w:gridSpan w:val="3"/>
            <w:tcBorders>
              <w:top w:val="nil"/>
              <w:left w:val="nil"/>
              <w:bottom w:val="nil"/>
              <w:right w:val="nil"/>
            </w:tcBorders>
            <w:shd w:val="clear" w:color="auto" w:fill="auto"/>
            <w:noWrap/>
            <w:vAlign w:val="bottom"/>
            <w:hideMark/>
          </w:tcPr>
          <w:p w:rsidR="00A63699" w:rsidRPr="00A63699" w:rsidRDefault="00A63699" w:rsidP="00A63699">
            <w:pPr>
              <w:spacing w:after="0" w:line="240" w:lineRule="auto"/>
              <w:rPr>
                <w:rFonts w:ascii="Times New Roman" w:eastAsia="Times New Roman" w:hAnsi="Times New Roman" w:cs="Times New Roman"/>
                <w:b/>
                <w:bCs/>
                <w:color w:val="000000"/>
                <w:sz w:val="24"/>
                <w:szCs w:val="24"/>
              </w:rPr>
            </w:pPr>
            <w:r w:rsidRPr="00A63699">
              <w:rPr>
                <w:rFonts w:ascii="Times New Roman" w:eastAsia="Times New Roman" w:hAnsi="Times New Roman" w:cs="Times New Roman"/>
                <w:b/>
                <w:bCs/>
                <w:color w:val="000000"/>
                <w:sz w:val="24"/>
                <w:szCs w:val="24"/>
              </w:rPr>
              <w:t>TỔ/NHÓM CHUYÊN MÔN:………</w:t>
            </w:r>
          </w:p>
        </w:tc>
        <w:tc>
          <w:tcPr>
            <w:tcW w:w="9680" w:type="dxa"/>
            <w:tcBorders>
              <w:top w:val="nil"/>
              <w:left w:val="nil"/>
              <w:bottom w:val="nil"/>
              <w:right w:val="nil"/>
            </w:tcBorders>
            <w:shd w:val="clear" w:color="auto" w:fill="auto"/>
            <w:noWrap/>
            <w:vAlign w:val="bottom"/>
            <w:hideMark/>
          </w:tcPr>
          <w:p w:rsidR="00A63699" w:rsidRPr="00A63699" w:rsidRDefault="00A63699" w:rsidP="00A63699">
            <w:pPr>
              <w:spacing w:after="0" w:line="240" w:lineRule="auto"/>
              <w:jc w:val="center"/>
              <w:rPr>
                <w:rFonts w:ascii="Times New Roman" w:eastAsia="Times New Roman" w:hAnsi="Times New Roman" w:cs="Times New Roman"/>
                <w:b/>
                <w:bCs/>
                <w:color w:val="000000"/>
                <w:sz w:val="24"/>
                <w:szCs w:val="24"/>
                <w:u w:val="single"/>
              </w:rPr>
            </w:pPr>
            <w:r w:rsidRPr="00A63699">
              <w:rPr>
                <w:rFonts w:ascii="Times New Roman" w:eastAsia="Times New Roman" w:hAnsi="Times New Roman" w:cs="Times New Roman"/>
                <w:b/>
                <w:bCs/>
                <w:color w:val="000000"/>
                <w:sz w:val="24"/>
                <w:szCs w:val="24"/>
                <w:u w:val="single"/>
              </w:rPr>
              <w:t xml:space="preserve">  Độc lập - Tự do - Hạnh phúc</w:t>
            </w:r>
          </w:p>
        </w:tc>
      </w:tr>
      <w:tr w:rsidR="00A63699" w:rsidRPr="00A63699" w:rsidTr="00A63699">
        <w:trPr>
          <w:trHeight w:val="315"/>
        </w:trPr>
        <w:tc>
          <w:tcPr>
            <w:tcW w:w="1359" w:type="dxa"/>
            <w:tcBorders>
              <w:top w:val="nil"/>
              <w:left w:val="nil"/>
              <w:bottom w:val="nil"/>
              <w:right w:val="nil"/>
            </w:tcBorders>
            <w:shd w:val="clear" w:color="auto" w:fill="auto"/>
            <w:noWrap/>
            <w:vAlign w:val="bottom"/>
            <w:hideMark/>
          </w:tcPr>
          <w:p w:rsidR="00A63699" w:rsidRPr="00A63699" w:rsidRDefault="00A63699" w:rsidP="00A63699">
            <w:pPr>
              <w:spacing w:after="0" w:line="240" w:lineRule="auto"/>
              <w:jc w:val="center"/>
              <w:rPr>
                <w:rFonts w:ascii="Times New Roman" w:eastAsia="Times New Roman" w:hAnsi="Times New Roman" w:cs="Times New Roman"/>
                <w:b/>
                <w:bCs/>
                <w:color w:val="000000"/>
                <w:sz w:val="24"/>
                <w:szCs w:val="24"/>
                <w:u w:val="single"/>
              </w:rPr>
            </w:pPr>
          </w:p>
        </w:tc>
        <w:tc>
          <w:tcPr>
            <w:tcW w:w="1358" w:type="dxa"/>
            <w:tcBorders>
              <w:top w:val="nil"/>
              <w:left w:val="nil"/>
              <w:bottom w:val="nil"/>
              <w:right w:val="nil"/>
            </w:tcBorders>
            <w:shd w:val="clear" w:color="auto" w:fill="auto"/>
            <w:noWrap/>
            <w:vAlign w:val="bottom"/>
            <w:hideMark/>
          </w:tcPr>
          <w:p w:rsidR="00A63699" w:rsidRPr="00A63699" w:rsidRDefault="00A63699" w:rsidP="00A63699">
            <w:pPr>
              <w:spacing w:after="0" w:line="240" w:lineRule="auto"/>
              <w:rPr>
                <w:rFonts w:ascii="Times New Roman" w:eastAsia="Times New Roman" w:hAnsi="Times New Roman" w:cs="Times New Roman"/>
                <w:sz w:val="24"/>
                <w:szCs w:val="24"/>
              </w:rPr>
            </w:pPr>
          </w:p>
        </w:tc>
        <w:tc>
          <w:tcPr>
            <w:tcW w:w="1358" w:type="dxa"/>
            <w:tcBorders>
              <w:top w:val="nil"/>
              <w:left w:val="nil"/>
              <w:bottom w:val="nil"/>
              <w:right w:val="nil"/>
            </w:tcBorders>
            <w:shd w:val="clear" w:color="auto" w:fill="auto"/>
            <w:noWrap/>
            <w:vAlign w:val="bottom"/>
            <w:hideMark/>
          </w:tcPr>
          <w:p w:rsidR="00A63699" w:rsidRPr="00A63699" w:rsidRDefault="00A63699" w:rsidP="00A63699">
            <w:pPr>
              <w:spacing w:after="0" w:line="240" w:lineRule="auto"/>
              <w:rPr>
                <w:rFonts w:ascii="Times New Roman" w:eastAsia="Times New Roman" w:hAnsi="Times New Roman" w:cs="Times New Roman"/>
                <w:sz w:val="24"/>
                <w:szCs w:val="24"/>
              </w:rPr>
            </w:pPr>
          </w:p>
        </w:tc>
        <w:tc>
          <w:tcPr>
            <w:tcW w:w="9680" w:type="dxa"/>
            <w:tcBorders>
              <w:top w:val="nil"/>
              <w:left w:val="nil"/>
              <w:bottom w:val="nil"/>
              <w:right w:val="nil"/>
            </w:tcBorders>
            <w:shd w:val="clear" w:color="auto" w:fill="auto"/>
            <w:noWrap/>
            <w:vAlign w:val="center"/>
            <w:hideMark/>
          </w:tcPr>
          <w:p w:rsidR="00A63699" w:rsidRPr="00A63699" w:rsidRDefault="00A63699" w:rsidP="00A63699">
            <w:pPr>
              <w:spacing w:after="0" w:line="240" w:lineRule="auto"/>
              <w:rPr>
                <w:rFonts w:ascii="Times New Roman" w:eastAsia="Times New Roman" w:hAnsi="Times New Roman" w:cs="Times New Roman"/>
                <w:sz w:val="24"/>
                <w:szCs w:val="24"/>
              </w:rPr>
            </w:pPr>
          </w:p>
        </w:tc>
      </w:tr>
      <w:tr w:rsidR="00A63699" w:rsidRPr="00A63699" w:rsidTr="00A63699">
        <w:trPr>
          <w:trHeight w:val="330"/>
        </w:trPr>
        <w:tc>
          <w:tcPr>
            <w:tcW w:w="13755" w:type="dxa"/>
            <w:gridSpan w:val="4"/>
            <w:tcBorders>
              <w:top w:val="nil"/>
              <w:left w:val="nil"/>
              <w:bottom w:val="nil"/>
              <w:right w:val="nil"/>
            </w:tcBorders>
            <w:shd w:val="clear" w:color="auto" w:fill="auto"/>
            <w:noWrap/>
            <w:vAlign w:val="bottom"/>
            <w:hideMark/>
          </w:tcPr>
          <w:p w:rsidR="00A63699" w:rsidRPr="00A63699" w:rsidRDefault="00A63699" w:rsidP="00A63699">
            <w:pPr>
              <w:spacing w:after="0" w:line="240" w:lineRule="auto"/>
              <w:jc w:val="center"/>
              <w:rPr>
                <w:rFonts w:ascii="Times New Roman" w:eastAsia="Times New Roman" w:hAnsi="Times New Roman" w:cs="Times New Roman"/>
                <w:b/>
                <w:bCs/>
                <w:sz w:val="24"/>
                <w:szCs w:val="24"/>
              </w:rPr>
            </w:pPr>
            <w:r w:rsidRPr="00A63699">
              <w:rPr>
                <w:rFonts w:ascii="Times New Roman" w:eastAsia="Times New Roman" w:hAnsi="Times New Roman" w:cs="Times New Roman"/>
                <w:b/>
                <w:bCs/>
                <w:sz w:val="24"/>
                <w:szCs w:val="24"/>
              </w:rPr>
              <w:t>KẾ HOẠCH DẠY HỌC CỦA TỔ CHUYÊN MÔN</w:t>
            </w:r>
          </w:p>
        </w:tc>
      </w:tr>
      <w:tr w:rsidR="00A63699" w:rsidRPr="00A63699" w:rsidTr="00A63699">
        <w:trPr>
          <w:trHeight w:val="330"/>
        </w:trPr>
        <w:tc>
          <w:tcPr>
            <w:tcW w:w="13755" w:type="dxa"/>
            <w:gridSpan w:val="4"/>
            <w:tcBorders>
              <w:top w:val="nil"/>
              <w:left w:val="nil"/>
              <w:bottom w:val="nil"/>
              <w:right w:val="nil"/>
            </w:tcBorders>
            <w:shd w:val="clear" w:color="auto" w:fill="auto"/>
            <w:noWrap/>
            <w:vAlign w:val="bottom"/>
            <w:hideMark/>
          </w:tcPr>
          <w:p w:rsidR="00A63699" w:rsidRPr="00A63699" w:rsidRDefault="00A63699" w:rsidP="00A63699">
            <w:pPr>
              <w:spacing w:after="0" w:line="240" w:lineRule="auto"/>
              <w:jc w:val="center"/>
              <w:rPr>
                <w:rFonts w:ascii="Times New Roman" w:eastAsia="Times New Roman" w:hAnsi="Times New Roman" w:cs="Times New Roman"/>
                <w:b/>
                <w:bCs/>
                <w:sz w:val="24"/>
                <w:szCs w:val="24"/>
              </w:rPr>
            </w:pPr>
            <w:r w:rsidRPr="00A63699">
              <w:rPr>
                <w:rFonts w:ascii="Times New Roman" w:eastAsia="Times New Roman" w:hAnsi="Times New Roman" w:cs="Times New Roman"/>
                <w:b/>
                <w:bCs/>
                <w:sz w:val="24"/>
                <w:szCs w:val="24"/>
              </w:rPr>
              <w:t>MÔN TOÁN - LỚP 6  (bộ sách Kết nối tri thức với cuộc sống)</w:t>
            </w:r>
          </w:p>
        </w:tc>
      </w:tr>
      <w:tr w:rsidR="00A63699" w:rsidRPr="00A63699" w:rsidTr="00A63699">
        <w:trPr>
          <w:trHeight w:val="330"/>
        </w:trPr>
        <w:tc>
          <w:tcPr>
            <w:tcW w:w="13755" w:type="dxa"/>
            <w:gridSpan w:val="4"/>
            <w:tcBorders>
              <w:top w:val="nil"/>
              <w:left w:val="nil"/>
              <w:bottom w:val="nil"/>
              <w:right w:val="nil"/>
            </w:tcBorders>
            <w:shd w:val="clear" w:color="auto" w:fill="auto"/>
            <w:noWrap/>
            <w:vAlign w:val="bottom"/>
            <w:hideMark/>
          </w:tcPr>
          <w:p w:rsidR="00A63699" w:rsidRPr="00AD70DF" w:rsidRDefault="00A63699" w:rsidP="00AD70DF">
            <w:pPr>
              <w:spacing w:after="0" w:line="240" w:lineRule="auto"/>
              <w:jc w:val="center"/>
              <w:rPr>
                <w:rFonts w:ascii="Times New Roman" w:eastAsia="Times New Roman" w:hAnsi="Times New Roman" w:cs="Times New Roman"/>
                <w:b/>
                <w:bCs/>
                <w:sz w:val="24"/>
                <w:szCs w:val="24"/>
                <w:lang w:val="vi-VN"/>
              </w:rPr>
            </w:pPr>
            <w:r w:rsidRPr="00A63699">
              <w:rPr>
                <w:rFonts w:ascii="Times New Roman" w:eastAsia="Times New Roman" w:hAnsi="Times New Roman" w:cs="Times New Roman"/>
                <w:b/>
                <w:bCs/>
                <w:sz w:val="24"/>
                <w:szCs w:val="24"/>
              </w:rPr>
              <w:t xml:space="preserve">NĂM HỌC </w:t>
            </w:r>
            <w:r w:rsidR="00AD70DF">
              <w:rPr>
                <w:rFonts w:ascii="Times New Roman" w:eastAsia="Times New Roman" w:hAnsi="Times New Roman" w:cs="Times New Roman"/>
                <w:b/>
                <w:bCs/>
                <w:sz w:val="24"/>
                <w:szCs w:val="24"/>
              </w:rPr>
              <w:t>2023-2024</w:t>
            </w:r>
          </w:p>
        </w:tc>
      </w:tr>
      <w:tr w:rsidR="009E600B" w:rsidRPr="00A63699" w:rsidTr="00545631">
        <w:trPr>
          <w:trHeight w:val="330"/>
        </w:trPr>
        <w:tc>
          <w:tcPr>
            <w:tcW w:w="13755" w:type="dxa"/>
            <w:gridSpan w:val="4"/>
            <w:tcBorders>
              <w:top w:val="nil"/>
              <w:left w:val="nil"/>
              <w:bottom w:val="nil"/>
              <w:right w:val="nil"/>
            </w:tcBorders>
            <w:shd w:val="clear" w:color="auto" w:fill="auto"/>
            <w:noWrap/>
            <w:vAlign w:val="bottom"/>
            <w:hideMark/>
          </w:tcPr>
          <w:p w:rsidR="009E600B" w:rsidRPr="004A4E07" w:rsidRDefault="009E600B" w:rsidP="000B14A7">
            <w:pPr>
              <w:spacing w:after="0" w:line="240" w:lineRule="auto"/>
              <w:rPr>
                <w:rFonts w:ascii="Times New Roman" w:eastAsia="Times New Roman" w:hAnsi="Times New Roman" w:cs="Times New Roman"/>
                <w:b/>
                <w:bCs/>
                <w:sz w:val="24"/>
                <w:szCs w:val="24"/>
              </w:rPr>
            </w:pPr>
            <w:r w:rsidRPr="004A4E07">
              <w:rPr>
                <w:rFonts w:ascii="Times New Roman" w:eastAsia="Times New Roman" w:hAnsi="Times New Roman" w:cs="Times New Roman"/>
                <w:b/>
                <w:bCs/>
                <w:sz w:val="24"/>
                <w:szCs w:val="24"/>
              </w:rPr>
              <w:t>I.Đặc điểm tình hình:</w:t>
            </w:r>
          </w:p>
          <w:p w:rsidR="009E600B" w:rsidRPr="004A4E07" w:rsidRDefault="009E600B" w:rsidP="009E600B">
            <w:pPr>
              <w:jc w:val="both"/>
              <w:rPr>
                <w:rFonts w:ascii="Times New Roman" w:hAnsi="Times New Roman" w:cs="Times New Roman"/>
                <w:b/>
                <w:bCs/>
              </w:rPr>
            </w:pPr>
            <w:r w:rsidRPr="004A4E07">
              <w:rPr>
                <w:rFonts w:ascii="Times New Roman" w:hAnsi="Times New Roman" w:cs="Times New Roman"/>
                <w:b/>
                <w:bCs/>
                <w:lang w:val="vi-VN"/>
              </w:rPr>
              <w:t>1. Số lớp</w:t>
            </w:r>
            <w:r w:rsidR="00F24D65" w:rsidRPr="004A4E07">
              <w:rPr>
                <w:rFonts w:ascii="Times New Roman" w:hAnsi="Times New Roman" w:cs="Times New Roman"/>
                <w:b/>
                <w:bCs/>
              </w:rPr>
              <w:t xml:space="preserve"> 6</w:t>
            </w:r>
            <w:r w:rsidRPr="004A4E07">
              <w:rPr>
                <w:rFonts w:ascii="Times New Roman" w:hAnsi="Times New Roman" w:cs="Times New Roman"/>
                <w:b/>
                <w:bCs/>
                <w:lang w:val="vi-VN"/>
              </w:rPr>
              <w:t xml:space="preserve">: </w:t>
            </w:r>
            <w:r w:rsidRPr="004A4E07">
              <w:rPr>
                <w:rFonts w:ascii="Times New Roman" w:hAnsi="Times New Roman" w:cs="Times New Roman"/>
                <w:lang w:val="vi-VN"/>
              </w:rPr>
              <w:t>..................</w:t>
            </w:r>
            <w:r w:rsidRPr="004A4E07">
              <w:rPr>
                <w:rFonts w:ascii="Times New Roman" w:hAnsi="Times New Roman" w:cs="Times New Roman"/>
                <w:b/>
                <w:bCs/>
                <w:lang w:val="vi-VN"/>
              </w:rPr>
              <w:t xml:space="preserve">; Số học sinh: </w:t>
            </w:r>
            <w:r w:rsidRPr="004A4E07">
              <w:rPr>
                <w:rFonts w:ascii="Times New Roman" w:hAnsi="Times New Roman" w:cs="Times New Roman"/>
                <w:lang w:val="vi-VN"/>
              </w:rPr>
              <w:t>...................</w:t>
            </w:r>
            <w:r w:rsidRPr="004A4E07">
              <w:rPr>
                <w:rFonts w:ascii="Times New Roman" w:hAnsi="Times New Roman" w:cs="Times New Roman"/>
                <w:b/>
                <w:bCs/>
                <w:lang w:val="vi-VN"/>
              </w:rPr>
              <w:t xml:space="preserve">; </w:t>
            </w:r>
            <w:r w:rsidRPr="004A4E07">
              <w:rPr>
                <w:rFonts w:ascii="Times New Roman" w:hAnsi="Times New Roman" w:cs="Times New Roman"/>
                <w:b/>
                <w:bCs/>
              </w:rPr>
              <w:t xml:space="preserve">Số học sinh học chuyên đề lựa chọn </w:t>
            </w:r>
            <w:r w:rsidRPr="004A4E07">
              <w:rPr>
                <w:rFonts w:ascii="Times New Roman" w:hAnsi="Times New Roman" w:cs="Times New Roman"/>
                <w:bCs/>
              </w:rPr>
              <w:t>(nếu có)</w:t>
            </w:r>
            <w:proofErr w:type="gramStart"/>
            <w:r w:rsidRPr="004A4E07">
              <w:rPr>
                <w:rFonts w:ascii="Times New Roman" w:hAnsi="Times New Roman" w:cs="Times New Roman"/>
                <w:b/>
                <w:bCs/>
              </w:rPr>
              <w:t>:……………</w:t>
            </w:r>
            <w:proofErr w:type="gramEnd"/>
          </w:p>
          <w:p w:rsidR="009E600B" w:rsidRPr="004A4E07" w:rsidRDefault="009E600B" w:rsidP="009E600B">
            <w:pPr>
              <w:jc w:val="both"/>
              <w:rPr>
                <w:rFonts w:ascii="Times New Roman" w:hAnsi="Times New Roman" w:cs="Times New Roman"/>
                <w:lang w:val="vi-VN"/>
              </w:rPr>
            </w:pPr>
            <w:r w:rsidRPr="004A4E07">
              <w:rPr>
                <w:rFonts w:ascii="Times New Roman" w:hAnsi="Times New Roman" w:cs="Times New Roman"/>
                <w:b/>
                <w:bCs/>
                <w:lang w:val="vi-VN"/>
              </w:rPr>
              <w:t xml:space="preserve">2. </w:t>
            </w:r>
            <w:r w:rsidRPr="004A4E07">
              <w:rPr>
                <w:rFonts w:ascii="Times New Roman" w:hAnsi="Times New Roman" w:cs="Times New Roman"/>
                <w:b/>
                <w:bCs/>
              </w:rPr>
              <w:t>Tình hình đội ngũ: Số</w:t>
            </w:r>
            <w:r w:rsidRPr="004A4E07">
              <w:rPr>
                <w:rFonts w:ascii="Times New Roman" w:hAnsi="Times New Roman" w:cs="Times New Roman"/>
                <w:b/>
                <w:bCs/>
                <w:lang w:val="vi-VN"/>
              </w:rPr>
              <w:t xml:space="preserve"> </w:t>
            </w:r>
            <w:r w:rsidRPr="004A4E07">
              <w:rPr>
                <w:rFonts w:ascii="Times New Roman" w:hAnsi="Times New Roman" w:cs="Times New Roman"/>
                <w:b/>
                <w:bCs/>
              </w:rPr>
              <w:t>giáo viên dạ</w:t>
            </w:r>
            <w:r w:rsidR="00F24D65" w:rsidRPr="004A4E07">
              <w:rPr>
                <w:rFonts w:ascii="Times New Roman" w:hAnsi="Times New Roman" w:cs="Times New Roman"/>
                <w:b/>
                <w:bCs/>
              </w:rPr>
              <w:t>y toán 6</w:t>
            </w:r>
            <w:proofErr w:type="gramStart"/>
            <w:r w:rsidRPr="004A4E07">
              <w:rPr>
                <w:rFonts w:ascii="Times New Roman" w:hAnsi="Times New Roman" w:cs="Times New Roman"/>
                <w:b/>
                <w:bCs/>
                <w:lang w:val="vi-VN"/>
              </w:rPr>
              <w:t>:</w:t>
            </w:r>
            <w:r w:rsidRPr="004A4E07">
              <w:rPr>
                <w:rFonts w:ascii="Times New Roman" w:hAnsi="Times New Roman" w:cs="Times New Roman"/>
                <w:lang w:val="vi-VN"/>
              </w:rPr>
              <w:t>...................;</w:t>
            </w:r>
            <w:proofErr w:type="gramEnd"/>
            <w:r w:rsidRPr="004A4E07">
              <w:rPr>
                <w:rFonts w:ascii="Times New Roman" w:hAnsi="Times New Roman" w:cs="Times New Roman"/>
                <w:lang w:val="vi-VN"/>
              </w:rPr>
              <w:t xml:space="preserve"> </w:t>
            </w:r>
            <w:r w:rsidRPr="004A4E07">
              <w:rPr>
                <w:rFonts w:ascii="Times New Roman" w:hAnsi="Times New Roman" w:cs="Times New Roman"/>
                <w:b/>
                <w:bCs/>
                <w:lang w:val="vi-VN"/>
              </w:rPr>
              <w:t>T</w:t>
            </w:r>
            <w:r w:rsidRPr="004A4E07">
              <w:rPr>
                <w:rFonts w:ascii="Times New Roman" w:hAnsi="Times New Roman" w:cs="Times New Roman"/>
                <w:b/>
                <w:bCs/>
              </w:rPr>
              <w:t>rình độ đào tạo</w:t>
            </w:r>
            <w:r w:rsidRPr="004A4E07">
              <w:rPr>
                <w:rFonts w:ascii="Times New Roman" w:hAnsi="Times New Roman" w:cs="Times New Roman"/>
                <w:lang w:val="vi-VN"/>
              </w:rPr>
              <w:t>: Cao đẳng: ........ Đại học:...........; Trên đại học:.............</w:t>
            </w:r>
          </w:p>
          <w:p w:rsidR="009E600B" w:rsidRPr="004A4E07" w:rsidRDefault="009E600B" w:rsidP="009E600B">
            <w:pPr>
              <w:pStyle w:val="ListParagraph"/>
              <w:ind w:left="1287"/>
              <w:jc w:val="both"/>
              <w:rPr>
                <w:rFonts w:ascii="Times New Roman" w:hAnsi="Times New Roman" w:cs="Times New Roman"/>
                <w:b/>
                <w:bCs/>
                <w:lang w:val="vi-VN"/>
              </w:rPr>
            </w:pPr>
            <w:r w:rsidRPr="004A4E07">
              <w:rPr>
                <w:rFonts w:ascii="Times New Roman" w:hAnsi="Times New Roman" w:cs="Times New Roman"/>
                <w:b/>
                <w:bCs/>
              </w:rPr>
              <w:tab/>
            </w:r>
            <w:r w:rsidRPr="004A4E07">
              <w:rPr>
                <w:rFonts w:ascii="Times New Roman" w:hAnsi="Times New Roman" w:cs="Times New Roman"/>
                <w:b/>
                <w:bCs/>
              </w:rPr>
              <w:tab/>
            </w:r>
            <w:r w:rsidRPr="004A4E07">
              <w:rPr>
                <w:rFonts w:ascii="Times New Roman" w:hAnsi="Times New Roman" w:cs="Times New Roman"/>
                <w:b/>
                <w:bCs/>
              </w:rPr>
              <w:tab/>
            </w:r>
            <w:r w:rsidRPr="004A4E07">
              <w:rPr>
                <w:rFonts w:ascii="Times New Roman" w:hAnsi="Times New Roman" w:cs="Times New Roman"/>
                <w:b/>
                <w:bCs/>
              </w:rPr>
              <w:tab/>
            </w:r>
            <w:r w:rsidRPr="004A4E07">
              <w:rPr>
                <w:rFonts w:ascii="Times New Roman" w:hAnsi="Times New Roman" w:cs="Times New Roman"/>
                <w:b/>
                <w:bCs/>
                <w:lang w:val="vi-VN"/>
              </w:rPr>
              <w:t xml:space="preserve">    Mức </w:t>
            </w:r>
            <w:r w:rsidRPr="004A4E07">
              <w:rPr>
                <w:rFonts w:ascii="Times New Roman" w:hAnsi="Times New Roman" w:cs="Times New Roman"/>
                <w:b/>
                <w:bCs/>
              </w:rPr>
              <w:t>đạt</w:t>
            </w:r>
            <w:r w:rsidRPr="004A4E07">
              <w:rPr>
                <w:rFonts w:ascii="Times New Roman" w:hAnsi="Times New Roman" w:cs="Times New Roman"/>
                <w:b/>
                <w:bCs/>
                <w:lang w:val="vi-VN"/>
              </w:rPr>
              <w:t xml:space="preserve"> c</w:t>
            </w:r>
            <w:r w:rsidRPr="004A4E07">
              <w:rPr>
                <w:rFonts w:ascii="Times New Roman" w:hAnsi="Times New Roman" w:cs="Times New Roman"/>
                <w:b/>
                <w:bCs/>
              </w:rPr>
              <w:t>huẩn</w:t>
            </w:r>
            <w:r w:rsidRPr="004A4E07">
              <w:rPr>
                <w:rFonts w:ascii="Times New Roman" w:hAnsi="Times New Roman" w:cs="Times New Roman"/>
                <w:b/>
                <w:bCs/>
                <w:lang w:val="vi-VN"/>
              </w:rPr>
              <w:t xml:space="preserve"> nghề </w:t>
            </w:r>
            <w:r w:rsidRPr="004A4E07">
              <w:rPr>
                <w:rFonts w:ascii="Times New Roman" w:hAnsi="Times New Roman" w:cs="Times New Roman"/>
                <w:b/>
                <w:bCs/>
              </w:rPr>
              <w:t>nghiệp</w:t>
            </w:r>
            <w:r w:rsidRPr="004A4E07">
              <w:rPr>
                <w:rFonts w:ascii="Times New Roman" w:hAnsi="Times New Roman" w:cs="Times New Roman"/>
                <w:b/>
                <w:bCs/>
                <w:lang w:val="vi-VN"/>
              </w:rPr>
              <w:t xml:space="preserve"> giáo viên </w:t>
            </w:r>
            <w:r w:rsidRPr="004A4E07">
              <w:rPr>
                <w:rStyle w:val="FootnoteReference"/>
                <w:rFonts w:ascii="Times New Roman" w:hAnsi="Times New Roman" w:cs="Times New Roman"/>
                <w:b/>
                <w:bCs/>
              </w:rPr>
              <w:footnoteReference w:id="1"/>
            </w:r>
            <w:r w:rsidRPr="004A4E07">
              <w:rPr>
                <w:rFonts w:ascii="Times New Roman" w:hAnsi="Times New Roman" w:cs="Times New Roman"/>
                <w:b/>
                <w:bCs/>
                <w:lang w:val="vi-VN"/>
              </w:rPr>
              <w:t>:</w:t>
            </w:r>
            <w:r w:rsidRPr="004A4E07">
              <w:rPr>
                <w:rFonts w:ascii="Times New Roman" w:hAnsi="Times New Roman" w:cs="Times New Roman"/>
                <w:lang w:val="vi-VN"/>
              </w:rPr>
              <w:t xml:space="preserve"> Tốt:.............; Khá:................; Đạt:...............</w:t>
            </w:r>
            <w:r w:rsidRPr="004A4E07">
              <w:rPr>
                <w:rFonts w:ascii="Times New Roman" w:hAnsi="Times New Roman" w:cs="Times New Roman"/>
              </w:rPr>
              <w:t xml:space="preserve">; </w:t>
            </w:r>
            <w:r w:rsidRPr="004A4E07">
              <w:rPr>
                <w:rFonts w:ascii="Times New Roman" w:hAnsi="Times New Roman" w:cs="Times New Roman"/>
                <w:lang w:val="vi-VN"/>
              </w:rPr>
              <w:t>Chưa đạt:........</w:t>
            </w:r>
          </w:p>
          <w:p w:rsidR="009E600B" w:rsidRPr="004A4E07" w:rsidRDefault="009E600B" w:rsidP="009E600B">
            <w:pPr>
              <w:jc w:val="both"/>
              <w:rPr>
                <w:rFonts w:ascii="Times New Roman" w:hAnsi="Times New Roman" w:cs="Times New Roman"/>
                <w:i/>
                <w:iCs/>
                <w:lang w:val="vi-VN"/>
              </w:rPr>
            </w:pPr>
            <w:r w:rsidRPr="004A4E07">
              <w:rPr>
                <w:rFonts w:ascii="Times New Roman" w:hAnsi="Times New Roman" w:cs="Times New Roman"/>
                <w:b/>
                <w:bCs/>
              </w:rPr>
              <w:t>3</w:t>
            </w:r>
            <w:r w:rsidRPr="004A4E07">
              <w:rPr>
                <w:rFonts w:ascii="Times New Roman" w:hAnsi="Times New Roman" w:cs="Times New Roman"/>
                <w:b/>
                <w:bCs/>
                <w:lang w:val="vi-VN"/>
              </w:rPr>
              <w:t>. Thiết bị dạy học:</w:t>
            </w:r>
            <w:r w:rsidR="00F24D65" w:rsidRPr="004A4E07">
              <w:rPr>
                <w:rFonts w:ascii="Times New Roman" w:hAnsi="Times New Roman" w:cs="Times New Roman"/>
                <w:b/>
                <w:bCs/>
              </w:rPr>
              <w:t xml:space="preserve"> (Dùng trong tiết thực hành, hoạt động trải nghiệm)</w:t>
            </w:r>
            <w:r w:rsidRPr="004A4E07">
              <w:rPr>
                <w:rFonts w:ascii="Times New Roman" w:hAnsi="Times New Roman" w:cs="Times New Roman"/>
                <w:lang w:val="vi-VN"/>
              </w:rPr>
              <w:t xml:space="preserve"> </w:t>
            </w:r>
            <w:r w:rsidRPr="004A4E07">
              <w:rPr>
                <w:rFonts w:ascii="Times New Roman" w:hAnsi="Times New Roman" w:cs="Times New Roman"/>
                <w:i/>
                <w:iCs/>
                <w:lang w:val="vi-VN"/>
              </w:rPr>
              <w:t>(Trình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26"/>
              <w:gridCol w:w="2869"/>
              <w:gridCol w:w="1602"/>
              <w:gridCol w:w="4999"/>
              <w:gridCol w:w="2671"/>
            </w:tblGrid>
            <w:tr w:rsidR="009E600B" w:rsidRPr="004A4E07" w:rsidTr="0097591D">
              <w:tc>
                <w:tcPr>
                  <w:tcW w:w="851" w:type="dxa"/>
                </w:tcPr>
                <w:p w:rsidR="009E600B" w:rsidRPr="004A4E07" w:rsidRDefault="009E600B" w:rsidP="0097591D">
                  <w:pPr>
                    <w:jc w:val="center"/>
                    <w:rPr>
                      <w:rFonts w:ascii="Times New Roman" w:hAnsi="Times New Roman" w:cs="Times New Roman"/>
                      <w:lang w:val="vi-VN"/>
                    </w:rPr>
                  </w:pPr>
                  <w:r w:rsidRPr="004A4E07">
                    <w:rPr>
                      <w:rFonts w:ascii="Times New Roman" w:hAnsi="Times New Roman" w:cs="Times New Roman"/>
                      <w:lang w:val="vi-VN"/>
                    </w:rPr>
                    <w:t>STT</w:t>
                  </w:r>
                </w:p>
              </w:tc>
              <w:tc>
                <w:tcPr>
                  <w:tcW w:w="3118" w:type="dxa"/>
                </w:tcPr>
                <w:p w:rsidR="009E600B" w:rsidRPr="004A4E07" w:rsidRDefault="009E600B" w:rsidP="0097591D">
                  <w:pPr>
                    <w:jc w:val="center"/>
                    <w:rPr>
                      <w:rFonts w:ascii="Times New Roman" w:hAnsi="Times New Roman" w:cs="Times New Roman"/>
                    </w:rPr>
                  </w:pPr>
                  <w:r w:rsidRPr="004A4E07">
                    <w:rPr>
                      <w:rFonts w:ascii="Times New Roman" w:hAnsi="Times New Roman" w:cs="Times New Roman"/>
                    </w:rPr>
                    <w:t>T</w:t>
                  </w:r>
                  <w:r w:rsidRPr="004A4E07">
                    <w:rPr>
                      <w:rFonts w:ascii="Times New Roman" w:hAnsi="Times New Roman" w:cs="Times New Roman"/>
                      <w:lang w:val="vi-VN"/>
                    </w:rPr>
                    <w:t>hiết bị dạy học</w:t>
                  </w:r>
                </w:p>
              </w:tc>
              <w:tc>
                <w:tcPr>
                  <w:tcW w:w="1701" w:type="dxa"/>
                </w:tcPr>
                <w:p w:rsidR="009E600B" w:rsidRPr="004A4E07" w:rsidRDefault="009E600B" w:rsidP="0097591D">
                  <w:pPr>
                    <w:jc w:val="center"/>
                    <w:rPr>
                      <w:rFonts w:ascii="Times New Roman" w:hAnsi="Times New Roman" w:cs="Times New Roman"/>
                      <w:lang w:val="vi-VN"/>
                    </w:rPr>
                  </w:pPr>
                  <w:r w:rsidRPr="004A4E07">
                    <w:rPr>
                      <w:rFonts w:ascii="Times New Roman" w:hAnsi="Times New Roman" w:cs="Times New Roman"/>
                      <w:lang w:val="vi-VN"/>
                    </w:rPr>
                    <w:t>Số lượng</w:t>
                  </w:r>
                </w:p>
              </w:tc>
              <w:tc>
                <w:tcPr>
                  <w:tcW w:w="5417" w:type="dxa"/>
                </w:tcPr>
                <w:p w:rsidR="009E600B" w:rsidRPr="004A4E07" w:rsidRDefault="009E600B" w:rsidP="0097591D">
                  <w:pPr>
                    <w:jc w:val="center"/>
                    <w:rPr>
                      <w:rFonts w:ascii="Times New Roman" w:hAnsi="Times New Roman" w:cs="Times New Roman"/>
                    </w:rPr>
                  </w:pPr>
                  <w:r w:rsidRPr="004A4E07">
                    <w:rPr>
                      <w:rFonts w:ascii="Times New Roman" w:hAnsi="Times New Roman" w:cs="Times New Roman"/>
                      <w:lang w:val="vi-VN"/>
                    </w:rPr>
                    <w:t>Các bài thí nghiệm/thực hành</w:t>
                  </w:r>
                </w:p>
              </w:tc>
              <w:tc>
                <w:tcPr>
                  <w:tcW w:w="2913" w:type="dxa"/>
                </w:tcPr>
                <w:p w:rsidR="009E600B" w:rsidRPr="004A4E07" w:rsidRDefault="009E600B" w:rsidP="0097591D">
                  <w:pPr>
                    <w:jc w:val="center"/>
                    <w:rPr>
                      <w:rFonts w:ascii="Times New Roman" w:hAnsi="Times New Roman" w:cs="Times New Roman"/>
                      <w:lang w:val="vi-VN"/>
                    </w:rPr>
                  </w:pPr>
                  <w:r w:rsidRPr="004A4E07">
                    <w:rPr>
                      <w:rFonts w:ascii="Times New Roman" w:hAnsi="Times New Roman" w:cs="Times New Roman"/>
                      <w:lang w:val="vi-VN"/>
                    </w:rPr>
                    <w:t>Ghi chú</w:t>
                  </w:r>
                </w:p>
              </w:tc>
            </w:tr>
            <w:tr w:rsidR="009E600B" w:rsidRPr="004A4E07" w:rsidTr="0097591D">
              <w:tc>
                <w:tcPr>
                  <w:tcW w:w="851" w:type="dxa"/>
                </w:tcPr>
                <w:p w:rsidR="009E600B" w:rsidRPr="004A4E07" w:rsidRDefault="009E600B" w:rsidP="0097591D">
                  <w:pPr>
                    <w:jc w:val="center"/>
                    <w:rPr>
                      <w:rFonts w:ascii="Times New Roman" w:hAnsi="Times New Roman" w:cs="Times New Roman"/>
                      <w:lang w:val="vi-VN"/>
                    </w:rPr>
                  </w:pPr>
                  <w:r w:rsidRPr="004A4E07">
                    <w:rPr>
                      <w:rFonts w:ascii="Times New Roman" w:hAnsi="Times New Roman" w:cs="Times New Roman"/>
                      <w:lang w:val="vi-VN"/>
                    </w:rPr>
                    <w:t>1</w:t>
                  </w:r>
                </w:p>
              </w:tc>
              <w:tc>
                <w:tcPr>
                  <w:tcW w:w="3118" w:type="dxa"/>
                </w:tcPr>
                <w:p w:rsidR="009E600B" w:rsidRPr="004A4E07" w:rsidRDefault="009E600B" w:rsidP="0097591D">
                  <w:pPr>
                    <w:jc w:val="both"/>
                    <w:rPr>
                      <w:rFonts w:ascii="Times New Roman" w:hAnsi="Times New Roman" w:cs="Times New Roman"/>
                      <w:lang w:val="vi-VN"/>
                    </w:rPr>
                  </w:pPr>
                </w:p>
              </w:tc>
              <w:tc>
                <w:tcPr>
                  <w:tcW w:w="1701" w:type="dxa"/>
                </w:tcPr>
                <w:p w:rsidR="009E600B" w:rsidRPr="004A4E07" w:rsidRDefault="009E600B" w:rsidP="0097591D">
                  <w:pPr>
                    <w:jc w:val="both"/>
                    <w:rPr>
                      <w:rFonts w:ascii="Times New Roman" w:hAnsi="Times New Roman" w:cs="Times New Roman"/>
                      <w:lang w:val="vi-VN"/>
                    </w:rPr>
                  </w:pPr>
                </w:p>
              </w:tc>
              <w:tc>
                <w:tcPr>
                  <w:tcW w:w="5417" w:type="dxa"/>
                </w:tcPr>
                <w:p w:rsidR="009E600B" w:rsidRPr="004A4E07" w:rsidRDefault="009E600B" w:rsidP="0097591D">
                  <w:pPr>
                    <w:jc w:val="both"/>
                    <w:rPr>
                      <w:rFonts w:ascii="Times New Roman" w:hAnsi="Times New Roman" w:cs="Times New Roman"/>
                      <w:lang w:val="vi-VN"/>
                    </w:rPr>
                  </w:pPr>
                </w:p>
              </w:tc>
              <w:tc>
                <w:tcPr>
                  <w:tcW w:w="2913" w:type="dxa"/>
                </w:tcPr>
                <w:p w:rsidR="009E600B" w:rsidRPr="004A4E07" w:rsidRDefault="009E600B" w:rsidP="0097591D">
                  <w:pPr>
                    <w:jc w:val="both"/>
                    <w:rPr>
                      <w:rFonts w:ascii="Times New Roman" w:hAnsi="Times New Roman" w:cs="Times New Roman"/>
                      <w:lang w:val="vi-VN"/>
                    </w:rPr>
                  </w:pPr>
                </w:p>
              </w:tc>
            </w:tr>
            <w:tr w:rsidR="009E600B" w:rsidRPr="004A4E07" w:rsidTr="0097591D">
              <w:tc>
                <w:tcPr>
                  <w:tcW w:w="851" w:type="dxa"/>
                </w:tcPr>
                <w:p w:rsidR="009E600B" w:rsidRPr="004A4E07" w:rsidRDefault="009E600B" w:rsidP="0097591D">
                  <w:pPr>
                    <w:jc w:val="center"/>
                    <w:rPr>
                      <w:rFonts w:ascii="Times New Roman" w:hAnsi="Times New Roman" w:cs="Times New Roman"/>
                      <w:lang w:val="vi-VN"/>
                    </w:rPr>
                  </w:pPr>
                  <w:r w:rsidRPr="004A4E07">
                    <w:rPr>
                      <w:rFonts w:ascii="Times New Roman" w:hAnsi="Times New Roman" w:cs="Times New Roman"/>
                      <w:lang w:val="vi-VN"/>
                    </w:rPr>
                    <w:t>2</w:t>
                  </w:r>
                </w:p>
              </w:tc>
              <w:tc>
                <w:tcPr>
                  <w:tcW w:w="3118" w:type="dxa"/>
                </w:tcPr>
                <w:p w:rsidR="009E600B" w:rsidRPr="004A4E07" w:rsidRDefault="009E600B" w:rsidP="0097591D">
                  <w:pPr>
                    <w:jc w:val="both"/>
                    <w:rPr>
                      <w:rFonts w:ascii="Times New Roman" w:hAnsi="Times New Roman" w:cs="Times New Roman"/>
                      <w:lang w:val="vi-VN"/>
                    </w:rPr>
                  </w:pPr>
                </w:p>
              </w:tc>
              <w:tc>
                <w:tcPr>
                  <w:tcW w:w="1701" w:type="dxa"/>
                </w:tcPr>
                <w:p w:rsidR="009E600B" w:rsidRPr="004A4E07" w:rsidRDefault="009E600B" w:rsidP="0097591D">
                  <w:pPr>
                    <w:jc w:val="both"/>
                    <w:rPr>
                      <w:rFonts w:ascii="Times New Roman" w:hAnsi="Times New Roman" w:cs="Times New Roman"/>
                      <w:lang w:val="vi-VN"/>
                    </w:rPr>
                  </w:pPr>
                </w:p>
              </w:tc>
              <w:tc>
                <w:tcPr>
                  <w:tcW w:w="5417" w:type="dxa"/>
                </w:tcPr>
                <w:p w:rsidR="009E600B" w:rsidRPr="004A4E07" w:rsidRDefault="009E600B" w:rsidP="0097591D">
                  <w:pPr>
                    <w:jc w:val="both"/>
                    <w:rPr>
                      <w:rFonts w:ascii="Times New Roman" w:hAnsi="Times New Roman" w:cs="Times New Roman"/>
                      <w:lang w:val="vi-VN"/>
                    </w:rPr>
                  </w:pPr>
                </w:p>
              </w:tc>
              <w:tc>
                <w:tcPr>
                  <w:tcW w:w="2913" w:type="dxa"/>
                </w:tcPr>
                <w:p w:rsidR="009E600B" w:rsidRPr="004A4E07" w:rsidRDefault="009E600B" w:rsidP="0097591D">
                  <w:pPr>
                    <w:jc w:val="both"/>
                    <w:rPr>
                      <w:rFonts w:ascii="Times New Roman" w:hAnsi="Times New Roman" w:cs="Times New Roman"/>
                      <w:lang w:val="vi-VN"/>
                    </w:rPr>
                  </w:pPr>
                </w:p>
              </w:tc>
            </w:tr>
            <w:tr w:rsidR="009E600B" w:rsidRPr="004A4E07" w:rsidTr="0097591D">
              <w:tc>
                <w:tcPr>
                  <w:tcW w:w="851" w:type="dxa"/>
                </w:tcPr>
                <w:p w:rsidR="009E600B" w:rsidRPr="004A4E07" w:rsidRDefault="009E600B" w:rsidP="0097591D">
                  <w:pPr>
                    <w:jc w:val="center"/>
                    <w:rPr>
                      <w:rFonts w:ascii="Times New Roman" w:hAnsi="Times New Roman" w:cs="Times New Roman"/>
                    </w:rPr>
                  </w:pPr>
                  <w:r w:rsidRPr="004A4E07">
                    <w:rPr>
                      <w:rFonts w:ascii="Times New Roman" w:hAnsi="Times New Roman" w:cs="Times New Roman"/>
                    </w:rPr>
                    <w:t>3</w:t>
                  </w:r>
                </w:p>
              </w:tc>
              <w:tc>
                <w:tcPr>
                  <w:tcW w:w="3118" w:type="dxa"/>
                </w:tcPr>
                <w:p w:rsidR="009E600B" w:rsidRPr="004A4E07" w:rsidRDefault="009E600B" w:rsidP="0097591D">
                  <w:pPr>
                    <w:jc w:val="both"/>
                    <w:rPr>
                      <w:rFonts w:ascii="Times New Roman" w:hAnsi="Times New Roman" w:cs="Times New Roman"/>
                      <w:lang w:val="vi-VN"/>
                    </w:rPr>
                  </w:pPr>
                </w:p>
              </w:tc>
              <w:tc>
                <w:tcPr>
                  <w:tcW w:w="1701" w:type="dxa"/>
                </w:tcPr>
                <w:p w:rsidR="009E600B" w:rsidRPr="004A4E07" w:rsidRDefault="009E600B" w:rsidP="0097591D">
                  <w:pPr>
                    <w:jc w:val="both"/>
                    <w:rPr>
                      <w:rFonts w:ascii="Times New Roman" w:hAnsi="Times New Roman" w:cs="Times New Roman"/>
                      <w:lang w:val="vi-VN"/>
                    </w:rPr>
                  </w:pPr>
                </w:p>
              </w:tc>
              <w:tc>
                <w:tcPr>
                  <w:tcW w:w="5417" w:type="dxa"/>
                </w:tcPr>
                <w:p w:rsidR="009E600B" w:rsidRPr="004A4E07" w:rsidRDefault="009E600B" w:rsidP="0097591D">
                  <w:pPr>
                    <w:jc w:val="both"/>
                    <w:rPr>
                      <w:rFonts w:ascii="Times New Roman" w:hAnsi="Times New Roman" w:cs="Times New Roman"/>
                      <w:lang w:val="vi-VN"/>
                    </w:rPr>
                  </w:pPr>
                </w:p>
              </w:tc>
              <w:tc>
                <w:tcPr>
                  <w:tcW w:w="2913" w:type="dxa"/>
                </w:tcPr>
                <w:p w:rsidR="009E600B" w:rsidRPr="004A4E07" w:rsidRDefault="009E600B" w:rsidP="0097591D">
                  <w:pPr>
                    <w:jc w:val="both"/>
                    <w:rPr>
                      <w:rFonts w:ascii="Times New Roman" w:hAnsi="Times New Roman" w:cs="Times New Roman"/>
                      <w:lang w:val="vi-VN"/>
                    </w:rPr>
                  </w:pPr>
                </w:p>
              </w:tc>
            </w:tr>
            <w:tr w:rsidR="009E600B" w:rsidRPr="004A4E07" w:rsidTr="0097591D">
              <w:tc>
                <w:tcPr>
                  <w:tcW w:w="851" w:type="dxa"/>
                </w:tcPr>
                <w:p w:rsidR="009E600B" w:rsidRPr="004A4E07" w:rsidRDefault="009E600B" w:rsidP="0097591D">
                  <w:pPr>
                    <w:jc w:val="center"/>
                    <w:rPr>
                      <w:rFonts w:ascii="Times New Roman" w:hAnsi="Times New Roman" w:cs="Times New Roman"/>
                    </w:rPr>
                  </w:pPr>
                  <w:r w:rsidRPr="004A4E07">
                    <w:rPr>
                      <w:rFonts w:ascii="Times New Roman" w:hAnsi="Times New Roman" w:cs="Times New Roman"/>
                    </w:rPr>
                    <w:t>…</w:t>
                  </w:r>
                </w:p>
              </w:tc>
              <w:tc>
                <w:tcPr>
                  <w:tcW w:w="3118" w:type="dxa"/>
                </w:tcPr>
                <w:p w:rsidR="009E600B" w:rsidRPr="004A4E07" w:rsidRDefault="009E600B" w:rsidP="0097591D">
                  <w:pPr>
                    <w:jc w:val="both"/>
                    <w:rPr>
                      <w:rFonts w:ascii="Times New Roman" w:hAnsi="Times New Roman" w:cs="Times New Roman"/>
                      <w:lang w:val="vi-VN"/>
                    </w:rPr>
                  </w:pPr>
                </w:p>
              </w:tc>
              <w:tc>
                <w:tcPr>
                  <w:tcW w:w="1701" w:type="dxa"/>
                </w:tcPr>
                <w:p w:rsidR="009E600B" w:rsidRPr="004A4E07" w:rsidRDefault="009E600B" w:rsidP="0097591D">
                  <w:pPr>
                    <w:jc w:val="both"/>
                    <w:rPr>
                      <w:rFonts w:ascii="Times New Roman" w:hAnsi="Times New Roman" w:cs="Times New Roman"/>
                      <w:lang w:val="vi-VN"/>
                    </w:rPr>
                  </w:pPr>
                </w:p>
              </w:tc>
              <w:tc>
                <w:tcPr>
                  <w:tcW w:w="5417" w:type="dxa"/>
                </w:tcPr>
                <w:p w:rsidR="009E600B" w:rsidRPr="004A4E07" w:rsidRDefault="009E600B" w:rsidP="0097591D">
                  <w:pPr>
                    <w:jc w:val="both"/>
                    <w:rPr>
                      <w:rFonts w:ascii="Times New Roman" w:hAnsi="Times New Roman" w:cs="Times New Roman"/>
                      <w:lang w:val="vi-VN"/>
                    </w:rPr>
                  </w:pPr>
                </w:p>
              </w:tc>
              <w:tc>
                <w:tcPr>
                  <w:tcW w:w="2913" w:type="dxa"/>
                </w:tcPr>
                <w:p w:rsidR="009E600B" w:rsidRPr="004A4E07" w:rsidRDefault="009E600B" w:rsidP="0097591D">
                  <w:pPr>
                    <w:jc w:val="both"/>
                    <w:rPr>
                      <w:rFonts w:ascii="Times New Roman" w:hAnsi="Times New Roman" w:cs="Times New Roman"/>
                      <w:lang w:val="vi-VN"/>
                    </w:rPr>
                  </w:pPr>
                </w:p>
              </w:tc>
            </w:tr>
            <w:tr w:rsidR="009E600B" w:rsidRPr="004A4E07" w:rsidTr="0097591D">
              <w:tc>
                <w:tcPr>
                  <w:tcW w:w="851" w:type="dxa"/>
                </w:tcPr>
                <w:p w:rsidR="009E600B" w:rsidRPr="004A4E07" w:rsidRDefault="009E600B" w:rsidP="0097591D">
                  <w:pPr>
                    <w:jc w:val="center"/>
                    <w:rPr>
                      <w:rFonts w:ascii="Times New Roman" w:hAnsi="Times New Roman" w:cs="Times New Roman"/>
                    </w:rPr>
                  </w:pPr>
                  <w:r w:rsidRPr="004A4E07">
                    <w:rPr>
                      <w:rFonts w:ascii="Times New Roman" w:hAnsi="Times New Roman" w:cs="Times New Roman"/>
                    </w:rPr>
                    <w:t>…</w:t>
                  </w:r>
                </w:p>
              </w:tc>
              <w:tc>
                <w:tcPr>
                  <w:tcW w:w="3118" w:type="dxa"/>
                </w:tcPr>
                <w:p w:rsidR="009E600B" w:rsidRPr="004A4E07" w:rsidRDefault="009E600B" w:rsidP="0097591D">
                  <w:pPr>
                    <w:jc w:val="both"/>
                    <w:rPr>
                      <w:rFonts w:ascii="Times New Roman" w:hAnsi="Times New Roman" w:cs="Times New Roman"/>
                      <w:lang w:val="vi-VN"/>
                    </w:rPr>
                  </w:pPr>
                </w:p>
              </w:tc>
              <w:tc>
                <w:tcPr>
                  <w:tcW w:w="1701" w:type="dxa"/>
                </w:tcPr>
                <w:p w:rsidR="009E600B" w:rsidRPr="004A4E07" w:rsidRDefault="009E600B" w:rsidP="0097591D">
                  <w:pPr>
                    <w:jc w:val="both"/>
                    <w:rPr>
                      <w:rFonts w:ascii="Times New Roman" w:hAnsi="Times New Roman" w:cs="Times New Roman"/>
                      <w:lang w:val="vi-VN"/>
                    </w:rPr>
                  </w:pPr>
                </w:p>
              </w:tc>
              <w:tc>
                <w:tcPr>
                  <w:tcW w:w="5417" w:type="dxa"/>
                </w:tcPr>
                <w:p w:rsidR="009E600B" w:rsidRPr="004A4E07" w:rsidRDefault="009E600B" w:rsidP="0097591D">
                  <w:pPr>
                    <w:jc w:val="both"/>
                    <w:rPr>
                      <w:rFonts w:ascii="Times New Roman" w:hAnsi="Times New Roman" w:cs="Times New Roman"/>
                      <w:lang w:val="vi-VN"/>
                    </w:rPr>
                  </w:pPr>
                </w:p>
              </w:tc>
              <w:tc>
                <w:tcPr>
                  <w:tcW w:w="2913" w:type="dxa"/>
                </w:tcPr>
                <w:p w:rsidR="009E600B" w:rsidRPr="004A4E07" w:rsidRDefault="009E600B" w:rsidP="0097591D">
                  <w:pPr>
                    <w:jc w:val="both"/>
                    <w:rPr>
                      <w:rFonts w:ascii="Times New Roman" w:hAnsi="Times New Roman" w:cs="Times New Roman"/>
                      <w:lang w:val="vi-VN"/>
                    </w:rPr>
                  </w:pPr>
                </w:p>
              </w:tc>
            </w:tr>
          </w:tbl>
          <w:p w:rsidR="009E600B" w:rsidRPr="004A4E07" w:rsidRDefault="009E600B" w:rsidP="00A63699">
            <w:pPr>
              <w:spacing w:after="0" w:line="240" w:lineRule="auto"/>
              <w:rPr>
                <w:rFonts w:ascii="Times New Roman" w:eastAsia="Times New Roman" w:hAnsi="Times New Roman" w:cs="Times New Roman"/>
                <w:b/>
                <w:bCs/>
                <w:sz w:val="24"/>
                <w:szCs w:val="24"/>
              </w:rPr>
            </w:pPr>
          </w:p>
        </w:tc>
      </w:tr>
      <w:tr w:rsidR="00731BAC" w:rsidRPr="00A63699" w:rsidTr="005A2C17">
        <w:trPr>
          <w:trHeight w:val="330"/>
        </w:trPr>
        <w:tc>
          <w:tcPr>
            <w:tcW w:w="13755" w:type="dxa"/>
            <w:gridSpan w:val="4"/>
            <w:tcBorders>
              <w:top w:val="nil"/>
              <w:left w:val="nil"/>
              <w:bottom w:val="nil"/>
              <w:right w:val="nil"/>
            </w:tcBorders>
            <w:shd w:val="clear" w:color="auto" w:fill="auto"/>
            <w:noWrap/>
            <w:vAlign w:val="bottom"/>
            <w:hideMark/>
          </w:tcPr>
          <w:p w:rsidR="00731BAC" w:rsidRPr="004A4E07" w:rsidRDefault="00731BAC" w:rsidP="00731BAC">
            <w:pPr>
              <w:jc w:val="both"/>
              <w:rPr>
                <w:rFonts w:ascii="Times New Roman" w:hAnsi="Times New Roman" w:cs="Times New Roman"/>
                <w:b/>
                <w:bCs/>
                <w:lang w:val="vi-VN"/>
              </w:rPr>
            </w:pPr>
            <w:r w:rsidRPr="004A4E07">
              <w:rPr>
                <w:rFonts w:ascii="Times New Roman" w:hAnsi="Times New Roman" w:cs="Times New Roman"/>
                <w:b/>
                <w:bCs/>
              </w:rPr>
              <w:t>4</w:t>
            </w:r>
            <w:r w:rsidRPr="004A4E07">
              <w:rPr>
                <w:rFonts w:ascii="Times New Roman" w:hAnsi="Times New Roman" w:cs="Times New Roman"/>
                <w:b/>
                <w:bCs/>
                <w:lang w:val="vi-VN"/>
              </w:rPr>
              <w:t>. Phòng học bộ môn</w:t>
            </w:r>
            <w:r w:rsidRPr="004A4E07">
              <w:rPr>
                <w:rFonts w:ascii="Times New Roman" w:hAnsi="Times New Roman" w:cs="Times New Roman"/>
                <w:b/>
                <w:bCs/>
              </w:rPr>
              <w:t>/phòng thí nghiệm</w:t>
            </w:r>
            <w:r w:rsidRPr="004A4E07">
              <w:rPr>
                <w:rFonts w:ascii="Times New Roman" w:hAnsi="Times New Roman" w:cs="Times New Roman"/>
                <w:b/>
                <w:bCs/>
                <w:lang w:val="vi-VN"/>
              </w:rPr>
              <w:t xml:space="preserve">/phòng đa năng/sân chơi, bãi tập </w:t>
            </w:r>
            <w:r w:rsidRPr="004A4E07">
              <w:rPr>
                <w:rFonts w:ascii="Times New Roman" w:hAnsi="Times New Roman" w:cs="Times New Roman"/>
                <w:i/>
                <w:iCs/>
                <w:lang w:val="vi-VN"/>
              </w:rPr>
              <w:t xml:space="preserve">(Trình bày cụ thể các </w:t>
            </w:r>
            <w:r w:rsidRPr="004A4E07">
              <w:rPr>
                <w:rFonts w:ascii="Times New Roman" w:hAnsi="Times New Roman" w:cs="Times New Roman"/>
                <w:i/>
                <w:iCs/>
              </w:rPr>
              <w:t>phòng thí nghiệm/phòng bộ môn/phòng đa năng/</w:t>
            </w:r>
            <w:r w:rsidRPr="004A4E07">
              <w:rPr>
                <w:rFonts w:ascii="Times New Roman" w:hAnsi="Times New Roman" w:cs="Times New Roman"/>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28"/>
              <w:gridCol w:w="2889"/>
              <w:gridCol w:w="1607"/>
              <w:gridCol w:w="4960"/>
              <w:gridCol w:w="2683"/>
            </w:tblGrid>
            <w:tr w:rsidR="00731BAC" w:rsidRPr="004A4E07" w:rsidTr="00B04916">
              <w:tc>
                <w:tcPr>
                  <w:tcW w:w="851" w:type="dxa"/>
                </w:tcPr>
                <w:p w:rsidR="00731BAC" w:rsidRPr="004A4E07" w:rsidRDefault="00731BAC" w:rsidP="00B04916">
                  <w:pPr>
                    <w:jc w:val="center"/>
                    <w:rPr>
                      <w:rFonts w:ascii="Times New Roman" w:hAnsi="Times New Roman" w:cs="Times New Roman"/>
                      <w:lang w:val="vi-VN"/>
                    </w:rPr>
                  </w:pPr>
                  <w:r w:rsidRPr="004A4E07">
                    <w:rPr>
                      <w:rFonts w:ascii="Times New Roman" w:hAnsi="Times New Roman" w:cs="Times New Roman"/>
                      <w:lang w:val="vi-VN"/>
                    </w:rPr>
                    <w:t>STT</w:t>
                  </w:r>
                </w:p>
              </w:tc>
              <w:tc>
                <w:tcPr>
                  <w:tcW w:w="3118" w:type="dxa"/>
                </w:tcPr>
                <w:p w:rsidR="00731BAC" w:rsidRPr="004A4E07" w:rsidRDefault="00731BAC" w:rsidP="00B04916">
                  <w:pPr>
                    <w:jc w:val="center"/>
                    <w:rPr>
                      <w:rFonts w:ascii="Times New Roman" w:hAnsi="Times New Roman" w:cs="Times New Roman"/>
                      <w:lang w:val="vi-VN"/>
                    </w:rPr>
                  </w:pPr>
                  <w:r w:rsidRPr="004A4E07">
                    <w:rPr>
                      <w:rFonts w:ascii="Times New Roman" w:hAnsi="Times New Roman" w:cs="Times New Roman"/>
                      <w:lang w:val="vi-VN"/>
                    </w:rPr>
                    <w:t>Tên phòng</w:t>
                  </w:r>
                </w:p>
              </w:tc>
              <w:tc>
                <w:tcPr>
                  <w:tcW w:w="1701" w:type="dxa"/>
                </w:tcPr>
                <w:p w:rsidR="00731BAC" w:rsidRPr="004A4E07" w:rsidRDefault="00731BAC" w:rsidP="00B04916">
                  <w:pPr>
                    <w:jc w:val="center"/>
                    <w:rPr>
                      <w:rFonts w:ascii="Times New Roman" w:hAnsi="Times New Roman" w:cs="Times New Roman"/>
                      <w:lang w:val="vi-VN"/>
                    </w:rPr>
                  </w:pPr>
                  <w:r w:rsidRPr="004A4E07">
                    <w:rPr>
                      <w:rFonts w:ascii="Times New Roman" w:hAnsi="Times New Roman" w:cs="Times New Roman"/>
                      <w:lang w:val="vi-VN"/>
                    </w:rPr>
                    <w:t>Số lượng</w:t>
                  </w:r>
                </w:p>
              </w:tc>
              <w:tc>
                <w:tcPr>
                  <w:tcW w:w="5417" w:type="dxa"/>
                </w:tcPr>
                <w:p w:rsidR="00731BAC" w:rsidRPr="004A4E07" w:rsidRDefault="00731BAC" w:rsidP="00B04916">
                  <w:pPr>
                    <w:jc w:val="center"/>
                    <w:rPr>
                      <w:rFonts w:ascii="Times New Roman" w:hAnsi="Times New Roman" w:cs="Times New Roman"/>
                      <w:lang w:val="vi-VN"/>
                    </w:rPr>
                  </w:pPr>
                  <w:r w:rsidRPr="004A4E07">
                    <w:rPr>
                      <w:rFonts w:ascii="Times New Roman" w:hAnsi="Times New Roman" w:cs="Times New Roman"/>
                      <w:lang w:val="vi-VN"/>
                    </w:rPr>
                    <w:t>Phạm vi và nội dung sử dụng</w:t>
                  </w:r>
                </w:p>
              </w:tc>
              <w:tc>
                <w:tcPr>
                  <w:tcW w:w="2913" w:type="dxa"/>
                </w:tcPr>
                <w:p w:rsidR="00731BAC" w:rsidRPr="004A4E07" w:rsidRDefault="00731BAC" w:rsidP="00B04916">
                  <w:pPr>
                    <w:jc w:val="center"/>
                    <w:rPr>
                      <w:rFonts w:ascii="Times New Roman" w:hAnsi="Times New Roman" w:cs="Times New Roman"/>
                      <w:lang w:val="vi-VN"/>
                    </w:rPr>
                  </w:pPr>
                  <w:r w:rsidRPr="004A4E07">
                    <w:rPr>
                      <w:rFonts w:ascii="Times New Roman" w:hAnsi="Times New Roman" w:cs="Times New Roman"/>
                      <w:lang w:val="vi-VN"/>
                    </w:rPr>
                    <w:t>Ghi chú</w:t>
                  </w:r>
                </w:p>
              </w:tc>
            </w:tr>
            <w:tr w:rsidR="00731BAC" w:rsidRPr="004A4E07" w:rsidTr="00B04916">
              <w:tc>
                <w:tcPr>
                  <w:tcW w:w="851" w:type="dxa"/>
                </w:tcPr>
                <w:p w:rsidR="00731BAC" w:rsidRPr="004A4E07" w:rsidRDefault="00731BAC" w:rsidP="00B04916">
                  <w:pPr>
                    <w:jc w:val="center"/>
                    <w:rPr>
                      <w:rFonts w:ascii="Times New Roman" w:hAnsi="Times New Roman" w:cs="Times New Roman"/>
                      <w:lang w:val="vi-VN"/>
                    </w:rPr>
                  </w:pPr>
                  <w:r w:rsidRPr="004A4E07">
                    <w:rPr>
                      <w:rFonts w:ascii="Times New Roman" w:hAnsi="Times New Roman" w:cs="Times New Roman"/>
                      <w:lang w:val="vi-VN"/>
                    </w:rPr>
                    <w:t>1</w:t>
                  </w:r>
                </w:p>
              </w:tc>
              <w:tc>
                <w:tcPr>
                  <w:tcW w:w="3118" w:type="dxa"/>
                </w:tcPr>
                <w:p w:rsidR="00731BAC" w:rsidRPr="004A4E07" w:rsidRDefault="00731BAC" w:rsidP="00B04916">
                  <w:pPr>
                    <w:jc w:val="both"/>
                    <w:rPr>
                      <w:rFonts w:ascii="Times New Roman" w:hAnsi="Times New Roman" w:cs="Times New Roman"/>
                      <w:lang w:val="vi-VN"/>
                    </w:rPr>
                  </w:pPr>
                </w:p>
              </w:tc>
              <w:tc>
                <w:tcPr>
                  <w:tcW w:w="1701" w:type="dxa"/>
                </w:tcPr>
                <w:p w:rsidR="00731BAC" w:rsidRPr="004A4E07" w:rsidRDefault="00731BAC" w:rsidP="00B04916">
                  <w:pPr>
                    <w:jc w:val="both"/>
                    <w:rPr>
                      <w:rFonts w:ascii="Times New Roman" w:hAnsi="Times New Roman" w:cs="Times New Roman"/>
                      <w:lang w:val="vi-VN"/>
                    </w:rPr>
                  </w:pPr>
                </w:p>
              </w:tc>
              <w:tc>
                <w:tcPr>
                  <w:tcW w:w="5417" w:type="dxa"/>
                </w:tcPr>
                <w:p w:rsidR="00731BAC" w:rsidRPr="004A4E07" w:rsidRDefault="00731BAC" w:rsidP="00B04916">
                  <w:pPr>
                    <w:jc w:val="both"/>
                    <w:rPr>
                      <w:rFonts w:ascii="Times New Roman" w:hAnsi="Times New Roman" w:cs="Times New Roman"/>
                      <w:lang w:val="vi-VN"/>
                    </w:rPr>
                  </w:pPr>
                </w:p>
              </w:tc>
              <w:tc>
                <w:tcPr>
                  <w:tcW w:w="2913" w:type="dxa"/>
                </w:tcPr>
                <w:p w:rsidR="00731BAC" w:rsidRPr="004A4E07" w:rsidRDefault="00731BAC" w:rsidP="00B04916">
                  <w:pPr>
                    <w:jc w:val="both"/>
                    <w:rPr>
                      <w:rFonts w:ascii="Times New Roman" w:hAnsi="Times New Roman" w:cs="Times New Roman"/>
                      <w:lang w:val="vi-VN"/>
                    </w:rPr>
                  </w:pPr>
                </w:p>
              </w:tc>
            </w:tr>
            <w:tr w:rsidR="00731BAC" w:rsidRPr="004A4E07" w:rsidTr="00B04916">
              <w:tc>
                <w:tcPr>
                  <w:tcW w:w="851" w:type="dxa"/>
                </w:tcPr>
                <w:p w:rsidR="00731BAC" w:rsidRPr="004A4E07" w:rsidRDefault="00731BAC" w:rsidP="00B04916">
                  <w:pPr>
                    <w:jc w:val="center"/>
                    <w:rPr>
                      <w:rFonts w:ascii="Times New Roman" w:hAnsi="Times New Roman" w:cs="Times New Roman"/>
                      <w:lang w:val="vi-VN"/>
                    </w:rPr>
                  </w:pPr>
                  <w:r w:rsidRPr="004A4E07">
                    <w:rPr>
                      <w:rFonts w:ascii="Times New Roman" w:hAnsi="Times New Roman" w:cs="Times New Roman"/>
                      <w:lang w:val="vi-VN"/>
                    </w:rPr>
                    <w:t>2</w:t>
                  </w:r>
                </w:p>
              </w:tc>
              <w:tc>
                <w:tcPr>
                  <w:tcW w:w="3118" w:type="dxa"/>
                </w:tcPr>
                <w:p w:rsidR="00731BAC" w:rsidRPr="004A4E07" w:rsidRDefault="00731BAC" w:rsidP="00B04916">
                  <w:pPr>
                    <w:jc w:val="both"/>
                    <w:rPr>
                      <w:rFonts w:ascii="Times New Roman" w:hAnsi="Times New Roman" w:cs="Times New Roman"/>
                      <w:lang w:val="vi-VN"/>
                    </w:rPr>
                  </w:pPr>
                </w:p>
              </w:tc>
              <w:tc>
                <w:tcPr>
                  <w:tcW w:w="1701" w:type="dxa"/>
                </w:tcPr>
                <w:p w:rsidR="00731BAC" w:rsidRPr="004A4E07" w:rsidRDefault="00731BAC" w:rsidP="00B04916">
                  <w:pPr>
                    <w:jc w:val="both"/>
                    <w:rPr>
                      <w:rFonts w:ascii="Times New Roman" w:hAnsi="Times New Roman" w:cs="Times New Roman"/>
                      <w:lang w:val="vi-VN"/>
                    </w:rPr>
                  </w:pPr>
                </w:p>
              </w:tc>
              <w:tc>
                <w:tcPr>
                  <w:tcW w:w="5417" w:type="dxa"/>
                </w:tcPr>
                <w:p w:rsidR="00731BAC" w:rsidRPr="004A4E07" w:rsidRDefault="00731BAC" w:rsidP="00B04916">
                  <w:pPr>
                    <w:jc w:val="both"/>
                    <w:rPr>
                      <w:rFonts w:ascii="Times New Roman" w:hAnsi="Times New Roman" w:cs="Times New Roman"/>
                      <w:lang w:val="vi-VN"/>
                    </w:rPr>
                  </w:pPr>
                </w:p>
              </w:tc>
              <w:tc>
                <w:tcPr>
                  <w:tcW w:w="2913" w:type="dxa"/>
                </w:tcPr>
                <w:p w:rsidR="00731BAC" w:rsidRPr="004A4E07" w:rsidRDefault="00731BAC" w:rsidP="00B04916">
                  <w:pPr>
                    <w:jc w:val="both"/>
                    <w:rPr>
                      <w:rFonts w:ascii="Times New Roman" w:hAnsi="Times New Roman" w:cs="Times New Roman"/>
                      <w:lang w:val="vi-VN"/>
                    </w:rPr>
                  </w:pPr>
                </w:p>
              </w:tc>
            </w:tr>
            <w:tr w:rsidR="00731BAC" w:rsidRPr="004A4E07" w:rsidTr="00B04916">
              <w:tc>
                <w:tcPr>
                  <w:tcW w:w="851" w:type="dxa"/>
                </w:tcPr>
                <w:p w:rsidR="00731BAC" w:rsidRPr="004A4E07" w:rsidRDefault="00731BAC" w:rsidP="00B04916">
                  <w:pPr>
                    <w:jc w:val="center"/>
                    <w:rPr>
                      <w:rFonts w:ascii="Times New Roman" w:hAnsi="Times New Roman" w:cs="Times New Roman"/>
                      <w:lang w:val="vi-VN"/>
                    </w:rPr>
                  </w:pPr>
                  <w:r w:rsidRPr="004A4E07">
                    <w:rPr>
                      <w:rFonts w:ascii="Times New Roman" w:hAnsi="Times New Roman" w:cs="Times New Roman"/>
                      <w:lang w:val="vi-VN"/>
                    </w:rPr>
                    <w:t>...</w:t>
                  </w:r>
                </w:p>
              </w:tc>
              <w:tc>
                <w:tcPr>
                  <w:tcW w:w="3118" w:type="dxa"/>
                </w:tcPr>
                <w:p w:rsidR="00731BAC" w:rsidRPr="004A4E07" w:rsidRDefault="00731BAC" w:rsidP="00B04916">
                  <w:pPr>
                    <w:jc w:val="both"/>
                    <w:rPr>
                      <w:rFonts w:ascii="Times New Roman" w:hAnsi="Times New Roman" w:cs="Times New Roman"/>
                      <w:lang w:val="vi-VN"/>
                    </w:rPr>
                  </w:pPr>
                </w:p>
              </w:tc>
              <w:tc>
                <w:tcPr>
                  <w:tcW w:w="1701" w:type="dxa"/>
                </w:tcPr>
                <w:p w:rsidR="00731BAC" w:rsidRPr="004A4E07" w:rsidRDefault="00731BAC" w:rsidP="00B04916">
                  <w:pPr>
                    <w:jc w:val="both"/>
                    <w:rPr>
                      <w:rFonts w:ascii="Times New Roman" w:hAnsi="Times New Roman" w:cs="Times New Roman"/>
                      <w:lang w:val="vi-VN"/>
                    </w:rPr>
                  </w:pPr>
                </w:p>
              </w:tc>
              <w:tc>
                <w:tcPr>
                  <w:tcW w:w="5417" w:type="dxa"/>
                </w:tcPr>
                <w:p w:rsidR="00731BAC" w:rsidRPr="004A4E07" w:rsidRDefault="00731BAC" w:rsidP="00B04916">
                  <w:pPr>
                    <w:jc w:val="both"/>
                    <w:rPr>
                      <w:rFonts w:ascii="Times New Roman" w:hAnsi="Times New Roman" w:cs="Times New Roman"/>
                      <w:lang w:val="vi-VN"/>
                    </w:rPr>
                  </w:pPr>
                </w:p>
              </w:tc>
              <w:tc>
                <w:tcPr>
                  <w:tcW w:w="2913" w:type="dxa"/>
                </w:tcPr>
                <w:p w:rsidR="00731BAC" w:rsidRPr="004A4E07" w:rsidRDefault="00731BAC" w:rsidP="00B04916">
                  <w:pPr>
                    <w:jc w:val="both"/>
                    <w:rPr>
                      <w:rFonts w:ascii="Times New Roman" w:hAnsi="Times New Roman" w:cs="Times New Roman"/>
                      <w:lang w:val="vi-VN"/>
                    </w:rPr>
                  </w:pPr>
                </w:p>
              </w:tc>
            </w:tr>
          </w:tbl>
          <w:p w:rsidR="00731BAC" w:rsidRPr="004A4E07" w:rsidRDefault="00731BAC" w:rsidP="00A63699">
            <w:pPr>
              <w:spacing w:after="0" w:line="240" w:lineRule="auto"/>
              <w:rPr>
                <w:rFonts w:ascii="Times New Roman" w:eastAsia="Times New Roman" w:hAnsi="Times New Roman" w:cs="Times New Roman"/>
                <w:b/>
                <w:bCs/>
                <w:sz w:val="24"/>
                <w:szCs w:val="24"/>
              </w:rPr>
            </w:pPr>
          </w:p>
          <w:p w:rsidR="004A4E07" w:rsidRPr="004A4E07" w:rsidRDefault="004A4E07" w:rsidP="00A63699">
            <w:pPr>
              <w:spacing w:after="0" w:line="240" w:lineRule="auto"/>
              <w:rPr>
                <w:rFonts w:ascii="Times New Roman" w:eastAsia="Times New Roman" w:hAnsi="Times New Roman" w:cs="Times New Roman"/>
                <w:b/>
                <w:bCs/>
                <w:sz w:val="24"/>
                <w:szCs w:val="24"/>
              </w:rPr>
            </w:pPr>
            <w:bookmarkStart w:id="0" w:name="_GoBack"/>
            <w:bookmarkEnd w:id="0"/>
          </w:p>
          <w:p w:rsidR="004A4E07" w:rsidRPr="004A4E07" w:rsidRDefault="004A4E07" w:rsidP="00A63699">
            <w:pPr>
              <w:spacing w:after="0" w:line="240" w:lineRule="auto"/>
              <w:rPr>
                <w:rFonts w:ascii="Times New Roman" w:eastAsia="Times New Roman" w:hAnsi="Times New Roman" w:cs="Times New Roman"/>
                <w:b/>
                <w:bCs/>
                <w:sz w:val="24"/>
                <w:szCs w:val="24"/>
              </w:rPr>
            </w:pPr>
          </w:p>
          <w:p w:rsidR="00731BAC" w:rsidRPr="004A4E07" w:rsidRDefault="00731BAC" w:rsidP="00A63699">
            <w:pPr>
              <w:spacing w:after="0" w:line="240" w:lineRule="auto"/>
              <w:rPr>
                <w:rFonts w:ascii="Times New Roman" w:eastAsia="Times New Roman" w:hAnsi="Times New Roman" w:cs="Times New Roman"/>
                <w:sz w:val="24"/>
                <w:szCs w:val="24"/>
              </w:rPr>
            </w:pPr>
            <w:r w:rsidRPr="004A4E07">
              <w:rPr>
                <w:rFonts w:ascii="Times New Roman" w:eastAsia="Times New Roman" w:hAnsi="Times New Roman" w:cs="Times New Roman"/>
                <w:b/>
                <w:bCs/>
                <w:sz w:val="24"/>
                <w:szCs w:val="24"/>
              </w:rPr>
              <w:t>II. Kế hoạch dạy học</w:t>
            </w:r>
          </w:p>
        </w:tc>
      </w:tr>
      <w:tr w:rsidR="00A63699" w:rsidRPr="00A63699" w:rsidTr="00A63699">
        <w:trPr>
          <w:trHeight w:val="330"/>
        </w:trPr>
        <w:tc>
          <w:tcPr>
            <w:tcW w:w="4075" w:type="dxa"/>
            <w:gridSpan w:val="3"/>
            <w:tcBorders>
              <w:top w:val="nil"/>
              <w:left w:val="nil"/>
              <w:bottom w:val="nil"/>
              <w:right w:val="nil"/>
            </w:tcBorders>
            <w:shd w:val="clear" w:color="auto" w:fill="auto"/>
            <w:noWrap/>
            <w:vAlign w:val="bottom"/>
            <w:hideMark/>
          </w:tcPr>
          <w:p w:rsidR="00A63699" w:rsidRPr="004A4E07" w:rsidRDefault="00A63699" w:rsidP="00A63699">
            <w:pPr>
              <w:spacing w:after="0" w:line="240" w:lineRule="auto"/>
              <w:rPr>
                <w:rFonts w:ascii="Times New Roman" w:eastAsia="Times New Roman" w:hAnsi="Times New Roman" w:cs="Times New Roman"/>
                <w:b/>
                <w:sz w:val="26"/>
                <w:szCs w:val="26"/>
              </w:rPr>
            </w:pPr>
            <w:r w:rsidRPr="004A4E07">
              <w:rPr>
                <w:rFonts w:ascii="Times New Roman" w:eastAsia="Times New Roman" w:hAnsi="Times New Roman" w:cs="Times New Roman"/>
                <w:b/>
                <w:sz w:val="26"/>
                <w:szCs w:val="26"/>
              </w:rPr>
              <w:lastRenderedPageBreak/>
              <w:t>1. Phân phối chương tình</w:t>
            </w:r>
          </w:p>
        </w:tc>
        <w:tc>
          <w:tcPr>
            <w:tcW w:w="9680" w:type="dxa"/>
            <w:tcBorders>
              <w:top w:val="nil"/>
              <w:left w:val="nil"/>
              <w:bottom w:val="nil"/>
              <w:right w:val="nil"/>
            </w:tcBorders>
            <w:shd w:val="clear" w:color="auto" w:fill="auto"/>
            <w:noWrap/>
            <w:vAlign w:val="bottom"/>
            <w:hideMark/>
          </w:tcPr>
          <w:p w:rsidR="00A63699" w:rsidRPr="004A4E07" w:rsidRDefault="00A63699" w:rsidP="00A63699">
            <w:pPr>
              <w:spacing w:after="0" w:line="240" w:lineRule="auto"/>
              <w:rPr>
                <w:rFonts w:ascii="Times New Roman" w:eastAsia="Times New Roman" w:hAnsi="Times New Roman" w:cs="Times New Roman"/>
                <w:sz w:val="26"/>
                <w:szCs w:val="26"/>
              </w:rPr>
            </w:pPr>
          </w:p>
        </w:tc>
      </w:tr>
      <w:tr w:rsidR="004A4E07" w:rsidRPr="00A63699" w:rsidTr="00A63699">
        <w:trPr>
          <w:trHeight w:val="330"/>
        </w:trPr>
        <w:tc>
          <w:tcPr>
            <w:tcW w:w="13755" w:type="dxa"/>
            <w:gridSpan w:val="4"/>
            <w:tcBorders>
              <w:top w:val="nil"/>
              <w:left w:val="nil"/>
              <w:bottom w:val="nil"/>
              <w:right w:val="nil"/>
            </w:tcBorders>
            <w:shd w:val="clear" w:color="auto" w:fill="auto"/>
            <w:noWrap/>
            <w:vAlign w:val="bottom"/>
            <w:hideMark/>
          </w:tcPr>
          <w:p w:rsidR="004A4E07" w:rsidRPr="004A4E07" w:rsidRDefault="004A4E07" w:rsidP="004C2343">
            <w:pPr>
              <w:pStyle w:val="ListParagraph"/>
              <w:spacing w:after="0"/>
              <w:ind w:left="927"/>
              <w:jc w:val="center"/>
              <w:rPr>
                <w:rFonts w:ascii="Times New Roman" w:hAnsi="Times New Roman" w:cs="Times New Roman"/>
                <w:b/>
                <w:bCs/>
                <w:sz w:val="26"/>
                <w:szCs w:val="26"/>
              </w:rPr>
            </w:pPr>
            <w:r w:rsidRPr="004A4E07">
              <w:rPr>
                <w:rFonts w:ascii="Times New Roman" w:eastAsia="Times New Roman" w:hAnsi="Times New Roman" w:cs="Times New Roman"/>
                <w:b/>
                <w:bCs/>
                <w:sz w:val="26"/>
                <w:szCs w:val="26"/>
              </w:rPr>
              <w:t xml:space="preserve"> </w:t>
            </w:r>
            <w:r w:rsidRPr="004A4E07">
              <w:rPr>
                <w:rFonts w:ascii="Times New Roman" w:hAnsi="Times New Roman" w:cs="Times New Roman"/>
                <w:b/>
                <w:bCs/>
                <w:sz w:val="26"/>
                <w:szCs w:val="26"/>
              </w:rPr>
              <w:t>CẢ NĂM: 140 tiết/35 tuần</w:t>
            </w:r>
          </w:p>
          <w:p w:rsidR="004A4E07" w:rsidRPr="004A4E07" w:rsidRDefault="004A4E07" w:rsidP="004C2343">
            <w:pPr>
              <w:pStyle w:val="ListParagraph"/>
              <w:spacing w:after="0"/>
              <w:ind w:left="927"/>
              <w:jc w:val="center"/>
              <w:rPr>
                <w:rFonts w:ascii="Times New Roman" w:hAnsi="Times New Roman" w:cs="Times New Roman"/>
                <w:b/>
                <w:bCs/>
                <w:sz w:val="26"/>
                <w:szCs w:val="26"/>
              </w:rPr>
            </w:pPr>
            <w:r w:rsidRPr="004A4E07">
              <w:rPr>
                <w:rFonts w:ascii="Times New Roman" w:hAnsi="Times New Roman" w:cs="Times New Roman"/>
                <w:b/>
                <w:bCs/>
                <w:sz w:val="26"/>
                <w:szCs w:val="26"/>
              </w:rPr>
              <w:t>Học kỳ I : 4 tiết/ tuần x 18 tuần = 72 tiết;</w:t>
            </w:r>
          </w:p>
          <w:p w:rsidR="004A4E07" w:rsidRPr="004A4E07" w:rsidRDefault="004A4E07" w:rsidP="004C2343">
            <w:pPr>
              <w:pStyle w:val="ListParagraph"/>
              <w:spacing w:after="0"/>
              <w:ind w:left="927"/>
              <w:jc w:val="center"/>
              <w:rPr>
                <w:rFonts w:ascii="Times New Roman" w:hAnsi="Times New Roman" w:cs="Times New Roman"/>
                <w:b/>
                <w:bCs/>
                <w:sz w:val="26"/>
                <w:szCs w:val="26"/>
              </w:rPr>
            </w:pPr>
            <w:r w:rsidRPr="004A4E07">
              <w:rPr>
                <w:rFonts w:ascii="Times New Roman" w:hAnsi="Times New Roman" w:cs="Times New Roman"/>
                <w:b/>
                <w:bCs/>
                <w:sz w:val="26"/>
                <w:szCs w:val="26"/>
              </w:rPr>
              <w:t>Học kỳ II : 4 tiết/ tuần x 17 tuần = 68 tiết</w:t>
            </w:r>
          </w:p>
          <w:p w:rsidR="004A4E07" w:rsidRPr="004A4E07" w:rsidRDefault="004A4E07" w:rsidP="004C2343">
            <w:pPr>
              <w:pStyle w:val="ListParagraph"/>
              <w:spacing w:after="0"/>
              <w:ind w:left="927"/>
              <w:jc w:val="center"/>
              <w:rPr>
                <w:bCs/>
                <w:sz w:val="26"/>
                <w:szCs w:val="26"/>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5598"/>
              <w:gridCol w:w="4804"/>
            </w:tblGrid>
            <w:tr w:rsidR="004A4E07" w:rsidRPr="004A4E07" w:rsidTr="004A4E07">
              <w:trPr>
                <w:trHeight w:val="614"/>
              </w:trPr>
              <w:tc>
                <w:tcPr>
                  <w:tcW w:w="1053" w:type="pct"/>
                  <w:tcBorders>
                    <w:top w:val="single" w:sz="4" w:space="0" w:color="auto"/>
                    <w:left w:val="single" w:sz="4" w:space="0" w:color="auto"/>
                    <w:bottom w:val="single" w:sz="4" w:space="0" w:color="auto"/>
                    <w:right w:val="single" w:sz="4" w:space="0" w:color="auto"/>
                  </w:tcBorders>
                  <w:hideMark/>
                </w:tcPr>
                <w:p w:rsidR="004A4E07" w:rsidRPr="004A4E07" w:rsidRDefault="004A4E07" w:rsidP="004C2343">
                  <w:pPr>
                    <w:pStyle w:val="titbang"/>
                    <w:spacing w:before="0" w:after="0" w:line="240" w:lineRule="auto"/>
                    <w:rPr>
                      <w:rFonts w:ascii="Times New Roman" w:hAnsi="Times New Roman"/>
                      <w:i w:val="0"/>
                      <w:iCs/>
                      <w:sz w:val="26"/>
                      <w:szCs w:val="26"/>
                    </w:rPr>
                  </w:pPr>
                  <w:r w:rsidRPr="004A4E07">
                    <w:rPr>
                      <w:rFonts w:ascii="Times New Roman" w:hAnsi="Times New Roman"/>
                      <w:i w:val="0"/>
                      <w:iCs/>
                      <w:sz w:val="26"/>
                      <w:szCs w:val="26"/>
                    </w:rPr>
                    <w:t xml:space="preserve">Cả năm </w:t>
                  </w:r>
                </w:p>
                <w:p w:rsidR="004A4E07" w:rsidRPr="004A4E07" w:rsidRDefault="004A4E07" w:rsidP="004C2343">
                  <w:pPr>
                    <w:pStyle w:val="titbang"/>
                    <w:spacing w:before="0" w:after="0" w:line="240" w:lineRule="auto"/>
                    <w:rPr>
                      <w:rFonts w:ascii="Times New Roman" w:hAnsi="Times New Roman"/>
                      <w:i w:val="0"/>
                      <w:iCs/>
                      <w:sz w:val="26"/>
                      <w:szCs w:val="26"/>
                    </w:rPr>
                  </w:pPr>
                  <w:r w:rsidRPr="004A4E07">
                    <w:rPr>
                      <w:rFonts w:ascii="Times New Roman" w:hAnsi="Times New Roman"/>
                      <w:i w:val="0"/>
                      <w:iCs/>
                      <w:sz w:val="26"/>
                      <w:szCs w:val="26"/>
                    </w:rPr>
                    <w:t>140 tiết</w:t>
                  </w:r>
                </w:p>
              </w:tc>
              <w:tc>
                <w:tcPr>
                  <w:tcW w:w="2124" w:type="pct"/>
                  <w:tcBorders>
                    <w:top w:val="single" w:sz="4" w:space="0" w:color="auto"/>
                    <w:left w:val="single" w:sz="4" w:space="0" w:color="auto"/>
                    <w:bottom w:val="single" w:sz="4" w:space="0" w:color="auto"/>
                    <w:right w:val="single" w:sz="4" w:space="0" w:color="auto"/>
                  </w:tcBorders>
                  <w:hideMark/>
                </w:tcPr>
                <w:p w:rsidR="004A4E07" w:rsidRPr="004A4E07" w:rsidRDefault="004A4E07" w:rsidP="004C2343">
                  <w:pPr>
                    <w:pStyle w:val="titbang"/>
                    <w:spacing w:before="0" w:after="0" w:line="240" w:lineRule="auto"/>
                    <w:rPr>
                      <w:rFonts w:ascii="Times New Roman" w:hAnsi="Times New Roman"/>
                      <w:i w:val="0"/>
                      <w:iCs/>
                      <w:sz w:val="26"/>
                      <w:szCs w:val="26"/>
                    </w:rPr>
                  </w:pPr>
                  <w:r w:rsidRPr="004A4E07">
                    <w:rPr>
                      <w:rFonts w:ascii="Times New Roman" w:hAnsi="Times New Roman"/>
                      <w:i w:val="0"/>
                      <w:iCs/>
                      <w:sz w:val="26"/>
                      <w:szCs w:val="26"/>
                    </w:rPr>
                    <w:t>Số học, xác suất thống kê, HĐTHTN</w:t>
                  </w:r>
                </w:p>
                <w:p w:rsidR="004A4E07" w:rsidRPr="004A4E07" w:rsidRDefault="004A4E07" w:rsidP="004C2343">
                  <w:pPr>
                    <w:pStyle w:val="titbang"/>
                    <w:spacing w:before="0" w:after="0" w:line="240" w:lineRule="auto"/>
                    <w:rPr>
                      <w:rFonts w:ascii="Times New Roman" w:hAnsi="Times New Roman"/>
                      <w:i w:val="0"/>
                      <w:iCs/>
                      <w:sz w:val="26"/>
                      <w:szCs w:val="26"/>
                    </w:rPr>
                  </w:pPr>
                  <w:r w:rsidRPr="004A4E07">
                    <w:rPr>
                      <w:rFonts w:ascii="Times New Roman" w:hAnsi="Times New Roman"/>
                      <w:i w:val="0"/>
                      <w:iCs/>
                      <w:sz w:val="26"/>
                      <w:szCs w:val="26"/>
                    </w:rPr>
                    <w:t>97 tiết</w:t>
                  </w:r>
                </w:p>
              </w:tc>
              <w:tc>
                <w:tcPr>
                  <w:tcW w:w="1823" w:type="pct"/>
                  <w:tcBorders>
                    <w:top w:val="single" w:sz="4" w:space="0" w:color="auto"/>
                    <w:left w:val="single" w:sz="4" w:space="0" w:color="auto"/>
                    <w:bottom w:val="single" w:sz="4" w:space="0" w:color="auto"/>
                    <w:right w:val="single" w:sz="4" w:space="0" w:color="auto"/>
                  </w:tcBorders>
                  <w:hideMark/>
                </w:tcPr>
                <w:p w:rsidR="004A4E07" w:rsidRPr="004A4E07" w:rsidRDefault="004A4E07" w:rsidP="004C2343">
                  <w:pPr>
                    <w:pStyle w:val="titbang"/>
                    <w:spacing w:before="0" w:after="0" w:line="240" w:lineRule="auto"/>
                    <w:rPr>
                      <w:rFonts w:ascii="Times New Roman" w:hAnsi="Times New Roman"/>
                      <w:i w:val="0"/>
                      <w:iCs/>
                      <w:sz w:val="26"/>
                      <w:szCs w:val="26"/>
                    </w:rPr>
                  </w:pPr>
                  <w:r w:rsidRPr="004A4E07">
                    <w:rPr>
                      <w:rFonts w:ascii="Times New Roman" w:hAnsi="Times New Roman"/>
                      <w:i w:val="0"/>
                      <w:iCs/>
                      <w:sz w:val="26"/>
                      <w:szCs w:val="26"/>
                    </w:rPr>
                    <w:t>Hình học, HĐTHTN</w:t>
                  </w:r>
                </w:p>
                <w:p w:rsidR="004A4E07" w:rsidRPr="004A4E07" w:rsidRDefault="004A4E07" w:rsidP="004C2343">
                  <w:pPr>
                    <w:pStyle w:val="titbang"/>
                    <w:spacing w:before="0" w:after="0" w:line="240" w:lineRule="auto"/>
                    <w:rPr>
                      <w:rFonts w:ascii="Times New Roman" w:hAnsi="Times New Roman"/>
                      <w:i w:val="0"/>
                      <w:iCs/>
                      <w:sz w:val="26"/>
                      <w:szCs w:val="26"/>
                    </w:rPr>
                  </w:pPr>
                  <w:r w:rsidRPr="004A4E07">
                    <w:rPr>
                      <w:rFonts w:ascii="Times New Roman" w:hAnsi="Times New Roman"/>
                      <w:i w:val="0"/>
                      <w:iCs/>
                      <w:sz w:val="26"/>
                      <w:szCs w:val="26"/>
                    </w:rPr>
                    <w:t>43 tiết</w:t>
                  </w:r>
                </w:p>
              </w:tc>
            </w:tr>
            <w:tr w:rsidR="004A4E07" w:rsidRPr="004A4E07" w:rsidTr="004A4E07">
              <w:trPr>
                <w:trHeight w:val="1528"/>
              </w:trPr>
              <w:tc>
                <w:tcPr>
                  <w:tcW w:w="1053" w:type="pct"/>
                  <w:tcBorders>
                    <w:top w:val="single" w:sz="4" w:space="0" w:color="auto"/>
                    <w:left w:val="single" w:sz="4" w:space="0" w:color="auto"/>
                    <w:bottom w:val="single" w:sz="4" w:space="0" w:color="auto"/>
                    <w:right w:val="single" w:sz="4" w:space="0" w:color="auto"/>
                  </w:tcBorders>
                </w:tcPr>
                <w:p w:rsidR="004A4E07" w:rsidRPr="004A4E07" w:rsidRDefault="004A4E07" w:rsidP="004C2343">
                  <w:pPr>
                    <w:pStyle w:val="Noidungban"/>
                    <w:spacing w:before="0" w:after="0" w:line="240" w:lineRule="auto"/>
                    <w:jc w:val="center"/>
                    <w:rPr>
                      <w:rFonts w:ascii="Times New Roman" w:hAnsi="Times New Roman"/>
                      <w:sz w:val="26"/>
                      <w:szCs w:val="26"/>
                      <w:lang w:val="nb-NO"/>
                    </w:rPr>
                  </w:pPr>
                  <w:r w:rsidRPr="004A4E07">
                    <w:rPr>
                      <w:rFonts w:ascii="Times New Roman" w:hAnsi="Times New Roman"/>
                      <w:b/>
                      <w:sz w:val="26"/>
                      <w:szCs w:val="26"/>
                      <w:lang w:val="nb-NO"/>
                    </w:rPr>
                    <w:t>Học kì I</w:t>
                  </w:r>
                  <w:r w:rsidRPr="004A4E07">
                    <w:rPr>
                      <w:rFonts w:ascii="Times New Roman" w:hAnsi="Times New Roman"/>
                      <w:sz w:val="26"/>
                      <w:szCs w:val="26"/>
                      <w:lang w:val="nb-NO"/>
                    </w:rPr>
                    <w:t>:</w:t>
                  </w:r>
                </w:p>
                <w:p w:rsidR="004A4E07" w:rsidRPr="004A4E07" w:rsidRDefault="004A4E07" w:rsidP="004C2343">
                  <w:pPr>
                    <w:pStyle w:val="Noidungban"/>
                    <w:spacing w:before="0" w:after="0" w:line="240" w:lineRule="auto"/>
                    <w:jc w:val="center"/>
                    <w:rPr>
                      <w:rFonts w:ascii="Times New Roman" w:hAnsi="Times New Roman"/>
                      <w:sz w:val="26"/>
                      <w:szCs w:val="26"/>
                      <w:lang w:val="nb-NO"/>
                    </w:rPr>
                  </w:pPr>
                  <w:r w:rsidRPr="004A4E07">
                    <w:rPr>
                      <w:rFonts w:ascii="Times New Roman" w:hAnsi="Times New Roman"/>
                      <w:sz w:val="26"/>
                      <w:szCs w:val="26"/>
                      <w:lang w:val="nb-NO"/>
                    </w:rPr>
                    <w:t>18 tuần: 72 tiết</w:t>
                  </w:r>
                </w:p>
                <w:p w:rsidR="004A4E07" w:rsidRPr="004A4E07" w:rsidRDefault="004A4E07" w:rsidP="004C2343">
                  <w:pPr>
                    <w:pStyle w:val="Noidungban"/>
                    <w:spacing w:before="0" w:after="0" w:line="240" w:lineRule="auto"/>
                    <w:jc w:val="center"/>
                    <w:rPr>
                      <w:rFonts w:ascii="Times New Roman" w:hAnsi="Times New Roman"/>
                      <w:sz w:val="26"/>
                      <w:szCs w:val="26"/>
                      <w:lang w:val="nb-NO"/>
                    </w:rPr>
                  </w:pPr>
                </w:p>
              </w:tc>
              <w:tc>
                <w:tcPr>
                  <w:tcW w:w="2124" w:type="pct"/>
                  <w:tcBorders>
                    <w:top w:val="single" w:sz="4" w:space="0" w:color="auto"/>
                    <w:left w:val="single" w:sz="4" w:space="0" w:color="auto"/>
                    <w:bottom w:val="single" w:sz="4" w:space="0" w:color="auto"/>
                    <w:right w:val="single" w:sz="4" w:space="0" w:color="auto"/>
                  </w:tcBorders>
                </w:tcPr>
                <w:p w:rsidR="004A4E07" w:rsidRPr="004A4E07" w:rsidRDefault="004A4E07" w:rsidP="004C2343">
                  <w:pPr>
                    <w:pStyle w:val="Noidungban"/>
                    <w:spacing w:before="0" w:after="0" w:line="240" w:lineRule="auto"/>
                    <w:jc w:val="center"/>
                    <w:rPr>
                      <w:rFonts w:ascii="Times New Roman" w:hAnsi="Times New Roman"/>
                      <w:b/>
                      <w:sz w:val="26"/>
                      <w:szCs w:val="26"/>
                      <w:lang w:val="nb-NO"/>
                    </w:rPr>
                  </w:pPr>
                  <w:r w:rsidRPr="004A4E07">
                    <w:rPr>
                      <w:rFonts w:ascii="Times New Roman" w:hAnsi="Times New Roman"/>
                      <w:b/>
                      <w:sz w:val="26"/>
                      <w:szCs w:val="26"/>
                      <w:lang w:val="nb-NO"/>
                    </w:rPr>
                    <w:t>48 tiết</w:t>
                  </w:r>
                </w:p>
                <w:p w:rsidR="004A4E07" w:rsidRPr="004A4E07" w:rsidRDefault="004A4E07" w:rsidP="004C2343">
                  <w:pPr>
                    <w:pStyle w:val="Noidungban"/>
                    <w:spacing w:before="0" w:after="0" w:line="240" w:lineRule="auto"/>
                    <w:jc w:val="center"/>
                    <w:rPr>
                      <w:rFonts w:ascii="Times New Roman" w:hAnsi="Times New Roman"/>
                      <w:sz w:val="26"/>
                      <w:szCs w:val="26"/>
                      <w:lang w:val="nb-NO"/>
                    </w:rPr>
                  </w:pPr>
                  <w:r w:rsidRPr="004A4E07">
                    <w:rPr>
                      <w:rFonts w:ascii="Times New Roman" w:hAnsi="Times New Roman"/>
                      <w:sz w:val="26"/>
                      <w:szCs w:val="26"/>
                      <w:lang w:val="nb-NO"/>
                    </w:rPr>
                    <w:t>15 tuần đầu x 3 tiết = 45 tiết</w:t>
                  </w:r>
                </w:p>
                <w:p w:rsidR="004A4E07" w:rsidRPr="004A4E07" w:rsidRDefault="004A4E07" w:rsidP="004C2343">
                  <w:pPr>
                    <w:pStyle w:val="Noidungban"/>
                    <w:spacing w:before="0" w:after="0" w:line="240" w:lineRule="auto"/>
                    <w:jc w:val="center"/>
                    <w:rPr>
                      <w:rFonts w:ascii="Times New Roman" w:hAnsi="Times New Roman"/>
                      <w:sz w:val="26"/>
                      <w:szCs w:val="26"/>
                      <w:lang w:val="nb-NO"/>
                    </w:rPr>
                  </w:pPr>
                  <w:r w:rsidRPr="004A4E07">
                    <w:rPr>
                      <w:rFonts w:ascii="Times New Roman" w:hAnsi="Times New Roman"/>
                      <w:sz w:val="26"/>
                      <w:szCs w:val="26"/>
                      <w:lang w:val="nb-NO"/>
                    </w:rPr>
                    <w:t>3 tuần cuối x 1 tiết  = 3 tiết</w:t>
                  </w:r>
                </w:p>
                <w:p w:rsidR="004A4E07" w:rsidRPr="004A4E07" w:rsidRDefault="004A4E07" w:rsidP="004C2343">
                  <w:pPr>
                    <w:pStyle w:val="Noidungban"/>
                    <w:spacing w:before="0" w:after="0" w:line="240" w:lineRule="auto"/>
                    <w:jc w:val="center"/>
                    <w:rPr>
                      <w:rFonts w:ascii="Times New Roman" w:hAnsi="Times New Roman"/>
                      <w:sz w:val="26"/>
                      <w:szCs w:val="26"/>
                      <w:lang w:val="nb-NO"/>
                    </w:rPr>
                  </w:pPr>
                </w:p>
              </w:tc>
              <w:tc>
                <w:tcPr>
                  <w:tcW w:w="1823" w:type="pct"/>
                  <w:tcBorders>
                    <w:top w:val="single" w:sz="4" w:space="0" w:color="auto"/>
                    <w:left w:val="single" w:sz="4" w:space="0" w:color="auto"/>
                    <w:bottom w:val="single" w:sz="4" w:space="0" w:color="auto"/>
                    <w:right w:val="single" w:sz="4" w:space="0" w:color="auto"/>
                  </w:tcBorders>
                </w:tcPr>
                <w:p w:rsidR="004A4E07" w:rsidRPr="004A4E07" w:rsidRDefault="004A4E07" w:rsidP="004C2343">
                  <w:pPr>
                    <w:pStyle w:val="Noidungban"/>
                    <w:spacing w:before="0" w:after="0" w:line="240" w:lineRule="auto"/>
                    <w:jc w:val="center"/>
                    <w:rPr>
                      <w:rFonts w:ascii="Times New Roman" w:hAnsi="Times New Roman"/>
                      <w:b/>
                      <w:sz w:val="26"/>
                      <w:szCs w:val="26"/>
                      <w:lang w:val="nb-NO"/>
                    </w:rPr>
                  </w:pPr>
                  <w:r w:rsidRPr="004A4E07">
                    <w:rPr>
                      <w:rFonts w:ascii="Times New Roman" w:hAnsi="Times New Roman"/>
                      <w:b/>
                      <w:sz w:val="26"/>
                      <w:szCs w:val="26"/>
                      <w:lang w:val="nb-NO"/>
                    </w:rPr>
                    <w:t>24 tiết</w:t>
                  </w:r>
                </w:p>
                <w:p w:rsidR="004A4E07" w:rsidRPr="004A4E07" w:rsidRDefault="004A4E07" w:rsidP="004C2343">
                  <w:pPr>
                    <w:pStyle w:val="Noidungban"/>
                    <w:spacing w:before="0" w:after="0" w:line="240" w:lineRule="auto"/>
                    <w:jc w:val="center"/>
                    <w:rPr>
                      <w:rFonts w:ascii="Times New Roman" w:hAnsi="Times New Roman"/>
                      <w:sz w:val="26"/>
                      <w:szCs w:val="26"/>
                      <w:lang w:val="nb-NO"/>
                    </w:rPr>
                  </w:pPr>
                  <w:r w:rsidRPr="004A4E07">
                    <w:rPr>
                      <w:rFonts w:ascii="Times New Roman" w:hAnsi="Times New Roman"/>
                      <w:sz w:val="26"/>
                      <w:szCs w:val="26"/>
                      <w:lang w:val="nb-NO"/>
                    </w:rPr>
                    <w:t>15 tuần đầu x 1 tiết = 15 tiết</w:t>
                  </w:r>
                </w:p>
                <w:p w:rsidR="004A4E07" w:rsidRPr="004A4E07" w:rsidRDefault="004A4E07" w:rsidP="004C2343">
                  <w:pPr>
                    <w:pStyle w:val="Noidungban"/>
                    <w:spacing w:before="0" w:after="0" w:line="240" w:lineRule="auto"/>
                    <w:jc w:val="center"/>
                    <w:rPr>
                      <w:rFonts w:ascii="Times New Roman" w:hAnsi="Times New Roman"/>
                      <w:sz w:val="26"/>
                      <w:szCs w:val="26"/>
                      <w:lang w:val="nb-NO"/>
                    </w:rPr>
                  </w:pPr>
                  <w:r w:rsidRPr="004A4E07">
                    <w:rPr>
                      <w:rFonts w:ascii="Times New Roman" w:hAnsi="Times New Roman"/>
                      <w:sz w:val="26"/>
                      <w:szCs w:val="26"/>
                      <w:lang w:val="nb-NO"/>
                    </w:rPr>
                    <w:t>3 tuần cuối x 3 tiết  = 9 tiết</w:t>
                  </w:r>
                </w:p>
                <w:p w:rsidR="004A4E07" w:rsidRPr="004A4E07" w:rsidRDefault="004A4E07" w:rsidP="004C2343">
                  <w:pPr>
                    <w:pStyle w:val="Noidungban"/>
                    <w:spacing w:before="0" w:after="0" w:line="240" w:lineRule="auto"/>
                    <w:jc w:val="center"/>
                    <w:rPr>
                      <w:rFonts w:ascii="Times New Roman" w:hAnsi="Times New Roman"/>
                      <w:sz w:val="26"/>
                      <w:szCs w:val="26"/>
                      <w:lang w:val="nb-NO"/>
                    </w:rPr>
                  </w:pPr>
                </w:p>
              </w:tc>
            </w:tr>
            <w:tr w:rsidR="004A4E07" w:rsidRPr="004A4E07" w:rsidTr="004A4E07">
              <w:trPr>
                <w:trHeight w:val="1513"/>
              </w:trPr>
              <w:tc>
                <w:tcPr>
                  <w:tcW w:w="1053" w:type="pct"/>
                  <w:tcBorders>
                    <w:top w:val="single" w:sz="4" w:space="0" w:color="auto"/>
                    <w:left w:val="single" w:sz="4" w:space="0" w:color="auto"/>
                    <w:bottom w:val="single" w:sz="4" w:space="0" w:color="auto"/>
                    <w:right w:val="single" w:sz="4" w:space="0" w:color="auto"/>
                  </w:tcBorders>
                  <w:hideMark/>
                </w:tcPr>
                <w:p w:rsidR="004A4E07" w:rsidRPr="004A4E07" w:rsidRDefault="004A4E07" w:rsidP="004C2343">
                  <w:pPr>
                    <w:pStyle w:val="Noidungban"/>
                    <w:spacing w:before="0" w:after="0" w:line="240" w:lineRule="auto"/>
                    <w:jc w:val="center"/>
                    <w:rPr>
                      <w:rFonts w:ascii="Times New Roman" w:hAnsi="Times New Roman"/>
                      <w:b/>
                      <w:sz w:val="26"/>
                      <w:szCs w:val="26"/>
                      <w:lang w:val="nb-NO"/>
                    </w:rPr>
                  </w:pPr>
                  <w:r w:rsidRPr="004A4E07">
                    <w:rPr>
                      <w:rFonts w:ascii="Times New Roman" w:hAnsi="Times New Roman"/>
                      <w:b/>
                      <w:sz w:val="26"/>
                      <w:szCs w:val="26"/>
                      <w:lang w:val="nb-NO"/>
                    </w:rPr>
                    <w:t>Học kì II:</w:t>
                  </w:r>
                </w:p>
                <w:p w:rsidR="004A4E07" w:rsidRPr="004A4E07" w:rsidRDefault="004A4E07" w:rsidP="004C2343">
                  <w:pPr>
                    <w:pStyle w:val="Noidungban"/>
                    <w:spacing w:before="0" w:after="0" w:line="240" w:lineRule="auto"/>
                    <w:jc w:val="center"/>
                    <w:rPr>
                      <w:rFonts w:ascii="Times New Roman" w:hAnsi="Times New Roman"/>
                      <w:sz w:val="26"/>
                      <w:szCs w:val="26"/>
                      <w:lang w:val="nb-NO"/>
                    </w:rPr>
                  </w:pPr>
                  <w:r w:rsidRPr="004A4E07">
                    <w:rPr>
                      <w:rFonts w:ascii="Times New Roman" w:hAnsi="Times New Roman"/>
                      <w:sz w:val="26"/>
                      <w:szCs w:val="26"/>
                      <w:lang w:val="nb-NO"/>
                    </w:rPr>
                    <w:t>17 tuần: 68 tiết</w:t>
                  </w:r>
                </w:p>
              </w:tc>
              <w:tc>
                <w:tcPr>
                  <w:tcW w:w="2124" w:type="pct"/>
                  <w:tcBorders>
                    <w:top w:val="single" w:sz="4" w:space="0" w:color="auto"/>
                    <w:left w:val="single" w:sz="4" w:space="0" w:color="auto"/>
                    <w:bottom w:val="single" w:sz="4" w:space="0" w:color="auto"/>
                    <w:right w:val="single" w:sz="4" w:space="0" w:color="auto"/>
                  </w:tcBorders>
                  <w:hideMark/>
                </w:tcPr>
                <w:p w:rsidR="004A4E07" w:rsidRPr="004A4E07" w:rsidRDefault="004A4E07" w:rsidP="004C2343">
                  <w:pPr>
                    <w:pStyle w:val="Noidungban"/>
                    <w:spacing w:before="0" w:after="0" w:line="240" w:lineRule="auto"/>
                    <w:jc w:val="center"/>
                    <w:rPr>
                      <w:rFonts w:ascii="Times New Roman" w:hAnsi="Times New Roman"/>
                      <w:b/>
                      <w:sz w:val="26"/>
                      <w:szCs w:val="26"/>
                      <w:lang w:val="nb-NO"/>
                    </w:rPr>
                  </w:pPr>
                  <w:r w:rsidRPr="004A4E07">
                    <w:rPr>
                      <w:rFonts w:ascii="Times New Roman" w:hAnsi="Times New Roman"/>
                      <w:b/>
                      <w:sz w:val="26"/>
                      <w:szCs w:val="26"/>
                      <w:lang w:val="nb-NO"/>
                    </w:rPr>
                    <w:t>49 tiết</w:t>
                  </w:r>
                </w:p>
                <w:p w:rsidR="004A4E07" w:rsidRPr="004A4E07" w:rsidRDefault="004A4E07" w:rsidP="004C2343">
                  <w:pPr>
                    <w:pStyle w:val="Noidungban"/>
                    <w:spacing w:before="0" w:after="0" w:line="240" w:lineRule="auto"/>
                    <w:jc w:val="center"/>
                    <w:rPr>
                      <w:rFonts w:ascii="Times New Roman" w:hAnsi="Times New Roman"/>
                      <w:sz w:val="26"/>
                      <w:szCs w:val="26"/>
                      <w:lang w:val="nb-NO"/>
                    </w:rPr>
                  </w:pPr>
                  <w:r w:rsidRPr="004A4E07">
                    <w:rPr>
                      <w:rFonts w:ascii="Times New Roman" w:hAnsi="Times New Roman"/>
                      <w:sz w:val="26"/>
                      <w:szCs w:val="26"/>
                      <w:lang w:val="nb-NO"/>
                    </w:rPr>
                    <w:t>15 tuần đầu x 3 tiết = 45 tiết</w:t>
                  </w:r>
                </w:p>
                <w:p w:rsidR="004A4E07" w:rsidRPr="004A4E07" w:rsidRDefault="004A4E07" w:rsidP="004C2343">
                  <w:pPr>
                    <w:pStyle w:val="Noidungban"/>
                    <w:spacing w:before="0" w:after="0" w:line="240" w:lineRule="auto"/>
                    <w:jc w:val="center"/>
                    <w:rPr>
                      <w:rFonts w:ascii="Times New Roman" w:hAnsi="Times New Roman"/>
                      <w:sz w:val="26"/>
                      <w:szCs w:val="26"/>
                      <w:lang w:val="nb-NO"/>
                    </w:rPr>
                  </w:pPr>
                  <w:r w:rsidRPr="004A4E07">
                    <w:rPr>
                      <w:rFonts w:ascii="Times New Roman" w:hAnsi="Times New Roman"/>
                      <w:sz w:val="26"/>
                      <w:szCs w:val="26"/>
                      <w:lang w:val="nb-NO"/>
                    </w:rPr>
                    <w:t>2 tuần cuối x 2 tiết  = 4 tiết</w:t>
                  </w:r>
                </w:p>
              </w:tc>
              <w:tc>
                <w:tcPr>
                  <w:tcW w:w="1823" w:type="pct"/>
                  <w:tcBorders>
                    <w:top w:val="single" w:sz="4" w:space="0" w:color="auto"/>
                    <w:left w:val="single" w:sz="4" w:space="0" w:color="auto"/>
                    <w:bottom w:val="single" w:sz="4" w:space="0" w:color="auto"/>
                    <w:right w:val="single" w:sz="4" w:space="0" w:color="auto"/>
                  </w:tcBorders>
                </w:tcPr>
                <w:p w:rsidR="004A4E07" w:rsidRPr="004A4E07" w:rsidRDefault="004A4E07" w:rsidP="004C2343">
                  <w:pPr>
                    <w:pStyle w:val="Noidungban"/>
                    <w:spacing w:before="0" w:after="0" w:line="240" w:lineRule="auto"/>
                    <w:jc w:val="center"/>
                    <w:rPr>
                      <w:rFonts w:ascii="Times New Roman" w:hAnsi="Times New Roman"/>
                      <w:b/>
                      <w:sz w:val="26"/>
                      <w:szCs w:val="26"/>
                      <w:lang w:val="nb-NO"/>
                    </w:rPr>
                  </w:pPr>
                  <w:r w:rsidRPr="004A4E07">
                    <w:rPr>
                      <w:rFonts w:ascii="Times New Roman" w:hAnsi="Times New Roman"/>
                      <w:b/>
                      <w:sz w:val="26"/>
                      <w:szCs w:val="26"/>
                      <w:lang w:val="nb-NO"/>
                    </w:rPr>
                    <w:t xml:space="preserve">19 tiết </w:t>
                  </w:r>
                </w:p>
                <w:p w:rsidR="004A4E07" w:rsidRPr="004A4E07" w:rsidRDefault="004A4E07" w:rsidP="004C2343">
                  <w:pPr>
                    <w:pStyle w:val="Noidungban"/>
                    <w:spacing w:before="0" w:after="0" w:line="240" w:lineRule="auto"/>
                    <w:jc w:val="center"/>
                    <w:rPr>
                      <w:rFonts w:ascii="Times New Roman" w:hAnsi="Times New Roman"/>
                      <w:sz w:val="26"/>
                      <w:szCs w:val="26"/>
                      <w:lang w:val="nb-NO"/>
                    </w:rPr>
                  </w:pPr>
                  <w:r w:rsidRPr="004A4E07">
                    <w:rPr>
                      <w:rFonts w:ascii="Times New Roman" w:hAnsi="Times New Roman"/>
                      <w:sz w:val="26"/>
                      <w:szCs w:val="26"/>
                      <w:lang w:val="nb-NO"/>
                    </w:rPr>
                    <w:t>15 tuần đầu x 1 tiết = 15 tiết</w:t>
                  </w:r>
                </w:p>
                <w:p w:rsidR="004A4E07" w:rsidRPr="004A4E07" w:rsidRDefault="004A4E07" w:rsidP="004C2343">
                  <w:pPr>
                    <w:pStyle w:val="Noidungban"/>
                    <w:spacing w:before="0" w:after="0" w:line="240" w:lineRule="auto"/>
                    <w:jc w:val="center"/>
                    <w:rPr>
                      <w:rFonts w:ascii="Times New Roman" w:hAnsi="Times New Roman"/>
                      <w:sz w:val="26"/>
                      <w:szCs w:val="26"/>
                      <w:lang w:val="nb-NO"/>
                    </w:rPr>
                  </w:pPr>
                  <w:r w:rsidRPr="004A4E07">
                    <w:rPr>
                      <w:rFonts w:ascii="Times New Roman" w:hAnsi="Times New Roman"/>
                      <w:sz w:val="26"/>
                      <w:szCs w:val="26"/>
                      <w:lang w:val="nb-NO"/>
                    </w:rPr>
                    <w:t>2 tuần cuối x 2 tiết  = 4 tiết</w:t>
                  </w:r>
                </w:p>
                <w:p w:rsidR="004A4E07" w:rsidRPr="004A4E07" w:rsidRDefault="004A4E07" w:rsidP="004C2343">
                  <w:pPr>
                    <w:pStyle w:val="Noidungban"/>
                    <w:spacing w:before="0" w:after="0" w:line="240" w:lineRule="auto"/>
                    <w:jc w:val="center"/>
                    <w:rPr>
                      <w:rFonts w:ascii="Times New Roman" w:hAnsi="Times New Roman"/>
                      <w:sz w:val="26"/>
                      <w:szCs w:val="26"/>
                      <w:lang w:val="nb-NO"/>
                    </w:rPr>
                  </w:pPr>
                </w:p>
              </w:tc>
            </w:tr>
          </w:tbl>
          <w:p w:rsidR="004A4E07" w:rsidRPr="004A4E07" w:rsidRDefault="004A4E07" w:rsidP="004C2343">
            <w:pPr>
              <w:spacing w:after="0" w:line="240" w:lineRule="auto"/>
              <w:jc w:val="center"/>
              <w:rPr>
                <w:rFonts w:ascii="Times New Roman" w:eastAsia="Times New Roman" w:hAnsi="Times New Roman" w:cs="Times New Roman"/>
                <w:b/>
                <w:bCs/>
                <w:sz w:val="26"/>
                <w:szCs w:val="26"/>
              </w:rPr>
            </w:pPr>
          </w:p>
        </w:tc>
      </w:tr>
      <w:tr w:rsidR="004A4E07" w:rsidRPr="00A63699" w:rsidTr="00A63699">
        <w:trPr>
          <w:trHeight w:val="375"/>
        </w:trPr>
        <w:tc>
          <w:tcPr>
            <w:tcW w:w="2717" w:type="dxa"/>
            <w:gridSpan w:val="2"/>
            <w:tcBorders>
              <w:top w:val="nil"/>
              <w:left w:val="nil"/>
              <w:bottom w:val="nil"/>
              <w:right w:val="nil"/>
            </w:tcBorders>
            <w:shd w:val="clear" w:color="auto" w:fill="auto"/>
            <w:noWrap/>
            <w:vAlign w:val="bottom"/>
            <w:hideMark/>
          </w:tcPr>
          <w:p w:rsidR="004A4E07" w:rsidRPr="00A63699" w:rsidRDefault="004A4E07" w:rsidP="00A63699">
            <w:pPr>
              <w:spacing w:after="0" w:line="240" w:lineRule="auto"/>
              <w:rPr>
                <w:rFonts w:ascii="Times New Roman" w:eastAsia="Times New Roman" w:hAnsi="Times New Roman" w:cs="Times New Roman"/>
                <w:sz w:val="24"/>
                <w:szCs w:val="24"/>
              </w:rPr>
            </w:pPr>
          </w:p>
        </w:tc>
        <w:tc>
          <w:tcPr>
            <w:tcW w:w="1358" w:type="dxa"/>
            <w:tcBorders>
              <w:top w:val="nil"/>
              <w:left w:val="nil"/>
              <w:bottom w:val="nil"/>
              <w:right w:val="nil"/>
            </w:tcBorders>
            <w:shd w:val="clear" w:color="auto" w:fill="auto"/>
            <w:noWrap/>
            <w:vAlign w:val="bottom"/>
            <w:hideMark/>
          </w:tcPr>
          <w:p w:rsidR="004A4E07" w:rsidRPr="00A63699" w:rsidRDefault="004A4E07" w:rsidP="00A63699">
            <w:pPr>
              <w:spacing w:after="0" w:line="240" w:lineRule="auto"/>
              <w:rPr>
                <w:rFonts w:ascii="Times New Roman" w:eastAsia="Times New Roman" w:hAnsi="Times New Roman" w:cs="Times New Roman"/>
                <w:sz w:val="24"/>
                <w:szCs w:val="24"/>
              </w:rPr>
            </w:pPr>
          </w:p>
        </w:tc>
        <w:tc>
          <w:tcPr>
            <w:tcW w:w="9680" w:type="dxa"/>
            <w:tcBorders>
              <w:top w:val="nil"/>
              <w:left w:val="nil"/>
              <w:bottom w:val="nil"/>
              <w:right w:val="nil"/>
            </w:tcBorders>
            <w:shd w:val="clear" w:color="auto" w:fill="auto"/>
            <w:noWrap/>
            <w:vAlign w:val="bottom"/>
            <w:hideMark/>
          </w:tcPr>
          <w:p w:rsidR="004A4E07" w:rsidRPr="00602899" w:rsidRDefault="004A4E07" w:rsidP="00A63699">
            <w:pPr>
              <w:pStyle w:val="ListParagraph"/>
              <w:numPr>
                <w:ilvl w:val="0"/>
                <w:numId w:val="1"/>
              </w:numPr>
              <w:spacing w:after="0" w:line="240" w:lineRule="auto"/>
              <w:rPr>
                <w:rFonts w:ascii="Times New Roman" w:eastAsia="Times New Roman" w:hAnsi="Times New Roman" w:cs="Times New Roman"/>
                <w:b/>
                <w:bCs/>
                <w:sz w:val="24"/>
                <w:szCs w:val="24"/>
              </w:rPr>
            </w:pPr>
            <w:r w:rsidRPr="00602899">
              <w:rPr>
                <w:rFonts w:ascii="Times New Roman" w:eastAsia="Times New Roman" w:hAnsi="Times New Roman" w:cs="Times New Roman"/>
                <w:b/>
                <w:bCs/>
                <w:sz w:val="24"/>
                <w:szCs w:val="24"/>
              </w:rPr>
              <w:t>HỌC KỲ I</w:t>
            </w:r>
          </w:p>
        </w:tc>
      </w:tr>
    </w:tbl>
    <w:p w:rsidR="00E8321B" w:rsidRPr="00602899" w:rsidRDefault="00E8321B">
      <w:pPr>
        <w:rPr>
          <w:rFonts w:ascii="Times New Roman" w:hAnsi="Times New Roman" w:cs="Times New Roman"/>
          <w:sz w:val="24"/>
          <w:szCs w:val="24"/>
        </w:rPr>
      </w:pPr>
    </w:p>
    <w:tbl>
      <w:tblPr>
        <w:tblStyle w:val="TableGrid"/>
        <w:tblW w:w="13566" w:type="dxa"/>
        <w:tblInd w:w="-275" w:type="dxa"/>
        <w:tblLook w:val="04A0" w:firstRow="1" w:lastRow="0" w:firstColumn="1" w:lastColumn="0" w:noHBand="0" w:noVBand="1"/>
      </w:tblPr>
      <w:tblGrid>
        <w:gridCol w:w="764"/>
        <w:gridCol w:w="895"/>
        <w:gridCol w:w="2693"/>
        <w:gridCol w:w="709"/>
        <w:gridCol w:w="8505"/>
      </w:tblGrid>
      <w:tr w:rsidR="004C756E" w:rsidRPr="00602899" w:rsidTr="004C756E">
        <w:trPr>
          <w:trHeight w:val="720"/>
        </w:trPr>
        <w:tc>
          <w:tcPr>
            <w:tcW w:w="764" w:type="dxa"/>
            <w:vAlign w:val="center"/>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Tuần</w:t>
            </w:r>
          </w:p>
        </w:tc>
        <w:tc>
          <w:tcPr>
            <w:tcW w:w="895" w:type="dxa"/>
            <w:vAlign w:val="center"/>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Tiết</w:t>
            </w:r>
          </w:p>
        </w:tc>
        <w:tc>
          <w:tcPr>
            <w:tcW w:w="2693" w:type="dxa"/>
            <w:vAlign w:val="center"/>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Bài học</w:t>
            </w:r>
          </w:p>
        </w:tc>
        <w:tc>
          <w:tcPr>
            <w:tcW w:w="709" w:type="dxa"/>
            <w:vAlign w:val="center"/>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Số tiết</w:t>
            </w:r>
          </w:p>
        </w:tc>
        <w:tc>
          <w:tcPr>
            <w:tcW w:w="8505" w:type="dxa"/>
            <w:noWrap/>
            <w:vAlign w:val="center"/>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Yêu cầu cần đạt</w:t>
            </w: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 </w:t>
            </w: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PHẦN SỐ HỌC</w:t>
            </w: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 </w:t>
            </w: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CHƯƠNG I. TẬP HỢP SỐ TỰ NHIÊN</w:t>
            </w:r>
          </w:p>
        </w:tc>
      </w:tr>
      <w:tr w:rsidR="004C756E" w:rsidRPr="00602899" w:rsidTr="004C756E">
        <w:trPr>
          <w:trHeight w:val="106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1</w:t>
            </w:r>
            <w:r w:rsidRPr="00602899">
              <w:rPr>
                <w:rFonts w:ascii="Times New Roman" w:hAnsi="Times New Roman" w:cs="Times New Roman"/>
                <w:sz w:val="24"/>
                <w:szCs w:val="24"/>
              </w:rPr>
              <w:t>. Tập hợp</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 xml:space="preserve">Nhận biết tập hợp và các phần tử của nó, tập các số tự nhiên và tập các số tự nhiên khác 0. Biết mô tả một tập hợp (lấy ví dụ tập hợp). Sử dụng kí hiệu và cách diễn đạt toán học nhờ tập hợp. </w:t>
            </w:r>
          </w:p>
        </w:tc>
      </w:tr>
      <w:tr w:rsidR="004C756E" w:rsidRPr="00602899" w:rsidTr="004C756E">
        <w:trPr>
          <w:trHeight w:val="63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2</w:t>
            </w:r>
            <w:r w:rsidRPr="00602899">
              <w:rPr>
                <w:rFonts w:ascii="Times New Roman" w:hAnsi="Times New Roman" w:cs="Times New Roman"/>
                <w:sz w:val="24"/>
                <w:szCs w:val="24"/>
              </w:rPr>
              <w:t>. Cách ghi số tự nhiên</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 xml:space="preserve">Nhận biết giá trị các chữ số của một số tự nhiên viết trong hệ thập phân. Biểu diễn mỗi số tự nhiên thành tổng giá trị các chữ số của nó. Đọc và viết được số tự nhiên. </w:t>
            </w:r>
            <w:r w:rsidRPr="00602899">
              <w:rPr>
                <w:rFonts w:ascii="Times New Roman" w:hAnsi="Times New Roman" w:cs="Times New Roman"/>
                <w:sz w:val="24"/>
                <w:szCs w:val="24"/>
              </w:rPr>
              <w:lastRenderedPageBreak/>
              <w:t>Đọc và viết số La Mã từ 1 đến 30.</w:t>
            </w:r>
          </w:p>
        </w:tc>
      </w:tr>
      <w:tr w:rsidR="004C756E" w:rsidRPr="00602899" w:rsidTr="004C756E">
        <w:trPr>
          <w:trHeight w:val="94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3</w:t>
            </w:r>
            <w:r w:rsidRPr="00602899">
              <w:rPr>
                <w:rFonts w:ascii="Times New Roman" w:hAnsi="Times New Roman" w:cs="Times New Roman"/>
                <w:sz w:val="24"/>
                <w:szCs w:val="24"/>
              </w:rPr>
              <w:t>. Thứ tự trong tập hợp các số tự nhiên</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thứ tự của các số trong tập hợp số tự nhiên và mối liên hệ các điểm biểu diễn chúng trên tia số. So sánh hai số tự nhiên. Biết tìm số liền trước, liền sau, số tự nhiên liên tiếp. Biểu diễn được số tự nhiên cho trước trên tia số.</w:t>
            </w:r>
          </w:p>
        </w:tc>
      </w:tr>
      <w:tr w:rsidR="004C756E" w:rsidRPr="00602899" w:rsidTr="004C756E">
        <w:trPr>
          <w:trHeight w:val="630"/>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4</w:t>
            </w:r>
            <w:r w:rsidRPr="00602899">
              <w:rPr>
                <w:rFonts w:ascii="Times New Roman" w:hAnsi="Times New Roman" w:cs="Times New Roman"/>
                <w:sz w:val="24"/>
                <w:szCs w:val="24"/>
              </w:rPr>
              <w:t>. Phép cộng và phép trừ số tự nhiên</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Thực hiện phép cộng, phép trừ hai số tự nhiên. Áp dụng các tính chất của phép cộng để tính nhẩm, tính hợp lý. Giải quyết một số vấn đề thực tiễn gắn với việc thực hiện phép cộng, phép trừ.</w:t>
            </w:r>
          </w:p>
        </w:tc>
      </w:tr>
      <w:tr w:rsidR="004C756E" w:rsidRPr="00602899" w:rsidTr="004C756E">
        <w:trPr>
          <w:trHeight w:val="70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5</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 xml:space="preserve">Bài 5. </w:t>
            </w:r>
            <w:r w:rsidRPr="00602899">
              <w:rPr>
                <w:rFonts w:ascii="Times New Roman" w:hAnsi="Times New Roman" w:cs="Times New Roman"/>
                <w:sz w:val="24"/>
                <w:szCs w:val="24"/>
              </w:rPr>
              <w:t>Phép nhân và phép chia số tự nhiên</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Thực hiện phép nhân hai số tự nhiên. Thực hiện phép chia hai số tự nhiên (chia hết, chia có dư). Áp dụng các tính chất của phép nhân và phép chia trong tính toán (tính nhẩm, tính hợp lý). Giải quyết một số vấn đề thực tiễn gắn với việc thực hiện phép nhân, phép chia số tự nhiên.</w:t>
            </w:r>
          </w:p>
        </w:tc>
      </w:tr>
      <w:tr w:rsidR="004C756E" w:rsidRPr="00602899" w:rsidTr="004C756E">
        <w:trPr>
          <w:trHeight w:val="70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6</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109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7</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Luyện tập chung</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Làm các bài tập về tập hợp. Thực hiện phép cộng, trừ, nhân, chia hai số tự nhiên. Áp dụng các tính chất của phép cộng, phép nhân để tính nhẩm, tính hợp lý. Giải quyết một số vấn đề thực tiễn gắn với việc thực hiện phép cộng, trừ, nhân, chia số tự nhiên.</w:t>
            </w:r>
          </w:p>
        </w:tc>
      </w:tr>
      <w:tr w:rsidR="004C756E" w:rsidRPr="00602899" w:rsidTr="004C756E">
        <w:trPr>
          <w:trHeight w:val="82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8</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6</w:t>
            </w:r>
            <w:r w:rsidRPr="00602899">
              <w:rPr>
                <w:rFonts w:ascii="Times New Roman" w:hAnsi="Times New Roman" w:cs="Times New Roman"/>
                <w:sz w:val="24"/>
                <w:szCs w:val="24"/>
              </w:rPr>
              <w:t>. Luỹ thừa với số mũ tự nhiên</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được biểu thức lũy thừa, cơ số, số mũ. Viết được tích của các thừa số bằng nhau dưới dạng một lũy thừa. Tính được lũy thừa có giá trị không quá lớn, tính thành thạo 11 số chính phương đầu tiên. Biết nhân, chia hai lũy thừa cùng cơ số với số mũ tự nhiên. Giải quyết một số vấn đề thực tiễn gắn với việc thực hiện phép tính lũy thừa với số mũ tự nhiên.</w:t>
            </w:r>
          </w:p>
        </w:tc>
      </w:tr>
      <w:tr w:rsidR="004C756E" w:rsidRPr="00602899" w:rsidTr="004C756E">
        <w:trPr>
          <w:trHeight w:val="82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9</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630"/>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10</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7</w:t>
            </w:r>
            <w:r w:rsidRPr="00602899">
              <w:rPr>
                <w:rFonts w:ascii="Times New Roman" w:hAnsi="Times New Roman" w:cs="Times New Roman"/>
                <w:sz w:val="24"/>
                <w:szCs w:val="24"/>
              </w:rPr>
              <w:t>. Thứ tự thực hiện các phép tính</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thứ tự thực hiện các phép tính, quy tắc về thứ tự thực hiện phép tính. Biết tính giá trị của một biểu thức số, biểu thức chữ bằng cách vận dụng quy tắc về thứ tự thực hiện phép tính.</w:t>
            </w:r>
          </w:p>
        </w:tc>
      </w:tr>
      <w:tr w:rsidR="004C756E" w:rsidRPr="00602899" w:rsidTr="004C756E">
        <w:trPr>
          <w:trHeight w:val="94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11</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Luyện tập chung</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kiến thức về thực hiện các phép tính về lũy thừa với số mũ tự nhiên. Tính giá trị của một biểu thức. Giải quyết một số vấn đề thực tiễn liên quan đến lũy thừa với số mũ tự nhiên và tính giá trị của biểu thức</w:t>
            </w:r>
          </w:p>
        </w:tc>
      </w:tr>
      <w:tr w:rsidR="004C756E" w:rsidRPr="00602899" w:rsidTr="004C756E">
        <w:trPr>
          <w:trHeight w:val="63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12</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chương I</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các kiến thức của chương I: Tập hợp số tự nhiên. Làm bài tập về tập hợp, cộng trừ, nhân, chia hai số tự nhiên, lũy thừa với số mũ tự nhiên. Giải quyết một số vấn đề thực tiễn có liên quan.</w:t>
            </w: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lastRenderedPageBreak/>
              <w:t> </w:t>
            </w: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CHƯƠNG II. TÍNH CHIA HẾT TRONG TẬP SỐ TỰ NHIÊN</w:t>
            </w:r>
          </w:p>
        </w:tc>
      </w:tr>
      <w:tr w:rsidR="004C756E" w:rsidRPr="00602899" w:rsidTr="004C756E">
        <w:trPr>
          <w:trHeight w:val="31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5</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13</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8</w:t>
            </w:r>
            <w:r w:rsidRPr="00602899">
              <w:rPr>
                <w:rFonts w:ascii="Times New Roman" w:hAnsi="Times New Roman" w:cs="Times New Roman"/>
                <w:sz w:val="24"/>
                <w:szCs w:val="24"/>
              </w:rPr>
              <w:t>. Quan hệ chia hết và tính chất</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quan hệ chia hết, khái niệm ước và bội. Biết tìm các ước và bội của một số tự nhiên. Nhận biết tính chia hết của một tổng cho một số.</w:t>
            </w: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14</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52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15</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9</w:t>
            </w:r>
            <w:r w:rsidRPr="00602899">
              <w:rPr>
                <w:rFonts w:ascii="Times New Roman" w:hAnsi="Times New Roman" w:cs="Times New Roman"/>
                <w:sz w:val="24"/>
                <w:szCs w:val="24"/>
              </w:rPr>
              <w:t>. Dấu hiệu chia hết</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dấu hiệu chia hết cho 2; 5; 9; 3. Vận dụng được dấu hiệu chia hết cho 2, 5; 9; 3 để xác định một số có chia hết cho 2; 5; 9; 3 hay không. Biết tìm số chia hết cho 2; 5; 9; 3.</w:t>
            </w:r>
          </w:p>
        </w:tc>
      </w:tr>
      <w:tr w:rsidR="004C756E" w:rsidRPr="00602899" w:rsidTr="004C756E">
        <w:trPr>
          <w:trHeight w:val="31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6</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16</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17</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10</w:t>
            </w:r>
            <w:r w:rsidRPr="00602899">
              <w:rPr>
                <w:rFonts w:ascii="Times New Roman" w:hAnsi="Times New Roman" w:cs="Times New Roman"/>
                <w:sz w:val="24"/>
                <w:szCs w:val="24"/>
              </w:rPr>
              <w:t xml:space="preserve">. Số nguyên tố </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khái niệm số nguyên tố và hợp số. Biết phân tích một số tự nhiên lớn hơn 1 ra thừa số nguyên tố trong những trường hợp đơn giản.</w:t>
            </w: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18</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780"/>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7</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19</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Luyện tập chung</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kiến thức về chia hết, ước và bội. Nhận biết số nguyên tố hợp số. Phân tích một số tự nhiên ra thừa số nguyên tố. Giải quyết một số vấn đề thực tiễn có liên quan.</w:t>
            </w:r>
          </w:p>
        </w:tc>
      </w:tr>
      <w:tr w:rsidR="004C756E" w:rsidRPr="00602899" w:rsidTr="004C756E">
        <w:trPr>
          <w:trHeight w:val="51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20</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11</w:t>
            </w:r>
            <w:r w:rsidRPr="00602899">
              <w:rPr>
                <w:rFonts w:ascii="Times New Roman" w:hAnsi="Times New Roman" w:cs="Times New Roman"/>
                <w:sz w:val="24"/>
                <w:szCs w:val="24"/>
              </w:rPr>
              <w:t>. Ước chung. Ước chung lớn nhất</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Xác định ước chung, ước chung lớn nhất của hai hoặc ba số tự nhiên đã cho. Nhận biết phân số tối giản. Biết rút gọn phân số đến phân số tối giản. Giải quyết một số vẫn đề thực tiễn có liên quan đến ước chung, ước chung lớn nhất.</w:t>
            </w:r>
          </w:p>
        </w:tc>
      </w:tr>
      <w:tr w:rsidR="004C756E" w:rsidRPr="00602899" w:rsidTr="004C756E">
        <w:trPr>
          <w:trHeight w:val="51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21</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8</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22</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12</w:t>
            </w:r>
            <w:r w:rsidRPr="00602899">
              <w:rPr>
                <w:rFonts w:ascii="Times New Roman" w:hAnsi="Times New Roman" w:cs="Times New Roman"/>
                <w:sz w:val="24"/>
                <w:szCs w:val="24"/>
              </w:rPr>
              <w:t>. Bội chung. Bội chung nhỏ nhất</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Tìm bội chung, bội chung nhỏ nhất của hai hoặc ba số tự nhiên. Sử dụng bội chung nhỏ nhất để quy đồng mẫu các phân số và cộng, trừ phân số. Giải quyết một số vấn đề thực tiễn có liên quan đến bội chung. Bội chung nhỏ nhất.</w:t>
            </w:r>
          </w:p>
        </w:tc>
      </w:tr>
      <w:tr w:rsidR="004C756E" w:rsidRPr="00602899" w:rsidTr="004C756E">
        <w:trPr>
          <w:trHeight w:val="70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23</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63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24</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Luyện tập chung</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 xml:space="preserve">Củng cố kiến thức về ước chung, ước chung lớn nhất, bội chung, bội chung nhỏ nhất. Giải quyết một số vấn đề thực tiễn có liên quan. </w:t>
            </w:r>
          </w:p>
        </w:tc>
      </w:tr>
      <w:tr w:rsidR="004C756E" w:rsidRPr="00602899" w:rsidTr="004C756E">
        <w:trPr>
          <w:trHeight w:val="67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9</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25</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GIỮA KÌ I</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các kiến thức của chương I và chương II. Vận dụng vào việc giải quyết một số vấn đề thực tiễn có liên quan đến kiến thức của chương I và chương II.</w:t>
            </w:r>
          </w:p>
        </w:tc>
      </w:tr>
      <w:tr w:rsidR="004C756E" w:rsidRPr="00602899" w:rsidTr="004C756E">
        <w:trPr>
          <w:trHeight w:val="37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26</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KIỂM TRA GIỮA KÌ I (Cả Số và Hình)</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Kiểm tra kiến thức học sinh giữa học kỳ I (cả phần số học và hình học).</w:t>
            </w: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27</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630"/>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10</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28</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chương II</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các kiến thức của chương II: Tính chia hết trên tập hợp số tự nhiên. Vận dụng vào việc giải quyết một số vấn đề thực tiễn có liên quan đến chia hết.</w:t>
            </w:r>
          </w:p>
        </w:tc>
      </w:tr>
      <w:tr w:rsidR="004C756E" w:rsidRPr="00602899" w:rsidTr="004C756E">
        <w:trPr>
          <w:trHeight w:val="94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29</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TRẢ BÀI KIỂM TRA GIỮA KỲ I (Cả số và hình)</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noWrap/>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Học sinh nhận ra những sai lầm mà mình mắc phải khi làm bài và rút kinh  nghiệm</w:t>
            </w: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 </w:t>
            </w: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CHƯƠNG III. SỐ NGUYÊN</w:t>
            </w:r>
          </w:p>
        </w:tc>
      </w:tr>
      <w:tr w:rsidR="004C756E" w:rsidRPr="00602899" w:rsidTr="004C756E">
        <w:trPr>
          <w:trHeight w:val="54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lastRenderedPageBreak/>
              <w:t>10</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30</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13</w:t>
            </w:r>
            <w:r w:rsidRPr="00602899">
              <w:rPr>
                <w:rFonts w:ascii="Times New Roman" w:hAnsi="Times New Roman" w:cs="Times New Roman"/>
                <w:sz w:val="24"/>
                <w:szCs w:val="24"/>
              </w:rPr>
              <w:t>. Tập hợp các số nguyên</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đọc và viết số nguyên, tập hợp các số nguyên. Nhận biết ý nghĩa của số nguyên âm trong một số tình huống thực tế. Biết biểu diễn số nguyên trên trục số. Biết so sánh hai số nguyên.</w:t>
            </w:r>
          </w:p>
        </w:tc>
      </w:tr>
      <w:tr w:rsidR="004C756E" w:rsidRPr="00602899" w:rsidTr="004C756E">
        <w:trPr>
          <w:trHeight w:val="450"/>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11</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31</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32</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14</w:t>
            </w:r>
            <w:r w:rsidRPr="00602899">
              <w:rPr>
                <w:rFonts w:ascii="Times New Roman" w:hAnsi="Times New Roman" w:cs="Times New Roman"/>
                <w:sz w:val="24"/>
                <w:szCs w:val="24"/>
              </w:rPr>
              <w:t>. Phép cộng và phép trừ số nguyên</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số đối của một số nguyên. Thực hiện được phép cộng, trừ hai số nguyên. Vận dụng các tính chất của phép cộng để tính nhẩm, tính hợp lý. Giải toán thực tiễn liên quan đến phép cộng, phép trừ số nguyên.</w:t>
            </w: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33</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12</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34</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35</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15</w:t>
            </w:r>
            <w:r w:rsidRPr="00602899">
              <w:rPr>
                <w:rFonts w:ascii="Times New Roman" w:hAnsi="Times New Roman" w:cs="Times New Roman"/>
                <w:sz w:val="24"/>
                <w:szCs w:val="24"/>
              </w:rPr>
              <w:t>. Quy tắc dấu ngoặc</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và áp dụng quy tắc dấu ngoặc trong tính toán, nhất là để tính nhẩm hay tính hợp lý.</w:t>
            </w: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36</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Luyện tập chung</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các kiến thức về tập hợp số nguyên, phép cộng và trừ soó nguyên, quy tắc dấu ngoặc. Vận dụng vào giải toán thực tiễn có liên quan.</w:t>
            </w:r>
          </w:p>
        </w:tc>
      </w:tr>
      <w:tr w:rsidR="004C756E" w:rsidRPr="00602899" w:rsidTr="004C756E">
        <w:trPr>
          <w:trHeight w:val="31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13</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37</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49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38</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16</w:t>
            </w:r>
            <w:r w:rsidRPr="00602899">
              <w:rPr>
                <w:rFonts w:ascii="Times New Roman" w:hAnsi="Times New Roman" w:cs="Times New Roman"/>
                <w:sz w:val="24"/>
                <w:szCs w:val="24"/>
              </w:rPr>
              <w:t>. Phép nhân số nguyên</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Thực hiện phép nhân hai số nguyên. Vận dụng các tính chất của phép nhân để tính nhẩm, tính hợp lý. Giải toán thực tiễn có liên quan đến phép cộng, trừ, phép nhân số nguyên.</w:t>
            </w:r>
          </w:p>
        </w:tc>
      </w:tr>
      <w:tr w:rsidR="004C756E" w:rsidRPr="00602899" w:rsidTr="004C756E">
        <w:trPr>
          <w:trHeight w:val="49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39</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94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14</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40</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17</w:t>
            </w:r>
            <w:r w:rsidRPr="00602899">
              <w:rPr>
                <w:rFonts w:ascii="Times New Roman" w:hAnsi="Times New Roman" w:cs="Times New Roman"/>
                <w:sz w:val="24"/>
                <w:szCs w:val="24"/>
              </w:rPr>
              <w:t>. Ước và bội của một số nguyên</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Thực hiện phép chia hết đối với số nguyên. Nhận biết quan hệ chia hết trong tập hợp số nguyên. Nhận biết, tìm ước và bội của số nguyên, tìm ước chung của hai số nguyên cho trước. Giải toán thực tiễn có liên quan đến ước, bội của số nguyên.</w:t>
            </w:r>
          </w:p>
        </w:tc>
      </w:tr>
      <w:tr w:rsidR="004C756E" w:rsidRPr="00602899" w:rsidTr="004C756E">
        <w:trPr>
          <w:trHeight w:val="67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41</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Luyện tập chung</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các kiến thức về phép nhân số nguyên, ước bội của số nguyên. Giải các bài toán thực tiễn có liên quan.</w:t>
            </w:r>
          </w:p>
        </w:tc>
      </w:tr>
      <w:tr w:rsidR="004C756E" w:rsidRPr="00602899" w:rsidTr="004C756E">
        <w:trPr>
          <w:trHeight w:val="63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42</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chương III</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các kiến thức của chương III: Số nguyên. Thành thạo giải toán về cộng, trừ, nhân, chia số nguyên, ước bội của số nguyên. Giải các bài toán thực tiễn có liên quan đến số nguyên.</w:t>
            </w:r>
          </w:p>
        </w:tc>
      </w:tr>
      <w:tr w:rsidR="004C756E" w:rsidRPr="00602899" w:rsidTr="004C756E">
        <w:trPr>
          <w:trHeight w:val="37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15</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43</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HỌC KÌ I</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các kiến thức của chương I, II, III. Làm các bài tập có liên quan, đặc biệt là giải các bài toán thực tiễn.</w:t>
            </w: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44</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7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45</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KIỂM TRA HỌC KÌ I (Cả số và Hình)</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noWrap/>
            <w:hideMark/>
          </w:tcPr>
          <w:p w:rsidR="004C756E" w:rsidRPr="001D7919" w:rsidRDefault="001D7919">
            <w:pPr>
              <w:rPr>
                <w:rFonts w:ascii="Times New Roman" w:hAnsi="Times New Roman" w:cs="Times New Roman"/>
                <w:sz w:val="24"/>
                <w:szCs w:val="24"/>
              </w:rPr>
            </w:pPr>
            <w:r w:rsidRPr="001D7919">
              <w:rPr>
                <w:rFonts w:ascii="Times New Roman" w:hAnsi="Times New Roman" w:cs="Times New Roman"/>
                <w:bCs/>
                <w:sz w:val="24"/>
                <w:szCs w:val="24"/>
              </w:rPr>
              <w:t>+ Kiểm tra khoảng 20% kiến thức của nửa đầu học kỳ 1 và khoảng 80% kiến thức của nửa cuối học kỳ I (Cả phần số học và hình học).</w:t>
            </w: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16</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46</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 </w:t>
            </w: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HOẠT ĐỘNG THỰC HÀNH TRẢI NGHIỆM</w:t>
            </w:r>
          </w:p>
        </w:tc>
      </w:tr>
      <w:tr w:rsidR="004C756E" w:rsidRPr="00602899" w:rsidTr="004C756E">
        <w:trPr>
          <w:trHeight w:val="63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17</w:t>
            </w:r>
          </w:p>
        </w:tc>
        <w:tc>
          <w:tcPr>
            <w:tcW w:w="895" w:type="dxa"/>
            <w:hideMark/>
          </w:tcPr>
          <w:p w:rsidR="004C756E" w:rsidRPr="00602899" w:rsidRDefault="004C756E" w:rsidP="00602899">
            <w:pPr>
              <w:rPr>
                <w:rFonts w:ascii="Times New Roman" w:hAnsi="Times New Roman" w:cs="Times New Roman"/>
                <w:sz w:val="24"/>
                <w:szCs w:val="24"/>
              </w:rPr>
            </w:pPr>
            <w:r>
              <w:rPr>
                <w:rFonts w:ascii="Times New Roman" w:hAnsi="Times New Roman" w:cs="Times New Roman"/>
                <w:sz w:val="24"/>
                <w:szCs w:val="24"/>
              </w:rPr>
              <w:t>47</w:t>
            </w:r>
          </w:p>
        </w:tc>
        <w:tc>
          <w:tcPr>
            <w:tcW w:w="2693"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Sử dụng máy tính cầm tay</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cấu tạo của máy tính cầm tay (các phím bấm, tính năng của máy tính cầm tay). Biết sử dụng máy tính cầm tay để thực hành các phép tính đã học với số tự nhiên, số nguyên, số thập phân.</w:t>
            </w:r>
          </w:p>
        </w:tc>
      </w:tr>
      <w:tr w:rsidR="004C756E" w:rsidRPr="00602899" w:rsidTr="004C756E">
        <w:trPr>
          <w:trHeight w:val="70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lastRenderedPageBreak/>
              <w:t>18</w:t>
            </w:r>
          </w:p>
        </w:tc>
        <w:tc>
          <w:tcPr>
            <w:tcW w:w="895" w:type="dxa"/>
            <w:hideMark/>
          </w:tcPr>
          <w:p w:rsidR="004C756E" w:rsidRPr="00602899" w:rsidRDefault="004C756E" w:rsidP="00602899">
            <w:pPr>
              <w:rPr>
                <w:rFonts w:ascii="Times New Roman" w:hAnsi="Times New Roman" w:cs="Times New Roman"/>
                <w:sz w:val="24"/>
                <w:szCs w:val="24"/>
              </w:rPr>
            </w:pPr>
            <w:r>
              <w:rPr>
                <w:rFonts w:ascii="Times New Roman" w:hAnsi="Times New Roman" w:cs="Times New Roman"/>
                <w:sz w:val="24"/>
                <w:szCs w:val="24"/>
              </w:rPr>
              <w:t>48</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TRẢ BÀI KIỂM TRA HỌC KỲ I (Cả số và hình)</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noWrap/>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Học sinh nhận ra những sai lầm mà mình mắc phải khi làm bài và rút kinh  nghiệm</w:t>
            </w:r>
          </w:p>
        </w:tc>
      </w:tr>
      <w:tr w:rsidR="004C756E" w:rsidRPr="00602899" w:rsidTr="004C756E">
        <w:trPr>
          <w:trHeight w:val="255"/>
        </w:trPr>
        <w:tc>
          <w:tcPr>
            <w:tcW w:w="764" w:type="dxa"/>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 </w:t>
            </w:r>
          </w:p>
        </w:tc>
        <w:tc>
          <w:tcPr>
            <w:tcW w:w="2693"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 </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 </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 </w:t>
            </w:r>
          </w:p>
        </w:tc>
      </w:tr>
      <w:tr w:rsidR="004C756E" w:rsidRPr="00602899" w:rsidTr="004C756E">
        <w:trPr>
          <w:trHeight w:val="315"/>
        </w:trPr>
        <w:tc>
          <w:tcPr>
            <w:tcW w:w="764" w:type="dxa"/>
            <w:hideMark/>
          </w:tcPr>
          <w:p w:rsidR="004C756E" w:rsidRPr="00602899" w:rsidRDefault="004C756E">
            <w:pPr>
              <w:rPr>
                <w:rFonts w:ascii="Times New Roman" w:hAnsi="Times New Roman" w:cs="Times New Roman"/>
                <w:sz w:val="24"/>
                <w:szCs w:val="24"/>
              </w:rPr>
            </w:pP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PHẦN HÌNH HỌC TRỰC QUAN</w:t>
            </w: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Tuần</w:t>
            </w: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CHƯƠNG IV. MỘT SỐ HÌNH PHẲNG TRONG THỰC TIỄN</w:t>
            </w:r>
          </w:p>
        </w:tc>
      </w:tr>
      <w:tr w:rsidR="004C756E" w:rsidRPr="00602899" w:rsidTr="004C756E">
        <w:trPr>
          <w:trHeight w:val="45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18</w:t>
            </w:r>
            <w:r w:rsidRPr="00602899">
              <w:rPr>
                <w:rFonts w:ascii="Times New Roman" w:hAnsi="Times New Roman" w:cs="Times New Roman"/>
                <w:sz w:val="24"/>
                <w:szCs w:val="24"/>
              </w:rPr>
              <w:t>. Hình tam giác đều. Hình vuông. Hình lục giác đều</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dạng các hình tam giác đều, hình vuông, hình lục giác đều. Mô tả một số yếu tố cơ bản của tam giác đều, hình vuông, hình lục giác đều. Biết vẽ tam giác đều, hình vuông bằng dụng cụ học tập. Tạo lập được lục giác đều thông qua việc lắp ghép các tam giác đều.</w:t>
            </w:r>
          </w:p>
        </w:tc>
      </w:tr>
      <w:tr w:rsidR="004C756E" w:rsidRPr="00602899" w:rsidTr="004C756E">
        <w:trPr>
          <w:trHeight w:val="45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45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19</w:t>
            </w:r>
            <w:r w:rsidRPr="00602899">
              <w:rPr>
                <w:rFonts w:ascii="Times New Roman" w:hAnsi="Times New Roman" w:cs="Times New Roman"/>
                <w:sz w:val="24"/>
                <w:szCs w:val="24"/>
              </w:rPr>
              <w:t>. Hình chữ nhật. Hình thoi. Hình bình hành. Hình thang cân</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w:t>
            </w:r>
          </w:p>
        </w:tc>
        <w:tc>
          <w:tcPr>
            <w:tcW w:w="8505"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Mô tả một số yếu tố cơ bản (cạnh, đỉnh, góc, đường chéo) của hình chữ nhật, hình thoi, hình bình hành, hình thang cân. Biết vẽ hình chữ nhật, hình thoi, hình bình hành, hình thang cân bằng các dụng cụ học tập.</w:t>
            </w: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5</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5</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6</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6</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7</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7</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63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8</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8</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GIỮA KỲ I</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Ôn tập, củng cố các kiến thức về một số hình học phẳng. Biết tính tính chu vi, tính diện tích của hình chữ nhật, hình thoi, hình bình hành, hình thang cân. Giải quyết một số vấn đề thực tiễn có liên quan.</w:t>
            </w:r>
          </w:p>
        </w:tc>
      </w:tr>
      <w:tr w:rsidR="004C756E" w:rsidRPr="00602899" w:rsidTr="004C756E">
        <w:trPr>
          <w:trHeight w:val="51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9</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9</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20</w:t>
            </w:r>
            <w:r w:rsidRPr="00602899">
              <w:rPr>
                <w:rFonts w:ascii="Times New Roman" w:hAnsi="Times New Roman" w:cs="Times New Roman"/>
                <w:sz w:val="24"/>
                <w:szCs w:val="24"/>
              </w:rPr>
              <w:t>. Chu vi và diện tích của một số tứ giác đã học</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Nhớ được công thức tính chu vi, diện tích của một số hình tứ giác đã học. Giải quyết được một số vấn đề thực tiễn gắn với việc tính chu vi, tính diện tích của hình chữ nhật, hình thoi, hình bình hành, hình thang cân.</w:t>
            </w:r>
          </w:p>
        </w:tc>
      </w:tr>
      <w:tr w:rsidR="004C756E" w:rsidRPr="00602899" w:rsidTr="004C756E">
        <w:trPr>
          <w:trHeight w:val="51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10</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10</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81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11</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11</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Luyện tập chung</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Ôn tập, củng cố các kiến thức về một số hình học phẳng. Biết tính tính chu vi, tính diện tích của hình chữ nhật, hình thoi, hình bình hành, hình thang cân. Giải quyết một số vấn đề thực tiễn có liên quan.</w:t>
            </w:r>
          </w:p>
        </w:tc>
      </w:tr>
      <w:tr w:rsidR="004C756E" w:rsidRPr="00602899" w:rsidTr="004C756E">
        <w:trPr>
          <w:trHeight w:val="63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12</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12</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chương IV</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Ôn tập, củng cố các kiến thức về một số hình học phẳng. Biết tính tính chu vi, tính diện tích của hình chữ nhật, hình thoi, hình bình hành, hình thang cân. Giải quyết một số vấn đề thực tiễn có liên quan.</w:t>
            </w: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 </w:t>
            </w: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CHƯƠNG V. TÍNH ĐỐI XỨNG CỦA HÌNH PHẲNG TRONG TỰ NHIÊN</w:t>
            </w:r>
          </w:p>
        </w:tc>
      </w:tr>
      <w:tr w:rsidR="004C756E" w:rsidRPr="00602899" w:rsidTr="004C756E">
        <w:trPr>
          <w:trHeight w:val="36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13</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13</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21</w:t>
            </w:r>
            <w:r w:rsidRPr="00602899">
              <w:rPr>
                <w:rFonts w:ascii="Times New Roman" w:hAnsi="Times New Roman" w:cs="Times New Roman"/>
                <w:sz w:val="24"/>
                <w:szCs w:val="24"/>
              </w:rPr>
              <w:t>. Hình có trục đối xứng</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hình có trục đối xứng. Nhận biết trục đối xứng của một hình trên giấy bằng cách gấp đôi tờ giấy. Biết gấp giấy để cắt chữ hoặc một số hình đơn giản.</w:t>
            </w:r>
          </w:p>
        </w:tc>
      </w:tr>
      <w:tr w:rsidR="004C756E" w:rsidRPr="00602899" w:rsidTr="004C756E">
        <w:trPr>
          <w:trHeight w:val="36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14</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14</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52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lastRenderedPageBreak/>
              <w:t>15</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15</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22</w:t>
            </w:r>
            <w:r w:rsidRPr="00602899">
              <w:rPr>
                <w:rFonts w:ascii="Times New Roman" w:hAnsi="Times New Roman" w:cs="Times New Roman"/>
                <w:sz w:val="24"/>
                <w:szCs w:val="24"/>
              </w:rPr>
              <w:t>. Hình có tâm đối xứng</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hình có tâm đối xứng. Nhận biết tâm đối xứng của một số hình đơn giản. Biết gấp giấy để cắt được một số hoa văn trang trí hoặc một số hình có tâm đối xứng đơn giản.</w:t>
            </w:r>
          </w:p>
        </w:tc>
      </w:tr>
      <w:tr w:rsidR="004C756E" w:rsidRPr="00602899" w:rsidTr="004C756E">
        <w:trPr>
          <w:trHeight w:val="31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16</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16</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84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17</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CUỐI KỲ I</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Ôn tập, củng cố khắc sâu các kiến thức của học kỳ I: Một số hình học phẳng trong thực tiễn; Tính đối xứng của hình học phẳng trong tự nhiên. Vận dụng giải các bài toán thực tiễn có liên quan.</w:t>
            </w:r>
          </w:p>
        </w:tc>
      </w:tr>
      <w:tr w:rsidR="004C756E" w:rsidRPr="00602899" w:rsidTr="004C756E">
        <w:trPr>
          <w:trHeight w:val="37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18</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Luyện tập chung</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Ôn tập, củng cố khắc sâu các kiến thức của chương V: Một số hình học phẳng trong thực tiễn. Vận dụng giải các bài toán thực tiễn có liên quan.</w:t>
            </w:r>
          </w:p>
        </w:tc>
      </w:tr>
      <w:tr w:rsidR="004C756E" w:rsidRPr="00602899" w:rsidTr="004C756E">
        <w:trPr>
          <w:trHeight w:val="37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17</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19</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69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20</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chương V</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Ôn tập, củng cố khắc sâu các kiến thức của chương V: Một số hình học phẳng trong thực tiễn. Vận dụng giải các bài toán thực tiễn có liên quan.</w:t>
            </w: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 </w:t>
            </w: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HOẠT ĐỘNG THỰC HÀNH TRẢI NGHIỆM</w:t>
            </w:r>
          </w:p>
        </w:tc>
      </w:tr>
      <w:tr w:rsidR="004C756E" w:rsidRPr="00602899" w:rsidTr="004C756E">
        <w:trPr>
          <w:trHeight w:val="52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17</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21</w:t>
            </w:r>
          </w:p>
        </w:tc>
        <w:tc>
          <w:tcPr>
            <w:tcW w:w="2693"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Tấm thiệp và phòng học của em</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Ứng dụng các kiến thức đã học về hình học phẳng trong thực tiễn vào giải quyết một số tình huống trong cuộc sống như mĩ thuật, thủ công (làm thiệp chúc mừng), xác định phòng học đạt mức chuẩn về ánh sáng, …</w:t>
            </w:r>
          </w:p>
        </w:tc>
      </w:tr>
      <w:tr w:rsidR="004C756E" w:rsidRPr="00602899" w:rsidTr="004C756E">
        <w:trPr>
          <w:trHeight w:val="52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18</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22</w:t>
            </w:r>
          </w:p>
        </w:tc>
        <w:tc>
          <w:tcPr>
            <w:tcW w:w="2693" w:type="dxa"/>
            <w:vMerge/>
            <w:hideMark/>
          </w:tcPr>
          <w:p w:rsidR="004C756E" w:rsidRPr="00602899" w:rsidRDefault="004C756E">
            <w:pPr>
              <w:rPr>
                <w:rFonts w:ascii="Times New Roman" w:hAnsi="Times New Roman" w:cs="Times New Roman"/>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69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23</w:t>
            </w:r>
          </w:p>
        </w:tc>
        <w:tc>
          <w:tcPr>
            <w:tcW w:w="2693"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Vẽ hình đơn giản với phần mềm GeoGebra</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Default="004C756E">
            <w:pPr>
              <w:rPr>
                <w:rFonts w:ascii="Times New Roman" w:hAnsi="Times New Roman" w:cs="Times New Roman"/>
                <w:sz w:val="24"/>
                <w:szCs w:val="24"/>
              </w:rPr>
            </w:pPr>
            <w:r w:rsidRPr="00602899">
              <w:rPr>
                <w:rFonts w:ascii="Times New Roman" w:hAnsi="Times New Roman" w:cs="Times New Roman"/>
                <w:sz w:val="24"/>
                <w:szCs w:val="24"/>
              </w:rPr>
              <w:t xml:space="preserve">Hiểu được tính năng của các hộp công cụ trên giao diện của phần mềm GeoGebra. Sử dụng phần mềm GeoGebra để vẽ các hình đơn giản như điểm, đoạn thẳng, </w:t>
            </w:r>
            <w:proofErr w:type="gramStart"/>
            <w:r w:rsidRPr="00602899">
              <w:rPr>
                <w:rFonts w:ascii="Times New Roman" w:hAnsi="Times New Roman" w:cs="Times New Roman"/>
                <w:sz w:val="24"/>
                <w:szCs w:val="24"/>
              </w:rPr>
              <w:t>góc, …đến</w:t>
            </w:r>
            <w:proofErr w:type="gramEnd"/>
            <w:r w:rsidRPr="00602899">
              <w:rPr>
                <w:rFonts w:ascii="Times New Roman" w:hAnsi="Times New Roman" w:cs="Times New Roman"/>
                <w:sz w:val="24"/>
                <w:szCs w:val="24"/>
              </w:rPr>
              <w:t xml:space="preserve"> các hình đẹp như tam giác đều, hình chữ nhật, hình vuông, hình tròn, … và đặc biệt là các hình có tính chất đối xứng.</w:t>
            </w:r>
          </w:p>
          <w:p w:rsidR="004C756E" w:rsidRDefault="004C756E">
            <w:pPr>
              <w:rPr>
                <w:rFonts w:ascii="Times New Roman" w:hAnsi="Times New Roman" w:cs="Times New Roman"/>
                <w:sz w:val="24"/>
                <w:szCs w:val="24"/>
              </w:rPr>
            </w:pPr>
          </w:p>
          <w:p w:rsidR="004C756E" w:rsidRDefault="004C756E">
            <w:pPr>
              <w:rPr>
                <w:rFonts w:ascii="Times New Roman" w:hAnsi="Times New Roman" w:cs="Times New Roman"/>
                <w:sz w:val="24"/>
                <w:szCs w:val="24"/>
              </w:rPr>
            </w:pPr>
          </w:p>
          <w:p w:rsidR="004C756E" w:rsidRDefault="004C756E">
            <w:pPr>
              <w:rPr>
                <w:rFonts w:ascii="Times New Roman" w:hAnsi="Times New Roman" w:cs="Times New Roman"/>
                <w:sz w:val="24"/>
                <w:szCs w:val="24"/>
              </w:rPr>
            </w:pPr>
          </w:p>
          <w:p w:rsidR="004C756E" w:rsidRDefault="004C756E">
            <w:pPr>
              <w:rPr>
                <w:rFonts w:ascii="Times New Roman" w:hAnsi="Times New Roman" w:cs="Times New Roman"/>
                <w:sz w:val="24"/>
                <w:szCs w:val="24"/>
              </w:rPr>
            </w:pPr>
          </w:p>
          <w:p w:rsidR="004C756E" w:rsidRDefault="004C756E">
            <w:pPr>
              <w:rPr>
                <w:rFonts w:ascii="Times New Roman" w:hAnsi="Times New Roman" w:cs="Times New Roman"/>
                <w:sz w:val="24"/>
                <w:szCs w:val="24"/>
              </w:rPr>
            </w:pPr>
          </w:p>
          <w:p w:rsidR="004C756E" w:rsidRPr="00602899" w:rsidRDefault="004C756E">
            <w:pPr>
              <w:rPr>
                <w:rFonts w:ascii="Times New Roman" w:hAnsi="Times New Roman" w:cs="Times New Roman"/>
                <w:sz w:val="24"/>
                <w:szCs w:val="24"/>
              </w:rPr>
            </w:pPr>
          </w:p>
        </w:tc>
      </w:tr>
      <w:tr w:rsidR="004C756E" w:rsidRPr="00602899" w:rsidTr="004C756E">
        <w:trPr>
          <w:trHeight w:val="67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24</w:t>
            </w:r>
          </w:p>
        </w:tc>
        <w:tc>
          <w:tcPr>
            <w:tcW w:w="2693" w:type="dxa"/>
            <w:vMerge/>
            <w:hideMark/>
          </w:tcPr>
          <w:p w:rsidR="004C756E" w:rsidRPr="00602899" w:rsidRDefault="004C756E">
            <w:pPr>
              <w:rPr>
                <w:rFonts w:ascii="Times New Roman" w:hAnsi="Times New Roman" w:cs="Times New Roman"/>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30"/>
        </w:trPr>
        <w:tc>
          <w:tcPr>
            <w:tcW w:w="764" w:type="dxa"/>
            <w:hideMark/>
          </w:tcPr>
          <w:p w:rsidR="004C756E" w:rsidRPr="00602899" w:rsidRDefault="004C756E">
            <w:pPr>
              <w:rPr>
                <w:rFonts w:ascii="Times New Roman" w:hAnsi="Times New Roman" w:cs="Times New Roman"/>
                <w:sz w:val="24"/>
                <w:szCs w:val="24"/>
              </w:rPr>
            </w:pP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 xml:space="preserve">B. HỌC KỲ II </w:t>
            </w:r>
            <w:r>
              <w:rPr>
                <w:rFonts w:ascii="Times New Roman" w:hAnsi="Times New Roman" w:cs="Times New Roman"/>
                <w:b/>
                <w:bCs/>
                <w:sz w:val="24"/>
                <w:szCs w:val="24"/>
              </w:rPr>
              <w:t xml:space="preserve">   </w:t>
            </w:r>
            <w:r w:rsidRPr="00602899">
              <w:rPr>
                <w:rFonts w:ascii="Times New Roman" w:hAnsi="Times New Roman" w:cs="Times New Roman"/>
                <w:b/>
                <w:bCs/>
                <w:sz w:val="24"/>
                <w:szCs w:val="24"/>
              </w:rPr>
              <w:t>(17 tuần x 4 tiết = 68 tiết)</w:t>
            </w:r>
          </w:p>
        </w:tc>
      </w:tr>
      <w:tr w:rsidR="004C756E" w:rsidRPr="00602899" w:rsidTr="004C756E">
        <w:trPr>
          <w:trHeight w:val="720"/>
        </w:trPr>
        <w:tc>
          <w:tcPr>
            <w:tcW w:w="764" w:type="dxa"/>
            <w:vAlign w:val="center"/>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Tuần</w:t>
            </w:r>
          </w:p>
        </w:tc>
        <w:tc>
          <w:tcPr>
            <w:tcW w:w="895" w:type="dxa"/>
            <w:vAlign w:val="center"/>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Tiết</w:t>
            </w:r>
          </w:p>
        </w:tc>
        <w:tc>
          <w:tcPr>
            <w:tcW w:w="2693" w:type="dxa"/>
            <w:vAlign w:val="center"/>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Bài học</w:t>
            </w:r>
          </w:p>
        </w:tc>
        <w:tc>
          <w:tcPr>
            <w:tcW w:w="709" w:type="dxa"/>
            <w:vAlign w:val="center"/>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Số tiết</w:t>
            </w:r>
          </w:p>
        </w:tc>
        <w:tc>
          <w:tcPr>
            <w:tcW w:w="8505" w:type="dxa"/>
            <w:noWrap/>
            <w:vAlign w:val="center"/>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Yêu cầu cần đạt</w:t>
            </w:r>
          </w:p>
        </w:tc>
      </w:tr>
      <w:tr w:rsidR="004C756E" w:rsidRPr="00602899" w:rsidTr="004C756E">
        <w:trPr>
          <w:trHeight w:val="315"/>
        </w:trPr>
        <w:tc>
          <w:tcPr>
            <w:tcW w:w="764" w:type="dxa"/>
            <w:hideMark/>
          </w:tcPr>
          <w:p w:rsidR="004C756E" w:rsidRPr="00602899" w:rsidRDefault="004C756E" w:rsidP="004C756E">
            <w:pPr>
              <w:jc w:val="center"/>
              <w:rPr>
                <w:rFonts w:ascii="Times New Roman" w:hAnsi="Times New Roman" w:cs="Times New Roman"/>
                <w:sz w:val="24"/>
                <w:szCs w:val="24"/>
              </w:rPr>
            </w:pP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PHẦN SỐ HỌC</w:t>
            </w:r>
          </w:p>
        </w:tc>
      </w:tr>
      <w:tr w:rsidR="004C756E" w:rsidRPr="00602899" w:rsidTr="004C756E">
        <w:trPr>
          <w:trHeight w:val="315"/>
        </w:trPr>
        <w:tc>
          <w:tcPr>
            <w:tcW w:w="764" w:type="dxa"/>
            <w:hideMark/>
          </w:tcPr>
          <w:p w:rsidR="004C756E" w:rsidRPr="00602899" w:rsidRDefault="004C756E" w:rsidP="004C756E">
            <w:pPr>
              <w:jc w:val="center"/>
              <w:rPr>
                <w:rFonts w:ascii="Times New Roman" w:hAnsi="Times New Roman" w:cs="Times New Roman"/>
                <w:sz w:val="24"/>
                <w:szCs w:val="24"/>
              </w:rPr>
            </w:pP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CHƯƠNG VI. PHÂN SỐ</w:t>
            </w:r>
          </w:p>
        </w:tc>
      </w:tr>
      <w:tr w:rsidR="004C756E" w:rsidRPr="00602899" w:rsidTr="004C756E">
        <w:trPr>
          <w:trHeight w:val="570"/>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lastRenderedPageBreak/>
              <w:t>19</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49</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23</w:t>
            </w:r>
            <w:r w:rsidRPr="00602899">
              <w:rPr>
                <w:rFonts w:ascii="Times New Roman" w:hAnsi="Times New Roman" w:cs="Times New Roman"/>
                <w:sz w:val="24"/>
                <w:szCs w:val="24"/>
              </w:rPr>
              <w:t xml:space="preserve">. Mở rộng phân số. Phân số bằng nhau </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phân số với tử và mẫu là các số nguyên. Nhận biết hai phân số bằng nhau, quy tắc bằng nhau của hai phân số. Nêu và áp dụng tính chất bằng nhau của hai phân số. Biết rút gọn phân số. Vận dụng giải bài toán thực tế có liên quan.</w:t>
            </w:r>
          </w:p>
        </w:tc>
      </w:tr>
      <w:tr w:rsidR="004C756E" w:rsidRPr="00602899" w:rsidTr="004C756E">
        <w:trPr>
          <w:trHeight w:val="57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50</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51</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24</w:t>
            </w:r>
            <w:r w:rsidRPr="00602899">
              <w:rPr>
                <w:rFonts w:ascii="Times New Roman" w:hAnsi="Times New Roman" w:cs="Times New Roman"/>
                <w:sz w:val="24"/>
                <w:szCs w:val="24"/>
              </w:rPr>
              <w:t xml:space="preserve">. So sánh phân số. Hỗn số dương </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Biết quy đồng mẫu nhiều phân số, so sánh phân số (cũng mẫu, không cùng mẫu). Nhận biết hỗn số dương. Vận dụng giải các bài toán thực tiễn có liên quan.</w:t>
            </w:r>
          </w:p>
        </w:tc>
      </w:tr>
      <w:tr w:rsidR="004C756E" w:rsidRPr="00602899" w:rsidTr="004C756E">
        <w:trPr>
          <w:trHeight w:val="31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20</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52</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53</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 xml:space="preserve">Luyện tập chung  </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luyện tập về phân số, phân số bằng nhau, so sánh phân số. Vận dụng giải các bài toán thực tiễn có liên quan.</w:t>
            </w:r>
          </w:p>
        </w:tc>
      </w:tr>
      <w:tr w:rsidR="004C756E" w:rsidRPr="00602899" w:rsidTr="004C756E">
        <w:trPr>
          <w:trHeight w:val="58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54</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 xml:space="preserve">Bài 25. </w:t>
            </w:r>
            <w:r w:rsidRPr="00602899">
              <w:rPr>
                <w:rFonts w:ascii="Times New Roman" w:hAnsi="Times New Roman" w:cs="Times New Roman"/>
                <w:sz w:val="24"/>
                <w:szCs w:val="24"/>
              </w:rPr>
              <w:t>Phép cộng và phép trừ phân số</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Thực hiện phép cộng, trừ phân số. Vận dụng các tính chất của phép cộng, quy tắc dấu ngơặc trong tính toán. Nhận biết số đối của môt phân số, biết tìm số đối của một phân số. Giải bài toán thực tiễn có liên quan.</w:t>
            </w:r>
          </w:p>
        </w:tc>
      </w:tr>
      <w:tr w:rsidR="004C756E" w:rsidRPr="00602899" w:rsidTr="004C756E">
        <w:trPr>
          <w:trHeight w:val="510"/>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21</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55</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3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56</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26</w:t>
            </w:r>
            <w:r w:rsidRPr="00602899">
              <w:rPr>
                <w:rFonts w:ascii="Times New Roman" w:hAnsi="Times New Roman" w:cs="Times New Roman"/>
                <w:sz w:val="24"/>
                <w:szCs w:val="24"/>
              </w:rPr>
              <w:t>. Phép nhân và phép chia phân số</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phân số nghịch đảo của một phân số khác 0. Biết nhân, chia phân số. Vận dụng tính chất phân phối của phép nhân đối với phép cộng trong tính toán.</w:t>
            </w:r>
          </w:p>
        </w:tc>
      </w:tr>
      <w:tr w:rsidR="004C756E" w:rsidRPr="00602899" w:rsidTr="004C756E">
        <w:trPr>
          <w:trHeight w:val="33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57</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43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22</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58</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 xml:space="preserve">Bài 27. </w:t>
            </w:r>
            <w:r w:rsidRPr="00602899">
              <w:rPr>
                <w:rFonts w:ascii="Times New Roman" w:hAnsi="Times New Roman" w:cs="Times New Roman"/>
                <w:sz w:val="24"/>
                <w:szCs w:val="24"/>
              </w:rPr>
              <w:t>Hai bài toán về phân số</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Nhớ quy tắc và biết tìm giá trị phân số của một số cho trước. Tìm một số biết giá trị phân số của nó. Giải quyết một số vấn đề thực tiễn gắn với hai bài toán về phân số.</w:t>
            </w:r>
          </w:p>
        </w:tc>
      </w:tr>
      <w:tr w:rsidR="004C756E" w:rsidRPr="00602899" w:rsidTr="004C756E">
        <w:trPr>
          <w:trHeight w:val="43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59</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69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60</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Luyện tập chung</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luyện tập các phép toán cộng, trừ, nhân, chia phân số. Giải hai bài toán về phân số. Vận dụng giải một số bài toán thực tiễn có liên quan.</w:t>
            </w:r>
          </w:p>
        </w:tc>
      </w:tr>
      <w:tr w:rsidR="004C756E" w:rsidRPr="00602899" w:rsidTr="004C756E">
        <w:trPr>
          <w:trHeight w:val="63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23</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61</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chương VI</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các kiến thức của chương IV: Phân số. Giải hai bài toán về phân số. Vận dụng giải một số bài toán thực tiễn có liên quan.</w:t>
            </w: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 </w:t>
            </w: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CHƯƠNG VII. SỐ THẬP PHÂN</w:t>
            </w:r>
          </w:p>
        </w:tc>
      </w:tr>
      <w:tr w:rsidR="004C756E" w:rsidRPr="00602899" w:rsidTr="004C756E">
        <w:trPr>
          <w:trHeight w:val="94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23</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62</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28</w:t>
            </w:r>
            <w:r w:rsidRPr="00602899">
              <w:rPr>
                <w:rFonts w:ascii="Times New Roman" w:hAnsi="Times New Roman" w:cs="Times New Roman"/>
                <w:sz w:val="24"/>
                <w:szCs w:val="24"/>
              </w:rPr>
              <w:t>. Số thập phân</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số thập phân âm, số đối của một số thập phân. Biết viết phân số thập phân dưới dạng số thập phân và ngược lại. Biết so sánh hai số thập phân. Sử dụng số thập phân trong một số tình huống thực tiễn.</w:t>
            </w: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63</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29</w:t>
            </w:r>
            <w:r w:rsidRPr="00602899">
              <w:rPr>
                <w:rFonts w:ascii="Times New Roman" w:hAnsi="Times New Roman" w:cs="Times New Roman"/>
                <w:sz w:val="24"/>
                <w:szCs w:val="24"/>
              </w:rPr>
              <w:t xml:space="preserve"> Tính toán với số thập phân </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Thực hiên phép tính cộng, trừ, nhân, chia số thập phân. Vận dụng các tính chất của phép tính, quy tắc dấu ngoặc trong tính toán số thập phân. Giải quyết một số bài toán thực tiễn gắn với các phép tính về số thập phân.</w:t>
            </w:r>
          </w:p>
        </w:tc>
      </w:tr>
      <w:tr w:rsidR="004C756E" w:rsidRPr="00602899" w:rsidTr="004C756E">
        <w:trPr>
          <w:trHeight w:val="31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24</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64</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65</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66</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630"/>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lastRenderedPageBreak/>
              <w:t>25</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67</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30</w:t>
            </w:r>
            <w:r w:rsidRPr="00602899">
              <w:rPr>
                <w:rFonts w:ascii="Times New Roman" w:hAnsi="Times New Roman" w:cs="Times New Roman"/>
                <w:sz w:val="24"/>
                <w:szCs w:val="24"/>
              </w:rPr>
              <w:t>. Làm tròn và ước lượng</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Biết làm tròn số thập phân đến một hàng đã chọn. Ước lượng kết quả của phép đo, phép tính để đoán nhận tính hợp lí của kết quả đó. Vận dụng làm tròn số thập phân trong một số tình huống thực tiễn.</w:t>
            </w:r>
          </w:p>
        </w:tc>
      </w:tr>
      <w:tr w:rsidR="004C756E" w:rsidRPr="00602899" w:rsidTr="004C756E">
        <w:trPr>
          <w:trHeight w:val="64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68</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31</w:t>
            </w:r>
            <w:r w:rsidRPr="00602899">
              <w:rPr>
                <w:rFonts w:ascii="Times New Roman" w:hAnsi="Times New Roman" w:cs="Times New Roman"/>
                <w:sz w:val="24"/>
                <w:szCs w:val="24"/>
              </w:rPr>
              <w:t>. Một số bài toán về tỉ số và tỉ số phần trăm</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Biết tính tỉ số hay tỉ số phần trăm của hai số, hai đại lượng (cùng loại, cùng đơn vị đo). Tính giá trị phần trăm của một số cho trước. Tìm một số khi biết giá trị phần trăm của số đó. Giải quyết một số vấn đề thực tiễn liên quan đến tỉ số, tỉ số phần trăm.</w:t>
            </w:r>
          </w:p>
        </w:tc>
      </w:tr>
      <w:tr w:rsidR="004C756E" w:rsidRPr="00602899" w:rsidTr="004C756E">
        <w:trPr>
          <w:trHeight w:val="64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69</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70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26</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70</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GIỮA KỲ II</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Ôn tập các kiến thức cơ bản đã học từ đầu kì II. Vận dụng kiến thức của phân số để tính toán, tính nhanh. Giải quyết mộ số vấn đề thực tiễn có liên quan</w:t>
            </w: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71</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KIỂM TRA GIỮA KÌ II (Cả số và hình)</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noWrap/>
            <w:hideMark/>
          </w:tcPr>
          <w:p w:rsidR="001D7919" w:rsidRPr="001D7919" w:rsidRDefault="001D7919" w:rsidP="001D7919">
            <w:pPr>
              <w:pStyle w:val="NoSpacing"/>
              <w:rPr>
                <w:bCs/>
                <w:sz w:val="24"/>
                <w:szCs w:val="24"/>
              </w:rPr>
            </w:pPr>
            <w:r w:rsidRPr="001D7919">
              <w:rPr>
                <w:bCs/>
                <w:sz w:val="24"/>
                <w:szCs w:val="24"/>
              </w:rPr>
              <w:t>+ Kiểm tra khoảng 20% kiến thức của học kỳ 1 và khoảng 80% kiến thức của nửa đầu học kỳ 2 (Cả phần số học và hình học).</w:t>
            </w:r>
          </w:p>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72</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630"/>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27</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73</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Luyện tập chung</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và khắc sâu kiến thức về số thập phân. Giải quyết một số bài toán thực tiễn gắn với số thập phân.</w:t>
            </w:r>
          </w:p>
        </w:tc>
      </w:tr>
      <w:tr w:rsidR="004C756E" w:rsidRPr="00602899" w:rsidTr="004C756E">
        <w:trPr>
          <w:trHeight w:val="63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74</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chương VII</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và khắc sâu kiến thức của chương VII: Số thập phân. Giải quyết một số bài toán thực tiễn gắn với số thập phân.</w:t>
            </w:r>
          </w:p>
        </w:tc>
      </w:tr>
      <w:tr w:rsidR="004C756E" w:rsidRPr="00602899" w:rsidTr="004C756E">
        <w:trPr>
          <w:trHeight w:val="99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75</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TRẢ BÀI KIỂM TRA GIỮA KÌ II (Cả số và hình)</w:t>
            </w:r>
          </w:p>
        </w:tc>
        <w:tc>
          <w:tcPr>
            <w:tcW w:w="709" w:type="dxa"/>
            <w:noWrap/>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noWrap/>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Học sinh nhận ra những sai lầm mà mình mắc phải khi làm bài và rút kinh  nghiệm</w:t>
            </w:r>
          </w:p>
        </w:tc>
      </w:tr>
      <w:tr w:rsidR="004C756E" w:rsidRPr="00602899" w:rsidTr="004C756E">
        <w:trPr>
          <w:trHeight w:val="43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 </w:t>
            </w: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PHẦN MỘT SỐ YẾU TỐ THỐNG KÊ VÀ XÁC SUẤT</w:t>
            </w: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 </w:t>
            </w: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CHƯƠNG IX. DỮ LIỆU VÀ XÁC SUẤT THỰC NGHIỆM</w:t>
            </w:r>
          </w:p>
        </w:tc>
      </w:tr>
      <w:tr w:rsidR="004C756E" w:rsidRPr="00602899" w:rsidTr="004C756E">
        <w:trPr>
          <w:trHeight w:val="540"/>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28</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76</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38</w:t>
            </w:r>
            <w:r w:rsidRPr="00602899">
              <w:rPr>
                <w:rFonts w:ascii="Times New Roman" w:hAnsi="Times New Roman" w:cs="Times New Roman"/>
                <w:sz w:val="24"/>
                <w:szCs w:val="24"/>
              </w:rPr>
              <w:t>. Dữ liệu và thu thập dữ liệu</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các loại dữ liệu. Nhận biết tính hợp lý của dữ liệu. Nhận biết được một số cách đơn giản để thu thập dữ liệu. Phát hiện được giá trị không hợp lý trong dữ liệu. Giải quyết một số vấn đề thực tiễn có liên quan đến dữ liệu.</w:t>
            </w:r>
          </w:p>
        </w:tc>
      </w:tr>
      <w:tr w:rsidR="004C756E" w:rsidRPr="00602899" w:rsidTr="004C756E">
        <w:trPr>
          <w:trHeight w:val="54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77</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67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78</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39.</w:t>
            </w:r>
            <w:r w:rsidRPr="00602899">
              <w:rPr>
                <w:rFonts w:ascii="Times New Roman" w:hAnsi="Times New Roman" w:cs="Times New Roman"/>
                <w:sz w:val="24"/>
                <w:szCs w:val="24"/>
              </w:rPr>
              <w:t xml:space="preserve"> Bảng thống kê và biểu đồ tranh</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Đọc và phân tích dữ liệu từ bảng thống kê, biểu đồ tranh. Biểu diễn dữ kiệu vào bảng thống kê, biểu đồ tranh. Lập được bảng thống kê, vẽ được một số biểu đò tranh đơn giản. Giải quyết một số vấn đề thực tiễn có liên quan đến bảng thống kê và biểu đồ tranh.</w:t>
            </w:r>
          </w:p>
        </w:tc>
      </w:tr>
      <w:tr w:rsidR="004C756E" w:rsidRPr="00602899" w:rsidTr="004C756E">
        <w:trPr>
          <w:trHeight w:val="67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29</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79</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52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80</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40</w:t>
            </w:r>
            <w:r w:rsidRPr="00602899">
              <w:rPr>
                <w:rFonts w:ascii="Times New Roman" w:hAnsi="Times New Roman" w:cs="Times New Roman"/>
                <w:sz w:val="24"/>
                <w:szCs w:val="24"/>
              </w:rPr>
              <w:t>. Biểu đồ cột</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Vẽ biểu đồ cột từ bảng thống kê cho trước. Đọc và mô tả dữ liệu từ biểu đồ cột. Nhận ra vấn đề hoặc quy luật đơn giản từ việc phân tích biểu đồ cột. Giải quyết bài toán thực tế có liên quan đến biểu đồ cột.</w:t>
            </w:r>
          </w:p>
        </w:tc>
      </w:tr>
      <w:tr w:rsidR="004C756E" w:rsidRPr="00602899" w:rsidTr="004C756E">
        <w:trPr>
          <w:trHeight w:val="52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81</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30</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82</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41</w:t>
            </w:r>
            <w:r w:rsidRPr="00602899">
              <w:rPr>
                <w:rFonts w:ascii="Times New Roman" w:hAnsi="Times New Roman" w:cs="Times New Roman"/>
                <w:sz w:val="24"/>
                <w:szCs w:val="24"/>
              </w:rPr>
              <w:t>. Biểu đồ cột kép</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Biết vẽ biểu đồ kép, đọc dữ liệu từ biểu đồ kép. Nhận ra quy luật đơn giản từ biểu đồ kép. Giải quyết một số vấn đề thực tiễn có liên quan đến biểu đồ kép.</w:t>
            </w: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83</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63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84</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Luyện tập chung</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và khắc sâu kiến thức về dữ liệu, bảng thống kê, biểu đồ. Giải quyết một số bài toán thực tiễn có liên quan.</w:t>
            </w:r>
          </w:p>
        </w:tc>
      </w:tr>
      <w:tr w:rsidR="004C756E" w:rsidRPr="00602899" w:rsidTr="004C756E">
        <w:trPr>
          <w:trHeight w:val="480"/>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31</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85</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42</w:t>
            </w:r>
            <w:r w:rsidRPr="00602899">
              <w:rPr>
                <w:rFonts w:ascii="Times New Roman" w:hAnsi="Times New Roman" w:cs="Times New Roman"/>
                <w:sz w:val="24"/>
                <w:szCs w:val="24"/>
              </w:rPr>
              <w:t>. Kết quả có thể và sự kiện trong trò chơi, thí nghiệm</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tính không đoán trước về kết quả của một số trò chơi, thí nghiệm. Liệt kê các kết quả có thể xảy trong các trò chơi, thí nghiệm đơn giản. Kiểm tra được một số sự kiện trong chò chơi, thí nghiệm có thể xảy ra hay không.</w:t>
            </w:r>
          </w:p>
        </w:tc>
      </w:tr>
      <w:tr w:rsidR="004C756E" w:rsidRPr="00602899" w:rsidTr="004C756E">
        <w:trPr>
          <w:trHeight w:val="48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86</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63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87</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43</w:t>
            </w:r>
            <w:r w:rsidRPr="00602899">
              <w:rPr>
                <w:rFonts w:ascii="Times New Roman" w:hAnsi="Times New Roman" w:cs="Times New Roman"/>
                <w:sz w:val="24"/>
                <w:szCs w:val="24"/>
              </w:rPr>
              <w:t>. Xác suất thực nghiệm</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khả năng xảy ra một sự kiện. Biểu diễn khả năng xảy ra một sự kiện theo xác suất thực nghiệm.</w:t>
            </w:r>
          </w:p>
        </w:tc>
      </w:tr>
      <w:tr w:rsidR="004C756E" w:rsidRPr="00602899" w:rsidTr="004C756E">
        <w:trPr>
          <w:trHeight w:val="630"/>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32</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88</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Luyện tập chung</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và khắc sâu kiến thức về sự kiện trong trò chơi, thí nghiệm, xác suất thực nhgiệm. Giải quyết một số bài toán thực tiễn có liên quan.</w:t>
            </w: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89</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CUỐI NĂM</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và khắc sâu kiến thức của cả năm học, trọng tâm là kiến thức của học kỳ II. Giải quyết một số bài toán thực tiễn có liên quan.</w:t>
            </w: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90</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33</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91</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KIỂM TRA CUỐI NĂM (Cả số và hình)</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noWrap/>
            <w:hideMark/>
          </w:tcPr>
          <w:p w:rsidR="004C756E" w:rsidRPr="001D7919" w:rsidRDefault="001D7919">
            <w:pPr>
              <w:rPr>
                <w:rFonts w:ascii="Times New Roman" w:hAnsi="Times New Roman" w:cs="Times New Roman"/>
                <w:sz w:val="24"/>
                <w:szCs w:val="24"/>
              </w:rPr>
            </w:pPr>
            <w:r w:rsidRPr="001D7919">
              <w:rPr>
                <w:rFonts w:ascii="Times New Roman" w:hAnsi="Times New Roman" w:cs="Times New Roman"/>
                <w:bCs/>
                <w:sz w:val="24"/>
                <w:szCs w:val="24"/>
              </w:rPr>
              <w:t>+ Kiểm tra khoảng 20% kiến thức của học kỳ 1 và khoảng 16% kiến thức của nửa đầu kỳ 2 và khoảng 64% kiến thức của nửa cuối học kỳ 2  (Cả phần số học và hình học).</w:t>
            </w:r>
          </w:p>
        </w:tc>
      </w:tr>
      <w:tr w:rsidR="004C756E" w:rsidRPr="00602899" w:rsidTr="004C756E">
        <w:trPr>
          <w:trHeight w:val="315"/>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92</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63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93</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chương IX</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và khắc sâu kiến thức của chương IX: Giữ liệu và Xác suất thực nghiệm. Giải quyết một số bài toán thực tiễn gắn với Giữ liệu và Xác suất thực nghiệm.</w:t>
            </w:r>
          </w:p>
        </w:tc>
      </w:tr>
      <w:tr w:rsidR="004C756E" w:rsidRPr="00602899" w:rsidTr="004C756E">
        <w:trPr>
          <w:trHeight w:val="69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34</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94</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TRẢ BÀI KIỂM TRA CUỐI NĂM (Cả số và hình)</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noWrap/>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Học sinh nhận ra những sai lầm mà mình mắc phải khi làm bài và rút kinh  nghiệm</w:t>
            </w: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 </w:t>
            </w: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HOẠT ĐỘNG THỰC HÀNH TRẢI NGHIỆM</w:t>
            </w:r>
          </w:p>
        </w:tc>
      </w:tr>
      <w:tr w:rsidR="004C756E" w:rsidRPr="00602899" w:rsidTr="004C756E">
        <w:trPr>
          <w:trHeight w:val="99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34</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95</w:t>
            </w:r>
          </w:p>
        </w:tc>
        <w:tc>
          <w:tcPr>
            <w:tcW w:w="2693"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Kế hoạch chi tiêu cá nhân và gia đình</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HS làm quen với việc xây dựng một kế hoạch đơn giản về tài chính. Áp dụng được kiến thức về tỉ số phần trăm vào những vấn đề cụ thể trong đời sống. Giáo dục ý thức chi tiêu có kế hoạch.</w:t>
            </w:r>
          </w:p>
        </w:tc>
      </w:tr>
      <w:tr w:rsidR="004C756E" w:rsidRPr="00602899" w:rsidTr="004C756E">
        <w:trPr>
          <w:trHeight w:val="690"/>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lastRenderedPageBreak/>
              <w:t>35</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96</w:t>
            </w:r>
          </w:p>
        </w:tc>
        <w:tc>
          <w:tcPr>
            <w:tcW w:w="2693"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Hoạt động thể thao nào được yêu thích nhất trong hè?</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 xml:space="preserve">Điều tra và phân tích về lựa chọn hoạt động thể thao hè mà học sinh tự chọn để tư vấn cho BGH trong việc tổ chức các hoạt động thể thao hè trong kỳ nghỉ hè tới. Thông qua dự </w:t>
            </w:r>
            <w:proofErr w:type="gramStart"/>
            <w:r w:rsidRPr="00602899">
              <w:rPr>
                <w:rFonts w:ascii="Times New Roman" w:hAnsi="Times New Roman" w:cs="Times New Roman"/>
                <w:sz w:val="24"/>
                <w:szCs w:val="24"/>
              </w:rPr>
              <w:t>án ,</w:t>
            </w:r>
            <w:proofErr w:type="gramEnd"/>
            <w:r w:rsidRPr="00602899">
              <w:rPr>
                <w:rFonts w:ascii="Times New Roman" w:hAnsi="Times New Roman" w:cs="Times New Roman"/>
                <w:sz w:val="24"/>
                <w:szCs w:val="24"/>
              </w:rPr>
              <w:t xml:space="preserve"> học sinh luyện tập cách thu thập dữ liệu, tổ chứ dữ liệu, xử lí dữ liệu và phân tích dữ liệu.</w:t>
            </w:r>
          </w:p>
        </w:tc>
      </w:tr>
      <w:tr w:rsidR="004C756E" w:rsidRPr="00602899" w:rsidTr="004C756E">
        <w:trPr>
          <w:trHeight w:val="69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97</w:t>
            </w:r>
          </w:p>
        </w:tc>
        <w:tc>
          <w:tcPr>
            <w:tcW w:w="2693" w:type="dxa"/>
            <w:vMerge/>
            <w:hideMark/>
          </w:tcPr>
          <w:p w:rsidR="004C756E" w:rsidRPr="00602899" w:rsidRDefault="004C756E">
            <w:pPr>
              <w:rPr>
                <w:rFonts w:ascii="Times New Roman" w:hAnsi="Times New Roman" w:cs="Times New Roman"/>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 </w:t>
            </w:r>
          </w:p>
        </w:tc>
        <w:tc>
          <w:tcPr>
            <w:tcW w:w="2693"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 </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 </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 </w:t>
            </w:r>
          </w:p>
        </w:tc>
      </w:tr>
      <w:tr w:rsidR="004C756E" w:rsidRPr="00602899" w:rsidTr="004C756E">
        <w:trPr>
          <w:trHeight w:val="315"/>
        </w:trPr>
        <w:tc>
          <w:tcPr>
            <w:tcW w:w="764" w:type="dxa"/>
            <w:hideMark/>
          </w:tcPr>
          <w:p w:rsidR="004C756E" w:rsidRPr="00602899" w:rsidRDefault="004C756E">
            <w:pPr>
              <w:rPr>
                <w:rFonts w:ascii="Times New Roman" w:hAnsi="Times New Roman" w:cs="Times New Roman"/>
                <w:sz w:val="24"/>
                <w:szCs w:val="24"/>
              </w:rPr>
            </w:pP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PHẦN HÌNH HỌC PHẲNG</w:t>
            </w: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b/>
                <w:bCs/>
                <w:sz w:val="24"/>
                <w:szCs w:val="24"/>
              </w:rPr>
            </w:pPr>
            <w:r w:rsidRPr="00602899">
              <w:rPr>
                <w:rFonts w:ascii="Times New Roman" w:hAnsi="Times New Roman" w:cs="Times New Roman"/>
                <w:b/>
                <w:bCs/>
                <w:sz w:val="24"/>
                <w:szCs w:val="24"/>
              </w:rPr>
              <w:t>Tuần</w:t>
            </w:r>
          </w:p>
        </w:tc>
        <w:tc>
          <w:tcPr>
            <w:tcW w:w="12802" w:type="dxa"/>
            <w:gridSpan w:val="4"/>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CHƯƠNG VIII. NHỮNG HÌNH HÌNH HỌC CƠ BẢN</w:t>
            </w:r>
          </w:p>
        </w:tc>
      </w:tr>
      <w:tr w:rsidR="004C756E" w:rsidRPr="00602899" w:rsidTr="004C756E">
        <w:trPr>
          <w:trHeight w:val="37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19</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25</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32</w:t>
            </w:r>
            <w:r w:rsidRPr="00602899">
              <w:rPr>
                <w:rFonts w:ascii="Times New Roman" w:hAnsi="Times New Roman" w:cs="Times New Roman"/>
                <w:sz w:val="24"/>
                <w:szCs w:val="24"/>
              </w:rPr>
              <w:t xml:space="preserve">. Điểm và đường thẳng </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và đọc được các quan hệ: điểm thuộc đường thẳng, đường thẳng đi qua hai điểm phân biệt, ba điểm thẳng hàng. Nhận biết và vẽ được hai đường thẳng cắt nhau, hai dường thẳng song song. Giải một số bài toán thực tiễn có liên quan.</w:t>
            </w: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20</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26</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21</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27</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22</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28</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 xml:space="preserve">Bài 33. </w:t>
            </w:r>
            <w:r w:rsidRPr="00602899">
              <w:rPr>
                <w:rFonts w:ascii="Times New Roman" w:hAnsi="Times New Roman" w:cs="Times New Roman"/>
                <w:sz w:val="24"/>
                <w:szCs w:val="24"/>
              </w:rPr>
              <w:t>Điểm nằm giữa hai điểm. Tia</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các khái niệm tia, gốc của tia, hai tia đối nhau. Nhận biết điểm nằm giữa hai điểm. Biết đọc tia, vẽ được tia. Giải các bài toán thực tiễn có liên quan.</w:t>
            </w: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23</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29</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24</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30</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34</w:t>
            </w:r>
            <w:r w:rsidRPr="00602899">
              <w:rPr>
                <w:rFonts w:ascii="Times New Roman" w:hAnsi="Times New Roman" w:cs="Times New Roman"/>
                <w:sz w:val="24"/>
                <w:szCs w:val="24"/>
              </w:rPr>
              <w:t xml:space="preserve">. Đoạn thẳng. Độ dài đoạn thẳng </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đoạn thẳng. Biết đo độ dài đoạn thẳng bằng thước chia khoảng. Giải các bài toán thực tiễn có liên quan đến đoạn thẳng và độ dài đoạn thẳng.</w:t>
            </w:r>
          </w:p>
        </w:tc>
      </w:tr>
      <w:tr w:rsidR="004C756E" w:rsidRPr="00602899" w:rsidTr="004C756E">
        <w:trPr>
          <w:trHeight w:val="31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25</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31</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63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26</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32</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GIỮA KỲ II</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và khắc sau kiến thức giữa học kỳ II: điểm, đường thẳng, đoạn thẳng, tia. Giải các bài toán thực tiễn có liên quan.</w:t>
            </w:r>
          </w:p>
        </w:tc>
      </w:tr>
      <w:tr w:rsidR="004C756E" w:rsidRPr="00602899" w:rsidTr="004C756E">
        <w:trPr>
          <w:trHeight w:val="63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27</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33</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35</w:t>
            </w:r>
            <w:r w:rsidRPr="00602899">
              <w:rPr>
                <w:rFonts w:ascii="Times New Roman" w:hAnsi="Times New Roman" w:cs="Times New Roman"/>
                <w:sz w:val="24"/>
                <w:szCs w:val="24"/>
              </w:rPr>
              <w:t>. Trung điểm của đoạn thẳng</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được khái niệm trung điểm của đoạn thẳng. Biết đo độ dài đoạn thẳng để xác định trung điểm của đoan thẳng. Giải được các bài toán thực tiễn liên quan đến trung điểm của đoạn thẳng.</w:t>
            </w:r>
          </w:p>
        </w:tc>
      </w:tr>
      <w:tr w:rsidR="004C756E" w:rsidRPr="00602899" w:rsidTr="004C756E">
        <w:trPr>
          <w:trHeight w:val="63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28</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34</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Luyện tập chung</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và khắc sâu kiến thức về điểm, đường thẳng, đoạn thẳng, tia, trung điểm của đoan thẳng. Giải được các bài toán thực tiễn có liên quan.</w:t>
            </w:r>
          </w:p>
        </w:tc>
      </w:tr>
      <w:tr w:rsidR="004C756E" w:rsidRPr="00602899" w:rsidTr="004C756E">
        <w:trPr>
          <w:trHeight w:val="49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29</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35</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Bài 36.</w:t>
            </w:r>
            <w:r w:rsidRPr="00602899">
              <w:rPr>
                <w:rFonts w:ascii="Times New Roman" w:hAnsi="Times New Roman" w:cs="Times New Roman"/>
                <w:sz w:val="24"/>
                <w:szCs w:val="24"/>
              </w:rPr>
              <w:t xml:space="preserve"> Góc</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được khái niệm góc, đỉnh và cạnh của góc, góc bẹt, điểm trong của góc. Quan sát hình và đọc được tên góc, nhận biết được điểm trong của góc. Vận dụng vào một số tính huống thực tế có liên quan.</w:t>
            </w:r>
          </w:p>
        </w:tc>
      </w:tr>
      <w:tr w:rsidR="004C756E" w:rsidRPr="00602899" w:rsidTr="004C756E">
        <w:trPr>
          <w:trHeight w:val="495"/>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30</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36</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54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31</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37</w:t>
            </w:r>
          </w:p>
        </w:tc>
        <w:tc>
          <w:tcPr>
            <w:tcW w:w="2693" w:type="dxa"/>
            <w:vMerge w:val="restart"/>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 xml:space="preserve">Bài 37. </w:t>
            </w:r>
            <w:r w:rsidRPr="00602899">
              <w:rPr>
                <w:rFonts w:ascii="Times New Roman" w:hAnsi="Times New Roman" w:cs="Times New Roman"/>
                <w:sz w:val="24"/>
                <w:szCs w:val="24"/>
              </w:rPr>
              <w:t>Số đo góc</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Nhận biết khái niệm số đo góc, các góc đặc biệt (góc nhọn, góc vuông, góc tù). Biết đo một góc bằng thước đo góc. Kiểm tra được góc vuông, góc nhọn, góc từ bằng thước đo góc hoặc ê ke.</w:t>
            </w:r>
          </w:p>
        </w:tc>
      </w:tr>
      <w:tr w:rsidR="004C756E" w:rsidRPr="00602899" w:rsidTr="004C756E">
        <w:trPr>
          <w:trHeight w:val="54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32</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38</w:t>
            </w:r>
          </w:p>
        </w:tc>
        <w:tc>
          <w:tcPr>
            <w:tcW w:w="2693" w:type="dxa"/>
            <w:vMerge/>
            <w:hideMark/>
          </w:tcPr>
          <w:p w:rsidR="004C756E" w:rsidRPr="00602899" w:rsidRDefault="004C756E">
            <w:pPr>
              <w:rPr>
                <w:rFonts w:ascii="Times New Roman" w:hAnsi="Times New Roman" w:cs="Times New Roman"/>
                <w:b/>
                <w:bCs/>
                <w:sz w:val="24"/>
                <w:szCs w:val="24"/>
              </w:rPr>
            </w:pPr>
          </w:p>
        </w:tc>
        <w:tc>
          <w:tcPr>
            <w:tcW w:w="709" w:type="dxa"/>
            <w:vMerge/>
            <w:hideMark/>
          </w:tcPr>
          <w:p w:rsidR="004C756E" w:rsidRPr="00602899" w:rsidRDefault="004C756E">
            <w:pPr>
              <w:rPr>
                <w:rFonts w:ascii="Times New Roman" w:hAnsi="Times New Roman" w:cs="Times New Roman"/>
                <w:sz w:val="24"/>
                <w:szCs w:val="24"/>
              </w:rPr>
            </w:pPr>
          </w:p>
        </w:tc>
        <w:tc>
          <w:tcPr>
            <w:tcW w:w="8505" w:type="dxa"/>
            <w:vMerge/>
            <w:hideMark/>
          </w:tcPr>
          <w:p w:rsidR="004C756E" w:rsidRPr="00602899" w:rsidRDefault="004C756E">
            <w:pPr>
              <w:rPr>
                <w:rFonts w:ascii="Times New Roman" w:hAnsi="Times New Roman" w:cs="Times New Roman"/>
                <w:sz w:val="24"/>
                <w:szCs w:val="24"/>
              </w:rPr>
            </w:pPr>
          </w:p>
        </w:tc>
      </w:tr>
      <w:tr w:rsidR="004C756E" w:rsidRPr="00602899" w:rsidTr="004C756E">
        <w:trPr>
          <w:trHeight w:val="630"/>
        </w:trPr>
        <w:tc>
          <w:tcPr>
            <w:tcW w:w="764"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lastRenderedPageBreak/>
              <w:t>33</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39</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CUỐI NĂM</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và khắc sau kiến thức về điểm, đoạn thẳng, tia, trung điểm của đoạn thẳng, góc, số đo góc. Vận dụng giải được các bài toán thực tiễn có liên quan.</w:t>
            </w:r>
          </w:p>
        </w:tc>
      </w:tr>
      <w:tr w:rsidR="004C756E" w:rsidRPr="00602899" w:rsidTr="004C756E">
        <w:trPr>
          <w:trHeight w:val="630"/>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34</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40</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Luyện tập chung</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và khắc sau kiến thức về góc, số đo góc. Vận dụng giải được các bài toán thực tiễn có liên quan.</w:t>
            </w:r>
          </w:p>
        </w:tc>
      </w:tr>
      <w:tr w:rsidR="004C756E" w:rsidRPr="00602899" w:rsidTr="004C756E">
        <w:trPr>
          <w:trHeight w:val="630"/>
        </w:trPr>
        <w:tc>
          <w:tcPr>
            <w:tcW w:w="764" w:type="dxa"/>
            <w:vMerge/>
            <w:hideMark/>
          </w:tcPr>
          <w:p w:rsidR="004C756E" w:rsidRPr="00602899" w:rsidRDefault="004C756E">
            <w:pPr>
              <w:rPr>
                <w:rFonts w:ascii="Times New Roman" w:hAnsi="Times New Roman" w:cs="Times New Roman"/>
                <w:sz w:val="24"/>
                <w:szCs w:val="24"/>
              </w:rPr>
            </w:pP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41</w:t>
            </w:r>
          </w:p>
        </w:tc>
        <w:tc>
          <w:tcPr>
            <w:tcW w:w="2693" w:type="dxa"/>
            <w:hideMark/>
          </w:tcPr>
          <w:p w:rsidR="004C756E" w:rsidRPr="00602899" w:rsidRDefault="004C756E">
            <w:pPr>
              <w:rPr>
                <w:rFonts w:ascii="Times New Roman" w:hAnsi="Times New Roman" w:cs="Times New Roman"/>
                <w:b/>
                <w:bCs/>
                <w:sz w:val="24"/>
                <w:szCs w:val="24"/>
              </w:rPr>
            </w:pPr>
            <w:r w:rsidRPr="00602899">
              <w:rPr>
                <w:rFonts w:ascii="Times New Roman" w:hAnsi="Times New Roman" w:cs="Times New Roman"/>
                <w:b/>
                <w:bCs/>
                <w:sz w:val="24"/>
                <w:szCs w:val="24"/>
              </w:rPr>
              <w:t>Ôn tập chương VIII</w:t>
            </w:r>
          </w:p>
        </w:tc>
        <w:tc>
          <w:tcPr>
            <w:tcW w:w="709"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1</w:t>
            </w:r>
          </w:p>
        </w:tc>
        <w:tc>
          <w:tcPr>
            <w:tcW w:w="8505" w:type="dxa"/>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Củng cố và khắc sau kiến thức về điểm, đoạn thẳng, tia, trung điểm của đoạn thẳng, góc, số đo góc. Vận dụng giải được các bài toán thực tiễn có liên quan.</w:t>
            </w:r>
          </w:p>
        </w:tc>
      </w:tr>
      <w:tr w:rsidR="004C756E" w:rsidRPr="00602899" w:rsidTr="004C756E">
        <w:trPr>
          <w:trHeight w:val="315"/>
        </w:trPr>
        <w:tc>
          <w:tcPr>
            <w:tcW w:w="764" w:type="dxa"/>
            <w:tcBorders>
              <w:bottom w:val="single" w:sz="4" w:space="0" w:color="auto"/>
            </w:tcBorders>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 </w:t>
            </w:r>
          </w:p>
        </w:tc>
        <w:tc>
          <w:tcPr>
            <w:tcW w:w="12802" w:type="dxa"/>
            <w:gridSpan w:val="4"/>
            <w:tcBorders>
              <w:bottom w:val="single" w:sz="4" w:space="0" w:color="auto"/>
            </w:tcBorders>
            <w:noWrap/>
            <w:hideMark/>
          </w:tcPr>
          <w:p w:rsidR="004C756E" w:rsidRPr="00602899" w:rsidRDefault="004C756E" w:rsidP="004C756E">
            <w:pPr>
              <w:jc w:val="center"/>
              <w:rPr>
                <w:rFonts w:ascii="Times New Roman" w:hAnsi="Times New Roman" w:cs="Times New Roman"/>
                <w:b/>
                <w:bCs/>
                <w:sz w:val="24"/>
                <w:szCs w:val="24"/>
              </w:rPr>
            </w:pPr>
            <w:r w:rsidRPr="00602899">
              <w:rPr>
                <w:rFonts w:ascii="Times New Roman" w:hAnsi="Times New Roman" w:cs="Times New Roman"/>
                <w:b/>
                <w:bCs/>
                <w:sz w:val="24"/>
                <w:szCs w:val="24"/>
              </w:rPr>
              <w:t>HOẠT ĐỘNG THỰC HÀNH TRẢI NGHIỆM</w:t>
            </w:r>
          </w:p>
        </w:tc>
      </w:tr>
      <w:tr w:rsidR="004C756E" w:rsidRPr="00602899" w:rsidTr="004C756E">
        <w:trPr>
          <w:trHeight w:val="510"/>
        </w:trPr>
        <w:tc>
          <w:tcPr>
            <w:tcW w:w="764"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35</w:t>
            </w:r>
          </w:p>
        </w:tc>
        <w:tc>
          <w:tcPr>
            <w:tcW w:w="895" w:type="dxa"/>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42</w:t>
            </w:r>
          </w:p>
        </w:tc>
        <w:tc>
          <w:tcPr>
            <w:tcW w:w="2693"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Vẽ hình đơn giản với phần mềm GeoGebra</w:t>
            </w:r>
          </w:p>
        </w:tc>
        <w:tc>
          <w:tcPr>
            <w:tcW w:w="709" w:type="dxa"/>
            <w:vMerge w:val="restart"/>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2</w:t>
            </w:r>
          </w:p>
        </w:tc>
        <w:tc>
          <w:tcPr>
            <w:tcW w:w="8505" w:type="dxa"/>
            <w:vMerge w:val="restart"/>
            <w:hideMark/>
          </w:tcPr>
          <w:p w:rsidR="004C756E" w:rsidRPr="00602899" w:rsidRDefault="004C756E">
            <w:pPr>
              <w:rPr>
                <w:rFonts w:ascii="Times New Roman" w:hAnsi="Times New Roman" w:cs="Times New Roman"/>
                <w:sz w:val="24"/>
                <w:szCs w:val="24"/>
              </w:rPr>
            </w:pPr>
            <w:r w:rsidRPr="00602899">
              <w:rPr>
                <w:rFonts w:ascii="Times New Roman" w:hAnsi="Times New Roman" w:cs="Times New Roman"/>
                <w:sz w:val="24"/>
                <w:szCs w:val="24"/>
              </w:rPr>
              <w:t>Hiểu được tính năng của các hộp công cụ trên giao diện của phần mềm GeoGebra. Sử dụng phần mềm GeoGebra để vẽ các hình có trục đối xứng, hình có tâm đối xứng bằng phần mềm GeoGebra</w:t>
            </w:r>
          </w:p>
        </w:tc>
      </w:tr>
      <w:tr w:rsidR="004C756E" w:rsidRPr="00602899" w:rsidTr="004C756E">
        <w:trPr>
          <w:trHeight w:val="510"/>
        </w:trPr>
        <w:tc>
          <w:tcPr>
            <w:tcW w:w="764" w:type="dxa"/>
            <w:vMerge/>
            <w:tcBorders>
              <w:bottom w:val="single" w:sz="4" w:space="0" w:color="auto"/>
            </w:tcBorders>
            <w:hideMark/>
          </w:tcPr>
          <w:p w:rsidR="004C756E" w:rsidRPr="00602899" w:rsidRDefault="004C756E">
            <w:pPr>
              <w:rPr>
                <w:rFonts w:ascii="Times New Roman" w:hAnsi="Times New Roman" w:cs="Times New Roman"/>
                <w:sz w:val="24"/>
                <w:szCs w:val="24"/>
              </w:rPr>
            </w:pPr>
          </w:p>
        </w:tc>
        <w:tc>
          <w:tcPr>
            <w:tcW w:w="895" w:type="dxa"/>
            <w:tcBorders>
              <w:bottom w:val="single" w:sz="4" w:space="0" w:color="auto"/>
            </w:tcBorders>
            <w:hideMark/>
          </w:tcPr>
          <w:p w:rsidR="004C756E" w:rsidRPr="00602899" w:rsidRDefault="004C756E" w:rsidP="00602899">
            <w:pPr>
              <w:rPr>
                <w:rFonts w:ascii="Times New Roman" w:hAnsi="Times New Roman" w:cs="Times New Roman"/>
                <w:sz w:val="24"/>
                <w:szCs w:val="24"/>
              </w:rPr>
            </w:pPr>
            <w:r w:rsidRPr="00602899">
              <w:rPr>
                <w:rFonts w:ascii="Times New Roman" w:hAnsi="Times New Roman" w:cs="Times New Roman"/>
                <w:sz w:val="24"/>
                <w:szCs w:val="24"/>
              </w:rPr>
              <w:t>43</w:t>
            </w:r>
          </w:p>
        </w:tc>
        <w:tc>
          <w:tcPr>
            <w:tcW w:w="2693" w:type="dxa"/>
            <w:vMerge/>
            <w:tcBorders>
              <w:bottom w:val="single" w:sz="4" w:space="0" w:color="auto"/>
            </w:tcBorders>
            <w:hideMark/>
          </w:tcPr>
          <w:p w:rsidR="004C756E" w:rsidRPr="00602899" w:rsidRDefault="004C756E">
            <w:pPr>
              <w:rPr>
                <w:rFonts w:ascii="Times New Roman" w:hAnsi="Times New Roman" w:cs="Times New Roman"/>
                <w:sz w:val="24"/>
                <w:szCs w:val="24"/>
              </w:rPr>
            </w:pPr>
          </w:p>
        </w:tc>
        <w:tc>
          <w:tcPr>
            <w:tcW w:w="709" w:type="dxa"/>
            <w:vMerge/>
            <w:tcBorders>
              <w:bottom w:val="single" w:sz="4" w:space="0" w:color="auto"/>
            </w:tcBorders>
            <w:hideMark/>
          </w:tcPr>
          <w:p w:rsidR="004C756E" w:rsidRPr="00602899" w:rsidRDefault="004C756E">
            <w:pPr>
              <w:rPr>
                <w:rFonts w:ascii="Times New Roman" w:hAnsi="Times New Roman" w:cs="Times New Roman"/>
                <w:sz w:val="24"/>
                <w:szCs w:val="24"/>
              </w:rPr>
            </w:pPr>
          </w:p>
        </w:tc>
        <w:tc>
          <w:tcPr>
            <w:tcW w:w="8505" w:type="dxa"/>
            <w:vMerge/>
            <w:tcBorders>
              <w:bottom w:val="single" w:sz="4" w:space="0" w:color="auto"/>
            </w:tcBorders>
            <w:hideMark/>
          </w:tcPr>
          <w:p w:rsidR="004C756E" w:rsidRPr="00602899" w:rsidRDefault="004C756E">
            <w:pPr>
              <w:rPr>
                <w:rFonts w:ascii="Times New Roman" w:hAnsi="Times New Roman" w:cs="Times New Roman"/>
                <w:sz w:val="24"/>
                <w:szCs w:val="24"/>
              </w:rPr>
            </w:pPr>
          </w:p>
        </w:tc>
      </w:tr>
    </w:tbl>
    <w:p w:rsidR="00AD70DF" w:rsidRPr="00AD70DF" w:rsidRDefault="00AD70DF" w:rsidP="00AD70DF">
      <w:pPr>
        <w:pStyle w:val="ListParagraph"/>
        <w:spacing w:after="0" w:line="240" w:lineRule="auto"/>
        <w:ind w:left="927"/>
        <w:rPr>
          <w:rFonts w:ascii="Times New Roman" w:hAnsi="Times New Roman" w:cs="Times New Roman"/>
          <w:b/>
          <w:bCs/>
          <w:szCs w:val="28"/>
          <w:lang w:val="vi-VN"/>
        </w:rPr>
      </w:pPr>
      <w:r w:rsidRPr="00AD70DF">
        <w:rPr>
          <w:rFonts w:ascii="Times New Roman" w:hAnsi="Times New Roman" w:cs="Times New Roman"/>
          <w:sz w:val="24"/>
          <w:szCs w:val="24"/>
          <w:lang w:val="vi-VN"/>
        </w:rPr>
        <w:t>2.</w:t>
      </w:r>
      <w:r w:rsidR="00A869FB" w:rsidRPr="00AD70DF">
        <w:rPr>
          <w:rFonts w:ascii="Times New Roman" w:hAnsi="Times New Roman" w:cs="Times New Roman"/>
          <w:sz w:val="24"/>
          <w:szCs w:val="24"/>
        </w:rPr>
        <w:t xml:space="preserve">     </w:t>
      </w:r>
      <w:r w:rsidRPr="00AD70DF">
        <w:rPr>
          <w:rFonts w:ascii="Times New Roman" w:hAnsi="Times New Roman" w:cs="Times New Roman"/>
          <w:b/>
          <w:bCs/>
          <w:szCs w:val="28"/>
          <w:lang w:val="vi-VN"/>
        </w:rPr>
        <w:t>Kiểm tra, đánh giá định kỳ:</w:t>
      </w:r>
    </w:p>
    <w:p w:rsidR="00AD70DF" w:rsidRPr="00AD70DF" w:rsidRDefault="00AD70DF" w:rsidP="00AD70DF">
      <w:pPr>
        <w:spacing w:after="0"/>
        <w:ind w:left="567"/>
        <w:rPr>
          <w:rFonts w:ascii="Times New Roman" w:hAnsi="Times New Roman" w:cs="Times New Roman"/>
          <w:b/>
          <w:bCs/>
          <w:szCs w:val="28"/>
          <w:lang w:val="vi-VN"/>
        </w:rPr>
      </w:pPr>
    </w:p>
    <w:tbl>
      <w:tblPr>
        <w:tblStyle w:val="TableGrid"/>
        <w:tblW w:w="0" w:type="auto"/>
        <w:tblInd w:w="562" w:type="dxa"/>
        <w:tblLook w:val="04A0" w:firstRow="1" w:lastRow="0" w:firstColumn="1" w:lastColumn="0" w:noHBand="0" w:noVBand="1"/>
      </w:tblPr>
      <w:tblGrid>
        <w:gridCol w:w="2572"/>
        <w:gridCol w:w="1323"/>
        <w:gridCol w:w="1327"/>
        <w:gridCol w:w="4946"/>
        <w:gridCol w:w="2446"/>
      </w:tblGrid>
      <w:tr w:rsidR="00AD70DF" w:rsidRPr="00AD70DF" w:rsidTr="009266BE">
        <w:tc>
          <w:tcPr>
            <w:tcW w:w="2835" w:type="dxa"/>
          </w:tcPr>
          <w:p w:rsidR="00AD70DF" w:rsidRPr="00AD70DF" w:rsidRDefault="00AD70DF" w:rsidP="009266BE">
            <w:pPr>
              <w:jc w:val="center"/>
              <w:rPr>
                <w:rFonts w:ascii="Times New Roman" w:hAnsi="Times New Roman" w:cs="Times New Roman"/>
                <w:szCs w:val="28"/>
                <w:lang w:val="vi-VN"/>
              </w:rPr>
            </w:pPr>
            <w:r w:rsidRPr="00AD70DF">
              <w:rPr>
                <w:rFonts w:ascii="Times New Roman" w:hAnsi="Times New Roman" w:cs="Times New Roman"/>
                <w:szCs w:val="28"/>
                <w:lang w:val="vi-VN"/>
              </w:rPr>
              <w:t>Bài kiểm tra, đánh giá</w:t>
            </w:r>
          </w:p>
          <w:p w:rsidR="00AD70DF" w:rsidRPr="00AD70DF" w:rsidRDefault="00AD70DF" w:rsidP="009266BE">
            <w:pPr>
              <w:jc w:val="center"/>
              <w:rPr>
                <w:rFonts w:ascii="Times New Roman" w:hAnsi="Times New Roman" w:cs="Times New Roman"/>
                <w:szCs w:val="28"/>
                <w:lang w:val="vi-VN"/>
              </w:rPr>
            </w:pPr>
          </w:p>
        </w:tc>
        <w:tc>
          <w:tcPr>
            <w:tcW w:w="1417" w:type="dxa"/>
          </w:tcPr>
          <w:p w:rsidR="00AD70DF" w:rsidRPr="00AD70DF" w:rsidRDefault="00AD70DF" w:rsidP="009266BE">
            <w:pPr>
              <w:jc w:val="center"/>
              <w:rPr>
                <w:rFonts w:ascii="Times New Roman" w:hAnsi="Times New Roman" w:cs="Times New Roman"/>
                <w:szCs w:val="28"/>
                <w:lang w:val="vi-VN"/>
              </w:rPr>
            </w:pPr>
            <w:r w:rsidRPr="00AD70DF">
              <w:rPr>
                <w:rFonts w:ascii="Times New Roman" w:hAnsi="Times New Roman" w:cs="Times New Roman"/>
                <w:szCs w:val="28"/>
                <w:lang w:val="vi-VN"/>
              </w:rPr>
              <w:t>Thời gian</w:t>
            </w:r>
          </w:p>
          <w:p w:rsidR="00AD70DF" w:rsidRPr="00AD70DF" w:rsidRDefault="00AD70DF" w:rsidP="009266BE">
            <w:pPr>
              <w:jc w:val="center"/>
              <w:rPr>
                <w:rFonts w:ascii="Times New Roman" w:hAnsi="Times New Roman" w:cs="Times New Roman"/>
                <w:szCs w:val="28"/>
                <w:lang w:val="vi-VN"/>
              </w:rPr>
            </w:pPr>
            <w:r w:rsidRPr="00AD70DF">
              <w:rPr>
                <w:rFonts w:ascii="Times New Roman" w:hAnsi="Times New Roman" w:cs="Times New Roman"/>
                <w:szCs w:val="28"/>
                <w:lang w:val="vi-VN"/>
              </w:rPr>
              <w:t>(</w:t>
            </w:r>
            <w:r w:rsidRPr="00AD70DF">
              <w:rPr>
                <w:rFonts w:ascii="Times New Roman" w:hAnsi="Times New Roman" w:cs="Times New Roman"/>
                <w:szCs w:val="28"/>
              </w:rPr>
              <w:t>1</w:t>
            </w:r>
            <w:r w:rsidRPr="00AD70DF">
              <w:rPr>
                <w:rFonts w:ascii="Times New Roman" w:hAnsi="Times New Roman" w:cs="Times New Roman"/>
                <w:szCs w:val="28"/>
                <w:lang w:val="vi-VN"/>
              </w:rPr>
              <w:t>)</w:t>
            </w:r>
          </w:p>
        </w:tc>
        <w:tc>
          <w:tcPr>
            <w:tcW w:w="1418" w:type="dxa"/>
          </w:tcPr>
          <w:p w:rsidR="00AD70DF" w:rsidRPr="00AD70DF" w:rsidRDefault="00AD70DF" w:rsidP="009266BE">
            <w:pPr>
              <w:jc w:val="center"/>
              <w:rPr>
                <w:rFonts w:ascii="Times New Roman" w:hAnsi="Times New Roman" w:cs="Times New Roman"/>
                <w:szCs w:val="28"/>
                <w:lang w:val="vi-VN"/>
              </w:rPr>
            </w:pPr>
            <w:r w:rsidRPr="00AD70DF">
              <w:rPr>
                <w:rFonts w:ascii="Times New Roman" w:hAnsi="Times New Roman" w:cs="Times New Roman"/>
                <w:szCs w:val="28"/>
                <w:lang w:val="vi-VN"/>
              </w:rPr>
              <w:t>Thời điểm</w:t>
            </w:r>
          </w:p>
          <w:p w:rsidR="00AD70DF" w:rsidRPr="00AD70DF" w:rsidRDefault="00AD70DF" w:rsidP="009266BE">
            <w:pPr>
              <w:jc w:val="center"/>
              <w:rPr>
                <w:rFonts w:ascii="Times New Roman" w:hAnsi="Times New Roman" w:cs="Times New Roman"/>
                <w:szCs w:val="28"/>
                <w:lang w:val="vi-VN"/>
              </w:rPr>
            </w:pPr>
            <w:r w:rsidRPr="00AD70DF">
              <w:rPr>
                <w:rFonts w:ascii="Times New Roman" w:hAnsi="Times New Roman" w:cs="Times New Roman"/>
                <w:szCs w:val="28"/>
                <w:lang w:val="vi-VN"/>
              </w:rPr>
              <w:t>(</w:t>
            </w:r>
            <w:r w:rsidRPr="00AD70DF">
              <w:rPr>
                <w:rFonts w:ascii="Times New Roman" w:hAnsi="Times New Roman" w:cs="Times New Roman"/>
                <w:szCs w:val="28"/>
              </w:rPr>
              <w:t>2</w:t>
            </w:r>
            <w:r w:rsidRPr="00AD70DF">
              <w:rPr>
                <w:rFonts w:ascii="Times New Roman" w:hAnsi="Times New Roman" w:cs="Times New Roman"/>
                <w:szCs w:val="28"/>
                <w:lang w:val="vi-VN"/>
              </w:rPr>
              <w:t>)</w:t>
            </w:r>
          </w:p>
        </w:tc>
        <w:tc>
          <w:tcPr>
            <w:tcW w:w="5529" w:type="dxa"/>
          </w:tcPr>
          <w:p w:rsidR="00AD70DF" w:rsidRPr="00AD70DF" w:rsidRDefault="00AD70DF" w:rsidP="009266BE">
            <w:pPr>
              <w:jc w:val="center"/>
              <w:rPr>
                <w:rFonts w:ascii="Times New Roman" w:hAnsi="Times New Roman" w:cs="Times New Roman"/>
                <w:szCs w:val="28"/>
              </w:rPr>
            </w:pPr>
            <w:r w:rsidRPr="00AD70DF">
              <w:rPr>
                <w:rFonts w:ascii="Times New Roman" w:hAnsi="Times New Roman" w:cs="Times New Roman"/>
                <w:szCs w:val="28"/>
              </w:rPr>
              <w:t>Yêu cầu cần đạt</w:t>
            </w:r>
          </w:p>
          <w:p w:rsidR="00AD70DF" w:rsidRPr="00AD70DF" w:rsidRDefault="00AD70DF" w:rsidP="009266BE">
            <w:pPr>
              <w:jc w:val="center"/>
              <w:rPr>
                <w:rFonts w:ascii="Times New Roman" w:hAnsi="Times New Roman" w:cs="Times New Roman"/>
                <w:szCs w:val="28"/>
                <w:lang w:val="vi-VN"/>
              </w:rPr>
            </w:pPr>
            <w:r w:rsidRPr="00AD70DF">
              <w:rPr>
                <w:rFonts w:ascii="Times New Roman" w:hAnsi="Times New Roman" w:cs="Times New Roman"/>
                <w:szCs w:val="28"/>
                <w:lang w:val="vi-VN"/>
              </w:rPr>
              <w:t>(</w:t>
            </w:r>
            <w:r w:rsidRPr="00AD70DF">
              <w:rPr>
                <w:rFonts w:ascii="Times New Roman" w:hAnsi="Times New Roman" w:cs="Times New Roman"/>
                <w:szCs w:val="28"/>
              </w:rPr>
              <w:t>3</w:t>
            </w:r>
            <w:r w:rsidRPr="00AD70DF">
              <w:rPr>
                <w:rFonts w:ascii="Times New Roman" w:hAnsi="Times New Roman" w:cs="Times New Roman"/>
                <w:szCs w:val="28"/>
                <w:lang w:val="vi-VN"/>
              </w:rPr>
              <w:t>)</w:t>
            </w:r>
          </w:p>
        </w:tc>
        <w:tc>
          <w:tcPr>
            <w:tcW w:w="2693" w:type="dxa"/>
          </w:tcPr>
          <w:p w:rsidR="00AD70DF" w:rsidRPr="00AD70DF" w:rsidRDefault="00AD70DF" w:rsidP="009266BE">
            <w:pPr>
              <w:jc w:val="center"/>
              <w:rPr>
                <w:rFonts w:ascii="Times New Roman" w:hAnsi="Times New Roman" w:cs="Times New Roman"/>
                <w:szCs w:val="28"/>
                <w:lang w:val="vi-VN"/>
              </w:rPr>
            </w:pPr>
            <w:r w:rsidRPr="00AD70DF">
              <w:rPr>
                <w:rFonts w:ascii="Times New Roman" w:hAnsi="Times New Roman" w:cs="Times New Roman"/>
                <w:szCs w:val="28"/>
                <w:lang w:val="vi-VN"/>
              </w:rPr>
              <w:t>Hình thức</w:t>
            </w:r>
          </w:p>
          <w:p w:rsidR="00AD70DF" w:rsidRPr="00AD70DF" w:rsidRDefault="00AD70DF" w:rsidP="009266BE">
            <w:pPr>
              <w:jc w:val="center"/>
              <w:rPr>
                <w:rFonts w:ascii="Times New Roman" w:hAnsi="Times New Roman" w:cs="Times New Roman"/>
                <w:szCs w:val="28"/>
                <w:lang w:val="vi-VN"/>
              </w:rPr>
            </w:pPr>
            <w:r w:rsidRPr="00AD70DF">
              <w:rPr>
                <w:rFonts w:ascii="Times New Roman" w:hAnsi="Times New Roman" w:cs="Times New Roman"/>
                <w:szCs w:val="28"/>
                <w:lang w:val="vi-VN"/>
              </w:rPr>
              <w:t>(</w:t>
            </w:r>
            <w:r w:rsidRPr="00AD70DF">
              <w:rPr>
                <w:rFonts w:ascii="Times New Roman" w:hAnsi="Times New Roman" w:cs="Times New Roman"/>
                <w:szCs w:val="28"/>
              </w:rPr>
              <w:t>4</w:t>
            </w:r>
            <w:r w:rsidRPr="00AD70DF">
              <w:rPr>
                <w:rFonts w:ascii="Times New Roman" w:hAnsi="Times New Roman" w:cs="Times New Roman"/>
                <w:szCs w:val="28"/>
                <w:lang w:val="vi-VN"/>
              </w:rPr>
              <w:t>)</w:t>
            </w:r>
          </w:p>
        </w:tc>
      </w:tr>
      <w:tr w:rsidR="00AD70DF" w:rsidRPr="00AD70DF" w:rsidTr="009266BE">
        <w:tc>
          <w:tcPr>
            <w:tcW w:w="2835" w:type="dxa"/>
          </w:tcPr>
          <w:p w:rsidR="00AD70DF" w:rsidRPr="00AD70DF" w:rsidRDefault="00AD70DF" w:rsidP="009266BE">
            <w:pPr>
              <w:jc w:val="center"/>
              <w:rPr>
                <w:rFonts w:ascii="Times New Roman" w:hAnsi="Times New Roman" w:cs="Times New Roman"/>
                <w:szCs w:val="28"/>
                <w:lang w:val="vi-VN"/>
              </w:rPr>
            </w:pPr>
            <w:r w:rsidRPr="00AD70DF">
              <w:rPr>
                <w:rFonts w:ascii="Times New Roman" w:hAnsi="Times New Roman" w:cs="Times New Roman"/>
                <w:szCs w:val="28"/>
                <w:lang w:val="vi-VN"/>
              </w:rPr>
              <w:t>Giữa Học kỳ 1</w:t>
            </w:r>
          </w:p>
        </w:tc>
        <w:tc>
          <w:tcPr>
            <w:tcW w:w="1417" w:type="dxa"/>
          </w:tcPr>
          <w:p w:rsidR="00AD70DF" w:rsidRPr="00AD70DF" w:rsidRDefault="00AD70DF" w:rsidP="009266BE">
            <w:pPr>
              <w:jc w:val="both"/>
              <w:rPr>
                <w:rFonts w:ascii="Times New Roman" w:hAnsi="Times New Roman" w:cs="Times New Roman"/>
                <w:szCs w:val="28"/>
              </w:rPr>
            </w:pPr>
            <w:r w:rsidRPr="00AD70DF">
              <w:rPr>
                <w:rFonts w:ascii="Times New Roman" w:hAnsi="Times New Roman" w:cs="Times New Roman"/>
                <w:szCs w:val="28"/>
              </w:rPr>
              <w:t>90 phút</w:t>
            </w:r>
          </w:p>
        </w:tc>
        <w:tc>
          <w:tcPr>
            <w:tcW w:w="1418" w:type="dxa"/>
          </w:tcPr>
          <w:p w:rsidR="00AD70DF" w:rsidRPr="00AD70DF" w:rsidRDefault="00AD70DF" w:rsidP="009266BE">
            <w:pPr>
              <w:jc w:val="both"/>
              <w:rPr>
                <w:rFonts w:ascii="Times New Roman" w:hAnsi="Times New Roman" w:cs="Times New Roman"/>
                <w:szCs w:val="28"/>
              </w:rPr>
            </w:pPr>
            <w:r w:rsidRPr="00AD70DF">
              <w:rPr>
                <w:rFonts w:ascii="Times New Roman" w:hAnsi="Times New Roman" w:cs="Times New Roman"/>
                <w:szCs w:val="28"/>
              </w:rPr>
              <w:t>Tuần 9</w:t>
            </w:r>
          </w:p>
        </w:tc>
        <w:tc>
          <w:tcPr>
            <w:tcW w:w="5529" w:type="dxa"/>
          </w:tcPr>
          <w:p w:rsidR="00AD70DF" w:rsidRPr="00AD70DF" w:rsidRDefault="00AD70DF" w:rsidP="009266BE">
            <w:pPr>
              <w:jc w:val="both"/>
              <w:rPr>
                <w:rFonts w:ascii="Times New Roman" w:hAnsi="Times New Roman" w:cs="Times New Roman"/>
                <w:szCs w:val="28"/>
                <w:lang w:val="vi-VN"/>
              </w:rPr>
            </w:pPr>
            <w:r w:rsidRPr="00AD70DF">
              <w:rPr>
                <w:rFonts w:ascii="Times New Roman" w:hAnsi="Times New Roman" w:cs="Times New Roman"/>
                <w:bCs/>
                <w:color w:val="000000" w:themeColor="text1"/>
                <w:szCs w:val="28"/>
              </w:rPr>
              <w:t>Kiểm tra kiến thức của học sinh giữa học kỳ I (cả phần Số học, Hình học).</w:t>
            </w:r>
          </w:p>
        </w:tc>
        <w:tc>
          <w:tcPr>
            <w:tcW w:w="2693" w:type="dxa"/>
          </w:tcPr>
          <w:p w:rsidR="00AD70DF" w:rsidRPr="00AD70DF" w:rsidRDefault="00AD70DF" w:rsidP="009266BE">
            <w:pPr>
              <w:jc w:val="both"/>
              <w:rPr>
                <w:rFonts w:ascii="Times New Roman" w:hAnsi="Times New Roman" w:cs="Times New Roman"/>
                <w:szCs w:val="28"/>
              </w:rPr>
            </w:pPr>
            <w:r w:rsidRPr="00AD70DF">
              <w:rPr>
                <w:rFonts w:ascii="Times New Roman" w:hAnsi="Times New Roman" w:cs="Times New Roman"/>
                <w:szCs w:val="28"/>
              </w:rPr>
              <w:t>Viết trên giấy thi</w:t>
            </w:r>
          </w:p>
        </w:tc>
      </w:tr>
      <w:tr w:rsidR="00AD70DF" w:rsidRPr="00AD70DF" w:rsidTr="009266BE">
        <w:tc>
          <w:tcPr>
            <w:tcW w:w="2835" w:type="dxa"/>
          </w:tcPr>
          <w:p w:rsidR="00AD70DF" w:rsidRPr="00AD70DF" w:rsidRDefault="00AD70DF" w:rsidP="009266BE">
            <w:pPr>
              <w:jc w:val="center"/>
              <w:rPr>
                <w:rFonts w:ascii="Times New Roman" w:hAnsi="Times New Roman" w:cs="Times New Roman"/>
                <w:szCs w:val="28"/>
                <w:lang w:val="vi-VN"/>
              </w:rPr>
            </w:pPr>
            <w:r w:rsidRPr="00AD70DF">
              <w:rPr>
                <w:rFonts w:ascii="Times New Roman" w:hAnsi="Times New Roman" w:cs="Times New Roman"/>
                <w:szCs w:val="28"/>
                <w:lang w:val="vi-VN"/>
              </w:rPr>
              <w:t>Cuối Học kỳ 1</w:t>
            </w:r>
          </w:p>
        </w:tc>
        <w:tc>
          <w:tcPr>
            <w:tcW w:w="1417" w:type="dxa"/>
          </w:tcPr>
          <w:p w:rsidR="00AD70DF" w:rsidRPr="00AD70DF" w:rsidRDefault="00AD70DF" w:rsidP="009266BE">
            <w:pPr>
              <w:jc w:val="both"/>
              <w:rPr>
                <w:rFonts w:ascii="Times New Roman" w:hAnsi="Times New Roman" w:cs="Times New Roman"/>
                <w:szCs w:val="28"/>
                <w:lang w:val="vi-VN"/>
              </w:rPr>
            </w:pPr>
            <w:r w:rsidRPr="00AD70DF">
              <w:rPr>
                <w:rFonts w:ascii="Times New Roman" w:hAnsi="Times New Roman" w:cs="Times New Roman"/>
                <w:szCs w:val="28"/>
              </w:rPr>
              <w:t>90 phút</w:t>
            </w:r>
          </w:p>
        </w:tc>
        <w:tc>
          <w:tcPr>
            <w:tcW w:w="1418" w:type="dxa"/>
          </w:tcPr>
          <w:p w:rsidR="00AD70DF" w:rsidRPr="00AD70DF" w:rsidRDefault="00AD70DF" w:rsidP="009266BE">
            <w:pPr>
              <w:jc w:val="both"/>
              <w:rPr>
                <w:rFonts w:ascii="Times New Roman" w:hAnsi="Times New Roman" w:cs="Times New Roman"/>
                <w:szCs w:val="28"/>
              </w:rPr>
            </w:pPr>
            <w:r w:rsidRPr="00AD70DF">
              <w:rPr>
                <w:rFonts w:ascii="Times New Roman" w:hAnsi="Times New Roman" w:cs="Times New Roman"/>
                <w:szCs w:val="28"/>
              </w:rPr>
              <w:t>Tuần 16</w:t>
            </w:r>
          </w:p>
        </w:tc>
        <w:tc>
          <w:tcPr>
            <w:tcW w:w="5529" w:type="dxa"/>
          </w:tcPr>
          <w:p w:rsidR="00AD70DF" w:rsidRPr="00AD70DF" w:rsidRDefault="00AD70DF" w:rsidP="00AD70DF">
            <w:pPr>
              <w:jc w:val="both"/>
              <w:rPr>
                <w:rFonts w:ascii="Times New Roman" w:hAnsi="Times New Roman" w:cs="Times New Roman"/>
                <w:szCs w:val="28"/>
                <w:lang w:val="vi-VN"/>
              </w:rPr>
            </w:pPr>
            <w:r w:rsidRPr="00AD70DF">
              <w:rPr>
                <w:rFonts w:ascii="Times New Roman" w:hAnsi="Times New Roman" w:cs="Times New Roman"/>
                <w:bCs/>
                <w:szCs w:val="28"/>
              </w:rPr>
              <w:t xml:space="preserve">Kiểm tra kiến thức của học sinh học kỳ </w:t>
            </w:r>
            <w:proofErr w:type="gramStart"/>
            <w:r w:rsidRPr="00AD70DF">
              <w:rPr>
                <w:rFonts w:ascii="Times New Roman" w:hAnsi="Times New Roman" w:cs="Times New Roman"/>
                <w:bCs/>
                <w:szCs w:val="28"/>
              </w:rPr>
              <w:t>I(</w:t>
            </w:r>
            <w:proofErr w:type="gramEnd"/>
            <w:r w:rsidRPr="00AD70DF">
              <w:rPr>
                <w:rFonts w:ascii="Times New Roman" w:hAnsi="Times New Roman" w:cs="Times New Roman"/>
                <w:bCs/>
                <w:szCs w:val="28"/>
              </w:rPr>
              <w:t>Cả phần Số học, Hình học).</w:t>
            </w:r>
          </w:p>
        </w:tc>
        <w:tc>
          <w:tcPr>
            <w:tcW w:w="2693" w:type="dxa"/>
          </w:tcPr>
          <w:p w:rsidR="00AD70DF" w:rsidRPr="00AD70DF" w:rsidRDefault="00AD70DF" w:rsidP="009266BE">
            <w:pPr>
              <w:jc w:val="both"/>
              <w:rPr>
                <w:rFonts w:ascii="Times New Roman" w:hAnsi="Times New Roman" w:cs="Times New Roman"/>
                <w:szCs w:val="28"/>
                <w:lang w:val="vi-VN"/>
              </w:rPr>
            </w:pPr>
            <w:r w:rsidRPr="00AD70DF">
              <w:rPr>
                <w:rFonts w:ascii="Times New Roman" w:hAnsi="Times New Roman" w:cs="Times New Roman"/>
                <w:szCs w:val="28"/>
              </w:rPr>
              <w:t>Viết trên giấy thi</w:t>
            </w:r>
          </w:p>
        </w:tc>
      </w:tr>
      <w:tr w:rsidR="00AD70DF" w:rsidRPr="00AD70DF" w:rsidTr="009266BE">
        <w:tc>
          <w:tcPr>
            <w:tcW w:w="2835" w:type="dxa"/>
          </w:tcPr>
          <w:p w:rsidR="00AD70DF" w:rsidRPr="00AD70DF" w:rsidRDefault="00AD70DF" w:rsidP="009266BE">
            <w:pPr>
              <w:jc w:val="center"/>
              <w:rPr>
                <w:rFonts w:ascii="Times New Roman" w:hAnsi="Times New Roman" w:cs="Times New Roman"/>
                <w:szCs w:val="28"/>
                <w:lang w:val="vi-VN"/>
              </w:rPr>
            </w:pPr>
            <w:r w:rsidRPr="00AD70DF">
              <w:rPr>
                <w:rFonts w:ascii="Times New Roman" w:hAnsi="Times New Roman" w:cs="Times New Roman"/>
                <w:szCs w:val="28"/>
                <w:lang w:val="vi-VN"/>
              </w:rPr>
              <w:t>Giữa Học kỳ 2</w:t>
            </w:r>
          </w:p>
        </w:tc>
        <w:tc>
          <w:tcPr>
            <w:tcW w:w="1417" w:type="dxa"/>
          </w:tcPr>
          <w:p w:rsidR="00AD70DF" w:rsidRPr="00AD70DF" w:rsidRDefault="00AD70DF" w:rsidP="009266BE">
            <w:pPr>
              <w:jc w:val="both"/>
              <w:rPr>
                <w:rFonts w:ascii="Times New Roman" w:hAnsi="Times New Roman" w:cs="Times New Roman"/>
                <w:szCs w:val="28"/>
                <w:lang w:val="vi-VN"/>
              </w:rPr>
            </w:pPr>
            <w:r w:rsidRPr="00AD70DF">
              <w:rPr>
                <w:rFonts w:ascii="Times New Roman" w:hAnsi="Times New Roman" w:cs="Times New Roman"/>
                <w:szCs w:val="28"/>
              </w:rPr>
              <w:t>90 phút</w:t>
            </w:r>
          </w:p>
        </w:tc>
        <w:tc>
          <w:tcPr>
            <w:tcW w:w="1418" w:type="dxa"/>
          </w:tcPr>
          <w:p w:rsidR="00AD70DF" w:rsidRPr="00AD70DF" w:rsidRDefault="00AD70DF" w:rsidP="009266BE">
            <w:pPr>
              <w:jc w:val="both"/>
              <w:rPr>
                <w:rFonts w:ascii="Times New Roman" w:hAnsi="Times New Roman" w:cs="Times New Roman"/>
                <w:szCs w:val="28"/>
              </w:rPr>
            </w:pPr>
            <w:r w:rsidRPr="00AD70DF">
              <w:rPr>
                <w:rFonts w:ascii="Times New Roman" w:hAnsi="Times New Roman" w:cs="Times New Roman"/>
                <w:szCs w:val="28"/>
              </w:rPr>
              <w:t>Tuần 26</w:t>
            </w:r>
          </w:p>
        </w:tc>
        <w:tc>
          <w:tcPr>
            <w:tcW w:w="5529" w:type="dxa"/>
          </w:tcPr>
          <w:p w:rsidR="00AD70DF" w:rsidRPr="00AD70DF" w:rsidRDefault="00AD70DF" w:rsidP="00AD70DF">
            <w:pPr>
              <w:jc w:val="both"/>
              <w:rPr>
                <w:rFonts w:ascii="Times New Roman" w:hAnsi="Times New Roman" w:cs="Times New Roman"/>
                <w:szCs w:val="28"/>
                <w:lang w:val="vi-VN"/>
              </w:rPr>
            </w:pPr>
            <w:r w:rsidRPr="00AD70DF">
              <w:rPr>
                <w:rFonts w:ascii="Times New Roman" w:hAnsi="Times New Roman" w:cs="Times New Roman"/>
                <w:bCs/>
                <w:szCs w:val="28"/>
              </w:rPr>
              <w:t>Kiểm tra kiến thức của học sinh giữa học kỳ II</w:t>
            </w:r>
            <w:r>
              <w:rPr>
                <w:rFonts w:ascii="Times New Roman" w:hAnsi="Times New Roman" w:cs="Times New Roman"/>
                <w:bCs/>
                <w:szCs w:val="28"/>
                <w:lang w:val="vi-VN"/>
              </w:rPr>
              <w:t xml:space="preserve"> </w:t>
            </w:r>
            <w:r w:rsidRPr="00AD70DF">
              <w:rPr>
                <w:rFonts w:ascii="Times New Roman" w:hAnsi="Times New Roman" w:cs="Times New Roman"/>
                <w:bCs/>
                <w:szCs w:val="28"/>
              </w:rPr>
              <w:t xml:space="preserve">(Cả phần Số học, Hình học </w:t>
            </w:r>
            <w:r>
              <w:rPr>
                <w:rFonts w:ascii="Times New Roman" w:hAnsi="Times New Roman" w:cs="Times New Roman"/>
                <w:bCs/>
                <w:szCs w:val="28"/>
                <w:lang w:val="vi-VN"/>
              </w:rPr>
              <w:t>)</w:t>
            </w:r>
          </w:p>
        </w:tc>
        <w:tc>
          <w:tcPr>
            <w:tcW w:w="2693" w:type="dxa"/>
          </w:tcPr>
          <w:p w:rsidR="00AD70DF" w:rsidRPr="00AD70DF" w:rsidRDefault="00AD70DF" w:rsidP="009266BE">
            <w:pPr>
              <w:jc w:val="both"/>
              <w:rPr>
                <w:rFonts w:ascii="Times New Roman" w:hAnsi="Times New Roman" w:cs="Times New Roman"/>
                <w:szCs w:val="28"/>
                <w:lang w:val="vi-VN"/>
              </w:rPr>
            </w:pPr>
            <w:r w:rsidRPr="00AD70DF">
              <w:rPr>
                <w:rFonts w:ascii="Times New Roman" w:hAnsi="Times New Roman" w:cs="Times New Roman"/>
                <w:szCs w:val="28"/>
              </w:rPr>
              <w:t>Viết trên giấy thi</w:t>
            </w:r>
          </w:p>
        </w:tc>
      </w:tr>
      <w:tr w:rsidR="00AD70DF" w:rsidRPr="00AD70DF" w:rsidTr="009266BE">
        <w:tc>
          <w:tcPr>
            <w:tcW w:w="2835" w:type="dxa"/>
          </w:tcPr>
          <w:p w:rsidR="00AD70DF" w:rsidRPr="00AD70DF" w:rsidRDefault="00AD70DF" w:rsidP="009266BE">
            <w:pPr>
              <w:jc w:val="center"/>
              <w:rPr>
                <w:rFonts w:ascii="Times New Roman" w:hAnsi="Times New Roman" w:cs="Times New Roman"/>
                <w:szCs w:val="28"/>
                <w:lang w:val="vi-VN"/>
              </w:rPr>
            </w:pPr>
            <w:r w:rsidRPr="00AD70DF">
              <w:rPr>
                <w:rFonts w:ascii="Times New Roman" w:hAnsi="Times New Roman" w:cs="Times New Roman"/>
                <w:szCs w:val="28"/>
                <w:lang w:val="vi-VN"/>
              </w:rPr>
              <w:t>Cuối Học kỳ 2</w:t>
            </w:r>
          </w:p>
        </w:tc>
        <w:tc>
          <w:tcPr>
            <w:tcW w:w="1417" w:type="dxa"/>
          </w:tcPr>
          <w:p w:rsidR="00AD70DF" w:rsidRPr="00AD70DF" w:rsidRDefault="00AD70DF" w:rsidP="009266BE">
            <w:pPr>
              <w:jc w:val="both"/>
              <w:rPr>
                <w:rFonts w:ascii="Times New Roman" w:hAnsi="Times New Roman" w:cs="Times New Roman"/>
                <w:szCs w:val="28"/>
                <w:lang w:val="vi-VN"/>
              </w:rPr>
            </w:pPr>
            <w:r w:rsidRPr="00AD70DF">
              <w:rPr>
                <w:rFonts w:ascii="Times New Roman" w:hAnsi="Times New Roman" w:cs="Times New Roman"/>
                <w:szCs w:val="28"/>
              </w:rPr>
              <w:t>90 phút</w:t>
            </w:r>
          </w:p>
        </w:tc>
        <w:tc>
          <w:tcPr>
            <w:tcW w:w="1418" w:type="dxa"/>
          </w:tcPr>
          <w:p w:rsidR="00AD70DF" w:rsidRPr="00AD70DF" w:rsidRDefault="00AD70DF" w:rsidP="009266BE">
            <w:pPr>
              <w:jc w:val="both"/>
              <w:rPr>
                <w:rFonts w:ascii="Times New Roman" w:hAnsi="Times New Roman" w:cs="Times New Roman"/>
                <w:szCs w:val="28"/>
              </w:rPr>
            </w:pPr>
            <w:r w:rsidRPr="00AD70DF">
              <w:rPr>
                <w:rFonts w:ascii="Times New Roman" w:hAnsi="Times New Roman" w:cs="Times New Roman"/>
                <w:szCs w:val="28"/>
              </w:rPr>
              <w:t>Tuần 33</w:t>
            </w:r>
          </w:p>
        </w:tc>
        <w:tc>
          <w:tcPr>
            <w:tcW w:w="5529" w:type="dxa"/>
          </w:tcPr>
          <w:p w:rsidR="00AD70DF" w:rsidRPr="00AD70DF" w:rsidRDefault="00AD70DF" w:rsidP="009266BE">
            <w:pPr>
              <w:jc w:val="both"/>
              <w:rPr>
                <w:rFonts w:ascii="Times New Roman" w:hAnsi="Times New Roman" w:cs="Times New Roman"/>
                <w:szCs w:val="28"/>
                <w:lang w:val="vi-VN"/>
              </w:rPr>
            </w:pPr>
            <w:r w:rsidRPr="00AD70DF">
              <w:rPr>
                <w:rFonts w:ascii="Times New Roman" w:hAnsi="Times New Roman" w:cs="Times New Roman"/>
                <w:bCs/>
                <w:szCs w:val="28"/>
              </w:rPr>
              <w:t xml:space="preserve">Kiểm tra kiến thức của học sinh trong năm học (Cả phần Số học </w:t>
            </w:r>
            <w:r>
              <w:rPr>
                <w:rFonts w:ascii="Times New Roman" w:hAnsi="Times New Roman" w:cs="Times New Roman"/>
                <w:bCs/>
                <w:szCs w:val="28"/>
                <w:lang w:val="vi-VN"/>
              </w:rPr>
              <w:t>-</w:t>
            </w:r>
            <w:r w:rsidRPr="00AD70DF">
              <w:rPr>
                <w:rFonts w:ascii="Times New Roman" w:hAnsi="Times New Roman" w:cs="Times New Roman"/>
                <w:bCs/>
                <w:szCs w:val="28"/>
              </w:rPr>
              <w:t>Hình học và Xác suất thống kê).</w:t>
            </w:r>
          </w:p>
        </w:tc>
        <w:tc>
          <w:tcPr>
            <w:tcW w:w="2693" w:type="dxa"/>
          </w:tcPr>
          <w:p w:rsidR="00AD70DF" w:rsidRPr="00AD70DF" w:rsidRDefault="00AD70DF" w:rsidP="009266BE">
            <w:pPr>
              <w:jc w:val="both"/>
              <w:rPr>
                <w:rFonts w:ascii="Times New Roman" w:hAnsi="Times New Roman" w:cs="Times New Roman"/>
                <w:szCs w:val="28"/>
                <w:lang w:val="vi-VN"/>
              </w:rPr>
            </w:pPr>
            <w:r w:rsidRPr="00AD70DF">
              <w:rPr>
                <w:rFonts w:ascii="Times New Roman" w:hAnsi="Times New Roman" w:cs="Times New Roman"/>
                <w:szCs w:val="28"/>
              </w:rPr>
              <w:t>Viết trên giấy thi</w:t>
            </w:r>
          </w:p>
        </w:tc>
      </w:tr>
    </w:tbl>
    <w:p w:rsidR="00AD70DF" w:rsidRPr="00AD70DF" w:rsidRDefault="00AD70DF" w:rsidP="00AD70DF">
      <w:pPr>
        <w:ind w:left="567"/>
        <w:jc w:val="both"/>
        <w:rPr>
          <w:rFonts w:ascii="Times New Roman" w:hAnsi="Times New Roman" w:cs="Times New Roman"/>
          <w:i/>
          <w:iCs/>
          <w:szCs w:val="28"/>
        </w:rPr>
      </w:pPr>
      <w:r w:rsidRPr="00AD70DF">
        <w:rPr>
          <w:rFonts w:ascii="Times New Roman" w:hAnsi="Times New Roman" w:cs="Times New Roman"/>
          <w:i/>
          <w:iCs/>
          <w:szCs w:val="28"/>
          <w:lang w:val="vi-VN"/>
        </w:rPr>
        <w:t xml:space="preserve"> (</w:t>
      </w:r>
      <w:r w:rsidRPr="00AD70DF">
        <w:rPr>
          <w:rFonts w:ascii="Times New Roman" w:hAnsi="Times New Roman" w:cs="Times New Roman"/>
          <w:i/>
          <w:iCs/>
          <w:szCs w:val="28"/>
        </w:rPr>
        <w:t>1</w:t>
      </w:r>
      <w:r w:rsidRPr="00AD70DF">
        <w:rPr>
          <w:rFonts w:ascii="Times New Roman" w:hAnsi="Times New Roman" w:cs="Times New Roman"/>
          <w:i/>
          <w:iCs/>
          <w:szCs w:val="28"/>
          <w:lang w:val="vi-VN"/>
        </w:rPr>
        <w:t>) Thời gian làm bài kiểm tra, đánh giá</w:t>
      </w:r>
      <w:r w:rsidRPr="00AD70DF">
        <w:rPr>
          <w:rFonts w:ascii="Times New Roman" w:hAnsi="Times New Roman" w:cs="Times New Roman"/>
          <w:i/>
          <w:iCs/>
          <w:szCs w:val="28"/>
        </w:rPr>
        <w:t>.</w:t>
      </w:r>
    </w:p>
    <w:p w:rsidR="00AD70DF" w:rsidRPr="00AD70DF" w:rsidRDefault="00AD70DF" w:rsidP="00AD70DF">
      <w:pPr>
        <w:ind w:left="567"/>
        <w:jc w:val="both"/>
        <w:rPr>
          <w:rFonts w:ascii="Times New Roman" w:hAnsi="Times New Roman" w:cs="Times New Roman"/>
          <w:i/>
          <w:iCs/>
          <w:szCs w:val="28"/>
        </w:rPr>
      </w:pPr>
      <w:r w:rsidRPr="00AD70DF">
        <w:rPr>
          <w:rFonts w:ascii="Times New Roman" w:hAnsi="Times New Roman" w:cs="Times New Roman"/>
          <w:i/>
          <w:iCs/>
          <w:szCs w:val="28"/>
          <w:lang w:val="vi-VN"/>
        </w:rPr>
        <w:t>(</w:t>
      </w:r>
      <w:r w:rsidRPr="00AD70DF">
        <w:rPr>
          <w:rFonts w:ascii="Times New Roman" w:hAnsi="Times New Roman" w:cs="Times New Roman"/>
          <w:i/>
          <w:iCs/>
          <w:szCs w:val="28"/>
        </w:rPr>
        <w:t>2</w:t>
      </w:r>
      <w:r w:rsidRPr="00AD70DF">
        <w:rPr>
          <w:rFonts w:ascii="Times New Roman" w:hAnsi="Times New Roman" w:cs="Times New Roman"/>
          <w:i/>
          <w:iCs/>
          <w:szCs w:val="28"/>
          <w:lang w:val="vi-VN"/>
        </w:rPr>
        <w:t xml:space="preserve">) </w:t>
      </w:r>
      <w:r w:rsidRPr="00AD70DF">
        <w:rPr>
          <w:rFonts w:ascii="Times New Roman" w:hAnsi="Times New Roman" w:cs="Times New Roman"/>
          <w:i/>
          <w:iCs/>
          <w:szCs w:val="28"/>
        </w:rPr>
        <w:t>Tuần thứ, tháng, năm</w:t>
      </w:r>
      <w:r w:rsidRPr="00AD70DF">
        <w:rPr>
          <w:rFonts w:ascii="Times New Roman" w:hAnsi="Times New Roman" w:cs="Times New Roman"/>
          <w:i/>
          <w:iCs/>
          <w:szCs w:val="28"/>
          <w:lang w:val="vi-VN"/>
        </w:rPr>
        <w:t xml:space="preserve"> thực hiện bài kiểm tra, đánh giá</w:t>
      </w:r>
      <w:r w:rsidRPr="00AD70DF">
        <w:rPr>
          <w:rFonts w:ascii="Times New Roman" w:hAnsi="Times New Roman" w:cs="Times New Roman"/>
          <w:i/>
          <w:iCs/>
          <w:szCs w:val="28"/>
        </w:rPr>
        <w:t>.</w:t>
      </w:r>
    </w:p>
    <w:p w:rsidR="00AD70DF" w:rsidRPr="00AD70DF" w:rsidRDefault="00AD70DF" w:rsidP="00AD70DF">
      <w:pPr>
        <w:ind w:left="567"/>
        <w:jc w:val="both"/>
        <w:rPr>
          <w:rFonts w:ascii="Times New Roman" w:hAnsi="Times New Roman" w:cs="Times New Roman"/>
          <w:i/>
          <w:iCs/>
          <w:szCs w:val="28"/>
        </w:rPr>
      </w:pPr>
      <w:r w:rsidRPr="00AD70DF">
        <w:rPr>
          <w:rFonts w:ascii="Times New Roman" w:hAnsi="Times New Roman" w:cs="Times New Roman"/>
          <w:i/>
          <w:iCs/>
          <w:szCs w:val="28"/>
          <w:lang w:val="vi-VN"/>
        </w:rPr>
        <w:t>(</w:t>
      </w:r>
      <w:r w:rsidRPr="00AD70DF">
        <w:rPr>
          <w:rFonts w:ascii="Times New Roman" w:hAnsi="Times New Roman" w:cs="Times New Roman"/>
          <w:i/>
          <w:iCs/>
          <w:szCs w:val="28"/>
        </w:rPr>
        <w:t>3</w:t>
      </w:r>
      <w:r w:rsidRPr="00AD70DF">
        <w:rPr>
          <w:rFonts w:ascii="Times New Roman" w:hAnsi="Times New Roman" w:cs="Times New Roman"/>
          <w:i/>
          <w:iCs/>
          <w:szCs w:val="28"/>
          <w:lang w:val="vi-VN"/>
        </w:rPr>
        <w:t xml:space="preserve">) Yêu cầu </w:t>
      </w:r>
      <w:r w:rsidRPr="00AD70DF">
        <w:rPr>
          <w:rFonts w:ascii="Times New Roman" w:hAnsi="Times New Roman" w:cs="Times New Roman"/>
          <w:i/>
          <w:iCs/>
          <w:szCs w:val="28"/>
        </w:rPr>
        <w:t xml:space="preserve">(mức độ) </w:t>
      </w:r>
      <w:r w:rsidRPr="00AD70DF">
        <w:rPr>
          <w:rFonts w:ascii="Times New Roman" w:hAnsi="Times New Roman" w:cs="Times New Roman"/>
          <w:i/>
          <w:iCs/>
          <w:szCs w:val="28"/>
          <w:lang w:val="vi-VN"/>
        </w:rPr>
        <w:t xml:space="preserve">cần đạt </w:t>
      </w:r>
      <w:r w:rsidRPr="00AD70DF">
        <w:rPr>
          <w:rFonts w:ascii="Times New Roman" w:hAnsi="Times New Roman" w:cs="Times New Roman"/>
          <w:i/>
          <w:iCs/>
          <w:szCs w:val="28"/>
        </w:rPr>
        <w:t>đến thời điểm kiểm tra, đánh giá (theo phân phối chương trình).</w:t>
      </w:r>
    </w:p>
    <w:p w:rsidR="00AD70DF" w:rsidRPr="00AD70DF" w:rsidRDefault="00AD70DF" w:rsidP="00AD70DF">
      <w:pPr>
        <w:ind w:left="567"/>
        <w:jc w:val="both"/>
        <w:rPr>
          <w:rFonts w:ascii="Times New Roman" w:hAnsi="Times New Roman" w:cs="Times New Roman"/>
          <w:i/>
          <w:iCs/>
          <w:szCs w:val="28"/>
          <w:lang w:val="vi-VN"/>
        </w:rPr>
      </w:pPr>
      <w:r w:rsidRPr="00AD70DF">
        <w:rPr>
          <w:rFonts w:ascii="Times New Roman" w:hAnsi="Times New Roman" w:cs="Times New Roman"/>
          <w:i/>
          <w:iCs/>
          <w:szCs w:val="28"/>
          <w:lang w:val="vi-VN"/>
        </w:rPr>
        <w:t>(</w:t>
      </w:r>
      <w:r w:rsidRPr="00AD70DF">
        <w:rPr>
          <w:rFonts w:ascii="Times New Roman" w:hAnsi="Times New Roman" w:cs="Times New Roman"/>
          <w:i/>
          <w:iCs/>
          <w:szCs w:val="28"/>
        </w:rPr>
        <w:t>4</w:t>
      </w:r>
      <w:r w:rsidRPr="00AD70DF">
        <w:rPr>
          <w:rFonts w:ascii="Times New Roman" w:hAnsi="Times New Roman" w:cs="Times New Roman"/>
          <w:i/>
          <w:iCs/>
          <w:szCs w:val="28"/>
          <w:lang w:val="vi-VN"/>
        </w:rPr>
        <w:t>) Hình thức bài kiểm tra, đánh giá: viết (trên giấy hoặc trên máy tính); bài thực hành; dự án học tập.</w:t>
      </w:r>
    </w:p>
    <w:p w:rsidR="00AD70DF" w:rsidRPr="00AD70DF" w:rsidRDefault="00AD70DF" w:rsidP="00AD70DF">
      <w:pPr>
        <w:ind w:firstLine="567"/>
        <w:jc w:val="both"/>
        <w:rPr>
          <w:rFonts w:ascii="Times New Roman" w:hAnsi="Times New Roman" w:cs="Times New Roman"/>
          <w:b/>
          <w:bCs/>
          <w:szCs w:val="28"/>
          <w:lang w:val="vi-VN"/>
        </w:rPr>
      </w:pPr>
      <w:r w:rsidRPr="00AD70DF">
        <w:rPr>
          <w:rFonts w:ascii="Times New Roman" w:hAnsi="Times New Roman" w:cs="Times New Roman"/>
          <w:b/>
          <w:bCs/>
          <w:szCs w:val="28"/>
        </w:rPr>
        <w:t>III</w:t>
      </w:r>
      <w:r w:rsidRPr="00AD70DF">
        <w:rPr>
          <w:rFonts w:ascii="Times New Roman" w:hAnsi="Times New Roman" w:cs="Times New Roman"/>
          <w:b/>
          <w:bCs/>
          <w:szCs w:val="28"/>
          <w:lang w:val="vi-VN"/>
        </w:rPr>
        <w:t xml:space="preserve">. Các </w:t>
      </w:r>
      <w:r w:rsidRPr="00AD70DF">
        <w:rPr>
          <w:rFonts w:ascii="Times New Roman" w:hAnsi="Times New Roman" w:cs="Times New Roman"/>
          <w:b/>
          <w:bCs/>
          <w:szCs w:val="28"/>
        </w:rPr>
        <w:t>nội dung</w:t>
      </w:r>
      <w:r w:rsidRPr="00AD70DF">
        <w:rPr>
          <w:rFonts w:ascii="Times New Roman" w:hAnsi="Times New Roman" w:cs="Times New Roman"/>
          <w:b/>
          <w:bCs/>
          <w:szCs w:val="28"/>
          <w:lang w:val="vi-VN"/>
        </w:rPr>
        <w:t xml:space="preserve"> khác (nếu có):</w:t>
      </w:r>
      <w:r w:rsidRPr="00AD70DF">
        <w:rPr>
          <w:rFonts w:ascii="Times New Roman" w:hAnsi="Times New Roman" w:cs="Times New Roman"/>
          <w:i/>
          <w:szCs w:val="28"/>
        </w:rPr>
        <w:t xml:space="preserve">              </w:t>
      </w:r>
    </w:p>
    <w:p w:rsidR="00A63699" w:rsidRDefault="00A63699">
      <w:pPr>
        <w:rPr>
          <w:rFonts w:ascii="Times New Roman" w:hAnsi="Times New Roman" w:cs="Times New Roman"/>
          <w:sz w:val="24"/>
          <w:szCs w:val="24"/>
        </w:rPr>
      </w:pPr>
    </w:p>
    <w:p w:rsidR="00A869FB" w:rsidRPr="00A869FB" w:rsidRDefault="00A869FB">
      <w:pPr>
        <w:rPr>
          <w:rFonts w:ascii="Times New Roman" w:hAnsi="Times New Roman" w:cs="Times New Roman"/>
          <w:b/>
          <w:i/>
          <w:sz w:val="24"/>
          <w:szCs w:val="24"/>
        </w:rPr>
      </w:pPr>
      <w:r>
        <w:rPr>
          <w:rFonts w:ascii="Times New Roman" w:hAnsi="Times New Roman" w:cs="Times New Roman"/>
          <w:sz w:val="24"/>
          <w:szCs w:val="24"/>
        </w:rPr>
        <w:t xml:space="preserve">                                                                                                                                              </w:t>
      </w:r>
      <w:r w:rsidR="008E5624">
        <w:rPr>
          <w:rFonts w:ascii="Times New Roman" w:hAnsi="Times New Roman" w:cs="Times New Roman"/>
          <w:b/>
          <w:i/>
          <w:sz w:val="24"/>
          <w:szCs w:val="24"/>
        </w:rPr>
        <w:t>…….</w:t>
      </w:r>
      <w:r w:rsidRPr="00A869FB">
        <w:rPr>
          <w:rFonts w:ascii="Times New Roman" w:hAnsi="Times New Roman" w:cs="Times New Roman"/>
          <w:b/>
          <w:i/>
          <w:sz w:val="24"/>
          <w:szCs w:val="24"/>
        </w:rPr>
        <w:t xml:space="preserve">, ngày     tháng       năm </w:t>
      </w:r>
      <w:r w:rsidR="00AD70DF">
        <w:rPr>
          <w:rFonts w:ascii="Times New Roman" w:hAnsi="Times New Roman" w:cs="Times New Roman"/>
          <w:b/>
          <w:i/>
          <w:sz w:val="24"/>
          <w:szCs w:val="24"/>
        </w:rPr>
        <w:t>2023</w:t>
      </w:r>
    </w:p>
    <w:p w:rsidR="00A869FB" w:rsidRPr="00A869FB" w:rsidRDefault="008138C6">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869FB" w:rsidRPr="00A869FB">
        <w:rPr>
          <w:rFonts w:ascii="Times New Roman" w:hAnsi="Times New Roman" w:cs="Times New Roman"/>
          <w:b/>
          <w:sz w:val="24"/>
          <w:szCs w:val="24"/>
        </w:rPr>
        <w:t>PHÊ DUYỆT CỦA NHÀ TRƯỜNG                                                                                             TỔ TRƯỞNG</w:t>
      </w:r>
    </w:p>
    <w:p w:rsidR="00A869FB" w:rsidRDefault="00A869FB">
      <w:pPr>
        <w:rPr>
          <w:rFonts w:ascii="Times New Roman" w:hAnsi="Times New Roman" w:cs="Times New Roman"/>
          <w:sz w:val="24"/>
          <w:szCs w:val="24"/>
        </w:rPr>
      </w:pPr>
      <w:r w:rsidRPr="00A869FB">
        <w:rPr>
          <w:rFonts w:ascii="Times New Roman" w:hAnsi="Times New Roman" w:cs="Times New Roman"/>
          <w:b/>
          <w:sz w:val="24"/>
          <w:szCs w:val="24"/>
        </w:rPr>
        <w:t xml:space="preserve">            </w:t>
      </w:r>
      <w:r w:rsidR="008138C6">
        <w:rPr>
          <w:rFonts w:ascii="Times New Roman" w:hAnsi="Times New Roman" w:cs="Times New Roman"/>
          <w:b/>
          <w:sz w:val="24"/>
          <w:szCs w:val="24"/>
        </w:rPr>
        <w:t xml:space="preserve">  </w:t>
      </w:r>
      <w:r w:rsidRPr="00A869FB">
        <w:rPr>
          <w:rFonts w:ascii="Times New Roman" w:hAnsi="Times New Roman" w:cs="Times New Roman"/>
          <w:b/>
          <w:sz w:val="24"/>
          <w:szCs w:val="24"/>
        </w:rPr>
        <w:t xml:space="preserve">  HIỆU TRƯỞNG                                                                                                           </w:t>
      </w:r>
      <w:r w:rsidR="008138C6">
        <w:rPr>
          <w:rFonts w:ascii="Times New Roman" w:hAnsi="Times New Roman" w:cs="Times New Roman"/>
          <w:b/>
          <w:sz w:val="24"/>
          <w:szCs w:val="24"/>
        </w:rPr>
        <w:t xml:space="preserve"> </w:t>
      </w:r>
      <w:r w:rsidRPr="00A869FB">
        <w:rPr>
          <w:rFonts w:ascii="Times New Roman" w:hAnsi="Times New Roman" w:cs="Times New Roman"/>
          <w:b/>
          <w:sz w:val="24"/>
          <w:szCs w:val="24"/>
        </w:rPr>
        <w:t xml:space="preserve"> </w:t>
      </w:r>
      <w:proofErr w:type="gramStart"/>
      <w:r>
        <w:rPr>
          <w:rFonts w:ascii="Times New Roman" w:hAnsi="Times New Roman" w:cs="Times New Roman"/>
          <w:sz w:val="24"/>
          <w:szCs w:val="24"/>
        </w:rPr>
        <w:t>( Ký</w:t>
      </w:r>
      <w:proofErr w:type="gramEnd"/>
      <w:r>
        <w:rPr>
          <w:rFonts w:ascii="Times New Roman" w:hAnsi="Times New Roman" w:cs="Times New Roman"/>
          <w:sz w:val="24"/>
          <w:szCs w:val="24"/>
        </w:rPr>
        <w:t xml:space="preserve">, ghi rõ họ tên)  </w:t>
      </w:r>
    </w:p>
    <w:p w:rsidR="00A869FB" w:rsidRPr="00602899" w:rsidRDefault="00A869FB">
      <w:pPr>
        <w:rPr>
          <w:rFonts w:ascii="Times New Roman" w:hAnsi="Times New Roman" w:cs="Times New Roman"/>
          <w:sz w:val="24"/>
          <w:szCs w:val="24"/>
        </w:rPr>
      </w:pPr>
      <w:r>
        <w:rPr>
          <w:rFonts w:ascii="Times New Roman" w:hAnsi="Times New Roman" w:cs="Times New Roman"/>
          <w:sz w:val="24"/>
          <w:szCs w:val="24"/>
        </w:rPr>
        <w:t xml:space="preserve">            </w:t>
      </w:r>
      <w:r w:rsidR="008138C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Ký</w:t>
      </w:r>
      <w:proofErr w:type="gramEnd"/>
      <w:r>
        <w:rPr>
          <w:rFonts w:ascii="Times New Roman" w:hAnsi="Times New Roman" w:cs="Times New Roman"/>
          <w:sz w:val="24"/>
          <w:szCs w:val="24"/>
        </w:rPr>
        <w:t>, đóng dấu)</w:t>
      </w:r>
    </w:p>
    <w:sectPr w:rsidR="00A869FB" w:rsidRPr="00602899" w:rsidSect="00A6369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4C8" w:rsidRDefault="00A904C8" w:rsidP="009E600B">
      <w:pPr>
        <w:spacing w:after="0" w:line="240" w:lineRule="auto"/>
      </w:pPr>
      <w:r>
        <w:separator/>
      </w:r>
    </w:p>
  </w:endnote>
  <w:endnote w:type="continuationSeparator" w:id="0">
    <w:p w:rsidR="00A904C8" w:rsidRDefault="00A904C8" w:rsidP="009E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4C8" w:rsidRDefault="00A904C8" w:rsidP="009E600B">
      <w:pPr>
        <w:spacing w:after="0" w:line="240" w:lineRule="auto"/>
      </w:pPr>
      <w:r>
        <w:separator/>
      </w:r>
    </w:p>
  </w:footnote>
  <w:footnote w:type="continuationSeparator" w:id="0">
    <w:p w:rsidR="00A904C8" w:rsidRDefault="00A904C8" w:rsidP="009E600B">
      <w:pPr>
        <w:spacing w:after="0" w:line="240" w:lineRule="auto"/>
      </w:pPr>
      <w:r>
        <w:continuationSeparator/>
      </w:r>
    </w:p>
  </w:footnote>
  <w:footnote w:id="1">
    <w:p w:rsidR="009E600B" w:rsidRPr="00112B77" w:rsidRDefault="009E600B" w:rsidP="009E600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A62D2"/>
    <w:multiLevelType w:val="multilevel"/>
    <w:tmpl w:val="527A62D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6EDA77BA"/>
    <w:multiLevelType w:val="hybridMultilevel"/>
    <w:tmpl w:val="3DEE3B2A"/>
    <w:lvl w:ilvl="0" w:tplc="A3569F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D9395D"/>
    <w:multiLevelType w:val="hybridMultilevel"/>
    <w:tmpl w:val="43081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99"/>
    <w:rsid w:val="000B14A7"/>
    <w:rsid w:val="001C60B9"/>
    <w:rsid w:val="001D7919"/>
    <w:rsid w:val="003A7B8F"/>
    <w:rsid w:val="004A4E07"/>
    <w:rsid w:val="004C756E"/>
    <w:rsid w:val="00602899"/>
    <w:rsid w:val="00731BAC"/>
    <w:rsid w:val="007D153C"/>
    <w:rsid w:val="008138C6"/>
    <w:rsid w:val="008E5624"/>
    <w:rsid w:val="00966BC9"/>
    <w:rsid w:val="009E600B"/>
    <w:rsid w:val="00A63699"/>
    <w:rsid w:val="00A869FB"/>
    <w:rsid w:val="00A904C8"/>
    <w:rsid w:val="00AD70DF"/>
    <w:rsid w:val="00B55571"/>
    <w:rsid w:val="00E8321B"/>
    <w:rsid w:val="00F2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699"/>
    <w:pPr>
      <w:ind w:left="720"/>
      <w:contextualSpacing/>
    </w:pPr>
  </w:style>
  <w:style w:type="character" w:styleId="Hyperlink">
    <w:name w:val="Hyperlink"/>
    <w:basedOn w:val="DefaultParagraphFont"/>
    <w:uiPriority w:val="99"/>
    <w:semiHidden/>
    <w:unhideWhenUsed/>
    <w:rsid w:val="00602899"/>
    <w:rPr>
      <w:color w:val="0000FF"/>
      <w:u w:val="single"/>
    </w:rPr>
  </w:style>
  <w:style w:type="character" w:styleId="FollowedHyperlink">
    <w:name w:val="FollowedHyperlink"/>
    <w:basedOn w:val="DefaultParagraphFont"/>
    <w:uiPriority w:val="99"/>
    <w:semiHidden/>
    <w:unhideWhenUsed/>
    <w:rsid w:val="00602899"/>
    <w:rPr>
      <w:color w:val="800080"/>
      <w:u w:val="single"/>
    </w:rPr>
  </w:style>
  <w:style w:type="paragraph" w:customStyle="1" w:styleId="msonormal0">
    <w:name w:val="msonormal"/>
    <w:basedOn w:val="Normal"/>
    <w:rsid w:val="00602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602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9">
    <w:name w:val="xl69"/>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602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73">
    <w:name w:val="xl73"/>
    <w:basedOn w:val="Normal"/>
    <w:rsid w:val="00602899"/>
    <w:pP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74">
    <w:name w:val="xl74"/>
    <w:basedOn w:val="Normal"/>
    <w:rsid w:val="006028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75">
    <w:name w:val="xl75"/>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Normal"/>
    <w:rsid w:val="0060289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60289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02899"/>
    <w:pP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81">
    <w:name w:val="xl81"/>
    <w:basedOn w:val="Normal"/>
    <w:rsid w:val="00602899"/>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60289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602899"/>
    <w:pPr>
      <w:pBdr>
        <w:top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84">
    <w:name w:val="xl84"/>
    <w:basedOn w:val="Normal"/>
    <w:rsid w:val="00602899"/>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60289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602899"/>
    <w:pPr>
      <w:pBdr>
        <w:bottom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87">
    <w:name w:val="xl87"/>
    <w:basedOn w:val="Normal"/>
    <w:rsid w:val="00602899"/>
    <w:pPr>
      <w:pBdr>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88">
    <w:name w:val="xl88"/>
    <w:basedOn w:val="Normal"/>
    <w:rsid w:val="00602899"/>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60289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Normal"/>
    <w:rsid w:val="0060289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Normal"/>
    <w:rsid w:val="006028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6028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6028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96">
    <w:name w:val="xl96"/>
    <w:basedOn w:val="Normal"/>
    <w:rsid w:val="006028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97">
    <w:name w:val="xl97"/>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Normal"/>
    <w:rsid w:val="006028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9">
    <w:name w:val="xl99"/>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00">
    <w:name w:val="xl100"/>
    <w:basedOn w:val="Normal"/>
    <w:rsid w:val="0060289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602899"/>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Cambria" w:eastAsia="Times New Roman" w:hAnsi="Cambria" w:cs="Times New Roman"/>
      <w:b/>
      <w:bCs/>
      <w:sz w:val="24"/>
      <w:szCs w:val="24"/>
    </w:rPr>
  </w:style>
  <w:style w:type="paragraph" w:customStyle="1" w:styleId="xl102">
    <w:name w:val="xl102"/>
    <w:basedOn w:val="Normal"/>
    <w:rsid w:val="00602899"/>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6028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602899"/>
    <w:pPr>
      <w:pBdr>
        <w:top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105">
    <w:name w:val="xl105"/>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6">
    <w:name w:val="xl106"/>
    <w:basedOn w:val="Normal"/>
    <w:rsid w:val="0060289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602899"/>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09">
    <w:name w:val="xl109"/>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602899"/>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14">
    <w:name w:val="xl114"/>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6028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Normal"/>
    <w:rsid w:val="0060289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602899"/>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Normal"/>
    <w:rsid w:val="006028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22">
    <w:name w:val="xl122"/>
    <w:basedOn w:val="Normal"/>
    <w:rsid w:val="006028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23">
    <w:name w:val="xl123"/>
    <w:basedOn w:val="Normal"/>
    <w:rsid w:val="00602899"/>
    <w:pP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24">
    <w:name w:val="xl124"/>
    <w:basedOn w:val="Normal"/>
    <w:rsid w:val="0060289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7">
    <w:name w:val="xl127"/>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6028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0">
    <w:name w:val="xl130"/>
    <w:basedOn w:val="Normal"/>
    <w:rsid w:val="006028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60289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2">
    <w:name w:val="xl132"/>
    <w:basedOn w:val="Normal"/>
    <w:rsid w:val="006028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3">
    <w:name w:val="xl133"/>
    <w:basedOn w:val="Normal"/>
    <w:rsid w:val="006028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34">
    <w:name w:val="xl134"/>
    <w:basedOn w:val="Normal"/>
    <w:rsid w:val="006028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35">
    <w:name w:val="xl135"/>
    <w:basedOn w:val="Normal"/>
    <w:rsid w:val="0060289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36">
    <w:name w:val="xl136"/>
    <w:basedOn w:val="Normal"/>
    <w:rsid w:val="00602899"/>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Normal"/>
    <w:rsid w:val="00602899"/>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8">
    <w:name w:val="xl138"/>
    <w:basedOn w:val="Normal"/>
    <w:rsid w:val="00602899"/>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9">
    <w:name w:val="xl139"/>
    <w:basedOn w:val="Normal"/>
    <w:rsid w:val="0060289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Normal"/>
    <w:rsid w:val="0060289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6028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Normal"/>
    <w:rsid w:val="006028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6028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6028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6028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46">
    <w:name w:val="xl146"/>
    <w:basedOn w:val="Normal"/>
    <w:rsid w:val="0060289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7">
    <w:name w:val="xl147"/>
    <w:basedOn w:val="Normal"/>
    <w:rsid w:val="0060289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Normal"/>
    <w:rsid w:val="0060289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49">
    <w:name w:val="xl149"/>
    <w:basedOn w:val="Normal"/>
    <w:rsid w:val="0060289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Normal"/>
    <w:rsid w:val="006028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al"/>
    <w:rsid w:val="006028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6028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602899"/>
    <w:pP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54">
    <w:name w:val="xl154"/>
    <w:basedOn w:val="Normal"/>
    <w:rsid w:val="006028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5">
    <w:name w:val="xl155"/>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6">
    <w:name w:val="xl156"/>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6028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8">
    <w:name w:val="xl158"/>
    <w:basedOn w:val="Normal"/>
    <w:rsid w:val="00602899"/>
    <w:pP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59">
    <w:name w:val="xl159"/>
    <w:basedOn w:val="Normal"/>
    <w:rsid w:val="00602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6028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161">
    <w:name w:val="xl161"/>
    <w:basedOn w:val="Normal"/>
    <w:rsid w:val="0060289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162">
    <w:name w:val="xl162"/>
    <w:basedOn w:val="Normal"/>
    <w:rsid w:val="0060289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163">
    <w:name w:val="xl163"/>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4">
    <w:name w:val="xl164"/>
    <w:basedOn w:val="Normal"/>
    <w:rsid w:val="006028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60289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6">
    <w:name w:val="xl166"/>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6028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8">
    <w:name w:val="xl168"/>
    <w:basedOn w:val="Normal"/>
    <w:rsid w:val="0060289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9">
    <w:name w:val="xl169"/>
    <w:basedOn w:val="Normal"/>
    <w:rsid w:val="0060289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60289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602899"/>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2">
    <w:name w:val="xl172"/>
    <w:basedOn w:val="Normal"/>
    <w:rsid w:val="006028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6028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Normal"/>
    <w:rsid w:val="0060289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Normal"/>
    <w:rsid w:val="0060289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176">
    <w:name w:val="xl176"/>
    <w:basedOn w:val="Normal"/>
    <w:rsid w:val="0060289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177">
    <w:name w:val="xl177"/>
    <w:basedOn w:val="Normal"/>
    <w:rsid w:val="0060289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79">
    <w:name w:val="xl179"/>
    <w:basedOn w:val="Normal"/>
    <w:rsid w:val="006028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80">
    <w:name w:val="xl180"/>
    <w:basedOn w:val="Normal"/>
    <w:rsid w:val="00602899"/>
    <w:pPr>
      <w:pBdr>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1">
    <w:name w:val="xl181"/>
    <w:basedOn w:val="Normal"/>
    <w:rsid w:val="00602899"/>
    <w:pPr>
      <w:pBdr>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2">
    <w:name w:val="xl182"/>
    <w:basedOn w:val="Normal"/>
    <w:rsid w:val="00602899"/>
    <w:pPr>
      <w:pBdr>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3">
    <w:name w:val="xl183"/>
    <w:basedOn w:val="Normal"/>
    <w:rsid w:val="0060289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4">
    <w:name w:val="xl184"/>
    <w:basedOn w:val="Normal"/>
    <w:rsid w:val="00602899"/>
    <w:pPr>
      <w:spacing w:before="100" w:beforeAutospacing="1" w:after="100" w:afterAutospacing="1" w:line="240" w:lineRule="auto"/>
      <w:jc w:val="center"/>
    </w:pPr>
    <w:rPr>
      <w:rFonts w:ascii="Times New Roman" w:eastAsia="Times New Roman" w:hAnsi="Times New Roman" w:cs="Times New Roman"/>
      <w:b/>
      <w:bCs/>
      <w:i/>
      <w:iCs/>
      <w:sz w:val="26"/>
      <w:szCs w:val="26"/>
    </w:rPr>
  </w:style>
  <w:style w:type="paragraph" w:customStyle="1" w:styleId="xl185">
    <w:name w:val="xl185"/>
    <w:basedOn w:val="Normal"/>
    <w:rsid w:val="00602899"/>
    <w:pPr>
      <w:spacing w:before="100" w:beforeAutospacing="1" w:after="100" w:afterAutospacing="1" w:line="240" w:lineRule="auto"/>
      <w:jc w:val="center"/>
    </w:pPr>
    <w:rPr>
      <w:rFonts w:ascii="Times New Roman" w:eastAsia="Times New Roman" w:hAnsi="Times New Roman" w:cs="Times New Roman"/>
      <w:b/>
      <w:bCs/>
      <w:sz w:val="26"/>
      <w:szCs w:val="26"/>
    </w:rPr>
  </w:style>
  <w:style w:type="table" w:styleId="TableGrid">
    <w:name w:val="Table Grid"/>
    <w:aliases w:val="Bảng TK"/>
    <w:basedOn w:val="TableNormal"/>
    <w:uiPriority w:val="39"/>
    <w:qFormat/>
    <w:rsid w:val="0060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D7919"/>
    <w:pPr>
      <w:spacing w:after="0" w:line="240" w:lineRule="auto"/>
    </w:pPr>
    <w:rPr>
      <w:rFonts w:ascii="Times New Roman" w:hAnsi="Times New Roman" w:cs="Times New Roman"/>
      <w:color w:val="000000"/>
      <w:sz w:val="28"/>
      <w:szCs w:val="18"/>
    </w:rPr>
  </w:style>
  <w:style w:type="paragraph" w:styleId="FootnoteText">
    <w:name w:val="footnote text"/>
    <w:basedOn w:val="Normal"/>
    <w:link w:val="FootnoteTextChar"/>
    <w:uiPriority w:val="99"/>
    <w:semiHidden/>
    <w:unhideWhenUsed/>
    <w:rsid w:val="009E600B"/>
    <w:pPr>
      <w:spacing w:after="0" w:line="240" w:lineRule="auto"/>
    </w:pPr>
    <w:rPr>
      <w:rFonts w:ascii="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9E600B"/>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9E600B"/>
    <w:rPr>
      <w:vertAlign w:val="superscript"/>
    </w:rPr>
  </w:style>
  <w:style w:type="paragraph" w:customStyle="1" w:styleId="Noidungban">
    <w:name w:val="Noi dung ban"/>
    <w:basedOn w:val="Normal"/>
    <w:rsid w:val="004A4E07"/>
    <w:pPr>
      <w:spacing w:before="80" w:after="80" w:line="240" w:lineRule="atLeast"/>
      <w:jc w:val="both"/>
    </w:pPr>
    <w:rPr>
      <w:rFonts w:ascii=".VnArial" w:eastAsia="Times New Roman" w:hAnsi=".VnArial" w:cs="Times New Roman"/>
      <w:color w:val="000000"/>
      <w:sz w:val="20"/>
      <w:szCs w:val="20"/>
    </w:rPr>
  </w:style>
  <w:style w:type="paragraph" w:customStyle="1" w:styleId="titbang">
    <w:name w:val="tit bang"/>
    <w:basedOn w:val="Normal"/>
    <w:rsid w:val="004A4E07"/>
    <w:pPr>
      <w:spacing w:before="120" w:after="120" w:line="240" w:lineRule="atLeast"/>
      <w:jc w:val="center"/>
    </w:pPr>
    <w:rPr>
      <w:rFonts w:ascii=".VnArial" w:eastAsia="Times New Roman" w:hAnsi=".VnArial" w:cs="Times New Roman"/>
      <w:b/>
      <w:i/>
      <w:w w:val="105"/>
      <w:sz w:val="18"/>
      <w:szCs w:val="18"/>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699"/>
    <w:pPr>
      <w:ind w:left="720"/>
      <w:contextualSpacing/>
    </w:pPr>
  </w:style>
  <w:style w:type="character" w:styleId="Hyperlink">
    <w:name w:val="Hyperlink"/>
    <w:basedOn w:val="DefaultParagraphFont"/>
    <w:uiPriority w:val="99"/>
    <w:semiHidden/>
    <w:unhideWhenUsed/>
    <w:rsid w:val="00602899"/>
    <w:rPr>
      <w:color w:val="0000FF"/>
      <w:u w:val="single"/>
    </w:rPr>
  </w:style>
  <w:style w:type="character" w:styleId="FollowedHyperlink">
    <w:name w:val="FollowedHyperlink"/>
    <w:basedOn w:val="DefaultParagraphFont"/>
    <w:uiPriority w:val="99"/>
    <w:semiHidden/>
    <w:unhideWhenUsed/>
    <w:rsid w:val="00602899"/>
    <w:rPr>
      <w:color w:val="800080"/>
      <w:u w:val="single"/>
    </w:rPr>
  </w:style>
  <w:style w:type="paragraph" w:customStyle="1" w:styleId="msonormal0">
    <w:name w:val="msonormal"/>
    <w:basedOn w:val="Normal"/>
    <w:rsid w:val="00602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602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9">
    <w:name w:val="xl69"/>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602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73">
    <w:name w:val="xl73"/>
    <w:basedOn w:val="Normal"/>
    <w:rsid w:val="00602899"/>
    <w:pP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74">
    <w:name w:val="xl74"/>
    <w:basedOn w:val="Normal"/>
    <w:rsid w:val="006028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75">
    <w:name w:val="xl75"/>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Normal"/>
    <w:rsid w:val="0060289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60289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02899"/>
    <w:pP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81">
    <w:name w:val="xl81"/>
    <w:basedOn w:val="Normal"/>
    <w:rsid w:val="00602899"/>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60289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602899"/>
    <w:pPr>
      <w:pBdr>
        <w:top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84">
    <w:name w:val="xl84"/>
    <w:basedOn w:val="Normal"/>
    <w:rsid w:val="00602899"/>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60289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602899"/>
    <w:pPr>
      <w:pBdr>
        <w:bottom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87">
    <w:name w:val="xl87"/>
    <w:basedOn w:val="Normal"/>
    <w:rsid w:val="00602899"/>
    <w:pPr>
      <w:pBdr>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88">
    <w:name w:val="xl88"/>
    <w:basedOn w:val="Normal"/>
    <w:rsid w:val="00602899"/>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60289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Normal"/>
    <w:rsid w:val="0060289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Normal"/>
    <w:rsid w:val="006028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6028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6028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96">
    <w:name w:val="xl96"/>
    <w:basedOn w:val="Normal"/>
    <w:rsid w:val="006028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97">
    <w:name w:val="xl97"/>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Normal"/>
    <w:rsid w:val="006028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9">
    <w:name w:val="xl99"/>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00">
    <w:name w:val="xl100"/>
    <w:basedOn w:val="Normal"/>
    <w:rsid w:val="0060289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602899"/>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Cambria" w:eastAsia="Times New Roman" w:hAnsi="Cambria" w:cs="Times New Roman"/>
      <w:b/>
      <w:bCs/>
      <w:sz w:val="24"/>
      <w:szCs w:val="24"/>
    </w:rPr>
  </w:style>
  <w:style w:type="paragraph" w:customStyle="1" w:styleId="xl102">
    <w:name w:val="xl102"/>
    <w:basedOn w:val="Normal"/>
    <w:rsid w:val="00602899"/>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6028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602899"/>
    <w:pPr>
      <w:pBdr>
        <w:top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105">
    <w:name w:val="xl105"/>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6">
    <w:name w:val="xl106"/>
    <w:basedOn w:val="Normal"/>
    <w:rsid w:val="0060289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602899"/>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09">
    <w:name w:val="xl109"/>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602899"/>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14">
    <w:name w:val="xl114"/>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6028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Normal"/>
    <w:rsid w:val="0060289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602899"/>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Normal"/>
    <w:rsid w:val="006028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22">
    <w:name w:val="xl122"/>
    <w:basedOn w:val="Normal"/>
    <w:rsid w:val="006028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23">
    <w:name w:val="xl123"/>
    <w:basedOn w:val="Normal"/>
    <w:rsid w:val="00602899"/>
    <w:pP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24">
    <w:name w:val="xl124"/>
    <w:basedOn w:val="Normal"/>
    <w:rsid w:val="0060289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7">
    <w:name w:val="xl127"/>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Normal"/>
    <w:rsid w:val="006028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6028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0">
    <w:name w:val="xl130"/>
    <w:basedOn w:val="Normal"/>
    <w:rsid w:val="006028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60289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2">
    <w:name w:val="xl132"/>
    <w:basedOn w:val="Normal"/>
    <w:rsid w:val="006028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3">
    <w:name w:val="xl133"/>
    <w:basedOn w:val="Normal"/>
    <w:rsid w:val="006028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34">
    <w:name w:val="xl134"/>
    <w:basedOn w:val="Normal"/>
    <w:rsid w:val="006028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35">
    <w:name w:val="xl135"/>
    <w:basedOn w:val="Normal"/>
    <w:rsid w:val="0060289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36">
    <w:name w:val="xl136"/>
    <w:basedOn w:val="Normal"/>
    <w:rsid w:val="00602899"/>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Normal"/>
    <w:rsid w:val="00602899"/>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8">
    <w:name w:val="xl138"/>
    <w:basedOn w:val="Normal"/>
    <w:rsid w:val="00602899"/>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9">
    <w:name w:val="xl139"/>
    <w:basedOn w:val="Normal"/>
    <w:rsid w:val="0060289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Normal"/>
    <w:rsid w:val="0060289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6028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Normal"/>
    <w:rsid w:val="006028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6028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6028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6028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46">
    <w:name w:val="xl146"/>
    <w:basedOn w:val="Normal"/>
    <w:rsid w:val="0060289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7">
    <w:name w:val="xl147"/>
    <w:basedOn w:val="Normal"/>
    <w:rsid w:val="0060289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Normal"/>
    <w:rsid w:val="0060289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49">
    <w:name w:val="xl149"/>
    <w:basedOn w:val="Normal"/>
    <w:rsid w:val="0060289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Normal"/>
    <w:rsid w:val="006028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al"/>
    <w:rsid w:val="006028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6028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602899"/>
    <w:pP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54">
    <w:name w:val="xl154"/>
    <w:basedOn w:val="Normal"/>
    <w:rsid w:val="006028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5">
    <w:name w:val="xl155"/>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6">
    <w:name w:val="xl156"/>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6028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8">
    <w:name w:val="xl158"/>
    <w:basedOn w:val="Normal"/>
    <w:rsid w:val="00602899"/>
    <w:pP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59">
    <w:name w:val="xl159"/>
    <w:basedOn w:val="Normal"/>
    <w:rsid w:val="00602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6028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161">
    <w:name w:val="xl161"/>
    <w:basedOn w:val="Normal"/>
    <w:rsid w:val="0060289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162">
    <w:name w:val="xl162"/>
    <w:basedOn w:val="Normal"/>
    <w:rsid w:val="0060289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163">
    <w:name w:val="xl163"/>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4">
    <w:name w:val="xl164"/>
    <w:basedOn w:val="Normal"/>
    <w:rsid w:val="006028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60289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6">
    <w:name w:val="xl166"/>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6028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8">
    <w:name w:val="xl168"/>
    <w:basedOn w:val="Normal"/>
    <w:rsid w:val="0060289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9">
    <w:name w:val="xl169"/>
    <w:basedOn w:val="Normal"/>
    <w:rsid w:val="0060289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60289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602899"/>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2">
    <w:name w:val="xl172"/>
    <w:basedOn w:val="Normal"/>
    <w:rsid w:val="006028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6028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Normal"/>
    <w:rsid w:val="0060289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Normal"/>
    <w:rsid w:val="0060289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176">
    <w:name w:val="xl176"/>
    <w:basedOn w:val="Normal"/>
    <w:rsid w:val="0060289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177">
    <w:name w:val="xl177"/>
    <w:basedOn w:val="Normal"/>
    <w:rsid w:val="0060289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Normal"/>
    <w:rsid w:val="0060289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79">
    <w:name w:val="xl179"/>
    <w:basedOn w:val="Normal"/>
    <w:rsid w:val="006028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80">
    <w:name w:val="xl180"/>
    <w:basedOn w:val="Normal"/>
    <w:rsid w:val="00602899"/>
    <w:pPr>
      <w:pBdr>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1">
    <w:name w:val="xl181"/>
    <w:basedOn w:val="Normal"/>
    <w:rsid w:val="00602899"/>
    <w:pPr>
      <w:pBdr>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2">
    <w:name w:val="xl182"/>
    <w:basedOn w:val="Normal"/>
    <w:rsid w:val="00602899"/>
    <w:pPr>
      <w:pBdr>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3">
    <w:name w:val="xl183"/>
    <w:basedOn w:val="Normal"/>
    <w:rsid w:val="0060289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4">
    <w:name w:val="xl184"/>
    <w:basedOn w:val="Normal"/>
    <w:rsid w:val="00602899"/>
    <w:pPr>
      <w:spacing w:before="100" w:beforeAutospacing="1" w:after="100" w:afterAutospacing="1" w:line="240" w:lineRule="auto"/>
      <w:jc w:val="center"/>
    </w:pPr>
    <w:rPr>
      <w:rFonts w:ascii="Times New Roman" w:eastAsia="Times New Roman" w:hAnsi="Times New Roman" w:cs="Times New Roman"/>
      <w:b/>
      <w:bCs/>
      <w:i/>
      <w:iCs/>
      <w:sz w:val="26"/>
      <w:szCs w:val="26"/>
    </w:rPr>
  </w:style>
  <w:style w:type="paragraph" w:customStyle="1" w:styleId="xl185">
    <w:name w:val="xl185"/>
    <w:basedOn w:val="Normal"/>
    <w:rsid w:val="00602899"/>
    <w:pPr>
      <w:spacing w:before="100" w:beforeAutospacing="1" w:after="100" w:afterAutospacing="1" w:line="240" w:lineRule="auto"/>
      <w:jc w:val="center"/>
    </w:pPr>
    <w:rPr>
      <w:rFonts w:ascii="Times New Roman" w:eastAsia="Times New Roman" w:hAnsi="Times New Roman" w:cs="Times New Roman"/>
      <w:b/>
      <w:bCs/>
      <w:sz w:val="26"/>
      <w:szCs w:val="26"/>
    </w:rPr>
  </w:style>
  <w:style w:type="table" w:styleId="TableGrid">
    <w:name w:val="Table Grid"/>
    <w:aliases w:val="Bảng TK"/>
    <w:basedOn w:val="TableNormal"/>
    <w:uiPriority w:val="39"/>
    <w:qFormat/>
    <w:rsid w:val="0060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D7919"/>
    <w:pPr>
      <w:spacing w:after="0" w:line="240" w:lineRule="auto"/>
    </w:pPr>
    <w:rPr>
      <w:rFonts w:ascii="Times New Roman" w:hAnsi="Times New Roman" w:cs="Times New Roman"/>
      <w:color w:val="000000"/>
      <w:sz w:val="28"/>
      <w:szCs w:val="18"/>
    </w:rPr>
  </w:style>
  <w:style w:type="paragraph" w:styleId="FootnoteText">
    <w:name w:val="footnote text"/>
    <w:basedOn w:val="Normal"/>
    <w:link w:val="FootnoteTextChar"/>
    <w:uiPriority w:val="99"/>
    <w:semiHidden/>
    <w:unhideWhenUsed/>
    <w:rsid w:val="009E600B"/>
    <w:pPr>
      <w:spacing w:after="0" w:line="240" w:lineRule="auto"/>
    </w:pPr>
    <w:rPr>
      <w:rFonts w:ascii="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9E600B"/>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9E600B"/>
    <w:rPr>
      <w:vertAlign w:val="superscript"/>
    </w:rPr>
  </w:style>
  <w:style w:type="paragraph" w:customStyle="1" w:styleId="Noidungban">
    <w:name w:val="Noi dung ban"/>
    <w:basedOn w:val="Normal"/>
    <w:rsid w:val="004A4E07"/>
    <w:pPr>
      <w:spacing w:before="80" w:after="80" w:line="240" w:lineRule="atLeast"/>
      <w:jc w:val="both"/>
    </w:pPr>
    <w:rPr>
      <w:rFonts w:ascii=".VnArial" w:eastAsia="Times New Roman" w:hAnsi=".VnArial" w:cs="Times New Roman"/>
      <w:color w:val="000000"/>
      <w:sz w:val="20"/>
      <w:szCs w:val="20"/>
    </w:rPr>
  </w:style>
  <w:style w:type="paragraph" w:customStyle="1" w:styleId="titbang">
    <w:name w:val="tit bang"/>
    <w:basedOn w:val="Normal"/>
    <w:rsid w:val="004A4E07"/>
    <w:pPr>
      <w:spacing w:before="120" w:after="120" w:line="240" w:lineRule="atLeast"/>
      <w:jc w:val="center"/>
    </w:pPr>
    <w:rPr>
      <w:rFonts w:ascii=".VnArial" w:eastAsia="Times New Roman" w:hAnsi=".VnArial" w:cs="Times New Roman"/>
      <w:b/>
      <w:i/>
      <w:w w:val="105"/>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8500">
      <w:bodyDiv w:val="1"/>
      <w:marLeft w:val="0"/>
      <w:marRight w:val="0"/>
      <w:marTop w:val="0"/>
      <w:marBottom w:val="0"/>
      <w:divBdr>
        <w:top w:val="none" w:sz="0" w:space="0" w:color="auto"/>
        <w:left w:val="none" w:sz="0" w:space="0" w:color="auto"/>
        <w:bottom w:val="none" w:sz="0" w:space="0" w:color="auto"/>
        <w:right w:val="none" w:sz="0" w:space="0" w:color="auto"/>
      </w:divBdr>
    </w:div>
    <w:div w:id="1009452621">
      <w:bodyDiv w:val="1"/>
      <w:marLeft w:val="0"/>
      <w:marRight w:val="0"/>
      <w:marTop w:val="0"/>
      <w:marBottom w:val="0"/>
      <w:divBdr>
        <w:top w:val="none" w:sz="0" w:space="0" w:color="auto"/>
        <w:left w:val="none" w:sz="0" w:space="0" w:color="auto"/>
        <w:bottom w:val="none" w:sz="0" w:space="0" w:color="auto"/>
        <w:right w:val="none" w:sz="0" w:space="0" w:color="auto"/>
      </w:divBdr>
    </w:div>
    <w:div w:id="1638073342">
      <w:bodyDiv w:val="1"/>
      <w:marLeft w:val="0"/>
      <w:marRight w:val="0"/>
      <w:marTop w:val="0"/>
      <w:marBottom w:val="0"/>
      <w:divBdr>
        <w:top w:val="none" w:sz="0" w:space="0" w:color="auto"/>
        <w:left w:val="none" w:sz="0" w:space="0" w:color="auto"/>
        <w:bottom w:val="none" w:sz="0" w:space="0" w:color="auto"/>
        <w:right w:val="none" w:sz="0" w:space="0" w:color="auto"/>
      </w:divBdr>
    </w:div>
    <w:div w:id="197698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23420-9086-4165-BD37-0CD2F772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3511</Words>
  <Characters>20019</Characters>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2022-07-12T14:57:00Z</dcterms:created>
  <dcterms:modified xsi:type="dcterms:W3CDTF">2023-08-15T12:03:00Z</dcterms:modified>
</cp:coreProperties>
</file>