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47"/>
      </w:tblGrid>
      <w:tr w:rsidR="00ED2F3B" w:rsidRPr="005E610F" w14:paraId="2E675313" w14:textId="77777777" w:rsidTr="00ED2F3B">
        <w:tc>
          <w:tcPr>
            <w:tcW w:w="9347" w:type="dxa"/>
          </w:tcPr>
          <w:p w14:paraId="633BE46B" w14:textId="77777777" w:rsidR="00ED2F3B" w:rsidRPr="005E610F" w:rsidRDefault="00ED2F3B" w:rsidP="00B803ED">
            <w:pPr>
              <w:rPr>
                <w:rFonts w:eastAsia="Times New Roman"/>
                <w:szCs w:val="24"/>
                <w:bdr w:val="none" w:sz="0" w:space="0" w:color="auto" w:frame="1"/>
                <w:lang w:eastAsia="en-SG"/>
              </w:rPr>
            </w:pPr>
            <w:r w:rsidRPr="005E610F">
              <w:rPr>
                <w:rFonts w:eastAsia="Times New Roman"/>
                <w:szCs w:val="24"/>
                <w:bdr w:val="none" w:sz="0" w:space="0" w:color="auto" w:frame="1"/>
                <w:lang w:eastAsia="en-SG"/>
              </w:rPr>
              <w:t>Nhóm gv soạn: Nội trú Văn Bàn</w:t>
            </w:r>
          </w:p>
          <w:p w14:paraId="591FA770" w14:textId="69A65D51" w:rsidR="00ED2F3B" w:rsidRPr="005E610F" w:rsidRDefault="00ED2F3B" w:rsidP="00B803ED">
            <w:pPr>
              <w:rPr>
                <w:rFonts w:eastAsia="Times New Roman"/>
                <w:szCs w:val="24"/>
                <w:bdr w:val="none" w:sz="0" w:space="0" w:color="auto" w:frame="1"/>
                <w:lang w:eastAsia="en-SG"/>
              </w:rPr>
            </w:pPr>
            <w:r w:rsidRPr="005E610F">
              <w:rPr>
                <w:rFonts w:eastAsia="Times New Roman"/>
                <w:szCs w:val="24"/>
                <w:bdr w:val="none" w:sz="0" w:space="0" w:color="auto" w:frame="1"/>
                <w:lang w:eastAsia="en-SG"/>
              </w:rPr>
              <w:t>Nhóm gv phản biện: Nội trú Sapa</w:t>
            </w:r>
          </w:p>
        </w:tc>
      </w:tr>
    </w:tbl>
    <w:p w14:paraId="3508F308" w14:textId="77777777" w:rsidR="00B803ED" w:rsidRPr="005E610F" w:rsidRDefault="00B803ED" w:rsidP="00B803ED">
      <w:pPr>
        <w:shd w:val="clear" w:color="auto" w:fill="FFFFFF"/>
        <w:spacing w:after="0" w:line="240" w:lineRule="auto"/>
        <w:rPr>
          <w:rFonts w:eastAsia="Times New Roman"/>
          <w:szCs w:val="24"/>
          <w:bdr w:val="none" w:sz="0" w:space="0" w:color="auto" w:frame="1"/>
          <w:lang w:eastAsia="en-SG"/>
        </w:rPr>
      </w:pPr>
    </w:p>
    <w:p w14:paraId="522BEB7E" w14:textId="2E35735A" w:rsidR="00AA61C3" w:rsidRPr="005E610F" w:rsidRDefault="00AA61C3" w:rsidP="00AA61C3">
      <w:pPr>
        <w:shd w:val="clear" w:color="auto" w:fill="FFFFFF"/>
        <w:spacing w:after="0" w:line="240" w:lineRule="auto"/>
        <w:jc w:val="center"/>
        <w:rPr>
          <w:rFonts w:eastAsia="Times New Roman"/>
          <w:b/>
          <w:bCs/>
          <w:szCs w:val="24"/>
          <w:bdr w:val="none" w:sz="0" w:space="0" w:color="auto" w:frame="1"/>
          <w:lang w:eastAsia="en-SG"/>
        </w:rPr>
      </w:pPr>
      <w:r w:rsidRPr="005E610F">
        <w:rPr>
          <w:rFonts w:eastAsia="Times New Roman"/>
          <w:b/>
          <w:bCs/>
          <w:szCs w:val="24"/>
          <w:bdr w:val="none" w:sz="0" w:space="0" w:color="auto" w:frame="1"/>
          <w:lang w:eastAsia="en-SG"/>
        </w:rPr>
        <w:t xml:space="preserve">Tiết </w:t>
      </w:r>
      <w:r w:rsidR="00ED2F3B" w:rsidRPr="005E610F">
        <w:rPr>
          <w:rFonts w:eastAsia="Times New Roman"/>
          <w:b/>
          <w:bCs/>
          <w:szCs w:val="24"/>
          <w:bdr w:val="none" w:sz="0" w:space="0" w:color="auto" w:frame="1"/>
          <w:lang w:eastAsia="en-SG"/>
        </w:rPr>
        <w:t xml:space="preserve">43 – 44 – 45 </w:t>
      </w:r>
    </w:p>
    <w:p w14:paraId="0C666F6C" w14:textId="5E64C77E" w:rsidR="00ED2F3B" w:rsidRPr="005E610F" w:rsidRDefault="00ED2F3B" w:rsidP="00AA61C3">
      <w:pPr>
        <w:shd w:val="clear" w:color="auto" w:fill="FFFFFF"/>
        <w:spacing w:after="0" w:line="240" w:lineRule="auto"/>
        <w:jc w:val="center"/>
        <w:rPr>
          <w:rFonts w:eastAsia="Times New Roman"/>
          <w:szCs w:val="24"/>
          <w:bdr w:val="none" w:sz="0" w:space="0" w:color="auto" w:frame="1"/>
          <w:lang w:eastAsia="en-SG"/>
        </w:rPr>
      </w:pPr>
      <w:r w:rsidRPr="005E610F">
        <w:rPr>
          <w:rFonts w:eastAsia="Times New Roman"/>
          <w:szCs w:val="24"/>
          <w:bdr w:val="none" w:sz="0" w:space="0" w:color="auto" w:frame="1"/>
          <w:lang w:eastAsia="en-SG"/>
        </w:rPr>
        <w:t>KẾ HOẠCH BÀI DẠY</w:t>
      </w:r>
    </w:p>
    <w:p w14:paraId="393408A5" w14:textId="29772A81" w:rsidR="00CF1293" w:rsidRPr="005E610F" w:rsidRDefault="00C63A12" w:rsidP="0005532A">
      <w:pPr>
        <w:shd w:val="clear" w:color="auto" w:fill="FFFFFF"/>
        <w:spacing w:after="0" w:line="240" w:lineRule="auto"/>
        <w:jc w:val="center"/>
        <w:rPr>
          <w:rFonts w:eastAsia="Times New Roman"/>
          <w:szCs w:val="24"/>
          <w:lang w:eastAsia="en-SG"/>
        </w:rPr>
      </w:pPr>
      <w:r w:rsidRPr="005E610F">
        <w:rPr>
          <w:rFonts w:eastAsia="Times New Roman"/>
          <w:b/>
          <w:bCs/>
          <w:szCs w:val="24"/>
          <w:bdr w:val="none" w:sz="0" w:space="0" w:color="auto" w:frame="1"/>
          <w:lang w:eastAsia="en-SG"/>
        </w:rPr>
        <w:t xml:space="preserve">TÊN BÀI DẠY: </w:t>
      </w:r>
      <w:r w:rsidR="0005532A" w:rsidRPr="005E610F">
        <w:rPr>
          <w:rFonts w:eastAsia="Times New Roman"/>
          <w:b/>
          <w:bCs/>
          <w:szCs w:val="24"/>
          <w:bdr w:val="none" w:sz="0" w:space="0" w:color="auto" w:frame="1"/>
          <w:lang w:eastAsia="en-SG"/>
        </w:rPr>
        <w:t xml:space="preserve">SỐ TRUNG BÌNH VÀ MỐT CỦA </w:t>
      </w:r>
      <w:r w:rsidR="00CF1293" w:rsidRPr="005E610F">
        <w:rPr>
          <w:rFonts w:eastAsia="Times New Roman"/>
          <w:b/>
          <w:bCs/>
          <w:szCs w:val="24"/>
          <w:bdr w:val="none" w:sz="0" w:space="0" w:color="auto" w:frame="1"/>
          <w:lang w:eastAsia="en-SG"/>
        </w:rPr>
        <w:t xml:space="preserve"> MẪU SỐ LIỆU GHÉP NHÓM</w:t>
      </w:r>
    </w:p>
    <w:p w14:paraId="3A6938F6" w14:textId="2C2FFBE7" w:rsidR="00A518D7" w:rsidRPr="005E610F" w:rsidRDefault="00C63A12" w:rsidP="00A36145">
      <w:pPr>
        <w:shd w:val="clear" w:color="auto" w:fill="FFFFFF"/>
        <w:spacing w:after="0" w:line="240" w:lineRule="auto"/>
        <w:jc w:val="center"/>
        <w:rPr>
          <w:rFonts w:eastAsia="Times New Roman"/>
          <w:szCs w:val="24"/>
          <w:lang w:eastAsia="en-SG"/>
        </w:rPr>
      </w:pPr>
      <w:r w:rsidRPr="005E610F">
        <w:rPr>
          <w:rFonts w:eastAsia="Times New Roman"/>
          <w:szCs w:val="24"/>
          <w:lang w:eastAsia="en-SG"/>
        </w:rPr>
        <w:t>Môn học/Hoạt động giáo dục: TOÁN</w:t>
      </w:r>
      <w:r w:rsidR="00A518D7" w:rsidRPr="005E610F">
        <w:rPr>
          <w:rFonts w:eastAsia="Times New Roman"/>
          <w:szCs w:val="24"/>
          <w:lang w:eastAsia="en-SG"/>
        </w:rPr>
        <w:t xml:space="preserve">; </w:t>
      </w:r>
      <w:r w:rsidRPr="005E610F">
        <w:rPr>
          <w:rFonts w:eastAsia="Times New Roman"/>
          <w:szCs w:val="24"/>
          <w:lang w:eastAsia="en-SG"/>
        </w:rPr>
        <w:t>lớp: 1</w:t>
      </w:r>
      <w:r w:rsidR="00ED2F3B" w:rsidRPr="005E610F">
        <w:rPr>
          <w:rFonts w:eastAsia="Times New Roman"/>
          <w:szCs w:val="24"/>
          <w:lang w:eastAsia="en-SG"/>
        </w:rPr>
        <w:t>1</w:t>
      </w:r>
    </w:p>
    <w:p w14:paraId="71BAFA73" w14:textId="0832213E" w:rsidR="00A518D7" w:rsidRPr="005E610F" w:rsidRDefault="00577065" w:rsidP="00A36145">
      <w:pPr>
        <w:shd w:val="clear" w:color="auto" w:fill="FFFFFF"/>
        <w:spacing w:after="0" w:line="240" w:lineRule="auto"/>
        <w:jc w:val="center"/>
        <w:rPr>
          <w:rFonts w:eastAsia="Times New Roman"/>
          <w:szCs w:val="24"/>
          <w:lang w:eastAsia="en-SG"/>
        </w:rPr>
      </w:pPr>
      <w:r w:rsidRPr="005E610F">
        <w:rPr>
          <w:rFonts w:eastAsia="Times New Roman"/>
          <w:szCs w:val="24"/>
          <w:lang w:eastAsia="en-SG"/>
        </w:rPr>
        <w:t>Thời gian thực hiện:</w:t>
      </w:r>
      <w:r w:rsidR="003203D9" w:rsidRPr="005E610F">
        <w:rPr>
          <w:rFonts w:eastAsia="Times New Roman"/>
          <w:szCs w:val="24"/>
          <w:lang w:eastAsia="en-SG"/>
        </w:rPr>
        <w:t xml:space="preserve"> 03</w:t>
      </w:r>
      <w:r w:rsidRPr="005E610F">
        <w:rPr>
          <w:rFonts w:eastAsia="Times New Roman"/>
          <w:szCs w:val="24"/>
          <w:lang w:eastAsia="en-SG"/>
        </w:rPr>
        <w:t xml:space="preserve"> tiết</w:t>
      </w:r>
    </w:p>
    <w:p w14:paraId="2D26F9C0" w14:textId="77777777" w:rsidR="00A518D7" w:rsidRPr="005E610F" w:rsidRDefault="00A518D7" w:rsidP="00A36145">
      <w:pPr>
        <w:shd w:val="clear" w:color="auto" w:fill="FFFFFF"/>
        <w:spacing w:after="0" w:line="240" w:lineRule="auto"/>
        <w:rPr>
          <w:rFonts w:eastAsia="Times New Roman"/>
          <w:szCs w:val="24"/>
          <w:lang w:eastAsia="en-SG"/>
        </w:rPr>
      </w:pPr>
      <w:r w:rsidRPr="005E610F">
        <w:rPr>
          <w:rFonts w:eastAsia="Times New Roman"/>
          <w:b/>
          <w:bCs/>
          <w:szCs w:val="24"/>
          <w:bdr w:val="none" w:sz="0" w:space="0" w:color="auto" w:frame="1"/>
          <w:lang w:eastAsia="en-SG"/>
        </w:rPr>
        <w:t>I. Mục tiêu</w:t>
      </w:r>
    </w:p>
    <w:p w14:paraId="282B8DB0" w14:textId="77777777" w:rsidR="007F1798" w:rsidRPr="005E610F" w:rsidRDefault="00A518D7" w:rsidP="007F1798">
      <w:pPr>
        <w:shd w:val="clear" w:color="auto" w:fill="FFFFFF"/>
        <w:spacing w:after="0" w:line="240" w:lineRule="auto"/>
        <w:rPr>
          <w:rFonts w:eastAsia="Times New Roman"/>
          <w:szCs w:val="24"/>
          <w:lang w:eastAsia="en-SG"/>
        </w:rPr>
      </w:pPr>
      <w:r w:rsidRPr="005E610F">
        <w:rPr>
          <w:rFonts w:eastAsia="Times New Roman"/>
          <w:b/>
          <w:bCs/>
          <w:szCs w:val="24"/>
          <w:bdr w:val="none" w:sz="0" w:space="0" w:color="auto" w:frame="1"/>
          <w:lang w:eastAsia="en-SG"/>
        </w:rPr>
        <w:t>1. Về kiến thức:</w:t>
      </w:r>
      <w:r w:rsidRPr="005E610F">
        <w:rPr>
          <w:rFonts w:eastAsia="Times New Roman"/>
          <w:szCs w:val="24"/>
          <w:lang w:eastAsia="en-SG"/>
        </w:rPr>
        <w:t> </w:t>
      </w:r>
    </w:p>
    <w:p w14:paraId="4FAB8B4B" w14:textId="77777777" w:rsidR="0005532A" w:rsidRPr="005E610F" w:rsidRDefault="0005532A" w:rsidP="004268AF">
      <w:pPr>
        <w:pStyle w:val="TableParagraph"/>
        <w:numPr>
          <w:ilvl w:val="0"/>
          <w:numId w:val="16"/>
        </w:numPr>
        <w:tabs>
          <w:tab w:val="left" w:pos="320"/>
        </w:tabs>
        <w:ind w:right="92" w:firstLine="0"/>
        <w:rPr>
          <w:sz w:val="24"/>
          <w:szCs w:val="24"/>
        </w:rPr>
      </w:pPr>
      <w:r w:rsidRPr="005E610F">
        <w:rPr>
          <w:sz w:val="24"/>
          <w:szCs w:val="24"/>
        </w:rPr>
        <w:t>Biết cách ghép nhóm mẫu số liệu cho trước.</w:t>
      </w:r>
    </w:p>
    <w:p w14:paraId="4FFAEF7C" w14:textId="4C4D61BE" w:rsidR="005D5D0F" w:rsidRPr="005E610F" w:rsidRDefault="005D5D0F" w:rsidP="00D932D3">
      <w:pPr>
        <w:pStyle w:val="TableParagraph"/>
        <w:numPr>
          <w:ilvl w:val="0"/>
          <w:numId w:val="16"/>
        </w:numPr>
        <w:tabs>
          <w:tab w:val="left" w:pos="320"/>
        </w:tabs>
        <w:ind w:right="92" w:firstLine="0"/>
        <w:jc w:val="both"/>
        <w:rPr>
          <w:sz w:val="24"/>
          <w:szCs w:val="24"/>
        </w:rPr>
      </w:pPr>
      <w:r w:rsidRPr="005E610F">
        <w:rPr>
          <w:sz w:val="24"/>
          <w:szCs w:val="24"/>
        </w:rPr>
        <w:t xml:space="preserve">Tính được số đặc trưng đo mức độ phân tán cho mẫu số liệu ghép nhóm: </w:t>
      </w:r>
      <w:r w:rsidR="0005532A" w:rsidRPr="005E610F">
        <w:rPr>
          <w:sz w:val="24"/>
          <w:szCs w:val="24"/>
        </w:rPr>
        <w:t>số trung bình, mốt.</w:t>
      </w:r>
    </w:p>
    <w:p w14:paraId="51AFD09F" w14:textId="77777777" w:rsidR="0005532A" w:rsidRPr="005E610F" w:rsidRDefault="005D5D0F" w:rsidP="00D932D3">
      <w:pPr>
        <w:pStyle w:val="TableParagraph"/>
        <w:numPr>
          <w:ilvl w:val="0"/>
          <w:numId w:val="16"/>
        </w:numPr>
        <w:tabs>
          <w:tab w:val="left" w:pos="324"/>
        </w:tabs>
        <w:ind w:right="94" w:firstLine="0"/>
        <w:jc w:val="both"/>
        <w:rPr>
          <w:sz w:val="24"/>
          <w:szCs w:val="24"/>
        </w:rPr>
      </w:pPr>
      <w:r w:rsidRPr="005E610F">
        <w:rPr>
          <w:sz w:val="24"/>
          <w:szCs w:val="24"/>
        </w:rPr>
        <w:t xml:space="preserve">Giải thích được ý nghĩa và vai trò của các số đặc trưng nói trên của mẫu số liệu </w:t>
      </w:r>
      <w:r w:rsidR="0005532A" w:rsidRPr="005E610F">
        <w:rPr>
          <w:sz w:val="24"/>
          <w:szCs w:val="24"/>
        </w:rPr>
        <w:t xml:space="preserve">ghép nhóm </w:t>
      </w:r>
      <w:r w:rsidRPr="005E610F">
        <w:rPr>
          <w:sz w:val="24"/>
          <w:szCs w:val="24"/>
        </w:rPr>
        <w:t>trong thực</w:t>
      </w:r>
      <w:r w:rsidRPr="005E610F">
        <w:rPr>
          <w:spacing w:val="-5"/>
          <w:sz w:val="24"/>
          <w:szCs w:val="24"/>
        </w:rPr>
        <w:t xml:space="preserve"> </w:t>
      </w:r>
      <w:r w:rsidRPr="005E610F">
        <w:rPr>
          <w:sz w:val="24"/>
          <w:szCs w:val="24"/>
        </w:rPr>
        <w:t xml:space="preserve">tiễn. </w:t>
      </w:r>
    </w:p>
    <w:p w14:paraId="3F288128" w14:textId="0B73CF74" w:rsidR="00C0670D" w:rsidRPr="005E610F" w:rsidRDefault="007F1798" w:rsidP="00D932D3">
      <w:pPr>
        <w:pStyle w:val="TableParagraph"/>
        <w:numPr>
          <w:ilvl w:val="0"/>
          <w:numId w:val="16"/>
        </w:numPr>
        <w:tabs>
          <w:tab w:val="left" w:pos="324"/>
        </w:tabs>
        <w:ind w:right="94" w:firstLine="0"/>
        <w:jc w:val="both"/>
        <w:rPr>
          <w:sz w:val="24"/>
          <w:szCs w:val="24"/>
        </w:rPr>
      </w:pPr>
      <w:r w:rsidRPr="005E610F">
        <w:rPr>
          <w:sz w:val="24"/>
          <w:szCs w:val="24"/>
        </w:rPr>
        <w:t xml:space="preserve"> </w:t>
      </w:r>
      <w:r w:rsidR="00C0670D" w:rsidRPr="005E610F">
        <w:rPr>
          <w:sz w:val="24"/>
          <w:szCs w:val="24"/>
        </w:rPr>
        <w:t>Nhận biết được mối liên hệ giữa thống kê với những kiến thức của môn học trong chương trình lớp 1</w:t>
      </w:r>
      <w:r w:rsidR="0005532A" w:rsidRPr="005E610F">
        <w:rPr>
          <w:sz w:val="24"/>
          <w:szCs w:val="24"/>
        </w:rPr>
        <w:t>1</w:t>
      </w:r>
      <w:r w:rsidR="00C0670D" w:rsidRPr="005E610F">
        <w:rPr>
          <w:sz w:val="24"/>
          <w:szCs w:val="24"/>
        </w:rPr>
        <w:t xml:space="preserve"> và thực tiễn.</w:t>
      </w:r>
    </w:p>
    <w:p w14:paraId="0FEFAEC8" w14:textId="77777777" w:rsidR="00A518D7" w:rsidRPr="005E610F" w:rsidRDefault="00A518D7" w:rsidP="00D932D3">
      <w:pPr>
        <w:shd w:val="clear" w:color="auto" w:fill="FFFFFF"/>
        <w:spacing w:after="0" w:line="240" w:lineRule="auto"/>
        <w:jc w:val="both"/>
        <w:rPr>
          <w:rFonts w:eastAsia="Times New Roman"/>
          <w:szCs w:val="24"/>
          <w:lang w:eastAsia="en-SG"/>
        </w:rPr>
      </w:pPr>
      <w:r w:rsidRPr="005E610F">
        <w:rPr>
          <w:rFonts w:eastAsia="Times New Roman"/>
          <w:b/>
          <w:bCs/>
          <w:szCs w:val="24"/>
          <w:bdr w:val="none" w:sz="0" w:space="0" w:color="auto" w:frame="1"/>
          <w:lang w:eastAsia="en-SG"/>
        </w:rPr>
        <w:t>2. Về năng lực:</w:t>
      </w:r>
      <w:r w:rsidRPr="005E610F">
        <w:rPr>
          <w:rFonts w:eastAsia="Times New Roman"/>
          <w:szCs w:val="24"/>
          <w:lang w:eastAsia="en-SG"/>
        </w:rPr>
        <w:t> </w:t>
      </w:r>
    </w:p>
    <w:p w14:paraId="6751D5CE" w14:textId="77777777" w:rsidR="0071078B" w:rsidRPr="005E610F" w:rsidRDefault="002C2C83"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Năng lực chung</w:t>
      </w:r>
    </w:p>
    <w:p w14:paraId="6E78EA12" w14:textId="77777777" w:rsidR="0071078B"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A76AEF" w:rsidRPr="005E610F">
        <w:rPr>
          <w:rFonts w:eastAsia="Times New Roman"/>
          <w:szCs w:val="24"/>
          <w:lang w:eastAsia="en-SG"/>
        </w:rPr>
        <w:t>Năng lực tự chủ, tự học thể hiện qua việc luôn chủ động, tích cực thực hiện những công việc của bản thân trong quá trình học tập.</w:t>
      </w:r>
    </w:p>
    <w:p w14:paraId="3A9F6CB0" w14:textId="1F7F374B" w:rsidR="002C2C83"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A76AEF" w:rsidRPr="005E610F">
        <w:rPr>
          <w:rFonts w:eastAsia="Times New Roman"/>
          <w:szCs w:val="24"/>
          <w:lang w:eastAsia="en-SG"/>
        </w:rPr>
        <w:t>Năng lực giao tiếp và hợp tác thể hiện qua việc phân tích được các công việc cần thực hiện để hoàn thành nhiệm vụ của nhóm.</w:t>
      </w:r>
    </w:p>
    <w:p w14:paraId="239E79C1" w14:textId="77777777" w:rsidR="0071078B" w:rsidRPr="005E610F" w:rsidRDefault="002C2C83"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Năng lực đặc thù</w:t>
      </w:r>
    </w:p>
    <w:p w14:paraId="31505C39" w14:textId="77777777" w:rsidR="0071078B"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A518D7" w:rsidRPr="005E610F">
        <w:rPr>
          <w:rFonts w:eastAsia="Times New Roman"/>
          <w:szCs w:val="24"/>
          <w:lang w:eastAsia="en-SG"/>
        </w:rPr>
        <w:t>Năng lực tư duy và lập luận Toán học</w:t>
      </w:r>
      <w:r w:rsidR="00577065" w:rsidRPr="005E610F">
        <w:rPr>
          <w:rFonts w:eastAsia="Times New Roman"/>
          <w:szCs w:val="24"/>
          <w:lang w:eastAsia="en-SG"/>
        </w:rPr>
        <w:t xml:space="preserve"> thể hiện qua việc</w:t>
      </w:r>
      <w:r w:rsidR="007B5C9D" w:rsidRPr="005E610F">
        <w:rPr>
          <w:rFonts w:eastAsia="Times New Roman"/>
          <w:szCs w:val="24"/>
          <w:lang w:eastAsia="en-SG"/>
        </w:rPr>
        <w:t xml:space="preserve"> vận dụng được ý nghĩa của khái niệm để lý giải những nhận định</w:t>
      </w:r>
      <w:r w:rsidR="009E07E9" w:rsidRPr="005E610F">
        <w:rPr>
          <w:rFonts w:eastAsia="Times New Roman"/>
          <w:szCs w:val="24"/>
          <w:lang w:eastAsia="en-SG"/>
        </w:rPr>
        <w:t xml:space="preserve"> trong các hoạt động luyện tập, thảo luận</w:t>
      </w:r>
      <w:r w:rsidR="007B5C9D" w:rsidRPr="005E610F">
        <w:rPr>
          <w:rFonts w:eastAsia="Times New Roman"/>
          <w:szCs w:val="24"/>
          <w:lang w:eastAsia="en-SG"/>
        </w:rPr>
        <w:t>.</w:t>
      </w:r>
    </w:p>
    <w:p w14:paraId="6BD5BB16" w14:textId="77777777" w:rsidR="0071078B"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A518D7" w:rsidRPr="005E610F">
        <w:rPr>
          <w:rFonts w:eastAsia="Times New Roman"/>
          <w:szCs w:val="24"/>
          <w:lang w:eastAsia="en-SG"/>
        </w:rPr>
        <w:t>Năng lực gia</w:t>
      </w:r>
      <w:r w:rsidR="002C2C83" w:rsidRPr="005E610F">
        <w:rPr>
          <w:rFonts w:eastAsia="Times New Roman"/>
          <w:szCs w:val="24"/>
          <w:lang w:eastAsia="en-SG"/>
        </w:rPr>
        <w:t>o</w:t>
      </w:r>
      <w:r w:rsidR="007B5C9D" w:rsidRPr="005E610F">
        <w:rPr>
          <w:rFonts w:eastAsia="Times New Roman"/>
          <w:szCs w:val="24"/>
          <w:lang w:eastAsia="en-SG"/>
        </w:rPr>
        <w:t xml:space="preserve"> tiếp Toán học thể hiện qua việc sử dụng một cách hợp lý ngôn ngữ Toán học kết hợp với ngôn ngữ thông thường để biểu đạt cách suy nghĩ, lập luận</w:t>
      </w:r>
      <w:r w:rsidR="00AC2300" w:rsidRPr="005E610F">
        <w:rPr>
          <w:rFonts w:eastAsia="Times New Roman"/>
          <w:szCs w:val="24"/>
          <w:lang w:eastAsia="en-SG"/>
        </w:rPr>
        <w:t xml:space="preserve"> khi trả lời các hoạt động</w:t>
      </w:r>
      <w:r w:rsidR="007B5C9D" w:rsidRPr="005E610F">
        <w:rPr>
          <w:rFonts w:eastAsia="Times New Roman"/>
          <w:szCs w:val="24"/>
          <w:lang w:eastAsia="en-SG"/>
        </w:rPr>
        <w:t>.</w:t>
      </w:r>
    </w:p>
    <w:p w14:paraId="414FC556" w14:textId="5107F9E2" w:rsidR="00A518D7"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A518D7" w:rsidRPr="005E610F">
        <w:rPr>
          <w:rFonts w:eastAsia="Times New Roman"/>
          <w:szCs w:val="24"/>
          <w:lang w:eastAsia="en-SG"/>
        </w:rPr>
        <w:t>Năng lực sử dụn</w:t>
      </w:r>
      <w:r w:rsidR="007B5C9D" w:rsidRPr="005E610F">
        <w:rPr>
          <w:rFonts w:eastAsia="Times New Roman"/>
          <w:szCs w:val="24"/>
          <w:lang w:eastAsia="en-SG"/>
        </w:rPr>
        <w:t>g công cụ, phương tiện học Toán thể hiện qua việc sử dụng máy tính cầm tay để thực hiện các phép tính trong mẫu số liệu.</w:t>
      </w:r>
    </w:p>
    <w:p w14:paraId="2C5241DF" w14:textId="77777777" w:rsidR="00A518D7" w:rsidRPr="005E610F" w:rsidRDefault="00A518D7" w:rsidP="00D932D3">
      <w:pPr>
        <w:shd w:val="clear" w:color="auto" w:fill="FFFFFF"/>
        <w:spacing w:after="0" w:line="240" w:lineRule="auto"/>
        <w:jc w:val="both"/>
        <w:rPr>
          <w:rFonts w:eastAsia="Times New Roman"/>
          <w:szCs w:val="24"/>
          <w:lang w:eastAsia="en-SG"/>
        </w:rPr>
      </w:pPr>
      <w:r w:rsidRPr="005E610F">
        <w:rPr>
          <w:rFonts w:eastAsia="Times New Roman"/>
          <w:b/>
          <w:bCs/>
          <w:szCs w:val="24"/>
          <w:bdr w:val="none" w:sz="0" w:space="0" w:color="auto" w:frame="1"/>
          <w:lang w:eastAsia="en-SG"/>
        </w:rPr>
        <w:t>3. Về phẩm chất:</w:t>
      </w:r>
      <w:r w:rsidRPr="005E610F">
        <w:rPr>
          <w:rFonts w:eastAsia="Times New Roman"/>
          <w:szCs w:val="24"/>
          <w:lang w:eastAsia="en-SG"/>
        </w:rPr>
        <w:t> </w:t>
      </w:r>
    </w:p>
    <w:p w14:paraId="6AB5C261" w14:textId="31413CAC" w:rsidR="007B5C9D"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7B5C9D" w:rsidRPr="005E610F">
        <w:rPr>
          <w:rFonts w:eastAsia="Times New Roman"/>
          <w:szCs w:val="24"/>
          <w:lang w:eastAsia="en-SG"/>
        </w:rPr>
        <w:t>Chăm chỉ, thể hiện qua việc tích cực tham gia và vận động các thành viên trong nhóm</w:t>
      </w:r>
      <w:r w:rsidR="00A76AEF" w:rsidRPr="005E610F">
        <w:rPr>
          <w:rFonts w:eastAsia="Times New Roman"/>
          <w:szCs w:val="24"/>
          <w:lang w:eastAsia="en-SG"/>
        </w:rPr>
        <w:t xml:space="preserve"> tham gia làm việc nhóm.</w:t>
      </w:r>
    </w:p>
    <w:p w14:paraId="59EEF02F" w14:textId="0B6170BC" w:rsidR="00A76AEF"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A76AEF" w:rsidRPr="005E610F">
        <w:rPr>
          <w:rFonts w:eastAsia="Times New Roman"/>
          <w:szCs w:val="24"/>
          <w:lang w:eastAsia="en-SG"/>
        </w:rPr>
        <w:t>Trách nhiệm, thể hiện qua việc tích cực, tự giác và nghiêm túc trong quá trình học tập.</w:t>
      </w:r>
    </w:p>
    <w:p w14:paraId="176D6AF2" w14:textId="77777777" w:rsidR="0071078B" w:rsidRPr="005E610F" w:rsidRDefault="00A518D7" w:rsidP="00D932D3">
      <w:pPr>
        <w:shd w:val="clear" w:color="auto" w:fill="FFFFFF"/>
        <w:spacing w:after="0" w:line="240" w:lineRule="auto"/>
        <w:jc w:val="both"/>
        <w:rPr>
          <w:rFonts w:eastAsia="Times New Roman"/>
          <w:b/>
          <w:bCs/>
          <w:szCs w:val="24"/>
          <w:bdr w:val="none" w:sz="0" w:space="0" w:color="auto" w:frame="1"/>
          <w:lang w:eastAsia="en-SG"/>
        </w:rPr>
      </w:pPr>
      <w:r w:rsidRPr="005E610F">
        <w:rPr>
          <w:rFonts w:eastAsia="Times New Roman"/>
          <w:b/>
          <w:bCs/>
          <w:szCs w:val="24"/>
          <w:bdr w:val="none" w:sz="0" w:space="0" w:color="auto" w:frame="1"/>
          <w:lang w:eastAsia="en-SG"/>
        </w:rPr>
        <w:t>II. Thiết bị dạy học và học liệu</w:t>
      </w:r>
    </w:p>
    <w:p w14:paraId="5AF56941" w14:textId="77777777" w:rsidR="0071078B"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b/>
          <w:bCs/>
          <w:szCs w:val="24"/>
          <w:bdr w:val="none" w:sz="0" w:space="0" w:color="auto" w:frame="1"/>
          <w:lang w:eastAsia="en-SG"/>
        </w:rPr>
        <w:t xml:space="preserve">- </w:t>
      </w:r>
      <w:r w:rsidR="00A76AEF" w:rsidRPr="005E610F">
        <w:rPr>
          <w:rFonts w:eastAsia="Times New Roman"/>
          <w:szCs w:val="24"/>
          <w:lang w:eastAsia="en-SG"/>
        </w:rPr>
        <w:t>Bảng, phấn, sách giáo khoa.</w:t>
      </w:r>
    </w:p>
    <w:p w14:paraId="7EF12369" w14:textId="77777777" w:rsidR="0071078B"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A76AEF" w:rsidRPr="005E610F">
        <w:rPr>
          <w:rFonts w:eastAsia="Times New Roman"/>
          <w:szCs w:val="24"/>
          <w:lang w:eastAsia="en-SG"/>
        </w:rPr>
        <w:t>Phiếu học tập.</w:t>
      </w:r>
    </w:p>
    <w:p w14:paraId="4E005F32" w14:textId="07954F65" w:rsidR="00A76AEF" w:rsidRPr="005E610F" w:rsidRDefault="0071078B"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A76AEF" w:rsidRPr="005E610F">
        <w:rPr>
          <w:rFonts w:eastAsia="Times New Roman"/>
          <w:szCs w:val="24"/>
          <w:lang w:eastAsia="en-SG"/>
        </w:rPr>
        <w:t>Dụng cụ học tập.</w:t>
      </w:r>
    </w:p>
    <w:p w14:paraId="7F50D588" w14:textId="316D6052" w:rsidR="00A518D7" w:rsidRPr="005E610F" w:rsidRDefault="00A518D7" w:rsidP="00D932D3">
      <w:pPr>
        <w:shd w:val="clear" w:color="auto" w:fill="FFFFFF"/>
        <w:spacing w:after="0" w:line="240" w:lineRule="auto"/>
        <w:jc w:val="both"/>
        <w:rPr>
          <w:rFonts w:eastAsia="Times New Roman"/>
          <w:b/>
          <w:bCs/>
          <w:szCs w:val="24"/>
          <w:bdr w:val="none" w:sz="0" w:space="0" w:color="auto" w:frame="1"/>
          <w:lang w:eastAsia="en-SG"/>
        </w:rPr>
      </w:pPr>
      <w:r w:rsidRPr="005E610F">
        <w:rPr>
          <w:rFonts w:eastAsia="Times New Roman"/>
          <w:b/>
          <w:bCs/>
          <w:szCs w:val="24"/>
          <w:bdr w:val="none" w:sz="0" w:space="0" w:color="auto" w:frame="1"/>
          <w:lang w:eastAsia="en-SG"/>
        </w:rPr>
        <w:t>III. Tiến trình dạy học</w:t>
      </w:r>
    </w:p>
    <w:p w14:paraId="4C1500DB" w14:textId="1EA098FD" w:rsidR="00AA61C3" w:rsidRPr="005E610F" w:rsidRDefault="00AA61C3" w:rsidP="00D932D3">
      <w:pPr>
        <w:shd w:val="clear" w:color="auto" w:fill="FFFFFF"/>
        <w:spacing w:after="0" w:line="240" w:lineRule="auto"/>
        <w:jc w:val="both"/>
        <w:rPr>
          <w:rFonts w:eastAsia="Times New Roman"/>
          <w:szCs w:val="24"/>
          <w:lang w:eastAsia="en-SG"/>
        </w:rPr>
      </w:pPr>
      <w:r w:rsidRPr="005E610F">
        <w:rPr>
          <w:rFonts w:eastAsia="Times New Roman"/>
          <w:b/>
          <w:bCs/>
          <w:szCs w:val="24"/>
          <w:bdr w:val="none" w:sz="0" w:space="0" w:color="auto" w:frame="1"/>
          <w:lang w:eastAsia="en-SG"/>
        </w:rPr>
        <w:t xml:space="preserve">TIẾT </w:t>
      </w:r>
      <w:r w:rsidR="002F0D57" w:rsidRPr="005E610F">
        <w:rPr>
          <w:rFonts w:eastAsia="Times New Roman"/>
          <w:b/>
          <w:bCs/>
          <w:szCs w:val="24"/>
          <w:bdr w:val="none" w:sz="0" w:space="0" w:color="auto" w:frame="1"/>
          <w:lang w:eastAsia="en-SG"/>
        </w:rPr>
        <w:t>43</w:t>
      </w:r>
    </w:p>
    <w:p w14:paraId="5B1CB079" w14:textId="77777777" w:rsidR="00A518D7" w:rsidRPr="005E610F" w:rsidRDefault="00A518D7" w:rsidP="00D932D3">
      <w:pPr>
        <w:shd w:val="clear" w:color="auto" w:fill="FFFFFF"/>
        <w:spacing w:after="0" w:line="240" w:lineRule="auto"/>
        <w:jc w:val="both"/>
        <w:rPr>
          <w:rFonts w:eastAsia="Times New Roman"/>
          <w:szCs w:val="24"/>
          <w:lang w:eastAsia="en-SG"/>
        </w:rPr>
      </w:pPr>
      <w:r w:rsidRPr="005E610F">
        <w:rPr>
          <w:rFonts w:eastAsia="Times New Roman"/>
          <w:b/>
          <w:bCs/>
          <w:szCs w:val="24"/>
          <w:bdr w:val="none" w:sz="0" w:space="0" w:color="auto" w:frame="1"/>
          <w:lang w:eastAsia="en-SG"/>
        </w:rPr>
        <w:t xml:space="preserve">1. </w:t>
      </w:r>
      <w:r w:rsidR="006C6DD7" w:rsidRPr="005E610F">
        <w:rPr>
          <w:rFonts w:eastAsia="Times New Roman"/>
          <w:b/>
          <w:bCs/>
          <w:szCs w:val="24"/>
          <w:bdr w:val="none" w:sz="0" w:space="0" w:color="auto" w:frame="1"/>
          <w:lang w:eastAsia="en-SG"/>
        </w:rPr>
        <w:t xml:space="preserve">Hoạt động 1: </w:t>
      </w:r>
      <w:r w:rsidRPr="005E610F">
        <w:rPr>
          <w:rFonts w:eastAsia="Times New Roman"/>
          <w:b/>
          <w:bCs/>
          <w:szCs w:val="24"/>
          <w:bdr w:val="none" w:sz="0" w:space="0" w:color="auto" w:frame="1"/>
          <w:lang w:eastAsia="en-SG"/>
        </w:rPr>
        <w:t>Mở đầu</w:t>
      </w:r>
    </w:p>
    <w:p w14:paraId="1AED4BB1" w14:textId="3A437E51" w:rsidR="00B16639" w:rsidRPr="005E610F" w:rsidRDefault="00312330"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a) Mục tiêu:</w:t>
      </w:r>
      <w:r w:rsidR="00B16639" w:rsidRPr="005E610F">
        <w:rPr>
          <w:rFonts w:eastAsia="Times New Roman"/>
          <w:szCs w:val="24"/>
          <w:lang w:eastAsia="en-SG"/>
        </w:rPr>
        <w:t xml:space="preserve"> Tạo nhu cầu cho thấy sự cần thiết của các </w:t>
      </w:r>
      <w:r w:rsidR="00377D1A" w:rsidRPr="005E610F">
        <w:rPr>
          <w:rFonts w:eastAsia="Times New Roman"/>
          <w:szCs w:val="24"/>
          <w:lang w:eastAsia="en-SG"/>
        </w:rPr>
        <w:t>số đặc trưng khi phân tích</w:t>
      </w:r>
      <w:r w:rsidR="00A863B7">
        <w:rPr>
          <w:rFonts w:eastAsia="Times New Roman"/>
          <w:szCs w:val="24"/>
          <w:lang w:eastAsia="en-SG"/>
        </w:rPr>
        <w:t xml:space="preserve"> </w:t>
      </w:r>
      <w:r w:rsidR="002F0D57" w:rsidRPr="005E610F">
        <w:rPr>
          <w:rFonts w:eastAsia="Times New Roman"/>
          <w:szCs w:val="24"/>
          <w:lang w:eastAsia="en-SG"/>
        </w:rPr>
        <w:t xml:space="preserve">mẫu </w:t>
      </w:r>
      <w:r w:rsidR="00377D1A" w:rsidRPr="005E610F">
        <w:rPr>
          <w:rFonts w:eastAsia="Times New Roman"/>
          <w:szCs w:val="24"/>
          <w:lang w:eastAsia="en-SG"/>
        </w:rPr>
        <w:t xml:space="preserve"> số liệu</w:t>
      </w:r>
      <w:r w:rsidR="002F0D57" w:rsidRPr="005E610F">
        <w:rPr>
          <w:rFonts w:eastAsia="Times New Roman"/>
          <w:szCs w:val="24"/>
          <w:lang w:eastAsia="en-SG"/>
        </w:rPr>
        <w:t xml:space="preserve"> ghép nhóm.</w:t>
      </w:r>
    </w:p>
    <w:p w14:paraId="1C7D8178" w14:textId="77777777" w:rsidR="00312330" w:rsidRPr="005E610F" w:rsidRDefault="00312330"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b) Nội dung:</w:t>
      </w:r>
    </w:p>
    <w:p w14:paraId="6BDE0841" w14:textId="77777777" w:rsidR="002F0D57" w:rsidRPr="005E610F" w:rsidRDefault="002F0D57" w:rsidP="00D932D3">
      <w:pPr>
        <w:shd w:val="clear" w:color="auto" w:fill="FFFFFF"/>
        <w:spacing w:after="0" w:line="240" w:lineRule="auto"/>
        <w:jc w:val="both"/>
        <w:rPr>
          <w:rFonts w:eastAsia="Times New Roman"/>
          <w:szCs w:val="24"/>
          <w:lang w:eastAsia="en-SG"/>
        </w:rPr>
      </w:pPr>
      <w:r w:rsidRPr="005E610F">
        <w:rPr>
          <w:rFonts w:eastAsia="Times New Roman"/>
          <w:szCs w:val="24"/>
          <w:lang w:eastAsia="en-SG"/>
        </w:rPr>
        <w:tab/>
        <w:t xml:space="preserve">Một đại lí bảo hiểm đã thống kê số lượng khách hàng mua bảo hiểm nhận thọ trong một ngày ở biểu đồ dưới. </w:t>
      </w:r>
    </w:p>
    <w:p w14:paraId="65B68BBF" w14:textId="1DB9385F" w:rsidR="002F0D57" w:rsidRPr="005E610F" w:rsidRDefault="002F0D57" w:rsidP="002F0D57">
      <w:pPr>
        <w:shd w:val="clear" w:color="auto" w:fill="FFFFFF"/>
        <w:spacing w:after="0" w:line="240" w:lineRule="auto"/>
        <w:jc w:val="center"/>
        <w:rPr>
          <w:rFonts w:eastAsia="Times New Roman"/>
          <w:szCs w:val="24"/>
          <w:lang w:eastAsia="en-SG"/>
        </w:rPr>
      </w:pPr>
      <w:r w:rsidRPr="005E610F">
        <w:rPr>
          <w:noProof/>
          <w:szCs w:val="24"/>
        </w:rPr>
        <w:lastRenderedPageBreak/>
        <w:drawing>
          <wp:inline distT="0" distB="0" distL="0" distR="0" wp14:anchorId="65B4488C" wp14:editId="5050159D">
            <wp:extent cx="3619500" cy="1962150"/>
            <wp:effectExtent l="0" t="0" r="0" b="0"/>
            <wp:docPr id="42" name="Picture 4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5"/>
                    <a:stretch>
                      <a:fillRect/>
                    </a:stretch>
                  </pic:blipFill>
                  <pic:spPr>
                    <a:xfrm>
                      <a:off x="0" y="0"/>
                      <a:ext cx="3619500" cy="1962150"/>
                    </a:xfrm>
                    <a:prstGeom prst="rect">
                      <a:avLst/>
                    </a:prstGeom>
                  </pic:spPr>
                </pic:pic>
              </a:graphicData>
            </a:graphic>
          </wp:inline>
        </w:drawing>
      </w:r>
    </w:p>
    <w:p w14:paraId="2962551C" w14:textId="3FEF9867" w:rsidR="002F0D57" w:rsidRPr="005E610F" w:rsidRDefault="002F0D57" w:rsidP="002F0D57">
      <w:pPr>
        <w:shd w:val="clear" w:color="auto" w:fill="FFFFFF"/>
        <w:spacing w:after="0" w:line="240" w:lineRule="auto"/>
        <w:jc w:val="both"/>
        <w:rPr>
          <w:rFonts w:eastAsia="Times New Roman"/>
          <w:szCs w:val="24"/>
          <w:lang w:eastAsia="en-SG"/>
        </w:rPr>
      </w:pPr>
      <w:r w:rsidRPr="005E610F">
        <w:rPr>
          <w:rFonts w:eastAsia="Times New Roman"/>
          <w:szCs w:val="24"/>
          <w:lang w:eastAsia="en-SG"/>
        </w:rPr>
        <w:t>Hãy so sánh độ tuổi trung bình của khách hàng nam nữ</w:t>
      </w:r>
    </w:p>
    <w:p w14:paraId="204F0DC3" w14:textId="77777777" w:rsidR="00312330" w:rsidRPr="005E610F" w:rsidRDefault="00312330" w:rsidP="00A36145">
      <w:pPr>
        <w:shd w:val="clear" w:color="auto" w:fill="FFFFFF"/>
        <w:spacing w:after="0" w:line="240" w:lineRule="auto"/>
        <w:rPr>
          <w:rFonts w:eastAsia="Times New Roman"/>
          <w:szCs w:val="24"/>
          <w:lang w:eastAsia="en-SG"/>
        </w:rPr>
      </w:pPr>
      <w:r w:rsidRPr="005E610F">
        <w:rPr>
          <w:rFonts w:eastAsia="Times New Roman"/>
          <w:szCs w:val="24"/>
          <w:lang w:eastAsia="en-SG"/>
        </w:rPr>
        <w:t>c) Sản phẩm:</w:t>
      </w:r>
      <w:r w:rsidR="00B16639" w:rsidRPr="005E610F">
        <w:rPr>
          <w:rFonts w:eastAsia="Times New Roman"/>
          <w:szCs w:val="24"/>
          <w:lang w:eastAsia="en-SG"/>
        </w:rPr>
        <w:t xml:space="preserve"> Câu trả lời của học sinh.</w:t>
      </w:r>
    </w:p>
    <w:p w14:paraId="13CFBDAC" w14:textId="77777777" w:rsidR="00312330" w:rsidRPr="005E610F" w:rsidRDefault="00312330" w:rsidP="00A36145">
      <w:pPr>
        <w:shd w:val="clear" w:color="auto" w:fill="FFFFFF"/>
        <w:spacing w:after="0" w:line="240" w:lineRule="auto"/>
        <w:rPr>
          <w:rFonts w:eastAsia="Times New Roman"/>
          <w:szCs w:val="24"/>
          <w:lang w:eastAsia="en-SG"/>
        </w:rPr>
      </w:pPr>
      <w:r w:rsidRPr="005E610F">
        <w:rPr>
          <w:rFonts w:eastAsia="Times New Roman"/>
          <w:szCs w:val="24"/>
          <w:lang w:eastAsia="en-SG"/>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52"/>
      </w:tblGrid>
      <w:tr w:rsidR="00B16639" w:rsidRPr="005E610F" w14:paraId="30079015" w14:textId="77777777" w:rsidTr="002F0D57">
        <w:tc>
          <w:tcPr>
            <w:tcW w:w="2195" w:type="dxa"/>
            <w:shd w:val="clear" w:color="auto" w:fill="auto"/>
            <w:vAlign w:val="center"/>
          </w:tcPr>
          <w:p w14:paraId="23AC1C12" w14:textId="77777777" w:rsidR="00B16639" w:rsidRPr="005E610F" w:rsidRDefault="00B16639" w:rsidP="00A36145">
            <w:pPr>
              <w:spacing w:after="0" w:line="240" w:lineRule="auto"/>
              <w:jc w:val="center"/>
              <w:rPr>
                <w:b/>
                <w:szCs w:val="24"/>
              </w:rPr>
            </w:pPr>
            <w:r w:rsidRPr="005E610F">
              <w:rPr>
                <w:b/>
                <w:i/>
                <w:szCs w:val="24"/>
                <w:lang w:val="fr-FR"/>
              </w:rPr>
              <w:t>Chuyển giao</w:t>
            </w:r>
          </w:p>
        </w:tc>
        <w:tc>
          <w:tcPr>
            <w:tcW w:w="7152" w:type="dxa"/>
            <w:shd w:val="clear" w:color="auto" w:fill="auto"/>
          </w:tcPr>
          <w:p w14:paraId="1CBD94F1" w14:textId="77777777" w:rsidR="00B16639" w:rsidRPr="005E610F" w:rsidRDefault="00B16639" w:rsidP="00A36145">
            <w:pPr>
              <w:spacing w:after="0" w:line="240" w:lineRule="auto"/>
              <w:rPr>
                <w:i/>
                <w:szCs w:val="24"/>
              </w:rPr>
            </w:pPr>
            <w:r w:rsidRPr="005E610F">
              <w:rPr>
                <w:szCs w:val="24"/>
              </w:rPr>
              <w:t>- Giáo viên giao nhiệm vụ cho học sinh.</w:t>
            </w:r>
          </w:p>
        </w:tc>
      </w:tr>
      <w:tr w:rsidR="002F0D57" w:rsidRPr="005E610F" w14:paraId="01D8EF5C" w14:textId="77777777" w:rsidTr="002F0D57">
        <w:tc>
          <w:tcPr>
            <w:tcW w:w="2195" w:type="dxa"/>
            <w:shd w:val="clear" w:color="auto" w:fill="auto"/>
            <w:vAlign w:val="center"/>
          </w:tcPr>
          <w:p w14:paraId="2D2F47C0" w14:textId="77777777" w:rsidR="002F0D57" w:rsidRPr="005E610F" w:rsidRDefault="002F0D57" w:rsidP="002F0D57">
            <w:pPr>
              <w:spacing w:after="0" w:line="240" w:lineRule="auto"/>
              <w:jc w:val="center"/>
              <w:rPr>
                <w:b/>
                <w:szCs w:val="24"/>
              </w:rPr>
            </w:pPr>
            <w:r w:rsidRPr="005E610F">
              <w:rPr>
                <w:b/>
                <w:i/>
                <w:szCs w:val="24"/>
              </w:rPr>
              <w:t>Thực hiện</w:t>
            </w:r>
          </w:p>
        </w:tc>
        <w:tc>
          <w:tcPr>
            <w:tcW w:w="7152" w:type="dxa"/>
            <w:shd w:val="clear" w:color="auto" w:fill="auto"/>
          </w:tcPr>
          <w:p w14:paraId="09E06D97" w14:textId="2F66376E" w:rsidR="002F0D57" w:rsidRPr="005E610F" w:rsidRDefault="002F0D57" w:rsidP="002F0D57">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Học sinh nêu nhận định của cá nhân, lý lẽ để giải thích nhận định của mình</w:t>
            </w:r>
          </w:p>
        </w:tc>
      </w:tr>
      <w:tr w:rsidR="002F0D57" w:rsidRPr="005E610F" w14:paraId="4AEFD2D0" w14:textId="77777777" w:rsidTr="002F0D57">
        <w:trPr>
          <w:trHeight w:val="47"/>
        </w:trPr>
        <w:tc>
          <w:tcPr>
            <w:tcW w:w="2195" w:type="dxa"/>
            <w:shd w:val="clear" w:color="auto" w:fill="auto"/>
            <w:vAlign w:val="center"/>
          </w:tcPr>
          <w:p w14:paraId="7A63440E" w14:textId="77777777" w:rsidR="002F0D57" w:rsidRPr="005E610F" w:rsidRDefault="002F0D57" w:rsidP="002F0D57">
            <w:pPr>
              <w:spacing w:after="0" w:line="240" w:lineRule="auto"/>
              <w:jc w:val="center"/>
              <w:rPr>
                <w:b/>
                <w:szCs w:val="24"/>
              </w:rPr>
            </w:pPr>
            <w:r w:rsidRPr="005E610F">
              <w:rPr>
                <w:b/>
                <w:i/>
                <w:szCs w:val="24"/>
              </w:rPr>
              <w:t>Báo cáo thảo luận</w:t>
            </w:r>
          </w:p>
        </w:tc>
        <w:tc>
          <w:tcPr>
            <w:tcW w:w="7152" w:type="dxa"/>
            <w:shd w:val="clear" w:color="auto" w:fill="auto"/>
          </w:tcPr>
          <w:p w14:paraId="0270C6A3" w14:textId="77777777" w:rsidR="002F0D57" w:rsidRPr="005E610F" w:rsidRDefault="002F0D57" w:rsidP="002F0D57">
            <w:pPr>
              <w:spacing w:after="0" w:line="240" w:lineRule="auto"/>
              <w:jc w:val="both"/>
              <w:rPr>
                <w:rFonts w:eastAsia="Calibri"/>
                <w:bCs/>
                <w:szCs w:val="24"/>
              </w:rPr>
            </w:pPr>
            <w:r w:rsidRPr="005E610F">
              <w:rPr>
                <w:rFonts w:eastAsia="Calibri"/>
                <w:bCs/>
                <w:szCs w:val="24"/>
              </w:rPr>
              <w:t>- GV gọi một HS đứng tại chỗ báo cáo kết quả và đưa ra nhận định của mình.</w:t>
            </w:r>
          </w:p>
          <w:p w14:paraId="4D36D0A9" w14:textId="3B810C98" w:rsidR="002F0D57" w:rsidRPr="005E610F" w:rsidRDefault="002F0D57" w:rsidP="002F0D57">
            <w:pPr>
              <w:spacing w:after="0" w:line="240" w:lineRule="auto"/>
              <w:jc w:val="both"/>
              <w:rPr>
                <w:rFonts w:eastAsia="Calibri"/>
                <w:bCs/>
                <w:szCs w:val="24"/>
              </w:rPr>
            </w:pPr>
            <w:r w:rsidRPr="005E610F">
              <w:rPr>
                <w:rFonts w:eastAsia="Calibri"/>
                <w:bCs/>
                <w:szCs w:val="24"/>
              </w:rPr>
              <w:t>- HS khác theo dõi, nhận xét và phản biện.</w:t>
            </w:r>
          </w:p>
        </w:tc>
      </w:tr>
      <w:tr w:rsidR="00B16639" w:rsidRPr="005E610F" w14:paraId="1701083F" w14:textId="77777777" w:rsidTr="002F0D57">
        <w:tc>
          <w:tcPr>
            <w:tcW w:w="2195" w:type="dxa"/>
            <w:shd w:val="clear" w:color="auto" w:fill="auto"/>
            <w:vAlign w:val="center"/>
          </w:tcPr>
          <w:p w14:paraId="6D775338" w14:textId="77777777" w:rsidR="00B16639" w:rsidRPr="005E610F" w:rsidRDefault="00B16639" w:rsidP="00A36145">
            <w:pPr>
              <w:spacing w:after="0" w:line="240" w:lineRule="auto"/>
              <w:ind w:left="-126"/>
              <w:jc w:val="center"/>
              <w:rPr>
                <w:b/>
                <w:szCs w:val="24"/>
              </w:rPr>
            </w:pPr>
            <w:r w:rsidRPr="005E610F">
              <w:rPr>
                <w:b/>
                <w:i/>
                <w:szCs w:val="24"/>
              </w:rPr>
              <w:t>Đánh giá, nhận xét, tổng hợp</w:t>
            </w:r>
          </w:p>
        </w:tc>
        <w:tc>
          <w:tcPr>
            <w:tcW w:w="7152" w:type="dxa"/>
            <w:shd w:val="clear" w:color="auto" w:fill="auto"/>
          </w:tcPr>
          <w:p w14:paraId="15C08D7F" w14:textId="77777777" w:rsidR="00B16639" w:rsidRPr="005E610F" w:rsidRDefault="00B16639"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Gi</w:t>
            </w:r>
            <w:r w:rsidR="00AC2300" w:rsidRPr="005E610F">
              <w:rPr>
                <w:rFonts w:eastAsia="Times New Roman"/>
                <w:szCs w:val="24"/>
                <w:lang w:eastAsia="en-SG"/>
              </w:rPr>
              <w:t>áo viên chỉ ra</w:t>
            </w:r>
            <w:r w:rsidR="00377D1A" w:rsidRPr="005E610F">
              <w:rPr>
                <w:rFonts w:eastAsia="Times New Roman"/>
                <w:szCs w:val="24"/>
                <w:lang w:eastAsia="en-SG"/>
              </w:rPr>
              <w:t xml:space="preserve"> sự cần thiết của các số đặc trưng.</w:t>
            </w:r>
          </w:p>
        </w:tc>
      </w:tr>
    </w:tbl>
    <w:p w14:paraId="1DA61AD3" w14:textId="77777777" w:rsidR="00A518D7" w:rsidRPr="005E610F" w:rsidRDefault="00A518D7" w:rsidP="00A36145">
      <w:pPr>
        <w:shd w:val="clear" w:color="auto" w:fill="FFFFFF"/>
        <w:spacing w:after="0" w:line="240" w:lineRule="auto"/>
        <w:rPr>
          <w:rFonts w:eastAsia="Times New Roman"/>
          <w:b/>
          <w:bCs/>
          <w:szCs w:val="24"/>
          <w:bdr w:val="none" w:sz="0" w:space="0" w:color="auto" w:frame="1"/>
          <w:lang w:eastAsia="en-SG"/>
        </w:rPr>
      </w:pPr>
      <w:r w:rsidRPr="005E610F">
        <w:rPr>
          <w:rFonts w:eastAsia="Times New Roman"/>
          <w:b/>
          <w:bCs/>
          <w:szCs w:val="24"/>
          <w:bdr w:val="none" w:sz="0" w:space="0" w:color="auto" w:frame="1"/>
          <w:lang w:eastAsia="en-SG"/>
        </w:rPr>
        <w:t>2. Hoạt động 2: Hình thành kiến th</w:t>
      </w:r>
      <w:r w:rsidR="006C6DD7" w:rsidRPr="005E610F">
        <w:rPr>
          <w:rFonts w:eastAsia="Times New Roman"/>
          <w:b/>
          <w:bCs/>
          <w:szCs w:val="24"/>
          <w:bdr w:val="none" w:sz="0" w:space="0" w:color="auto" w:frame="1"/>
          <w:lang w:eastAsia="en-SG"/>
        </w:rPr>
        <w:t>ức mới</w:t>
      </w:r>
    </w:p>
    <w:p w14:paraId="085FE480" w14:textId="2CCB1CD8" w:rsidR="006C6DD7" w:rsidRPr="005E610F" w:rsidRDefault="006C6DD7" w:rsidP="00A36145">
      <w:pPr>
        <w:shd w:val="clear" w:color="auto" w:fill="FFFFFF"/>
        <w:spacing w:after="0" w:line="240" w:lineRule="auto"/>
        <w:rPr>
          <w:rFonts w:eastAsia="Times New Roman"/>
          <w:szCs w:val="24"/>
          <w:lang w:eastAsia="en-SG"/>
        </w:rPr>
      </w:pPr>
      <w:r w:rsidRPr="005E610F">
        <w:rPr>
          <w:rFonts w:eastAsia="Times New Roman"/>
          <w:b/>
          <w:bCs/>
          <w:szCs w:val="24"/>
          <w:bdr w:val="none" w:sz="0" w:space="0" w:color="auto" w:frame="1"/>
          <w:lang w:eastAsia="en-SG"/>
        </w:rPr>
        <w:t xml:space="preserve">2.1. </w:t>
      </w:r>
      <w:r w:rsidR="002F0D57" w:rsidRPr="005E610F">
        <w:rPr>
          <w:rFonts w:eastAsia="Times New Roman"/>
          <w:b/>
          <w:bCs/>
          <w:szCs w:val="24"/>
          <w:bdr w:val="none" w:sz="0" w:space="0" w:color="auto" w:frame="1"/>
          <w:lang w:eastAsia="en-SG"/>
        </w:rPr>
        <w:t>Số liệu ghép nhóm</w:t>
      </w:r>
    </w:p>
    <w:p w14:paraId="781B19B4" w14:textId="77777777" w:rsidR="008E533C" w:rsidRPr="005E610F" w:rsidRDefault="006C6DD7" w:rsidP="008E533C">
      <w:pPr>
        <w:shd w:val="clear" w:color="auto" w:fill="FFFFFF"/>
        <w:spacing w:after="0" w:line="240" w:lineRule="auto"/>
        <w:rPr>
          <w:rFonts w:eastAsia="Times New Roman"/>
          <w:szCs w:val="24"/>
          <w:lang w:eastAsia="en-SG"/>
        </w:rPr>
      </w:pPr>
      <w:r w:rsidRPr="005E610F">
        <w:rPr>
          <w:rFonts w:eastAsia="Times New Roman"/>
          <w:szCs w:val="24"/>
          <w:lang w:eastAsia="en-SG"/>
        </w:rPr>
        <w:t xml:space="preserve">a) Mục tiêu: </w:t>
      </w:r>
    </w:p>
    <w:p w14:paraId="5A78240B" w14:textId="48CAA1DE" w:rsidR="00571C90" w:rsidRPr="005E610F" w:rsidRDefault="008E533C" w:rsidP="002F0D57">
      <w:pPr>
        <w:shd w:val="clear" w:color="auto" w:fill="FFFFFF"/>
        <w:spacing w:after="0" w:line="240" w:lineRule="auto"/>
        <w:rPr>
          <w:rFonts w:eastAsia="Times New Roman"/>
          <w:szCs w:val="24"/>
          <w:lang w:eastAsia="en-SG"/>
        </w:rPr>
      </w:pPr>
      <w:r w:rsidRPr="005E610F">
        <w:rPr>
          <w:rFonts w:eastAsia="Times New Roman"/>
          <w:szCs w:val="24"/>
          <w:lang w:eastAsia="en-SG"/>
        </w:rPr>
        <w:t xml:space="preserve">- </w:t>
      </w:r>
      <w:r w:rsidR="00290DBD" w:rsidRPr="005E610F">
        <w:rPr>
          <w:rFonts w:eastAsia="Times New Roman"/>
          <w:szCs w:val="24"/>
          <w:lang w:eastAsia="en-SG"/>
        </w:rPr>
        <w:t>Học sinh b</w:t>
      </w:r>
      <w:r w:rsidR="00082A55" w:rsidRPr="005E610F">
        <w:rPr>
          <w:rFonts w:eastAsia="Times New Roman"/>
          <w:szCs w:val="24"/>
          <w:lang w:eastAsia="en-SG"/>
        </w:rPr>
        <w:t xml:space="preserve">iết </w:t>
      </w:r>
      <w:r w:rsidR="002F0D57" w:rsidRPr="005E610F">
        <w:rPr>
          <w:rFonts w:eastAsia="Times New Roman"/>
          <w:szCs w:val="24"/>
          <w:lang w:eastAsia="en-SG"/>
        </w:rPr>
        <w:t>cách ghép nhóm một mẫu số liệu.</w:t>
      </w:r>
    </w:p>
    <w:p w14:paraId="4E0BAB23" w14:textId="30801222" w:rsidR="00223E6A" w:rsidRPr="005E610F" w:rsidRDefault="00A518D7" w:rsidP="00A36145">
      <w:pPr>
        <w:shd w:val="clear" w:color="auto" w:fill="FFFFFF"/>
        <w:spacing w:after="0" w:line="240" w:lineRule="auto"/>
        <w:rPr>
          <w:rFonts w:eastAsia="Times New Roman"/>
          <w:szCs w:val="24"/>
          <w:lang w:eastAsia="en-SG"/>
        </w:rPr>
      </w:pPr>
      <w:r w:rsidRPr="005E610F">
        <w:rPr>
          <w:rFonts w:eastAsia="Times New Roman"/>
          <w:szCs w:val="24"/>
          <w:lang w:eastAsia="en-SG"/>
        </w:rPr>
        <w:t xml:space="preserve">b) Nội dung: </w:t>
      </w:r>
    </w:p>
    <w:p w14:paraId="1A51F783" w14:textId="14A246BA" w:rsidR="00290DBD" w:rsidRPr="005E610F" w:rsidRDefault="00290DBD" w:rsidP="00A36145">
      <w:pPr>
        <w:shd w:val="clear" w:color="auto" w:fill="FFFFFF"/>
        <w:spacing w:after="0" w:line="240" w:lineRule="auto"/>
        <w:rPr>
          <w:rFonts w:eastAsia="Times New Roman"/>
          <w:i/>
          <w:iCs/>
          <w:szCs w:val="24"/>
          <w:lang w:eastAsia="en-SG"/>
        </w:rPr>
      </w:pPr>
      <w:r w:rsidRPr="005E610F">
        <w:rPr>
          <w:rFonts w:eastAsia="Times New Roman"/>
          <w:szCs w:val="24"/>
          <w:lang w:eastAsia="en-SG"/>
        </w:rPr>
        <w:tab/>
        <w:t>Một mẫu số liệu ghép nhóm thường được trình bày dưới dạng bảng thống kê có dạng như sau</w:t>
      </w:r>
    </w:p>
    <w:p w14:paraId="37A06FFC" w14:textId="506ACE4D" w:rsidR="002F0D57" w:rsidRPr="005E610F" w:rsidRDefault="00290DBD" w:rsidP="00A36145">
      <w:pPr>
        <w:shd w:val="clear" w:color="auto" w:fill="FFFFFF"/>
        <w:spacing w:after="0" w:line="240" w:lineRule="auto"/>
        <w:rPr>
          <w:rFonts w:eastAsia="Times New Roman"/>
          <w:szCs w:val="24"/>
          <w:lang w:eastAsia="en-SG"/>
        </w:rPr>
      </w:pPr>
      <w:r w:rsidRPr="005E610F">
        <w:rPr>
          <w:noProof/>
          <w:szCs w:val="24"/>
        </w:rPr>
        <w:drawing>
          <wp:inline distT="0" distB="0" distL="0" distR="0" wp14:anchorId="2C793458" wp14:editId="707E9A05">
            <wp:extent cx="5941695" cy="561435"/>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1695" cy="561435"/>
                    </a:xfrm>
                    <a:prstGeom prst="rect">
                      <a:avLst/>
                    </a:prstGeom>
                  </pic:spPr>
                </pic:pic>
              </a:graphicData>
            </a:graphic>
          </wp:inline>
        </w:drawing>
      </w:r>
    </w:p>
    <w:p w14:paraId="2B2695AC" w14:textId="783E9263" w:rsidR="00290DBD" w:rsidRPr="005E610F" w:rsidRDefault="00290DBD" w:rsidP="00290DBD">
      <w:pPr>
        <w:shd w:val="clear" w:color="auto" w:fill="FFFFFF"/>
        <w:spacing w:after="0" w:line="240" w:lineRule="auto"/>
        <w:jc w:val="center"/>
        <w:rPr>
          <w:rFonts w:eastAsia="Times New Roman"/>
          <w:b/>
          <w:bCs/>
          <w:szCs w:val="24"/>
          <w:lang w:eastAsia="en-SG"/>
        </w:rPr>
      </w:pPr>
      <w:r w:rsidRPr="005E610F">
        <w:rPr>
          <w:rFonts w:eastAsia="Times New Roman"/>
          <w:b/>
          <w:bCs/>
          <w:szCs w:val="24"/>
          <w:lang w:eastAsia="en-SG"/>
        </w:rPr>
        <w:t>Bảng tần số ghép nhóm</w:t>
      </w:r>
    </w:p>
    <w:p w14:paraId="2FD33ECC" w14:textId="77777777" w:rsidR="00290DBD" w:rsidRPr="005E610F" w:rsidRDefault="00290DBD" w:rsidP="00290DBD">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eastAsia="Times New Roman"/>
          <w:bCs/>
          <w:szCs w:val="24"/>
          <w:lang w:val="fr-FR"/>
        </w:rPr>
      </w:pPr>
      <w:r w:rsidRPr="005E610F">
        <w:rPr>
          <w:rFonts w:eastAsia="Times New Roman"/>
          <w:bCs/>
          <w:szCs w:val="24"/>
          <w:lang w:val="fr-FR"/>
        </w:rPr>
        <w:t>Chú ý :</w:t>
      </w:r>
    </w:p>
    <w:p w14:paraId="561CEAE7" w14:textId="77777777" w:rsidR="00290DBD" w:rsidRPr="005E610F" w:rsidRDefault="00290DBD" w:rsidP="00290DBD">
      <w:pPr>
        <w:pStyle w:val="ListParagraph"/>
        <w:numPr>
          <w:ilvl w:val="0"/>
          <w:numId w:val="17"/>
        </w:numPr>
        <w:pBdr>
          <w:top w:val="nil"/>
          <w:left w:val="nil"/>
          <w:bottom w:val="nil"/>
          <w:right w:val="nil"/>
          <w:between w:val="nil"/>
        </w:pBdr>
        <w:tabs>
          <w:tab w:val="left" w:pos="3402"/>
          <w:tab w:val="left" w:pos="5669"/>
          <w:tab w:val="left" w:pos="7937"/>
        </w:tabs>
        <w:spacing w:before="20" w:after="20" w:line="264" w:lineRule="auto"/>
        <w:jc w:val="both"/>
        <w:rPr>
          <w:rFonts w:eastAsia="Times New Roman"/>
          <w:bCs/>
          <w:szCs w:val="24"/>
          <w:lang w:val="fr-FR"/>
        </w:rPr>
      </w:pPr>
      <w:r w:rsidRPr="005E610F">
        <w:rPr>
          <w:rFonts w:eastAsia="Times New Roman"/>
          <w:bCs/>
          <w:szCs w:val="24"/>
          <w:lang w:val="fr-FR"/>
        </w:rPr>
        <w:t xml:space="preserve">Bảng trên gồm </w:t>
      </w:r>
      <w:r w:rsidRPr="005E610F">
        <w:rPr>
          <w:rFonts w:eastAsia="Times New Roman"/>
          <w:bCs/>
          <w:position w:val="-6"/>
          <w:szCs w:val="24"/>
          <w:lang w:val="fr-FR"/>
        </w:rPr>
        <w:object w:dxaOrig="200" w:dyaOrig="279" w14:anchorId="59F7B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35pt" o:ole="">
            <v:imagedata r:id="rId7" o:title=""/>
          </v:shape>
          <o:OLEObject Type="Embed" ProgID="Equation.DSMT4" ShapeID="_x0000_i1025" DrawAspect="Content" ObjectID="_1752045870" r:id="rId8"/>
        </w:object>
      </w:r>
      <w:r w:rsidRPr="005E610F">
        <w:rPr>
          <w:rFonts w:eastAsia="Times New Roman"/>
          <w:bCs/>
          <w:szCs w:val="24"/>
          <w:lang w:val="fr-FR"/>
        </w:rPr>
        <w:t xml:space="preserve"> nhóm </w:t>
      </w:r>
      <w:r w:rsidRPr="005E610F">
        <w:rPr>
          <w:rFonts w:eastAsia="Times New Roman"/>
          <w:bCs/>
          <w:position w:val="-16"/>
          <w:szCs w:val="24"/>
          <w:lang w:val="fr-FR"/>
        </w:rPr>
        <w:object w:dxaOrig="940" w:dyaOrig="440" w14:anchorId="0FB254B8">
          <v:shape id="_x0000_i1026" type="#_x0000_t75" style="width:47.35pt;height:22.65pt" o:ole="">
            <v:imagedata r:id="rId9" o:title=""/>
          </v:shape>
          <o:OLEObject Type="Embed" ProgID="Equation.DSMT4" ShapeID="_x0000_i1026" DrawAspect="Content" ObjectID="_1752045871" r:id="rId10"/>
        </w:object>
      </w:r>
      <w:r w:rsidRPr="005E610F">
        <w:rPr>
          <w:rFonts w:eastAsia="Times New Roman"/>
          <w:bCs/>
          <w:szCs w:val="24"/>
          <w:lang w:val="fr-FR"/>
        </w:rPr>
        <w:t xml:space="preserve"> với </w:t>
      </w:r>
      <w:r w:rsidRPr="005E610F">
        <w:rPr>
          <w:rFonts w:eastAsia="Times New Roman"/>
          <w:bCs/>
          <w:position w:val="-10"/>
          <w:szCs w:val="24"/>
          <w:lang w:val="fr-FR"/>
        </w:rPr>
        <w:object w:dxaOrig="880" w:dyaOrig="320" w14:anchorId="4768D449">
          <v:shape id="_x0000_i1027" type="#_x0000_t75" style="width:43.35pt;height:16pt" o:ole="">
            <v:imagedata r:id="rId11" o:title=""/>
          </v:shape>
          <o:OLEObject Type="Embed" ProgID="Equation.DSMT4" ShapeID="_x0000_i1027" DrawAspect="Content" ObjectID="_1752045872" r:id="rId12"/>
        </w:object>
      </w:r>
      <w:r w:rsidRPr="005E610F">
        <w:rPr>
          <w:rFonts w:eastAsia="Times New Roman"/>
          <w:bCs/>
          <w:szCs w:val="24"/>
          <w:lang w:val="fr-FR"/>
        </w:rPr>
        <w:t>, mỗi nhóm gồm một số giá trị được ghép theo một tiêu chí xác định.</w:t>
      </w:r>
    </w:p>
    <w:p w14:paraId="2E6C951B" w14:textId="77777777" w:rsidR="00290DBD" w:rsidRPr="005E610F" w:rsidRDefault="00290DBD" w:rsidP="00290DBD">
      <w:pPr>
        <w:pStyle w:val="ListParagraph"/>
        <w:numPr>
          <w:ilvl w:val="0"/>
          <w:numId w:val="17"/>
        </w:numPr>
        <w:pBdr>
          <w:top w:val="nil"/>
          <w:left w:val="nil"/>
          <w:bottom w:val="nil"/>
          <w:right w:val="nil"/>
          <w:between w:val="nil"/>
        </w:pBdr>
        <w:tabs>
          <w:tab w:val="left" w:pos="3402"/>
          <w:tab w:val="left" w:pos="5669"/>
          <w:tab w:val="left" w:pos="7937"/>
        </w:tabs>
        <w:spacing w:before="20" w:after="20" w:line="264" w:lineRule="auto"/>
        <w:jc w:val="both"/>
        <w:rPr>
          <w:rFonts w:eastAsia="Times New Roman"/>
          <w:bCs/>
          <w:szCs w:val="24"/>
          <w:lang w:val="fr-FR"/>
        </w:rPr>
      </w:pPr>
      <w:r w:rsidRPr="005E610F">
        <w:rPr>
          <w:rFonts w:eastAsia="Times New Roman"/>
          <w:bCs/>
          <w:szCs w:val="24"/>
          <w:lang w:val="fr-FR"/>
        </w:rPr>
        <w:t xml:space="preserve">Cỡ mẫu </w:t>
      </w:r>
      <w:r w:rsidRPr="005E610F">
        <w:rPr>
          <w:rFonts w:eastAsia="Times New Roman"/>
          <w:bCs/>
          <w:position w:val="-12"/>
          <w:szCs w:val="24"/>
          <w:lang w:val="fr-FR"/>
        </w:rPr>
        <w:object w:dxaOrig="1820" w:dyaOrig="360" w14:anchorId="1BA4CC43">
          <v:shape id="_x0000_i1028" type="#_x0000_t75" style="width:90.65pt;height:18pt" o:ole="">
            <v:imagedata r:id="rId13" o:title=""/>
          </v:shape>
          <o:OLEObject Type="Embed" ProgID="Equation.DSMT4" ShapeID="_x0000_i1028" DrawAspect="Content" ObjectID="_1752045873" r:id="rId14"/>
        </w:object>
      </w:r>
      <w:r w:rsidRPr="005E610F">
        <w:rPr>
          <w:rFonts w:eastAsia="Times New Roman"/>
          <w:bCs/>
          <w:szCs w:val="24"/>
          <w:lang w:val="fr-FR"/>
        </w:rPr>
        <w:t>.</w:t>
      </w:r>
    </w:p>
    <w:p w14:paraId="16A109F3" w14:textId="77777777" w:rsidR="00290DBD" w:rsidRPr="005E610F" w:rsidRDefault="00290DBD" w:rsidP="00290DBD">
      <w:pPr>
        <w:pStyle w:val="ListParagraph"/>
        <w:numPr>
          <w:ilvl w:val="0"/>
          <w:numId w:val="17"/>
        </w:numPr>
        <w:pBdr>
          <w:top w:val="nil"/>
          <w:left w:val="nil"/>
          <w:bottom w:val="nil"/>
          <w:right w:val="nil"/>
          <w:between w:val="nil"/>
        </w:pBdr>
        <w:tabs>
          <w:tab w:val="left" w:pos="3402"/>
          <w:tab w:val="left" w:pos="5669"/>
          <w:tab w:val="left" w:pos="7937"/>
        </w:tabs>
        <w:spacing w:before="20" w:after="20" w:line="264" w:lineRule="auto"/>
        <w:jc w:val="both"/>
        <w:rPr>
          <w:rFonts w:eastAsia="Times New Roman"/>
          <w:bCs/>
          <w:szCs w:val="24"/>
          <w:lang w:val="fr-FR"/>
        </w:rPr>
      </w:pPr>
      <w:r w:rsidRPr="005E610F">
        <w:rPr>
          <w:rFonts w:eastAsia="Times New Roman"/>
          <w:bCs/>
          <w:szCs w:val="24"/>
          <w:lang w:val="fr-FR"/>
        </w:rPr>
        <w:t xml:space="preserve">Giá trị chính giữa của mỗi nhóm được dùng làm giá trị đại diện cho nhóm ấy. Ví dụ nhóm </w:t>
      </w:r>
      <w:r w:rsidRPr="005E610F">
        <w:rPr>
          <w:rFonts w:eastAsia="Times New Roman"/>
          <w:bCs/>
          <w:position w:val="-14"/>
          <w:szCs w:val="24"/>
          <w:lang w:val="fr-FR"/>
        </w:rPr>
        <w:object w:dxaOrig="760" w:dyaOrig="400" w14:anchorId="1C3CF4B8">
          <v:shape id="_x0000_i1029" type="#_x0000_t75" style="width:38pt;height:20pt" o:ole="">
            <v:imagedata r:id="rId15" o:title=""/>
          </v:shape>
          <o:OLEObject Type="Embed" ProgID="Equation.DSMT4" ShapeID="_x0000_i1029" DrawAspect="Content" ObjectID="_1752045874" r:id="rId16"/>
        </w:object>
      </w:r>
      <w:r w:rsidRPr="005E610F">
        <w:rPr>
          <w:rFonts w:eastAsia="Times New Roman"/>
          <w:bCs/>
          <w:szCs w:val="24"/>
          <w:lang w:val="fr-FR"/>
        </w:rPr>
        <w:t xml:space="preserve"> có giá trị đại diện là </w:t>
      </w:r>
      <w:r w:rsidRPr="005E610F">
        <w:rPr>
          <w:rFonts w:eastAsia="Times New Roman"/>
          <w:bCs/>
          <w:position w:val="-24"/>
          <w:szCs w:val="24"/>
          <w:lang w:val="fr-FR"/>
        </w:rPr>
        <w:object w:dxaOrig="1060" w:dyaOrig="620" w14:anchorId="6984EA2B">
          <v:shape id="_x0000_i1030" type="#_x0000_t75" style="width:53.35pt;height:30.65pt" o:ole="">
            <v:imagedata r:id="rId17" o:title=""/>
          </v:shape>
          <o:OLEObject Type="Embed" ProgID="Equation.DSMT4" ShapeID="_x0000_i1030" DrawAspect="Content" ObjectID="_1752045875" r:id="rId18"/>
        </w:object>
      </w:r>
      <w:r w:rsidRPr="005E610F">
        <w:rPr>
          <w:rFonts w:eastAsia="Times New Roman"/>
          <w:bCs/>
          <w:szCs w:val="24"/>
          <w:lang w:val="fr-FR"/>
        </w:rPr>
        <w:t>.</w:t>
      </w:r>
    </w:p>
    <w:p w14:paraId="3B075A49" w14:textId="77777777" w:rsidR="00290DBD" w:rsidRPr="005E610F" w:rsidRDefault="00290DBD" w:rsidP="00290DBD">
      <w:pPr>
        <w:pStyle w:val="ListParagraph"/>
        <w:numPr>
          <w:ilvl w:val="0"/>
          <w:numId w:val="17"/>
        </w:numPr>
        <w:pBdr>
          <w:top w:val="nil"/>
          <w:left w:val="nil"/>
          <w:bottom w:val="nil"/>
          <w:right w:val="nil"/>
          <w:between w:val="nil"/>
        </w:pBdr>
        <w:tabs>
          <w:tab w:val="left" w:pos="3402"/>
          <w:tab w:val="left" w:pos="5669"/>
          <w:tab w:val="left" w:pos="7937"/>
        </w:tabs>
        <w:spacing w:before="20" w:after="20" w:line="264" w:lineRule="auto"/>
        <w:jc w:val="both"/>
        <w:rPr>
          <w:rFonts w:eastAsia="Times New Roman"/>
          <w:bCs/>
          <w:szCs w:val="24"/>
          <w:lang w:val="fr-FR"/>
        </w:rPr>
      </w:pPr>
      <w:r w:rsidRPr="005E610F">
        <w:rPr>
          <w:rFonts w:eastAsia="Times New Roman"/>
          <w:bCs/>
          <w:szCs w:val="24"/>
          <w:lang w:val="fr-FR"/>
        </w:rPr>
        <w:t xml:space="preserve">Hiệu </w:t>
      </w:r>
      <w:r w:rsidRPr="005E610F">
        <w:rPr>
          <w:position w:val="-14"/>
          <w:szCs w:val="24"/>
        </w:rPr>
        <w:object w:dxaOrig="820" w:dyaOrig="380" w14:anchorId="2B185DB9">
          <v:shape id="_x0000_i1031" type="#_x0000_t75" style="width:41.35pt;height:18.65pt" o:ole="">
            <v:imagedata r:id="rId19" o:title=""/>
          </v:shape>
          <o:OLEObject Type="Embed" ProgID="Equation.DSMT4" ShapeID="_x0000_i1031" DrawAspect="Content" ObjectID="_1752045876" r:id="rId20"/>
        </w:object>
      </w:r>
      <w:r w:rsidRPr="005E610F">
        <w:rPr>
          <w:szCs w:val="24"/>
        </w:rPr>
        <w:t xml:space="preserve"> được gọi là độ dài của nhóm </w:t>
      </w:r>
      <w:r w:rsidRPr="005E610F">
        <w:rPr>
          <w:rFonts w:eastAsia="Times New Roman"/>
          <w:bCs/>
          <w:position w:val="-16"/>
          <w:szCs w:val="24"/>
          <w:lang w:val="fr-FR"/>
        </w:rPr>
        <w:object w:dxaOrig="940" w:dyaOrig="440" w14:anchorId="60D03D79">
          <v:shape id="_x0000_i1032" type="#_x0000_t75" style="width:47.35pt;height:22.65pt" o:ole="">
            <v:imagedata r:id="rId9" o:title=""/>
          </v:shape>
          <o:OLEObject Type="Embed" ProgID="Equation.DSMT4" ShapeID="_x0000_i1032" DrawAspect="Content" ObjectID="_1752045877" r:id="rId21"/>
        </w:object>
      </w:r>
      <w:r w:rsidRPr="005E610F">
        <w:rPr>
          <w:szCs w:val="24"/>
        </w:rPr>
        <w:t xml:space="preserve"> .</w:t>
      </w:r>
    </w:p>
    <w:p w14:paraId="00165BC5" w14:textId="77777777" w:rsidR="00223E6A" w:rsidRPr="005E610F" w:rsidRDefault="00A518D7" w:rsidP="00A36145">
      <w:pPr>
        <w:shd w:val="clear" w:color="auto" w:fill="FFFFFF"/>
        <w:spacing w:after="0" w:line="240" w:lineRule="auto"/>
        <w:rPr>
          <w:rFonts w:eastAsia="Times New Roman"/>
          <w:szCs w:val="24"/>
          <w:lang w:eastAsia="en-SG"/>
        </w:rPr>
      </w:pPr>
      <w:r w:rsidRPr="005E610F">
        <w:rPr>
          <w:rFonts w:eastAsia="Times New Roman"/>
          <w:szCs w:val="24"/>
          <w:lang w:eastAsia="en-SG"/>
        </w:rPr>
        <w:t>c) Sản phẩm:</w:t>
      </w:r>
      <w:r w:rsidR="00223E6A" w:rsidRPr="005E610F">
        <w:rPr>
          <w:rFonts w:eastAsia="Times New Roman"/>
          <w:szCs w:val="24"/>
          <w:lang w:eastAsia="en-SG"/>
        </w:rPr>
        <w:t xml:space="preserve"> Câu trả lời của học sinh</w:t>
      </w:r>
      <w:r w:rsidR="00102CC6" w:rsidRPr="005E610F">
        <w:rPr>
          <w:rFonts w:eastAsia="Times New Roman"/>
          <w:szCs w:val="24"/>
          <w:lang w:eastAsia="en-SG"/>
        </w:rPr>
        <w:t>.</w:t>
      </w:r>
    </w:p>
    <w:p w14:paraId="74CB48A4" w14:textId="77777777" w:rsidR="00A518D7" w:rsidRPr="005E610F" w:rsidRDefault="00A518D7" w:rsidP="00A36145">
      <w:pPr>
        <w:shd w:val="clear" w:color="auto" w:fill="FFFFFF"/>
        <w:spacing w:after="0" w:line="240" w:lineRule="auto"/>
        <w:rPr>
          <w:rFonts w:eastAsia="Times New Roman"/>
          <w:szCs w:val="24"/>
          <w:lang w:eastAsia="en-SG"/>
        </w:rPr>
      </w:pPr>
      <w:r w:rsidRPr="005E610F">
        <w:rPr>
          <w:rFonts w:eastAsia="Times New Roman"/>
          <w:szCs w:val="24"/>
          <w:lang w:eastAsia="en-SG"/>
        </w:rPr>
        <w:t>d) Tổ chức thự</w:t>
      </w:r>
      <w:r w:rsidR="00223E6A" w:rsidRPr="005E610F">
        <w:rPr>
          <w:rFonts w:eastAsia="Times New Roman"/>
          <w:szCs w:val="24"/>
          <w:lang w:eastAsia="en-SG"/>
        </w:rPr>
        <w:t>c hiện:</w:t>
      </w:r>
    </w:p>
    <w:tbl>
      <w:tblPr>
        <w:tblW w:w="95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330"/>
      </w:tblGrid>
      <w:tr w:rsidR="005E610F" w:rsidRPr="005E610F" w14:paraId="40513348" w14:textId="77777777" w:rsidTr="005E610F">
        <w:tc>
          <w:tcPr>
            <w:tcW w:w="2250" w:type="dxa"/>
            <w:shd w:val="clear" w:color="auto" w:fill="auto"/>
            <w:vAlign w:val="center"/>
          </w:tcPr>
          <w:p w14:paraId="35AEB5A2" w14:textId="77777777" w:rsidR="00990F33" w:rsidRPr="005E610F" w:rsidRDefault="00990F33" w:rsidP="00A36145">
            <w:pPr>
              <w:spacing w:after="0" w:line="240" w:lineRule="auto"/>
              <w:jc w:val="center"/>
              <w:rPr>
                <w:b/>
                <w:szCs w:val="24"/>
              </w:rPr>
            </w:pPr>
            <w:r w:rsidRPr="005E610F">
              <w:rPr>
                <w:b/>
                <w:i/>
                <w:szCs w:val="24"/>
                <w:lang w:val="fr-FR"/>
              </w:rPr>
              <w:t>Chuyển giao</w:t>
            </w:r>
          </w:p>
        </w:tc>
        <w:tc>
          <w:tcPr>
            <w:tcW w:w="7330" w:type="dxa"/>
            <w:shd w:val="clear" w:color="auto" w:fill="auto"/>
          </w:tcPr>
          <w:p w14:paraId="0A7ACCB7" w14:textId="77777777" w:rsidR="00990F33" w:rsidRPr="005E610F" w:rsidRDefault="00990F33" w:rsidP="00A36145">
            <w:pPr>
              <w:spacing w:after="0" w:line="240" w:lineRule="auto"/>
              <w:rPr>
                <w:szCs w:val="24"/>
              </w:rPr>
            </w:pPr>
            <w:r w:rsidRPr="005E610F">
              <w:rPr>
                <w:szCs w:val="24"/>
              </w:rPr>
              <w:t>- Giáo viên giao nhiệm vụ cho học sinh</w:t>
            </w:r>
            <w:r w:rsidR="00C25051" w:rsidRPr="005E610F">
              <w:rPr>
                <w:szCs w:val="24"/>
              </w:rPr>
              <w:t xml:space="preserve">. </w:t>
            </w:r>
          </w:p>
          <w:p w14:paraId="2684F85A" w14:textId="7E900D1A" w:rsidR="00290DBD" w:rsidRPr="005E610F" w:rsidRDefault="00290DBD" w:rsidP="00A36145">
            <w:pPr>
              <w:spacing w:after="0" w:line="240" w:lineRule="auto"/>
              <w:rPr>
                <w:b/>
                <w:bCs/>
                <w:szCs w:val="24"/>
              </w:rPr>
            </w:pPr>
            <w:r w:rsidRPr="005E610F">
              <w:rPr>
                <w:b/>
                <w:bCs/>
                <w:szCs w:val="24"/>
              </w:rPr>
              <w:t>Nhóm 1+2</w:t>
            </w:r>
          </w:p>
          <w:p w14:paraId="16A19679" w14:textId="77777777" w:rsidR="00290DBD" w:rsidRPr="005E610F" w:rsidRDefault="00290DBD" w:rsidP="00290DBD">
            <w:pPr>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5E610F">
              <w:rPr>
                <w:rFonts w:eastAsia="Times New Roman"/>
                <w:b/>
                <w:color w:val="0000FF"/>
                <w:szCs w:val="24"/>
                <w:lang w:val="fr-FR"/>
              </w:rPr>
              <w:t>Ví dụ 1.</w:t>
            </w:r>
            <w:r w:rsidRPr="005E610F">
              <w:rPr>
                <w:rFonts w:eastAsia="Times New Roman"/>
                <w:bCs/>
                <w:szCs w:val="24"/>
                <w:lang w:val="fr-FR"/>
              </w:rPr>
              <w:t xml:space="preserve"> Tính giá trị đại diện và độ dài của mỗi nhóm trong mẫu số liệu ở </w:t>
            </w:r>
            <w:r w:rsidRPr="005E610F">
              <w:rPr>
                <w:szCs w:val="24"/>
                <w:lang w:val="fr-FR"/>
              </w:rPr>
              <w:sym w:font="Wingdings 2" w:char="F0B3"/>
            </w:r>
            <w:r w:rsidRPr="005E610F">
              <w:rPr>
                <w:rFonts w:eastAsia="Times New Roman"/>
                <w:bCs/>
                <w:szCs w:val="24"/>
                <w:lang w:val="fr-FR"/>
              </w:rPr>
              <w:t>1.</w:t>
            </w:r>
          </w:p>
          <w:p w14:paraId="50E5A1EC" w14:textId="000FF870" w:rsidR="00290DBD" w:rsidRPr="005E610F" w:rsidRDefault="00290DBD" w:rsidP="00A36145">
            <w:pPr>
              <w:spacing w:after="0" w:line="240" w:lineRule="auto"/>
              <w:rPr>
                <w:szCs w:val="24"/>
              </w:rPr>
            </w:pPr>
            <w:r w:rsidRPr="005E610F">
              <w:rPr>
                <w:noProof/>
                <w:szCs w:val="24"/>
              </w:rPr>
              <w:lastRenderedPageBreak/>
              <w:drawing>
                <wp:inline distT="0" distB="0" distL="0" distR="0" wp14:anchorId="7FBA8613" wp14:editId="3ED4C809">
                  <wp:extent cx="4400550" cy="561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00550" cy="561975"/>
                          </a:xfrm>
                          <a:prstGeom prst="rect">
                            <a:avLst/>
                          </a:prstGeom>
                        </pic:spPr>
                      </pic:pic>
                    </a:graphicData>
                  </a:graphic>
                </wp:inline>
              </w:drawing>
            </w:r>
          </w:p>
          <w:p w14:paraId="5B314F0D" w14:textId="6ABA9D40" w:rsidR="00290DBD" w:rsidRPr="005E610F" w:rsidRDefault="00290DBD" w:rsidP="00A36145">
            <w:pPr>
              <w:spacing w:after="0" w:line="240" w:lineRule="auto"/>
              <w:rPr>
                <w:b/>
                <w:bCs/>
                <w:szCs w:val="24"/>
              </w:rPr>
            </w:pPr>
            <w:r w:rsidRPr="005E610F">
              <w:rPr>
                <w:b/>
                <w:bCs/>
                <w:szCs w:val="24"/>
              </w:rPr>
              <w:t>Nhóm 3+4</w:t>
            </w:r>
          </w:p>
          <w:p w14:paraId="21E5560D" w14:textId="77777777" w:rsidR="00290DBD" w:rsidRPr="005E610F" w:rsidRDefault="00290DBD" w:rsidP="00290DBD">
            <w:pPr>
              <w:pBdr>
                <w:top w:val="nil"/>
                <w:left w:val="nil"/>
                <w:bottom w:val="nil"/>
                <w:right w:val="nil"/>
                <w:between w:val="nil"/>
              </w:pBdr>
              <w:tabs>
                <w:tab w:val="left" w:pos="3402"/>
                <w:tab w:val="left" w:pos="5669"/>
                <w:tab w:val="left" w:pos="7937"/>
              </w:tabs>
              <w:spacing w:before="20" w:after="20" w:line="264" w:lineRule="auto"/>
              <w:rPr>
                <w:szCs w:val="24"/>
              </w:rPr>
            </w:pPr>
            <w:r w:rsidRPr="005E610F">
              <w:rPr>
                <w:b/>
                <w:bCs/>
                <w:color w:val="0000FF"/>
                <w:szCs w:val="24"/>
              </w:rPr>
              <w:t>Ví dụ 2.</w:t>
            </w:r>
            <w:r w:rsidRPr="005E610F">
              <w:rPr>
                <w:szCs w:val="24"/>
              </w:rPr>
              <w:t xml:space="preserve"> Cân nặng của 28 học sinh nam lớp 11 được cho như sau:</w:t>
            </w:r>
          </w:p>
          <w:p w14:paraId="7622F68E" w14:textId="77777777" w:rsidR="00290DBD" w:rsidRPr="005E610F" w:rsidRDefault="00290DBD" w:rsidP="00290DBD">
            <w:pPr>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5E610F">
              <w:rPr>
                <w:noProof/>
                <w:szCs w:val="24"/>
              </w:rPr>
              <w:drawing>
                <wp:inline distT="0" distB="0" distL="0" distR="0" wp14:anchorId="2423B735" wp14:editId="09382A26">
                  <wp:extent cx="4343400" cy="387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61172" cy="397853"/>
                          </a:xfrm>
                          <a:prstGeom prst="rect">
                            <a:avLst/>
                          </a:prstGeom>
                        </pic:spPr>
                      </pic:pic>
                    </a:graphicData>
                  </a:graphic>
                </wp:inline>
              </w:drawing>
            </w:r>
            <w:r w:rsidRPr="005E610F">
              <w:rPr>
                <w:rFonts w:eastAsia="Times New Roman"/>
                <w:bCs/>
                <w:szCs w:val="24"/>
                <w:lang w:val="fr-FR"/>
              </w:rPr>
              <w:t xml:space="preserve">              </w:t>
            </w:r>
          </w:p>
          <w:p w14:paraId="03FA9C77" w14:textId="78152018" w:rsidR="00C25051" w:rsidRPr="005E610F" w:rsidRDefault="00290DBD" w:rsidP="00290DBD">
            <w:pPr>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5E610F">
              <w:rPr>
                <w:rFonts w:eastAsia="Times New Roman"/>
                <w:bCs/>
                <w:szCs w:val="24"/>
                <w:lang w:val="fr-FR"/>
              </w:rPr>
              <w:t xml:space="preserve">           Hãy chia mẫu dữ liệu trên thành 5 nhóm, lập bảng tần số ghép nhóm và xác định giá trị đại diện cho mỗi nhóm.</w:t>
            </w:r>
          </w:p>
        </w:tc>
      </w:tr>
      <w:tr w:rsidR="005E610F" w:rsidRPr="005E610F" w14:paraId="3775B749" w14:textId="77777777" w:rsidTr="005E610F">
        <w:tc>
          <w:tcPr>
            <w:tcW w:w="2250" w:type="dxa"/>
            <w:shd w:val="clear" w:color="auto" w:fill="auto"/>
            <w:vAlign w:val="center"/>
          </w:tcPr>
          <w:p w14:paraId="062937E3" w14:textId="77777777" w:rsidR="00990F33" w:rsidRPr="005E610F" w:rsidRDefault="00990F33" w:rsidP="00A36145">
            <w:pPr>
              <w:spacing w:after="0" w:line="240" w:lineRule="auto"/>
              <w:jc w:val="center"/>
              <w:rPr>
                <w:b/>
                <w:szCs w:val="24"/>
              </w:rPr>
            </w:pPr>
            <w:r w:rsidRPr="005E610F">
              <w:rPr>
                <w:b/>
                <w:i/>
                <w:szCs w:val="24"/>
              </w:rPr>
              <w:lastRenderedPageBreak/>
              <w:t>Thực hiện</w:t>
            </w:r>
          </w:p>
        </w:tc>
        <w:tc>
          <w:tcPr>
            <w:tcW w:w="7330" w:type="dxa"/>
            <w:shd w:val="clear" w:color="auto" w:fill="auto"/>
          </w:tcPr>
          <w:p w14:paraId="4D702014" w14:textId="4E32F641" w:rsidR="00990F33" w:rsidRPr="005E610F" w:rsidRDefault="00990F33"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xml:space="preserve">- Học sinh nêu nhận định của cá nhân, </w:t>
            </w:r>
            <w:r w:rsidR="005E610F" w:rsidRPr="005E610F">
              <w:rPr>
                <w:rFonts w:eastAsia="Times New Roman"/>
                <w:szCs w:val="24"/>
                <w:lang w:eastAsia="en-SG"/>
              </w:rPr>
              <w:t xml:space="preserve">chỉ ra được giá trị đại diện của các nhóm ghép </w:t>
            </w:r>
          </w:p>
          <w:p w14:paraId="5D6C68A8" w14:textId="4006A4F0" w:rsidR="005E610F" w:rsidRPr="005E610F" w:rsidRDefault="005E610F"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Học sinh lần lượt giải quyết các câu hỏi</w:t>
            </w:r>
          </w:p>
          <w:p w14:paraId="3804C68F" w14:textId="7563C399" w:rsidR="005E610F" w:rsidRPr="005E610F" w:rsidRDefault="005E610F"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Mong đợi</w:t>
            </w:r>
          </w:p>
          <w:p w14:paraId="41CA3E59" w14:textId="2875D0D7" w:rsidR="005E610F" w:rsidRPr="005E610F" w:rsidRDefault="005E610F"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b/>
                <w:bCs/>
                <w:szCs w:val="24"/>
                <w:lang w:eastAsia="en-SG"/>
              </w:rPr>
            </w:pPr>
            <w:r w:rsidRPr="005E610F">
              <w:rPr>
                <w:rFonts w:eastAsia="Times New Roman"/>
                <w:b/>
                <w:bCs/>
                <w:szCs w:val="24"/>
                <w:lang w:eastAsia="en-SG"/>
              </w:rPr>
              <w:t>Ví dụ 1:</w:t>
            </w:r>
          </w:p>
          <w:p w14:paraId="1A5D3022" w14:textId="2CBF8A00" w:rsidR="005E610F" w:rsidRPr="005E610F" w:rsidRDefault="005E610F"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b/>
                <w:bCs/>
                <w:szCs w:val="24"/>
                <w:lang w:eastAsia="en-SG"/>
              </w:rPr>
            </w:pPr>
            <w:r w:rsidRPr="005E610F">
              <w:rPr>
                <w:noProof/>
                <w:szCs w:val="24"/>
              </w:rPr>
              <w:drawing>
                <wp:inline distT="0" distB="0" distL="0" distR="0" wp14:anchorId="4B1DE5CF" wp14:editId="5227AD07">
                  <wp:extent cx="4371975" cy="8096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71975" cy="809625"/>
                          </a:xfrm>
                          <a:prstGeom prst="rect">
                            <a:avLst/>
                          </a:prstGeom>
                        </pic:spPr>
                      </pic:pic>
                    </a:graphicData>
                  </a:graphic>
                </wp:inline>
              </w:drawing>
            </w:r>
          </w:p>
          <w:p w14:paraId="373A46C4" w14:textId="77777777" w:rsidR="005E610F" w:rsidRPr="005E610F" w:rsidRDefault="005E610F"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b/>
                <w:bCs/>
                <w:szCs w:val="24"/>
                <w:lang w:eastAsia="en-SG"/>
              </w:rPr>
            </w:pPr>
            <w:r w:rsidRPr="005E610F">
              <w:rPr>
                <w:rFonts w:eastAsia="Times New Roman"/>
                <w:b/>
                <w:bCs/>
                <w:szCs w:val="24"/>
                <w:lang w:eastAsia="en-SG"/>
              </w:rPr>
              <w:t xml:space="preserve">Ví dụ 2: </w:t>
            </w:r>
          </w:p>
          <w:p w14:paraId="0E3CC534" w14:textId="77777777" w:rsidR="005E610F" w:rsidRPr="005E610F" w:rsidRDefault="005E610F" w:rsidP="005E610F">
            <w:pPr>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5E610F">
              <w:rPr>
                <w:rFonts w:eastAsia="Times New Roman"/>
                <w:bCs/>
                <w:szCs w:val="24"/>
                <w:lang w:val="fr-FR"/>
              </w:rPr>
              <w:t xml:space="preserve">Khoảng biến thiên của mẫu số liệu trên là </w:t>
            </w:r>
            <w:r w:rsidRPr="005E610F">
              <w:rPr>
                <w:rFonts w:eastAsia="Times New Roman"/>
                <w:bCs/>
                <w:position w:val="-10"/>
                <w:szCs w:val="24"/>
                <w:lang w:val="fr-FR"/>
              </w:rPr>
              <w:object w:dxaOrig="2160" w:dyaOrig="320" w14:anchorId="7C585859">
                <v:shape id="_x0000_i1033" type="#_x0000_t75" style="width:108pt;height:16pt" o:ole="">
                  <v:imagedata r:id="rId25" o:title=""/>
                </v:shape>
                <o:OLEObject Type="Embed" ProgID="Equation.DSMT4" ShapeID="_x0000_i1033" DrawAspect="Content" ObjectID="_1752045878" r:id="rId26"/>
              </w:object>
            </w:r>
            <w:r w:rsidRPr="005E610F">
              <w:rPr>
                <w:rFonts w:eastAsia="Times New Roman"/>
                <w:bCs/>
                <w:szCs w:val="24"/>
                <w:lang w:val="fr-FR"/>
              </w:rPr>
              <w:t>.</w:t>
            </w:r>
          </w:p>
          <w:p w14:paraId="4C660D7E" w14:textId="77777777" w:rsidR="005E610F" w:rsidRPr="005E610F" w:rsidRDefault="005E610F" w:rsidP="005E610F">
            <w:pPr>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5E610F">
              <w:rPr>
                <w:rFonts w:eastAsia="Times New Roman"/>
                <w:bCs/>
                <w:szCs w:val="24"/>
                <w:lang w:val="fr-FR"/>
              </w:rPr>
              <w:t xml:space="preserve">Độ dài mỗi nhóm </w:t>
            </w:r>
            <w:r w:rsidRPr="005E610F">
              <w:rPr>
                <w:rFonts w:eastAsia="Times New Roman"/>
                <w:bCs/>
                <w:position w:val="-24"/>
                <w:szCs w:val="24"/>
                <w:lang w:val="fr-FR"/>
              </w:rPr>
              <w:object w:dxaOrig="1900" w:dyaOrig="620" w14:anchorId="644243AC">
                <v:shape id="_x0000_i1034" type="#_x0000_t75" style="width:95.35pt;height:30.65pt" o:ole="">
                  <v:imagedata r:id="rId27" o:title=""/>
                </v:shape>
                <o:OLEObject Type="Embed" ProgID="Equation.DSMT4" ShapeID="_x0000_i1034" DrawAspect="Content" ObjectID="_1752045879" r:id="rId28"/>
              </w:object>
            </w:r>
            <w:r w:rsidRPr="005E610F">
              <w:rPr>
                <w:rFonts w:eastAsia="Times New Roman"/>
                <w:bCs/>
                <w:szCs w:val="24"/>
                <w:lang w:val="fr-FR"/>
              </w:rPr>
              <w:t>.</w:t>
            </w:r>
          </w:p>
          <w:p w14:paraId="02207E0F" w14:textId="77777777" w:rsidR="005E610F" w:rsidRPr="005E610F" w:rsidRDefault="005E610F" w:rsidP="005E610F">
            <w:pPr>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5E610F">
              <w:rPr>
                <w:rFonts w:eastAsia="Times New Roman"/>
                <w:bCs/>
                <w:szCs w:val="24"/>
                <w:lang w:val="fr-FR"/>
              </w:rPr>
              <w:t xml:space="preserve">Ta chọn </w:t>
            </w:r>
            <w:r w:rsidRPr="005E610F">
              <w:rPr>
                <w:rFonts w:eastAsia="Times New Roman"/>
                <w:bCs/>
                <w:position w:val="-4"/>
                <w:szCs w:val="24"/>
                <w:lang w:val="fr-FR"/>
              </w:rPr>
              <w:object w:dxaOrig="580" w:dyaOrig="260" w14:anchorId="5D2AF945">
                <v:shape id="_x0000_i1035" type="#_x0000_t75" style="width:28.65pt;height:12.65pt" o:ole="">
                  <v:imagedata r:id="rId29" o:title=""/>
                </v:shape>
                <o:OLEObject Type="Embed" ProgID="Equation.DSMT4" ShapeID="_x0000_i1035" DrawAspect="Content" ObjectID="_1752045880" r:id="rId30"/>
              </w:object>
            </w:r>
            <w:r w:rsidRPr="005E610F">
              <w:rPr>
                <w:rFonts w:eastAsia="Times New Roman"/>
                <w:bCs/>
                <w:szCs w:val="24"/>
                <w:lang w:val="fr-FR"/>
              </w:rPr>
              <w:t xml:space="preserve"> và chia dữ liệu thành các nhóm </w:t>
            </w:r>
            <w:r w:rsidRPr="005E610F">
              <w:rPr>
                <w:rFonts w:eastAsia="Times New Roman"/>
                <w:bCs/>
                <w:position w:val="-14"/>
                <w:szCs w:val="24"/>
                <w:lang w:val="fr-FR"/>
              </w:rPr>
              <w:object w:dxaOrig="4220" w:dyaOrig="400" w14:anchorId="54A9B976">
                <v:shape id="_x0000_i1036" type="#_x0000_t75" style="width:210.65pt;height:20pt" o:ole="">
                  <v:imagedata r:id="rId31" o:title=""/>
                </v:shape>
                <o:OLEObject Type="Embed" ProgID="Equation.DSMT4" ShapeID="_x0000_i1036" DrawAspect="Content" ObjectID="_1752045881" r:id="rId32"/>
              </w:object>
            </w:r>
            <w:r w:rsidRPr="005E610F">
              <w:rPr>
                <w:rFonts w:eastAsia="Times New Roman"/>
                <w:bCs/>
                <w:szCs w:val="24"/>
                <w:lang w:val="fr-FR"/>
              </w:rPr>
              <w:t>. Khi đó ta có bảng số ghép nhóm như sau :</w:t>
            </w:r>
          </w:p>
          <w:p w14:paraId="7651B410" w14:textId="29BE4360" w:rsidR="005E610F" w:rsidRPr="005E610F" w:rsidRDefault="005E610F"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b/>
                <w:bCs/>
                <w:szCs w:val="24"/>
                <w:lang w:eastAsia="en-SG"/>
              </w:rPr>
            </w:pPr>
            <w:r w:rsidRPr="005E610F">
              <w:rPr>
                <w:noProof/>
                <w:szCs w:val="24"/>
              </w:rPr>
              <w:drawing>
                <wp:inline distT="0" distB="0" distL="0" distR="0" wp14:anchorId="032B8C60" wp14:editId="1CBF2095">
                  <wp:extent cx="4337685" cy="847725"/>
                  <wp:effectExtent l="0" t="0" r="571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37685" cy="847725"/>
                          </a:xfrm>
                          <a:prstGeom prst="rect">
                            <a:avLst/>
                          </a:prstGeom>
                        </pic:spPr>
                      </pic:pic>
                    </a:graphicData>
                  </a:graphic>
                </wp:inline>
              </w:drawing>
            </w:r>
          </w:p>
        </w:tc>
      </w:tr>
      <w:tr w:rsidR="005E610F" w:rsidRPr="005E610F" w14:paraId="787FD5FD" w14:textId="77777777" w:rsidTr="005E610F">
        <w:trPr>
          <w:trHeight w:val="47"/>
        </w:trPr>
        <w:tc>
          <w:tcPr>
            <w:tcW w:w="2250" w:type="dxa"/>
            <w:shd w:val="clear" w:color="auto" w:fill="auto"/>
            <w:vAlign w:val="center"/>
          </w:tcPr>
          <w:p w14:paraId="3A052D88" w14:textId="77777777" w:rsidR="00990F33" w:rsidRPr="005E610F" w:rsidRDefault="00990F33" w:rsidP="00A36145">
            <w:pPr>
              <w:spacing w:after="0" w:line="240" w:lineRule="auto"/>
              <w:jc w:val="center"/>
              <w:rPr>
                <w:b/>
                <w:szCs w:val="24"/>
              </w:rPr>
            </w:pPr>
            <w:r w:rsidRPr="005E610F">
              <w:rPr>
                <w:b/>
                <w:i/>
                <w:szCs w:val="24"/>
              </w:rPr>
              <w:t>Báo cáo thảo luận</w:t>
            </w:r>
          </w:p>
        </w:tc>
        <w:tc>
          <w:tcPr>
            <w:tcW w:w="7330" w:type="dxa"/>
            <w:shd w:val="clear" w:color="auto" w:fill="auto"/>
          </w:tcPr>
          <w:p w14:paraId="585964E0" w14:textId="6D8ABCBE" w:rsidR="00990F33" w:rsidRPr="005E610F" w:rsidRDefault="00990F33" w:rsidP="005E610F">
            <w:pPr>
              <w:spacing w:after="0" w:line="240" w:lineRule="auto"/>
              <w:jc w:val="both"/>
              <w:rPr>
                <w:rFonts w:eastAsia="Calibri"/>
                <w:bCs/>
                <w:szCs w:val="24"/>
              </w:rPr>
            </w:pPr>
            <w:r w:rsidRPr="005E610F">
              <w:rPr>
                <w:rFonts w:eastAsia="Calibri"/>
                <w:bCs/>
                <w:szCs w:val="24"/>
              </w:rPr>
              <w:t xml:space="preserve">- </w:t>
            </w:r>
            <w:r w:rsidR="005E610F" w:rsidRPr="005E610F">
              <w:rPr>
                <w:rFonts w:eastAsia="Calibri"/>
                <w:bCs/>
                <w:szCs w:val="24"/>
              </w:rPr>
              <w:t>Đại diện nhóm báo cáo, các nhóm còn lại theo dõi.</w:t>
            </w:r>
          </w:p>
        </w:tc>
      </w:tr>
      <w:tr w:rsidR="005E610F" w:rsidRPr="005E610F" w14:paraId="2A7C32A1" w14:textId="77777777" w:rsidTr="005E610F">
        <w:tc>
          <w:tcPr>
            <w:tcW w:w="2250" w:type="dxa"/>
            <w:shd w:val="clear" w:color="auto" w:fill="auto"/>
            <w:vAlign w:val="center"/>
          </w:tcPr>
          <w:p w14:paraId="5B414B56" w14:textId="77777777" w:rsidR="00990F33" w:rsidRPr="005E610F" w:rsidRDefault="00990F33" w:rsidP="00A36145">
            <w:pPr>
              <w:spacing w:after="0" w:line="240" w:lineRule="auto"/>
              <w:ind w:left="-126"/>
              <w:jc w:val="center"/>
              <w:rPr>
                <w:b/>
                <w:szCs w:val="24"/>
              </w:rPr>
            </w:pPr>
            <w:r w:rsidRPr="005E610F">
              <w:rPr>
                <w:b/>
                <w:i/>
                <w:szCs w:val="24"/>
              </w:rPr>
              <w:t>Đánh giá, nhận xét, tổng hợp</w:t>
            </w:r>
          </w:p>
        </w:tc>
        <w:tc>
          <w:tcPr>
            <w:tcW w:w="7330" w:type="dxa"/>
            <w:shd w:val="clear" w:color="auto" w:fill="auto"/>
          </w:tcPr>
          <w:p w14:paraId="72F408F7" w14:textId="0DD6B5AD" w:rsidR="00990F33" w:rsidRPr="005E610F" w:rsidRDefault="00990F33" w:rsidP="00A36145">
            <w:pPr>
              <w:tabs>
                <w:tab w:val="center" w:pos="4890"/>
              </w:tabs>
              <w:spacing w:after="0" w:line="240" w:lineRule="auto"/>
              <w:jc w:val="both"/>
              <w:rPr>
                <w:bCs/>
                <w:szCs w:val="24"/>
              </w:rPr>
            </w:pPr>
            <w:r w:rsidRPr="005E610F">
              <w:rPr>
                <w:bCs/>
                <w:szCs w:val="24"/>
              </w:rPr>
              <w:t xml:space="preserve">- </w:t>
            </w:r>
            <w:r w:rsidRPr="005E610F">
              <w:rPr>
                <w:bCs/>
                <w:szCs w:val="24"/>
                <w:lang w:val="vi-VN"/>
              </w:rPr>
              <w:t>G</w:t>
            </w:r>
            <w:r w:rsidRPr="005E610F">
              <w:rPr>
                <w:bCs/>
                <w:szCs w:val="24"/>
              </w:rPr>
              <w:t>V</w:t>
            </w:r>
            <w:r w:rsidRPr="005E610F">
              <w:rPr>
                <w:bCs/>
                <w:szCs w:val="24"/>
                <w:lang w:val="vi-VN"/>
              </w:rPr>
              <w:t xml:space="preserve"> nhận xét</w:t>
            </w:r>
            <w:r w:rsidRPr="005E610F">
              <w:rPr>
                <w:bCs/>
                <w:szCs w:val="24"/>
              </w:rPr>
              <w:t xml:space="preserve"> thái độ làm việc,</w:t>
            </w:r>
            <w:r w:rsidRPr="005E610F">
              <w:rPr>
                <w:bCs/>
                <w:szCs w:val="24"/>
                <w:lang w:val="vi-VN"/>
              </w:rPr>
              <w:t xml:space="preserve"> phương án trả lời của </w:t>
            </w:r>
            <w:r w:rsidRPr="005E610F">
              <w:rPr>
                <w:bCs/>
                <w:szCs w:val="24"/>
              </w:rPr>
              <w:t>học sinh, ghi nhận và tuyên dương học sinh nếu học sinh trả lời và làm bài đúng</w:t>
            </w:r>
            <w:r w:rsidR="005E610F">
              <w:rPr>
                <w:bCs/>
                <w:szCs w:val="24"/>
              </w:rPr>
              <w:t>; động viên học sinh còn lại tích cực hơn trong các hoạt động tiếp theo.</w:t>
            </w:r>
          </w:p>
          <w:p w14:paraId="1708ED0F" w14:textId="01045BDC" w:rsidR="00990F33" w:rsidRPr="005E610F" w:rsidRDefault="00990F33"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xml:space="preserve">- Giáo viên rút ra </w:t>
            </w:r>
            <w:r w:rsidR="005E610F">
              <w:rPr>
                <w:rFonts w:eastAsia="Times New Roman"/>
                <w:szCs w:val="24"/>
                <w:lang w:eastAsia="en-SG"/>
              </w:rPr>
              <w:t>lưu ý về việc xác định các nhóm dựa trên số nhóm yêu cầu, giá trị các đầu mút của nhóm  sau các ví dụ.</w:t>
            </w:r>
          </w:p>
          <w:p w14:paraId="4C7B1FB5" w14:textId="17272B09" w:rsidR="00C25051" w:rsidRPr="005E610F" w:rsidRDefault="00C25051"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xml:space="preserve">- </w:t>
            </w:r>
            <w:r w:rsidR="005E610F">
              <w:rPr>
                <w:rFonts w:eastAsia="Times New Roman"/>
                <w:szCs w:val="24"/>
                <w:lang w:eastAsia="en-SG"/>
              </w:rPr>
              <w:t>Chốt kiến thức.</w:t>
            </w:r>
          </w:p>
        </w:tc>
      </w:tr>
    </w:tbl>
    <w:p w14:paraId="4E4028E5" w14:textId="2AFD9528" w:rsidR="005E610F" w:rsidRPr="005E610F" w:rsidRDefault="00102CC6"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ab/>
      </w:r>
    </w:p>
    <w:p w14:paraId="1D790047" w14:textId="460C5C83" w:rsidR="00AF228B" w:rsidRDefault="00571C90" w:rsidP="00A36145">
      <w:pPr>
        <w:shd w:val="clear" w:color="auto" w:fill="FFFFFF"/>
        <w:spacing w:after="0" w:line="240" w:lineRule="auto"/>
        <w:jc w:val="both"/>
        <w:rPr>
          <w:rFonts w:eastAsia="Times New Roman"/>
          <w:b/>
          <w:bCs/>
          <w:szCs w:val="24"/>
          <w:bdr w:val="none" w:sz="0" w:space="0" w:color="auto" w:frame="1"/>
          <w:lang w:eastAsia="en-SG"/>
        </w:rPr>
      </w:pPr>
      <w:r w:rsidRPr="005E610F">
        <w:rPr>
          <w:rFonts w:eastAsia="Times New Roman"/>
          <w:b/>
          <w:bCs/>
          <w:szCs w:val="24"/>
          <w:bdr w:val="none" w:sz="0" w:space="0" w:color="auto" w:frame="1"/>
          <w:lang w:eastAsia="en-SG"/>
        </w:rPr>
        <w:t xml:space="preserve">2.2. </w:t>
      </w:r>
      <w:r w:rsidR="005E610F">
        <w:rPr>
          <w:rFonts w:eastAsia="Times New Roman"/>
          <w:b/>
          <w:bCs/>
          <w:szCs w:val="24"/>
          <w:bdr w:val="none" w:sz="0" w:space="0" w:color="auto" w:frame="1"/>
          <w:lang w:eastAsia="en-SG"/>
        </w:rPr>
        <w:t>Số trung bình</w:t>
      </w:r>
    </w:p>
    <w:p w14:paraId="0EAEF766" w14:textId="432958DA" w:rsidR="00AF228B" w:rsidRPr="005E610F" w:rsidRDefault="00AF228B" w:rsidP="00A36145">
      <w:pPr>
        <w:shd w:val="clear" w:color="auto" w:fill="FFFFFF"/>
        <w:spacing w:after="0" w:line="240" w:lineRule="auto"/>
        <w:jc w:val="both"/>
        <w:rPr>
          <w:rFonts w:eastAsia="Times New Roman"/>
          <w:b/>
          <w:bCs/>
          <w:szCs w:val="24"/>
          <w:bdr w:val="none" w:sz="0" w:space="0" w:color="auto" w:frame="1"/>
          <w:lang w:eastAsia="en-SG"/>
        </w:rPr>
      </w:pPr>
      <w:r>
        <w:rPr>
          <w:rFonts w:eastAsia="Times New Roman"/>
          <w:b/>
          <w:bCs/>
          <w:szCs w:val="24"/>
          <w:bdr w:val="none" w:sz="0" w:space="0" w:color="auto" w:frame="1"/>
          <w:lang w:eastAsia="en-SG"/>
        </w:rPr>
        <w:t>2.2.1. Định nghĩa số trung bình</w:t>
      </w:r>
    </w:p>
    <w:p w14:paraId="635D6B59" w14:textId="77777777" w:rsidR="007F51EC" w:rsidRPr="005E610F" w:rsidRDefault="00571C90" w:rsidP="007F51EC">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a) Mục tiêu: </w:t>
      </w:r>
    </w:p>
    <w:p w14:paraId="190EEB2B" w14:textId="07A82C0F" w:rsidR="00571C90" w:rsidRPr="005E610F" w:rsidRDefault="007F51EC" w:rsidP="00AF228B">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w:t>
      </w:r>
      <w:r w:rsidR="00571C90" w:rsidRPr="005E610F">
        <w:rPr>
          <w:rFonts w:eastAsia="Times New Roman"/>
          <w:szCs w:val="24"/>
          <w:lang w:eastAsia="en-SG"/>
        </w:rPr>
        <w:t xml:space="preserve">Biết được công thức tính </w:t>
      </w:r>
      <w:r w:rsidR="00AF228B">
        <w:rPr>
          <w:rFonts w:eastAsia="Times New Roman"/>
          <w:szCs w:val="24"/>
          <w:lang w:eastAsia="en-SG"/>
        </w:rPr>
        <w:t>số trung bình của mẫu số liệu ghép nhóm.</w:t>
      </w:r>
    </w:p>
    <w:p w14:paraId="6C609E9E" w14:textId="77777777" w:rsidR="00571C90" w:rsidRPr="005E610F" w:rsidRDefault="00571C90" w:rsidP="00A36145">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b) Nội dung: </w:t>
      </w:r>
    </w:p>
    <w:p w14:paraId="62F82B93" w14:textId="77777777" w:rsidR="00AF228B" w:rsidRPr="00233F86" w:rsidRDefault="00AF228B" w:rsidP="00AF228B">
      <w:pPr>
        <w:pStyle w:val="ListParagraph"/>
        <w:pBdr>
          <w:top w:val="nil"/>
          <w:left w:val="nil"/>
          <w:bottom w:val="nil"/>
          <w:right w:val="nil"/>
          <w:between w:val="nil"/>
        </w:pBdr>
        <w:tabs>
          <w:tab w:val="left" w:pos="3402"/>
          <w:tab w:val="left" w:pos="5669"/>
          <w:tab w:val="left" w:pos="7937"/>
        </w:tabs>
        <w:spacing w:before="20" w:after="20" w:line="264" w:lineRule="auto"/>
        <w:rPr>
          <w:szCs w:val="24"/>
        </w:rPr>
      </w:pPr>
      <w:r w:rsidRPr="00233F86">
        <w:rPr>
          <w:szCs w:val="24"/>
        </w:rPr>
        <w:t>Giả sử mẫu số liệu được cho dưới dạng bảng tần số ghép nhóm:</w:t>
      </w:r>
    </w:p>
    <w:p w14:paraId="65AC84A9" w14:textId="77777777" w:rsidR="00AF228B" w:rsidRPr="00233F86" w:rsidRDefault="00AF228B" w:rsidP="00AF228B">
      <w:pPr>
        <w:pStyle w:val="ListParagraph"/>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233F86">
        <w:rPr>
          <w:noProof/>
          <w:szCs w:val="24"/>
        </w:rPr>
        <w:drawing>
          <wp:inline distT="0" distB="0" distL="0" distR="0" wp14:anchorId="746CA8C5" wp14:editId="5BA3C0EC">
            <wp:extent cx="5305425" cy="77046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16990" cy="772146"/>
                    </a:xfrm>
                    <a:prstGeom prst="rect">
                      <a:avLst/>
                    </a:prstGeom>
                  </pic:spPr>
                </pic:pic>
              </a:graphicData>
            </a:graphic>
          </wp:inline>
        </w:drawing>
      </w:r>
    </w:p>
    <w:p w14:paraId="266A3491" w14:textId="77777777" w:rsidR="00AF228B" w:rsidRPr="00233F86" w:rsidRDefault="00AF228B" w:rsidP="00AF228B">
      <w:pPr>
        <w:pStyle w:val="ListParagraph"/>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233F86">
        <w:rPr>
          <w:rFonts w:eastAsia="Times New Roman"/>
          <w:bCs/>
          <w:szCs w:val="24"/>
          <w:lang w:val="fr-FR"/>
        </w:rPr>
        <w:lastRenderedPageBreak/>
        <w:sym w:font="Wingdings 2" w:char="F0B3"/>
      </w:r>
      <w:r w:rsidRPr="00233F86">
        <w:rPr>
          <w:rFonts w:eastAsia="Times New Roman"/>
          <w:bCs/>
          <w:szCs w:val="24"/>
          <w:lang w:val="fr-FR"/>
        </w:rPr>
        <w:t xml:space="preserve"> Số trung bình của mẫu số liệu ghép nhóm, kí hiệu </w:t>
      </w:r>
      <w:r w:rsidRPr="00233F86">
        <w:rPr>
          <w:rFonts w:eastAsia="Times New Roman"/>
          <w:bCs/>
          <w:position w:val="-6"/>
          <w:szCs w:val="24"/>
          <w:lang w:val="fr-FR"/>
        </w:rPr>
        <w:object w:dxaOrig="200" w:dyaOrig="340" w14:anchorId="58706DE9">
          <v:shape id="_x0000_i1037" type="#_x0000_t75" style="width:10pt;height:17.35pt" o:ole="">
            <v:imagedata r:id="rId35" o:title=""/>
          </v:shape>
          <o:OLEObject Type="Embed" ProgID="Equation.DSMT4" ShapeID="_x0000_i1037" DrawAspect="Content" ObjectID="_1752045882" r:id="rId36"/>
        </w:object>
      </w:r>
      <w:r w:rsidRPr="00233F86">
        <w:rPr>
          <w:rFonts w:eastAsia="Times New Roman"/>
          <w:bCs/>
          <w:szCs w:val="24"/>
          <w:lang w:val="fr-FR"/>
        </w:rPr>
        <w:t>, được tính như sau :</w:t>
      </w:r>
    </w:p>
    <w:p w14:paraId="32A40DEA" w14:textId="77777777" w:rsidR="00AF228B" w:rsidRDefault="00AF228B" w:rsidP="00AF228B">
      <w:pPr>
        <w:pStyle w:val="ListParagraph"/>
        <w:pBdr>
          <w:top w:val="nil"/>
          <w:left w:val="nil"/>
          <w:bottom w:val="nil"/>
          <w:right w:val="nil"/>
          <w:between w:val="nil"/>
        </w:pBdr>
        <w:tabs>
          <w:tab w:val="left" w:pos="3402"/>
          <w:tab w:val="left" w:pos="5669"/>
          <w:tab w:val="left" w:pos="7937"/>
        </w:tabs>
        <w:spacing w:before="20" w:after="20" w:line="264" w:lineRule="auto"/>
        <w:jc w:val="center"/>
        <w:rPr>
          <w:szCs w:val="24"/>
        </w:rPr>
      </w:pPr>
      <w:r w:rsidRPr="00233F86">
        <w:rPr>
          <w:position w:val="-24"/>
          <w:szCs w:val="24"/>
        </w:rPr>
        <w:object w:dxaOrig="2400" w:dyaOrig="620" w14:anchorId="6C356593">
          <v:shape id="_x0000_i1038" type="#_x0000_t75" style="width:120pt;height:30.65pt" o:ole="">
            <v:imagedata r:id="rId37" o:title=""/>
          </v:shape>
          <o:OLEObject Type="Embed" ProgID="Equation.DSMT4" ShapeID="_x0000_i1038" DrawAspect="Content" ObjectID="_1752045883" r:id="rId38"/>
        </w:object>
      </w:r>
    </w:p>
    <w:p w14:paraId="536F6B1A" w14:textId="07E9E287" w:rsidR="00AF228B" w:rsidRPr="00233F86" w:rsidRDefault="00AF228B" w:rsidP="00AF228B">
      <w:pPr>
        <w:pStyle w:val="ListParagraph"/>
        <w:pBdr>
          <w:top w:val="nil"/>
          <w:left w:val="nil"/>
          <w:bottom w:val="nil"/>
          <w:right w:val="nil"/>
          <w:between w:val="nil"/>
        </w:pBdr>
        <w:tabs>
          <w:tab w:val="left" w:pos="3402"/>
          <w:tab w:val="left" w:pos="5669"/>
          <w:tab w:val="left" w:pos="7937"/>
        </w:tabs>
        <w:spacing w:before="20" w:after="20" w:line="264" w:lineRule="auto"/>
        <w:rPr>
          <w:szCs w:val="24"/>
        </w:rPr>
      </w:pPr>
      <w:r w:rsidRPr="00233F86">
        <w:rPr>
          <w:szCs w:val="24"/>
        </w:rPr>
        <w:t xml:space="preserve">trong đó </w:t>
      </w:r>
      <w:r w:rsidRPr="00233F86">
        <w:rPr>
          <w:position w:val="-12"/>
          <w:szCs w:val="24"/>
        </w:rPr>
        <w:object w:dxaOrig="1820" w:dyaOrig="360" w14:anchorId="5786A1C0">
          <v:shape id="_x0000_i1039" type="#_x0000_t75" style="width:90.65pt;height:18pt" o:ole="">
            <v:imagedata r:id="rId39" o:title=""/>
          </v:shape>
          <o:OLEObject Type="Embed" ProgID="Equation.DSMT4" ShapeID="_x0000_i1039" DrawAspect="Content" ObjectID="_1752045884" r:id="rId40"/>
        </w:object>
      </w:r>
      <w:r w:rsidRPr="00233F86">
        <w:rPr>
          <w:szCs w:val="24"/>
        </w:rPr>
        <w:t>.</w:t>
      </w:r>
    </w:p>
    <w:p w14:paraId="6C45D53C" w14:textId="77777777" w:rsidR="00571C90" w:rsidRPr="005E610F" w:rsidRDefault="00571C90" w:rsidP="00A36145">
      <w:pPr>
        <w:shd w:val="clear" w:color="auto" w:fill="FFFFFF"/>
        <w:spacing w:after="0" w:line="240" w:lineRule="auto"/>
        <w:jc w:val="both"/>
        <w:rPr>
          <w:rFonts w:eastAsia="Times New Roman"/>
          <w:szCs w:val="24"/>
          <w:lang w:eastAsia="en-SG"/>
        </w:rPr>
      </w:pPr>
      <w:r w:rsidRPr="005E610F">
        <w:rPr>
          <w:rFonts w:eastAsia="Times New Roman"/>
          <w:szCs w:val="24"/>
          <w:lang w:eastAsia="en-SG"/>
        </w:rPr>
        <w:t>c) Sản phẩm:</w:t>
      </w:r>
      <w:r w:rsidR="00863EB7" w:rsidRPr="005E610F">
        <w:rPr>
          <w:rFonts w:eastAsia="Times New Roman"/>
          <w:szCs w:val="24"/>
          <w:lang w:eastAsia="en-SG"/>
        </w:rPr>
        <w:t xml:space="preserve"> Câu trả lời của học sinh</w:t>
      </w:r>
    </w:p>
    <w:p w14:paraId="4E125A21" w14:textId="77777777" w:rsidR="00571C90" w:rsidRPr="005E610F" w:rsidRDefault="00571C90" w:rsidP="00A36145">
      <w:pPr>
        <w:shd w:val="clear" w:color="auto" w:fill="FFFFFF"/>
        <w:spacing w:after="0" w:line="240" w:lineRule="auto"/>
        <w:jc w:val="both"/>
        <w:rPr>
          <w:rFonts w:eastAsia="Times New Roman"/>
          <w:szCs w:val="24"/>
          <w:lang w:eastAsia="en-SG"/>
        </w:rPr>
      </w:pPr>
      <w:r w:rsidRPr="005E610F">
        <w:rPr>
          <w:rFonts w:eastAsia="Times New Roman"/>
          <w:szCs w:val="24"/>
          <w:lang w:eastAsia="en-SG"/>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287"/>
      </w:tblGrid>
      <w:tr w:rsidR="00C25051" w:rsidRPr="005E610F" w14:paraId="09ED8D35" w14:textId="77777777" w:rsidTr="00BE633A">
        <w:tc>
          <w:tcPr>
            <w:tcW w:w="2235" w:type="dxa"/>
            <w:shd w:val="clear" w:color="auto" w:fill="auto"/>
            <w:vAlign w:val="center"/>
          </w:tcPr>
          <w:p w14:paraId="31187D3B" w14:textId="77777777" w:rsidR="00C25051" w:rsidRPr="005E610F" w:rsidRDefault="00C25051" w:rsidP="00A36145">
            <w:pPr>
              <w:spacing w:after="0" w:line="240" w:lineRule="auto"/>
              <w:jc w:val="center"/>
              <w:rPr>
                <w:b/>
                <w:szCs w:val="24"/>
              </w:rPr>
            </w:pPr>
            <w:r w:rsidRPr="005E610F">
              <w:rPr>
                <w:b/>
                <w:i/>
                <w:szCs w:val="24"/>
                <w:lang w:val="fr-FR"/>
              </w:rPr>
              <w:t>Chuyển giao</w:t>
            </w:r>
          </w:p>
        </w:tc>
        <w:tc>
          <w:tcPr>
            <w:tcW w:w="7371" w:type="dxa"/>
            <w:shd w:val="clear" w:color="auto" w:fill="auto"/>
          </w:tcPr>
          <w:p w14:paraId="5BF38DA6" w14:textId="77777777" w:rsidR="00C25051" w:rsidRDefault="00C25051" w:rsidP="00A36145">
            <w:pPr>
              <w:spacing w:after="0" w:line="240" w:lineRule="auto"/>
              <w:rPr>
                <w:szCs w:val="24"/>
              </w:rPr>
            </w:pPr>
            <w:r w:rsidRPr="005E610F">
              <w:rPr>
                <w:szCs w:val="24"/>
              </w:rPr>
              <w:t>- Giáo viên giao nhiệm vụ cho học sinh (Hoạt động nhóm, lớp học được chia thành 4 nhóm)</w:t>
            </w:r>
          </w:p>
          <w:p w14:paraId="29180980" w14:textId="77777777" w:rsidR="00AF228B" w:rsidRPr="00AF228B" w:rsidRDefault="00AF228B" w:rsidP="00AF228B">
            <w:pPr>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AF228B">
              <w:rPr>
                <w:i/>
                <w:szCs w:val="24"/>
              </w:rPr>
              <w:t xml:space="preserve">Ví dụ 3: </w:t>
            </w:r>
            <w:r w:rsidRPr="00AF228B">
              <w:rPr>
                <w:rFonts w:eastAsia="Times New Roman"/>
                <w:bCs/>
                <w:szCs w:val="24"/>
                <w:lang w:val="fr-FR"/>
              </w:rPr>
              <w:t>Các bạn học sinh lớp 11A1 trả lời 40 câu hỏi trong một bài kiểm tra. Kết quả được thống kê ở bảng sau :</w:t>
            </w:r>
          </w:p>
          <w:p w14:paraId="1A313ECE" w14:textId="77777777" w:rsidR="00AF228B" w:rsidRPr="00233F86" w:rsidRDefault="00AF228B" w:rsidP="00AF228B">
            <w:pPr>
              <w:pStyle w:val="ListParagraph"/>
              <w:pBdr>
                <w:top w:val="nil"/>
                <w:left w:val="nil"/>
                <w:bottom w:val="nil"/>
                <w:right w:val="nil"/>
                <w:between w:val="nil"/>
              </w:pBdr>
              <w:tabs>
                <w:tab w:val="left" w:pos="3402"/>
                <w:tab w:val="left" w:pos="5669"/>
                <w:tab w:val="left" w:pos="7937"/>
              </w:tabs>
              <w:spacing w:before="20" w:after="20" w:line="264" w:lineRule="auto"/>
              <w:ind w:left="95"/>
              <w:rPr>
                <w:rFonts w:eastAsia="Times New Roman"/>
                <w:bCs/>
                <w:szCs w:val="24"/>
                <w:lang w:val="fr-FR"/>
              </w:rPr>
            </w:pPr>
            <w:r w:rsidRPr="00233F86">
              <w:rPr>
                <w:noProof/>
                <w:szCs w:val="24"/>
              </w:rPr>
              <w:drawing>
                <wp:inline distT="0" distB="0" distL="0" distR="0" wp14:anchorId="51321E03" wp14:editId="0AB62898">
                  <wp:extent cx="4104005" cy="651933"/>
                  <wp:effectExtent l="0" t="0" r="0" b="0"/>
                  <wp:docPr id="1356013466" name="Picture 135601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120767" cy="654596"/>
                          </a:xfrm>
                          <a:prstGeom prst="rect">
                            <a:avLst/>
                          </a:prstGeom>
                        </pic:spPr>
                      </pic:pic>
                    </a:graphicData>
                  </a:graphic>
                </wp:inline>
              </w:drawing>
            </w:r>
          </w:p>
          <w:p w14:paraId="6E432D5D" w14:textId="77777777" w:rsidR="00AF228B" w:rsidRPr="00233F86" w:rsidRDefault="00AF228B" w:rsidP="00AF228B">
            <w:pPr>
              <w:pStyle w:val="ListParagraph"/>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233F86">
              <w:rPr>
                <w:rFonts w:eastAsia="Times New Roman"/>
                <w:bCs/>
                <w:szCs w:val="24"/>
                <w:lang w:val="fr-FR"/>
              </w:rPr>
              <w:t xml:space="preserve">a) Tính giá trị đại diện </w:t>
            </w:r>
            <w:r w:rsidRPr="00233F86">
              <w:rPr>
                <w:rFonts w:eastAsia="Times New Roman"/>
                <w:bCs/>
                <w:position w:val="-12"/>
                <w:szCs w:val="24"/>
                <w:lang w:val="fr-FR"/>
              </w:rPr>
              <w:object w:dxaOrig="1060" w:dyaOrig="360" w14:anchorId="298E12FD">
                <v:shape id="_x0000_i1040" type="#_x0000_t75" style="width:53.35pt;height:18pt" o:ole="">
                  <v:imagedata r:id="rId42" o:title=""/>
                </v:shape>
                <o:OLEObject Type="Embed" ProgID="Equation.DSMT4" ShapeID="_x0000_i1040" DrawAspect="Content" ObjectID="_1752045885" r:id="rId43"/>
              </w:object>
            </w:r>
            <w:r w:rsidRPr="00233F86">
              <w:rPr>
                <w:rFonts w:eastAsia="Times New Roman"/>
                <w:bCs/>
                <w:szCs w:val="24"/>
                <w:lang w:val="fr-FR"/>
              </w:rPr>
              <w:t>, của từng nhóm số liệu.</w:t>
            </w:r>
          </w:p>
          <w:p w14:paraId="22304265" w14:textId="77777777" w:rsidR="00AF228B" w:rsidRPr="00233F86" w:rsidRDefault="00AF228B" w:rsidP="00AF228B">
            <w:pPr>
              <w:pStyle w:val="ListParagraph"/>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233F86">
              <w:rPr>
                <w:rFonts w:eastAsia="Times New Roman"/>
                <w:bCs/>
                <w:szCs w:val="24"/>
                <w:lang w:val="fr-FR"/>
              </w:rPr>
              <w:t xml:space="preserve">b) Tính </w:t>
            </w:r>
            <w:r w:rsidRPr="00233F86">
              <w:rPr>
                <w:rFonts w:eastAsia="Times New Roman"/>
                <w:bCs/>
                <w:position w:val="-12"/>
                <w:szCs w:val="24"/>
                <w:lang w:val="fr-FR"/>
              </w:rPr>
              <w:object w:dxaOrig="2799" w:dyaOrig="360" w14:anchorId="4A7B4D26">
                <v:shape id="_x0000_i1041" type="#_x0000_t75" style="width:140pt;height:18pt" o:ole="">
                  <v:imagedata r:id="rId44" o:title=""/>
                </v:shape>
                <o:OLEObject Type="Embed" ProgID="Equation.DSMT4" ShapeID="_x0000_i1041" DrawAspect="Content" ObjectID="_1752045886" r:id="rId45"/>
              </w:object>
            </w:r>
            <w:r w:rsidRPr="00233F86">
              <w:rPr>
                <w:rFonts w:eastAsia="Times New Roman"/>
                <w:bCs/>
                <w:szCs w:val="24"/>
                <w:lang w:val="fr-FR"/>
              </w:rPr>
              <w:t>.</w:t>
            </w:r>
          </w:p>
          <w:p w14:paraId="138900BA" w14:textId="237E20DA" w:rsidR="00AF228B" w:rsidRPr="005E610F" w:rsidRDefault="00AF228B" w:rsidP="00AF228B">
            <w:pPr>
              <w:spacing w:after="0" w:line="240" w:lineRule="auto"/>
              <w:rPr>
                <w:i/>
                <w:szCs w:val="24"/>
              </w:rPr>
            </w:pPr>
            <w:r>
              <w:rPr>
                <w:rFonts w:eastAsia="Times New Roman"/>
                <w:bCs/>
                <w:szCs w:val="24"/>
                <w:lang w:val="fr-FR"/>
              </w:rPr>
              <w:t xml:space="preserve">            </w:t>
            </w:r>
            <w:r w:rsidRPr="00233F86">
              <w:rPr>
                <w:rFonts w:eastAsia="Times New Roman"/>
                <w:bCs/>
                <w:szCs w:val="24"/>
                <w:lang w:val="fr-FR"/>
              </w:rPr>
              <w:t xml:space="preserve">c) Tính </w:t>
            </w:r>
            <w:r w:rsidRPr="00233F86">
              <w:rPr>
                <w:position w:val="-24"/>
                <w:szCs w:val="24"/>
              </w:rPr>
              <w:object w:dxaOrig="3220" w:dyaOrig="620" w14:anchorId="774B9174">
                <v:shape id="_x0000_i1042" type="#_x0000_t75" style="width:161.35pt;height:30.65pt" o:ole="">
                  <v:imagedata r:id="rId46" o:title=""/>
                </v:shape>
                <o:OLEObject Type="Embed" ProgID="Equation.DSMT4" ShapeID="_x0000_i1042" DrawAspect="Content" ObjectID="_1752045887" r:id="rId47"/>
              </w:object>
            </w:r>
            <w:r w:rsidRPr="00233F86">
              <w:rPr>
                <w:szCs w:val="24"/>
              </w:rPr>
              <w:t>.</w:t>
            </w:r>
          </w:p>
        </w:tc>
      </w:tr>
      <w:tr w:rsidR="00C25051" w:rsidRPr="005E610F" w14:paraId="64560B17" w14:textId="77777777" w:rsidTr="00BE633A">
        <w:tc>
          <w:tcPr>
            <w:tcW w:w="2235" w:type="dxa"/>
            <w:shd w:val="clear" w:color="auto" w:fill="auto"/>
            <w:vAlign w:val="center"/>
          </w:tcPr>
          <w:p w14:paraId="794ECF1E" w14:textId="77777777" w:rsidR="00C25051" w:rsidRPr="005E610F" w:rsidRDefault="00C25051" w:rsidP="00A36145">
            <w:pPr>
              <w:spacing w:after="0" w:line="240" w:lineRule="auto"/>
              <w:jc w:val="center"/>
              <w:rPr>
                <w:b/>
                <w:szCs w:val="24"/>
              </w:rPr>
            </w:pPr>
            <w:r w:rsidRPr="005E610F">
              <w:rPr>
                <w:b/>
                <w:i/>
                <w:szCs w:val="24"/>
              </w:rPr>
              <w:t>Thực hiện</w:t>
            </w:r>
          </w:p>
        </w:tc>
        <w:tc>
          <w:tcPr>
            <w:tcW w:w="7371" w:type="dxa"/>
            <w:shd w:val="clear" w:color="auto" w:fill="auto"/>
          </w:tcPr>
          <w:p w14:paraId="1BF7B18D" w14:textId="77777777" w:rsidR="00C25051" w:rsidRDefault="003B58BA"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Học sinh quan sát, thảo luận và đưa ra nhận định.</w:t>
            </w:r>
          </w:p>
          <w:p w14:paraId="5F6C99D3" w14:textId="77777777" w:rsidR="005B59E0" w:rsidRPr="005E610F" w:rsidRDefault="005B59E0"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p>
        </w:tc>
      </w:tr>
      <w:tr w:rsidR="00C25051" w:rsidRPr="005E610F" w14:paraId="23B5E893" w14:textId="77777777" w:rsidTr="00BE633A">
        <w:trPr>
          <w:trHeight w:val="47"/>
        </w:trPr>
        <w:tc>
          <w:tcPr>
            <w:tcW w:w="2235" w:type="dxa"/>
            <w:shd w:val="clear" w:color="auto" w:fill="auto"/>
            <w:vAlign w:val="center"/>
          </w:tcPr>
          <w:p w14:paraId="53F47095" w14:textId="77777777" w:rsidR="00C25051" w:rsidRPr="005E610F" w:rsidRDefault="00C25051" w:rsidP="00A36145">
            <w:pPr>
              <w:spacing w:after="0" w:line="240" w:lineRule="auto"/>
              <w:jc w:val="center"/>
              <w:rPr>
                <w:b/>
                <w:szCs w:val="24"/>
              </w:rPr>
            </w:pPr>
            <w:r w:rsidRPr="005E610F">
              <w:rPr>
                <w:b/>
                <w:i/>
                <w:szCs w:val="24"/>
              </w:rPr>
              <w:t>Báo cáo thảo luận</w:t>
            </w:r>
          </w:p>
        </w:tc>
        <w:tc>
          <w:tcPr>
            <w:tcW w:w="7371" w:type="dxa"/>
            <w:shd w:val="clear" w:color="auto" w:fill="auto"/>
          </w:tcPr>
          <w:p w14:paraId="46226CF4" w14:textId="77777777" w:rsidR="00C25051" w:rsidRDefault="00C25051" w:rsidP="00A36145">
            <w:pPr>
              <w:spacing w:after="0" w:line="240" w:lineRule="auto"/>
              <w:jc w:val="both"/>
              <w:rPr>
                <w:rFonts w:eastAsia="Times New Roman"/>
                <w:szCs w:val="24"/>
                <w:lang w:eastAsia="en-SG"/>
              </w:rPr>
            </w:pPr>
            <w:r w:rsidRPr="005E610F">
              <w:rPr>
                <w:rFonts w:eastAsia="Calibri"/>
                <w:bCs/>
                <w:szCs w:val="24"/>
              </w:rPr>
              <w:t xml:space="preserve">- </w:t>
            </w:r>
            <w:r w:rsidR="003B58BA" w:rsidRPr="005E610F">
              <w:rPr>
                <w:rFonts w:eastAsia="Times New Roman"/>
                <w:szCs w:val="24"/>
                <w:lang w:eastAsia="en-SG"/>
              </w:rPr>
              <w:t xml:space="preserve">Học sinh xác định được yếu tố </w:t>
            </w:r>
            <w:r w:rsidR="00AF228B">
              <w:rPr>
                <w:rFonts w:eastAsia="Times New Roman"/>
                <w:szCs w:val="24"/>
                <w:lang w:eastAsia="en-SG"/>
              </w:rPr>
              <w:t>theo yêu cầu đề bài</w:t>
            </w:r>
          </w:p>
          <w:p w14:paraId="638FEE4D" w14:textId="6104BA42" w:rsidR="00AF228B" w:rsidRPr="005E610F" w:rsidRDefault="00AF228B" w:rsidP="00A36145">
            <w:pPr>
              <w:spacing w:after="0" w:line="240" w:lineRule="auto"/>
              <w:jc w:val="both"/>
              <w:rPr>
                <w:rFonts w:eastAsia="Calibri"/>
                <w:bCs/>
                <w:szCs w:val="24"/>
              </w:rPr>
            </w:pPr>
          </w:p>
        </w:tc>
      </w:tr>
      <w:tr w:rsidR="00C25051" w:rsidRPr="005E610F" w14:paraId="6B0EB49B" w14:textId="77777777" w:rsidTr="00BE633A">
        <w:tc>
          <w:tcPr>
            <w:tcW w:w="2235" w:type="dxa"/>
            <w:shd w:val="clear" w:color="auto" w:fill="auto"/>
            <w:vAlign w:val="center"/>
          </w:tcPr>
          <w:p w14:paraId="14A818C3" w14:textId="77777777" w:rsidR="00C25051" w:rsidRPr="005E610F" w:rsidRDefault="00C25051" w:rsidP="00A36145">
            <w:pPr>
              <w:spacing w:after="0" w:line="240" w:lineRule="auto"/>
              <w:ind w:left="-126"/>
              <w:jc w:val="center"/>
              <w:rPr>
                <w:b/>
                <w:szCs w:val="24"/>
              </w:rPr>
            </w:pPr>
            <w:r w:rsidRPr="005E610F">
              <w:rPr>
                <w:b/>
                <w:i/>
                <w:szCs w:val="24"/>
              </w:rPr>
              <w:t>Đánh giá, nhận xét, tổng hợp</w:t>
            </w:r>
          </w:p>
        </w:tc>
        <w:tc>
          <w:tcPr>
            <w:tcW w:w="7371" w:type="dxa"/>
            <w:shd w:val="clear" w:color="auto" w:fill="auto"/>
          </w:tcPr>
          <w:p w14:paraId="0FCA9DA6" w14:textId="77777777" w:rsidR="00C25051" w:rsidRPr="005E610F" w:rsidRDefault="00C25051"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Giáo viên rút ra công thức tính phương sai, hoàn thiện lại ý nghĩa của khái niệm phương sai và độ lệch chuẩn.</w:t>
            </w:r>
          </w:p>
        </w:tc>
      </w:tr>
    </w:tbl>
    <w:p w14:paraId="01281559" w14:textId="77777777" w:rsidR="000A001D" w:rsidRDefault="000A001D" w:rsidP="00A36145">
      <w:pPr>
        <w:shd w:val="clear" w:color="auto" w:fill="FFFFFF"/>
        <w:spacing w:after="0" w:line="240" w:lineRule="auto"/>
        <w:jc w:val="both"/>
        <w:rPr>
          <w:rFonts w:eastAsia="Times New Roman"/>
          <w:b/>
          <w:bCs/>
          <w:szCs w:val="24"/>
          <w:bdr w:val="none" w:sz="0" w:space="0" w:color="auto" w:frame="1"/>
          <w:lang w:eastAsia="en-SG"/>
        </w:rPr>
      </w:pPr>
    </w:p>
    <w:p w14:paraId="5F9A63DC" w14:textId="33E28968" w:rsidR="00AF228B" w:rsidRPr="005E610F" w:rsidRDefault="00AF228B" w:rsidP="00AF228B">
      <w:pPr>
        <w:shd w:val="clear" w:color="auto" w:fill="FFFFFF"/>
        <w:spacing w:after="0" w:line="240" w:lineRule="auto"/>
        <w:jc w:val="both"/>
        <w:rPr>
          <w:rFonts w:eastAsia="Times New Roman"/>
          <w:b/>
          <w:bCs/>
          <w:szCs w:val="24"/>
          <w:bdr w:val="none" w:sz="0" w:space="0" w:color="auto" w:frame="1"/>
          <w:lang w:eastAsia="en-SG"/>
        </w:rPr>
      </w:pPr>
      <w:r>
        <w:rPr>
          <w:rFonts w:eastAsia="Times New Roman"/>
          <w:b/>
          <w:bCs/>
          <w:szCs w:val="24"/>
          <w:bdr w:val="none" w:sz="0" w:space="0" w:color="auto" w:frame="1"/>
          <w:lang w:eastAsia="en-SG"/>
        </w:rPr>
        <w:t>2.2.2 Ý nghĩa số trung bình của mẫu số liệu ghép nhóm</w:t>
      </w:r>
    </w:p>
    <w:p w14:paraId="40F5D2CD" w14:textId="77777777" w:rsidR="00AF228B" w:rsidRPr="005E610F" w:rsidRDefault="00AF228B" w:rsidP="00AF228B">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a) Mục tiêu: </w:t>
      </w:r>
    </w:p>
    <w:p w14:paraId="1D5F9255" w14:textId="70051F3E" w:rsidR="00AF228B" w:rsidRPr="005E610F" w:rsidRDefault="00AF228B" w:rsidP="00AF228B">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 Hiểu được ý nghĩa của </w:t>
      </w:r>
      <w:r w:rsidR="00382AA9">
        <w:rPr>
          <w:rFonts w:eastAsia="Times New Roman"/>
          <w:szCs w:val="24"/>
          <w:lang w:eastAsia="en-SG"/>
        </w:rPr>
        <w:t>số trung bình trong mẫu số liệu ghép nhóm</w:t>
      </w:r>
    </w:p>
    <w:p w14:paraId="767D7A94" w14:textId="77777777" w:rsidR="00AF228B" w:rsidRPr="005E610F" w:rsidRDefault="00AF228B" w:rsidP="00AF228B">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b) Nội dung: </w:t>
      </w:r>
    </w:p>
    <w:p w14:paraId="01927BAF" w14:textId="77777777" w:rsidR="00382AA9" w:rsidRPr="00233F86" w:rsidRDefault="00382AA9" w:rsidP="00382AA9">
      <w:pPr>
        <w:spacing w:before="20" w:after="20" w:line="264" w:lineRule="auto"/>
        <w:ind w:firstLine="720"/>
        <w:rPr>
          <w:szCs w:val="24"/>
        </w:rPr>
      </w:pPr>
      <w:r w:rsidRPr="00233F86">
        <w:rPr>
          <w:szCs w:val="24"/>
        </w:rPr>
        <w:t>Số trung bình của mẫu số liệu ghép nhóm là giá trị xấp xỉ cho số trung bình của mẫu số liệu gốc. Nó thường dùng để đo xu thế trung tâm của mẫu số liệu.</w:t>
      </w:r>
    </w:p>
    <w:p w14:paraId="3EA402F7" w14:textId="77777777" w:rsidR="00AF228B" w:rsidRPr="005E610F" w:rsidRDefault="00AF228B" w:rsidP="00AF228B">
      <w:pPr>
        <w:shd w:val="clear" w:color="auto" w:fill="FFFFFF"/>
        <w:spacing w:after="0" w:line="240" w:lineRule="auto"/>
        <w:jc w:val="both"/>
        <w:rPr>
          <w:rFonts w:eastAsia="Times New Roman"/>
          <w:szCs w:val="24"/>
          <w:lang w:eastAsia="en-SG"/>
        </w:rPr>
      </w:pPr>
      <w:r w:rsidRPr="005E610F">
        <w:rPr>
          <w:rFonts w:eastAsia="Times New Roman"/>
          <w:szCs w:val="24"/>
          <w:lang w:eastAsia="en-SG"/>
        </w:rPr>
        <w:t>c) Sản phẩm: Câu trả lời của học sinh</w:t>
      </w:r>
    </w:p>
    <w:p w14:paraId="3512958C" w14:textId="77777777" w:rsidR="00AF228B" w:rsidRPr="005E610F" w:rsidRDefault="00AF228B" w:rsidP="00AF228B">
      <w:pPr>
        <w:shd w:val="clear" w:color="auto" w:fill="FFFFFF"/>
        <w:spacing w:after="0" w:line="240" w:lineRule="auto"/>
        <w:jc w:val="both"/>
        <w:rPr>
          <w:rFonts w:eastAsia="Times New Roman"/>
          <w:szCs w:val="24"/>
          <w:lang w:eastAsia="en-SG"/>
        </w:rPr>
      </w:pPr>
      <w:r w:rsidRPr="005E610F">
        <w:rPr>
          <w:rFonts w:eastAsia="Times New Roman"/>
          <w:szCs w:val="24"/>
          <w:lang w:eastAsia="en-SG"/>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7356"/>
      </w:tblGrid>
      <w:tr w:rsidR="00382AA9" w:rsidRPr="005E610F" w14:paraId="523DCBFA" w14:textId="77777777" w:rsidTr="00FF1ED4">
        <w:tc>
          <w:tcPr>
            <w:tcW w:w="2235" w:type="dxa"/>
            <w:shd w:val="clear" w:color="auto" w:fill="auto"/>
            <w:vAlign w:val="center"/>
          </w:tcPr>
          <w:p w14:paraId="24FFF134" w14:textId="77777777" w:rsidR="00AF228B" w:rsidRPr="005E610F" w:rsidRDefault="00AF228B" w:rsidP="00FF1ED4">
            <w:pPr>
              <w:spacing w:after="0" w:line="240" w:lineRule="auto"/>
              <w:jc w:val="center"/>
              <w:rPr>
                <w:b/>
                <w:szCs w:val="24"/>
              </w:rPr>
            </w:pPr>
            <w:r w:rsidRPr="005E610F">
              <w:rPr>
                <w:b/>
                <w:i/>
                <w:szCs w:val="24"/>
                <w:lang w:val="fr-FR"/>
              </w:rPr>
              <w:t>Chuyển giao</w:t>
            </w:r>
          </w:p>
        </w:tc>
        <w:tc>
          <w:tcPr>
            <w:tcW w:w="7371" w:type="dxa"/>
            <w:shd w:val="clear" w:color="auto" w:fill="auto"/>
          </w:tcPr>
          <w:p w14:paraId="35464775" w14:textId="77777777" w:rsidR="00AF228B" w:rsidRDefault="00AF228B" w:rsidP="00FF1ED4">
            <w:pPr>
              <w:spacing w:after="0" w:line="240" w:lineRule="auto"/>
              <w:rPr>
                <w:szCs w:val="24"/>
              </w:rPr>
            </w:pPr>
            <w:r w:rsidRPr="005E610F">
              <w:rPr>
                <w:szCs w:val="24"/>
              </w:rPr>
              <w:t>- Giáo viên giao nhiệm vụ cho học sinh (Hoạt động nhóm, lớp học được chia thành 4 nhóm)</w:t>
            </w:r>
          </w:p>
          <w:p w14:paraId="3CBA0219" w14:textId="77777777" w:rsidR="00382AA9" w:rsidRPr="00233F86" w:rsidRDefault="00382AA9" w:rsidP="00382AA9">
            <w:pPr>
              <w:pBdr>
                <w:top w:val="nil"/>
                <w:left w:val="nil"/>
                <w:bottom w:val="nil"/>
                <w:right w:val="nil"/>
                <w:between w:val="nil"/>
              </w:pBdr>
              <w:tabs>
                <w:tab w:val="left" w:pos="3402"/>
                <w:tab w:val="left" w:pos="5669"/>
                <w:tab w:val="left" w:pos="7937"/>
              </w:tabs>
              <w:spacing w:before="20" w:after="20" w:line="264" w:lineRule="auto"/>
              <w:rPr>
                <w:szCs w:val="24"/>
              </w:rPr>
            </w:pPr>
            <w:r w:rsidRPr="00233F86">
              <w:rPr>
                <w:b/>
                <w:bCs/>
                <w:color w:val="0000FF"/>
                <w:szCs w:val="24"/>
              </w:rPr>
              <w:t>Ví dụ 3.</w:t>
            </w:r>
            <w:r w:rsidRPr="00233F86">
              <w:rPr>
                <w:szCs w:val="24"/>
              </w:rPr>
              <w:t xml:space="preserve"> Kết quả khảo sát cân nặng của 25 quả cam ở mỗi lô hàng A và B được cho ở bảng sau:</w:t>
            </w:r>
          </w:p>
          <w:p w14:paraId="46EF419D" w14:textId="77777777" w:rsidR="00382AA9" w:rsidRPr="00233F86" w:rsidRDefault="00382AA9" w:rsidP="00382AA9">
            <w:pPr>
              <w:pStyle w:val="ListParagraph"/>
              <w:pBdr>
                <w:top w:val="nil"/>
                <w:left w:val="nil"/>
                <w:bottom w:val="nil"/>
                <w:right w:val="nil"/>
                <w:between w:val="nil"/>
              </w:pBdr>
              <w:tabs>
                <w:tab w:val="left" w:pos="3402"/>
                <w:tab w:val="left" w:pos="5669"/>
                <w:tab w:val="left" w:pos="7937"/>
              </w:tabs>
              <w:spacing w:before="20" w:after="20" w:line="264" w:lineRule="auto"/>
              <w:ind w:left="198"/>
              <w:rPr>
                <w:rFonts w:eastAsia="Times New Roman"/>
                <w:bCs/>
                <w:szCs w:val="24"/>
                <w:lang w:val="fr-FR"/>
              </w:rPr>
            </w:pPr>
            <w:r w:rsidRPr="00233F86">
              <w:rPr>
                <w:noProof/>
                <w:szCs w:val="24"/>
              </w:rPr>
              <w:drawing>
                <wp:inline distT="0" distB="0" distL="0" distR="0" wp14:anchorId="2049DB5F" wp14:editId="45A8F904">
                  <wp:extent cx="4370321" cy="77025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384003" cy="772666"/>
                          </a:xfrm>
                          <a:prstGeom prst="rect">
                            <a:avLst/>
                          </a:prstGeom>
                        </pic:spPr>
                      </pic:pic>
                    </a:graphicData>
                  </a:graphic>
                </wp:inline>
              </w:drawing>
            </w:r>
          </w:p>
          <w:p w14:paraId="63B4F747" w14:textId="77777777" w:rsidR="00382AA9" w:rsidRPr="00382AA9" w:rsidRDefault="00382AA9" w:rsidP="00382AA9">
            <w:pPr>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382AA9">
              <w:rPr>
                <w:rFonts w:eastAsia="Times New Roman"/>
                <w:bCs/>
                <w:szCs w:val="24"/>
                <w:lang w:val="fr-FR"/>
              </w:rPr>
              <w:t>a) Hãy ước lượng cân nặng trung bình của mỗi quả cam ở lô hàng A và lô hàng B.</w:t>
            </w:r>
          </w:p>
          <w:p w14:paraId="307F576E" w14:textId="77777777" w:rsidR="00382AA9" w:rsidRDefault="00382AA9" w:rsidP="00382AA9">
            <w:pPr>
              <w:pBdr>
                <w:top w:val="nil"/>
                <w:left w:val="nil"/>
                <w:bottom w:val="nil"/>
                <w:right w:val="nil"/>
                <w:between w:val="nil"/>
              </w:pBdr>
              <w:tabs>
                <w:tab w:val="left" w:pos="3402"/>
                <w:tab w:val="left" w:pos="5669"/>
                <w:tab w:val="left" w:pos="7937"/>
              </w:tabs>
              <w:spacing w:before="20" w:after="20" w:line="264" w:lineRule="auto"/>
              <w:rPr>
                <w:rFonts w:eastAsia="Times New Roman"/>
                <w:bCs/>
                <w:szCs w:val="24"/>
                <w:lang w:val="fr-FR"/>
              </w:rPr>
            </w:pPr>
            <w:r w:rsidRPr="00382AA9">
              <w:rPr>
                <w:rFonts w:eastAsia="Times New Roman"/>
                <w:bCs/>
                <w:szCs w:val="24"/>
                <w:lang w:val="fr-FR"/>
              </w:rPr>
              <w:t>b) Nếu so sánh theo số trung bình thì cam ở lô hàng nào nặng hơn ?</w:t>
            </w:r>
          </w:p>
          <w:p w14:paraId="09D52D76" w14:textId="0F800D43" w:rsidR="00382AA9" w:rsidRPr="00382AA9" w:rsidRDefault="00382AA9" w:rsidP="00382AA9">
            <w:pPr>
              <w:spacing w:before="20" w:after="20" w:line="264" w:lineRule="auto"/>
              <w:rPr>
                <w:szCs w:val="24"/>
              </w:rPr>
            </w:pPr>
            <w:r w:rsidRPr="00233F86">
              <w:rPr>
                <w:szCs w:val="24"/>
              </w:rPr>
              <w:t>Hãy ước lượng cân nặng trung bình của học sinh trong Ví dụ 2 sau khi ghép nhóm và so sánh kết quả tìm được với cân nặng trung bình của mẫu số liệu gốc.</w:t>
            </w:r>
          </w:p>
        </w:tc>
      </w:tr>
      <w:tr w:rsidR="00382AA9" w:rsidRPr="005E610F" w14:paraId="11743156" w14:textId="77777777" w:rsidTr="00FF1ED4">
        <w:tc>
          <w:tcPr>
            <w:tcW w:w="2235" w:type="dxa"/>
            <w:shd w:val="clear" w:color="auto" w:fill="auto"/>
            <w:vAlign w:val="center"/>
          </w:tcPr>
          <w:p w14:paraId="27C713EF" w14:textId="77777777" w:rsidR="00AF228B" w:rsidRPr="005E610F" w:rsidRDefault="00AF228B" w:rsidP="00FF1ED4">
            <w:pPr>
              <w:spacing w:after="0" w:line="240" w:lineRule="auto"/>
              <w:jc w:val="center"/>
              <w:rPr>
                <w:b/>
                <w:szCs w:val="24"/>
              </w:rPr>
            </w:pPr>
            <w:r w:rsidRPr="005E610F">
              <w:rPr>
                <w:b/>
                <w:i/>
                <w:szCs w:val="24"/>
              </w:rPr>
              <w:t>Thực hiện</w:t>
            </w:r>
          </w:p>
        </w:tc>
        <w:tc>
          <w:tcPr>
            <w:tcW w:w="7371" w:type="dxa"/>
            <w:shd w:val="clear" w:color="auto" w:fill="auto"/>
          </w:tcPr>
          <w:p w14:paraId="41288EFB" w14:textId="77777777" w:rsidR="00AF228B" w:rsidRDefault="00AF228B" w:rsidP="00FF1ED4">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Học sinh quan sát, thảo luận và đưa ra nhận định.</w:t>
            </w:r>
          </w:p>
          <w:p w14:paraId="272FD5D6" w14:textId="7B8F7451" w:rsidR="005B59E0" w:rsidRPr="00233F86" w:rsidRDefault="005B59E0" w:rsidP="005B59E0">
            <w:pPr>
              <w:spacing w:after="0" w:line="264" w:lineRule="auto"/>
              <w:rPr>
                <w:szCs w:val="24"/>
              </w:rPr>
            </w:pPr>
            <w:r w:rsidRPr="00233F86">
              <w:rPr>
                <w:szCs w:val="24"/>
              </w:rPr>
              <w:lastRenderedPageBreak/>
              <w:t xml:space="preserve">a) Cân nặng trung bình của mỗi quả cam ở lô hàng </w:t>
            </w:r>
            <w:r w:rsidRPr="00233F86">
              <w:rPr>
                <w:position w:val="-4"/>
                <w:szCs w:val="24"/>
              </w:rPr>
              <w:object w:dxaOrig="240" w:dyaOrig="260" w14:anchorId="4C020C33">
                <v:shape id="_x0000_i1189" type="#_x0000_t75" style="width:12pt;height:13.1pt" o:ole="">
                  <v:imagedata r:id="rId49" o:title=""/>
                </v:shape>
                <o:OLEObject Type="Embed" ProgID="Equation.DSMT4" ShapeID="_x0000_i1189" DrawAspect="Content" ObjectID="_1752045888" r:id="rId50"/>
              </w:object>
            </w:r>
            <w:r w:rsidRPr="00233F86">
              <w:rPr>
                <w:szCs w:val="24"/>
              </w:rPr>
              <w:t xml:space="preserve"> xấp xỉ bằng</w:t>
            </w:r>
          </w:p>
          <w:p w14:paraId="712B3606" w14:textId="77777777" w:rsidR="005B59E0" w:rsidRPr="00233F86" w:rsidRDefault="005B59E0" w:rsidP="008D2ED0">
            <w:pPr>
              <w:spacing w:after="0" w:line="264" w:lineRule="auto"/>
              <w:jc w:val="center"/>
              <w:rPr>
                <w:szCs w:val="24"/>
              </w:rPr>
            </w:pPr>
            <w:r w:rsidRPr="00233F86">
              <w:rPr>
                <w:szCs w:val="24"/>
              </w:rPr>
              <w:t>(2.152,5+6.157,5+12.162,5+4 \cdot 167,5+1.172,5): 25=161,7(g)</w:t>
            </w:r>
          </w:p>
          <w:p w14:paraId="19F1B55A" w14:textId="7E6E8727" w:rsidR="005B59E0" w:rsidRPr="00233F86" w:rsidRDefault="005B59E0" w:rsidP="005B59E0">
            <w:pPr>
              <w:spacing w:after="0" w:line="264" w:lineRule="auto"/>
              <w:rPr>
                <w:szCs w:val="24"/>
              </w:rPr>
            </w:pPr>
            <w:r w:rsidRPr="00233F86">
              <w:rPr>
                <w:szCs w:val="24"/>
              </w:rPr>
              <w:t xml:space="preserve">Cân nặng trung bình của mỗi quả cam ở lô hàng </w:t>
            </w:r>
            <w:r w:rsidRPr="00233F86">
              <w:rPr>
                <w:position w:val="-4"/>
                <w:szCs w:val="24"/>
              </w:rPr>
              <w:object w:dxaOrig="240" w:dyaOrig="260" w14:anchorId="4C0EBA7D">
                <v:shape id="_x0000_i1192" type="#_x0000_t75" style="width:12pt;height:13.1pt" o:ole="">
                  <v:imagedata r:id="rId51" o:title=""/>
                </v:shape>
                <o:OLEObject Type="Embed" ProgID="Equation.DSMT4" ShapeID="_x0000_i1192" DrawAspect="Content" ObjectID="_1752045889" r:id="rId52"/>
              </w:object>
            </w:r>
            <w:r w:rsidRPr="00233F86">
              <w:rPr>
                <w:szCs w:val="24"/>
              </w:rPr>
              <w:t xml:space="preserve"> xấp xi bằng</w:t>
            </w:r>
          </w:p>
          <w:p w14:paraId="3404EC50" w14:textId="521AE06B" w:rsidR="005B59E0" w:rsidRPr="00233F86" w:rsidRDefault="005B59E0" w:rsidP="008D2ED0">
            <w:pPr>
              <w:spacing w:after="0" w:line="264" w:lineRule="auto"/>
              <w:jc w:val="center"/>
              <w:rPr>
                <w:szCs w:val="24"/>
              </w:rPr>
            </w:pPr>
            <w:r w:rsidRPr="00233F86">
              <w:rPr>
                <w:szCs w:val="24"/>
              </w:rPr>
              <w:t>(1.152,5+3.157,5+7.162,5+10.167,5+4.172,5): 25=165,1(g)</w:t>
            </w:r>
          </w:p>
          <w:p w14:paraId="3BEA7BAD" w14:textId="77777777" w:rsidR="005B59E0" w:rsidRPr="00233F86" w:rsidRDefault="005B59E0" w:rsidP="005B59E0">
            <w:pPr>
              <w:spacing w:after="0" w:line="264" w:lineRule="auto"/>
              <w:rPr>
                <w:szCs w:val="24"/>
              </w:rPr>
            </w:pPr>
            <w:r w:rsidRPr="00233F86">
              <w:rPr>
                <w:szCs w:val="24"/>
              </w:rPr>
              <w:t xml:space="preserve">b) Nếu so sánh theo số trung bình thì cam ở lô hàng </w:t>
            </w:r>
            <w:r w:rsidRPr="00233F86">
              <w:rPr>
                <w:position w:val="-4"/>
                <w:szCs w:val="24"/>
              </w:rPr>
              <w:object w:dxaOrig="240" w:dyaOrig="260" w14:anchorId="04D4EC36">
                <v:shape id="_x0000_i1195" type="#_x0000_t75" style="width:12pt;height:13.1pt" o:ole="">
                  <v:imagedata r:id="rId51" o:title=""/>
                </v:shape>
                <o:OLEObject Type="Embed" ProgID="Equation.DSMT4" ShapeID="_x0000_i1195" DrawAspect="Content" ObjectID="_1752045890" r:id="rId53"/>
              </w:object>
            </w:r>
            <w:r w:rsidRPr="00233F86">
              <w:rPr>
                <w:szCs w:val="24"/>
              </w:rPr>
              <w:t xml:space="preserve"> nặng hơn cam ở lô hàng </w:t>
            </w:r>
            <w:r w:rsidRPr="00233F86">
              <w:rPr>
                <w:position w:val="-4"/>
                <w:szCs w:val="24"/>
              </w:rPr>
              <w:object w:dxaOrig="240" w:dyaOrig="260" w14:anchorId="77768A9D">
                <v:shape id="_x0000_i1196" type="#_x0000_t75" style="width:12pt;height:13.1pt" o:ole="">
                  <v:imagedata r:id="rId49" o:title=""/>
                </v:shape>
                <o:OLEObject Type="Embed" ProgID="Equation.DSMT4" ShapeID="_x0000_i1196" DrawAspect="Content" ObjectID="_1752045891" r:id="rId54"/>
              </w:object>
            </w:r>
            <w:r w:rsidRPr="00233F86">
              <w:rPr>
                <w:szCs w:val="24"/>
              </w:rPr>
              <w:t>.</w:t>
            </w:r>
          </w:p>
          <w:p w14:paraId="1B5470B3" w14:textId="77777777" w:rsidR="005B59E0" w:rsidRPr="005E610F" w:rsidRDefault="005B59E0" w:rsidP="00FF1ED4">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p>
        </w:tc>
      </w:tr>
      <w:tr w:rsidR="00382AA9" w:rsidRPr="005E610F" w14:paraId="0CC87622" w14:textId="77777777" w:rsidTr="00FF1ED4">
        <w:trPr>
          <w:trHeight w:val="47"/>
        </w:trPr>
        <w:tc>
          <w:tcPr>
            <w:tcW w:w="2235" w:type="dxa"/>
            <w:shd w:val="clear" w:color="auto" w:fill="auto"/>
            <w:vAlign w:val="center"/>
          </w:tcPr>
          <w:p w14:paraId="31956D76" w14:textId="77777777" w:rsidR="00AF228B" w:rsidRPr="005E610F" w:rsidRDefault="00AF228B" w:rsidP="00FF1ED4">
            <w:pPr>
              <w:spacing w:after="0" w:line="240" w:lineRule="auto"/>
              <w:jc w:val="center"/>
              <w:rPr>
                <w:b/>
                <w:szCs w:val="24"/>
              </w:rPr>
            </w:pPr>
            <w:r w:rsidRPr="005E610F">
              <w:rPr>
                <w:b/>
                <w:i/>
                <w:szCs w:val="24"/>
              </w:rPr>
              <w:lastRenderedPageBreak/>
              <w:t>Báo cáo thảo luận</w:t>
            </w:r>
          </w:p>
        </w:tc>
        <w:tc>
          <w:tcPr>
            <w:tcW w:w="7371" w:type="dxa"/>
            <w:shd w:val="clear" w:color="auto" w:fill="auto"/>
          </w:tcPr>
          <w:p w14:paraId="4C950AB4" w14:textId="77777777" w:rsidR="00AF228B" w:rsidRPr="005E610F" w:rsidRDefault="00AF228B" w:rsidP="00FF1ED4">
            <w:pPr>
              <w:spacing w:after="0" w:line="240" w:lineRule="auto"/>
              <w:jc w:val="both"/>
              <w:rPr>
                <w:rFonts w:eastAsia="Calibri"/>
                <w:bCs/>
                <w:szCs w:val="24"/>
              </w:rPr>
            </w:pPr>
            <w:r w:rsidRPr="005E610F">
              <w:rPr>
                <w:rFonts w:eastAsia="Calibri"/>
                <w:bCs/>
                <w:szCs w:val="24"/>
              </w:rPr>
              <w:t xml:space="preserve">- </w:t>
            </w:r>
            <w:r w:rsidRPr="005E610F">
              <w:rPr>
                <w:rFonts w:eastAsia="Times New Roman"/>
                <w:szCs w:val="24"/>
                <w:lang w:eastAsia="en-SG"/>
              </w:rPr>
              <w:t>Học sinh xác định được yếu tố cần tính phương sai và độ lệch chuẩn.</w:t>
            </w:r>
          </w:p>
        </w:tc>
      </w:tr>
      <w:tr w:rsidR="00382AA9" w:rsidRPr="005E610F" w14:paraId="3CE26030" w14:textId="77777777" w:rsidTr="00FF1ED4">
        <w:tc>
          <w:tcPr>
            <w:tcW w:w="2235" w:type="dxa"/>
            <w:shd w:val="clear" w:color="auto" w:fill="auto"/>
            <w:vAlign w:val="center"/>
          </w:tcPr>
          <w:p w14:paraId="0168A88F" w14:textId="77777777" w:rsidR="00AF228B" w:rsidRPr="005E610F" w:rsidRDefault="00AF228B" w:rsidP="00FF1ED4">
            <w:pPr>
              <w:spacing w:after="0" w:line="240" w:lineRule="auto"/>
              <w:ind w:left="-126"/>
              <w:jc w:val="center"/>
              <w:rPr>
                <w:b/>
                <w:szCs w:val="24"/>
              </w:rPr>
            </w:pPr>
            <w:r w:rsidRPr="005E610F">
              <w:rPr>
                <w:b/>
                <w:i/>
                <w:szCs w:val="24"/>
              </w:rPr>
              <w:t>Đánh giá, nhận xét, tổng hợp</w:t>
            </w:r>
          </w:p>
        </w:tc>
        <w:tc>
          <w:tcPr>
            <w:tcW w:w="7371" w:type="dxa"/>
            <w:shd w:val="clear" w:color="auto" w:fill="auto"/>
          </w:tcPr>
          <w:p w14:paraId="27171DE3" w14:textId="70E033FB" w:rsidR="00AF228B" w:rsidRPr="005E610F" w:rsidRDefault="00AF228B" w:rsidP="00FF1ED4">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xml:space="preserve">- Giáo viên rút ra </w:t>
            </w:r>
            <w:r w:rsidR="00382AA9">
              <w:rPr>
                <w:rFonts w:eastAsia="Times New Roman"/>
                <w:szCs w:val="24"/>
                <w:lang w:eastAsia="en-SG"/>
              </w:rPr>
              <w:t>ý nghĩa của số trung bình của mẫu số liệu ghép nhóm</w:t>
            </w:r>
          </w:p>
        </w:tc>
      </w:tr>
    </w:tbl>
    <w:p w14:paraId="7583219E" w14:textId="77777777" w:rsidR="00AF228B" w:rsidRDefault="00AF228B" w:rsidP="00A36145">
      <w:pPr>
        <w:shd w:val="clear" w:color="auto" w:fill="FFFFFF"/>
        <w:spacing w:after="0" w:line="240" w:lineRule="auto"/>
        <w:jc w:val="both"/>
        <w:rPr>
          <w:rFonts w:eastAsia="Times New Roman"/>
          <w:b/>
          <w:bCs/>
          <w:szCs w:val="24"/>
          <w:bdr w:val="none" w:sz="0" w:space="0" w:color="auto" w:frame="1"/>
          <w:lang w:eastAsia="en-SG"/>
        </w:rPr>
      </w:pPr>
    </w:p>
    <w:p w14:paraId="648A7F35" w14:textId="77777777" w:rsidR="000A001D" w:rsidRDefault="000A001D" w:rsidP="00A36145">
      <w:pPr>
        <w:shd w:val="clear" w:color="auto" w:fill="FFFFFF"/>
        <w:spacing w:after="0" w:line="240" w:lineRule="auto"/>
        <w:jc w:val="both"/>
        <w:rPr>
          <w:rFonts w:eastAsia="Times New Roman"/>
          <w:b/>
          <w:bCs/>
          <w:szCs w:val="24"/>
          <w:bdr w:val="none" w:sz="0" w:space="0" w:color="auto" w:frame="1"/>
          <w:lang w:eastAsia="en-SG"/>
        </w:rPr>
      </w:pPr>
    </w:p>
    <w:p w14:paraId="7A12B6F2" w14:textId="62293C6F" w:rsidR="000A001D" w:rsidRDefault="000A001D" w:rsidP="00AF228B">
      <w:pPr>
        <w:shd w:val="clear" w:color="auto" w:fill="FFFFFF"/>
        <w:spacing w:after="0" w:line="240" w:lineRule="auto"/>
        <w:jc w:val="center"/>
        <w:rPr>
          <w:rFonts w:eastAsia="Times New Roman"/>
          <w:b/>
          <w:bCs/>
          <w:szCs w:val="24"/>
          <w:bdr w:val="none" w:sz="0" w:space="0" w:color="auto" w:frame="1"/>
          <w:lang w:eastAsia="en-SG"/>
        </w:rPr>
      </w:pPr>
      <w:r>
        <w:rPr>
          <w:rFonts w:eastAsia="Times New Roman"/>
          <w:b/>
          <w:bCs/>
          <w:szCs w:val="24"/>
          <w:bdr w:val="none" w:sz="0" w:space="0" w:color="auto" w:frame="1"/>
          <w:lang w:eastAsia="en-SG"/>
        </w:rPr>
        <w:t xml:space="preserve">Tiết </w:t>
      </w:r>
      <w:r w:rsidR="00AF228B">
        <w:rPr>
          <w:rFonts w:eastAsia="Times New Roman"/>
          <w:b/>
          <w:bCs/>
          <w:szCs w:val="24"/>
          <w:bdr w:val="none" w:sz="0" w:space="0" w:color="auto" w:frame="1"/>
          <w:lang w:eastAsia="en-SG"/>
        </w:rPr>
        <w:t>44:</w:t>
      </w:r>
    </w:p>
    <w:p w14:paraId="56DDEFF9" w14:textId="2E45CC23" w:rsidR="004268AF" w:rsidRDefault="004268AF" w:rsidP="007F51EC">
      <w:pPr>
        <w:shd w:val="clear" w:color="auto" w:fill="FFFFFF"/>
        <w:tabs>
          <w:tab w:val="left" w:pos="2357"/>
        </w:tabs>
        <w:spacing w:after="0" w:line="240" w:lineRule="auto"/>
        <w:jc w:val="both"/>
        <w:rPr>
          <w:rFonts w:eastAsia="Times New Roman"/>
          <w:b/>
          <w:bCs/>
          <w:szCs w:val="24"/>
          <w:lang w:eastAsia="en-SG"/>
        </w:rPr>
      </w:pPr>
      <w:r>
        <w:rPr>
          <w:rFonts w:eastAsia="Times New Roman"/>
          <w:b/>
          <w:bCs/>
          <w:szCs w:val="24"/>
          <w:lang w:eastAsia="en-SG"/>
        </w:rPr>
        <w:t>2.</w:t>
      </w:r>
      <w:r w:rsidR="00382AA9">
        <w:rPr>
          <w:rFonts w:eastAsia="Times New Roman"/>
          <w:b/>
          <w:bCs/>
          <w:szCs w:val="24"/>
          <w:lang w:eastAsia="en-SG"/>
        </w:rPr>
        <w:t>3</w:t>
      </w:r>
      <w:r>
        <w:rPr>
          <w:rFonts w:eastAsia="Times New Roman"/>
          <w:b/>
          <w:bCs/>
          <w:szCs w:val="24"/>
          <w:lang w:eastAsia="en-SG"/>
        </w:rPr>
        <w:t xml:space="preserve"> Mốt</w:t>
      </w:r>
    </w:p>
    <w:p w14:paraId="71415D25" w14:textId="5F0CA381" w:rsidR="00382AA9" w:rsidRPr="004268AF" w:rsidRDefault="00382AA9" w:rsidP="007F51EC">
      <w:pPr>
        <w:shd w:val="clear" w:color="auto" w:fill="FFFFFF"/>
        <w:tabs>
          <w:tab w:val="left" w:pos="2357"/>
        </w:tabs>
        <w:spacing w:after="0" w:line="240" w:lineRule="auto"/>
        <w:jc w:val="both"/>
        <w:rPr>
          <w:rFonts w:eastAsia="Times New Roman"/>
          <w:b/>
          <w:bCs/>
          <w:szCs w:val="24"/>
          <w:lang w:eastAsia="en-SG"/>
        </w:rPr>
      </w:pPr>
      <w:r>
        <w:rPr>
          <w:rFonts w:eastAsia="Times New Roman"/>
          <w:b/>
          <w:bCs/>
          <w:szCs w:val="24"/>
          <w:lang w:eastAsia="en-SG"/>
        </w:rPr>
        <w:t>2.3.1 Định nghĩa mốt của mẫu số liệu ghép nhóm</w:t>
      </w:r>
    </w:p>
    <w:p w14:paraId="4CE0713E" w14:textId="568F69E2" w:rsidR="007F51EC" w:rsidRPr="005E610F" w:rsidRDefault="00863EB7" w:rsidP="007F51EC">
      <w:pPr>
        <w:shd w:val="clear" w:color="auto" w:fill="FFFFFF"/>
        <w:tabs>
          <w:tab w:val="left" w:pos="2357"/>
        </w:tabs>
        <w:spacing w:after="0" w:line="240" w:lineRule="auto"/>
        <w:jc w:val="both"/>
        <w:rPr>
          <w:rFonts w:eastAsia="Times New Roman"/>
          <w:szCs w:val="24"/>
          <w:lang w:eastAsia="en-SG"/>
        </w:rPr>
      </w:pPr>
      <w:r w:rsidRPr="005E610F">
        <w:rPr>
          <w:rFonts w:eastAsia="Times New Roman"/>
          <w:szCs w:val="24"/>
          <w:lang w:eastAsia="en-SG"/>
        </w:rPr>
        <w:t xml:space="preserve">a) Mục tiêu: </w:t>
      </w:r>
      <w:r w:rsidR="002A2166" w:rsidRPr="005E610F">
        <w:rPr>
          <w:rFonts w:eastAsia="Times New Roman"/>
          <w:szCs w:val="24"/>
          <w:lang w:eastAsia="en-SG"/>
        </w:rPr>
        <w:tab/>
      </w:r>
    </w:p>
    <w:p w14:paraId="68485105" w14:textId="46B5189B" w:rsidR="00863EB7" w:rsidRPr="005E610F" w:rsidRDefault="007F51EC" w:rsidP="00382AA9">
      <w:pPr>
        <w:shd w:val="clear" w:color="auto" w:fill="FFFFFF"/>
        <w:tabs>
          <w:tab w:val="left" w:pos="2357"/>
        </w:tabs>
        <w:spacing w:after="0" w:line="240" w:lineRule="auto"/>
        <w:jc w:val="both"/>
        <w:rPr>
          <w:rFonts w:eastAsia="Times New Roman"/>
          <w:szCs w:val="24"/>
          <w:lang w:eastAsia="en-SG"/>
        </w:rPr>
      </w:pPr>
      <w:r w:rsidRPr="005E610F">
        <w:rPr>
          <w:rFonts w:eastAsia="Times New Roman"/>
          <w:szCs w:val="24"/>
          <w:lang w:eastAsia="en-SG"/>
        </w:rPr>
        <w:t xml:space="preserve">- </w:t>
      </w:r>
      <w:r w:rsidR="00F92CF5">
        <w:rPr>
          <w:rFonts w:eastAsia="Times New Roman"/>
          <w:szCs w:val="24"/>
          <w:lang w:eastAsia="en-SG"/>
        </w:rPr>
        <w:t>Xác định mốt của mẫu số liệu ghép nhóm</w:t>
      </w:r>
    </w:p>
    <w:p w14:paraId="104D8895" w14:textId="77777777" w:rsidR="007F51EC" w:rsidRPr="005E610F" w:rsidRDefault="00863EB7" w:rsidP="007F51EC">
      <w:pPr>
        <w:shd w:val="clear" w:color="auto" w:fill="FFFFFF"/>
        <w:spacing w:after="0" w:line="240" w:lineRule="auto"/>
        <w:jc w:val="both"/>
        <w:rPr>
          <w:rFonts w:eastAsia="Times New Roman"/>
          <w:szCs w:val="24"/>
          <w:lang w:eastAsia="en-SG"/>
        </w:rPr>
      </w:pPr>
      <w:r w:rsidRPr="005E610F">
        <w:rPr>
          <w:rFonts w:eastAsia="Times New Roman"/>
          <w:szCs w:val="24"/>
          <w:lang w:eastAsia="en-SG"/>
        </w:rPr>
        <w:t>b) Nội dung:</w:t>
      </w:r>
    </w:p>
    <w:p w14:paraId="05029F46" w14:textId="0C56A33C" w:rsidR="00F92CF5" w:rsidRPr="00233F86" w:rsidRDefault="00F92CF5" w:rsidP="00F92CF5">
      <w:pPr>
        <w:spacing w:before="20" w:after="20" w:line="264" w:lineRule="auto"/>
        <w:rPr>
          <w:szCs w:val="24"/>
        </w:rPr>
      </w:pPr>
      <w:r w:rsidRPr="00233F86">
        <w:rPr>
          <w:b/>
          <w:bCs/>
          <w:i/>
          <w:iCs/>
          <w:szCs w:val="24"/>
        </w:rPr>
        <w:t>Nhóm chứa mốt</w:t>
      </w:r>
      <w:r w:rsidRPr="00233F86">
        <w:rPr>
          <w:szCs w:val="24"/>
        </w:rPr>
        <w:t xml:space="preserve"> của mẫu số liệu ghép nhóm là nhóm có tần số lớn nhất.</w:t>
      </w:r>
    </w:p>
    <w:p w14:paraId="50A4FB2C" w14:textId="77777777" w:rsidR="00F92CF5" w:rsidRPr="00233F86" w:rsidRDefault="00F92CF5" w:rsidP="00F92CF5">
      <w:pPr>
        <w:spacing w:before="20" w:after="20" w:line="264" w:lineRule="auto"/>
        <w:rPr>
          <w:szCs w:val="24"/>
        </w:rPr>
      </w:pPr>
      <w:r w:rsidRPr="00233F86">
        <w:rPr>
          <w:szCs w:val="24"/>
        </w:rPr>
        <w:t xml:space="preserve">Giả sử nhóm chứa mốt là </w:t>
      </w:r>
      <w:r w:rsidRPr="00233F86">
        <w:rPr>
          <w:position w:val="-14"/>
          <w:szCs w:val="24"/>
        </w:rPr>
        <w:object w:dxaOrig="960" w:dyaOrig="400" w14:anchorId="4CDB75F3">
          <v:shape id="_x0000_i1043" type="#_x0000_t75" style="width:48pt;height:20.2pt" o:ole="">
            <v:imagedata r:id="rId55" o:title=""/>
          </v:shape>
          <o:OLEObject Type="Embed" ProgID="Equation.DSMT4" ShapeID="_x0000_i1043" DrawAspect="Content" ObjectID="_1752045892" r:id="rId56"/>
        </w:object>
      </w:r>
      <w:r w:rsidRPr="00233F86">
        <w:rPr>
          <w:szCs w:val="24"/>
        </w:rPr>
        <w:t xml:space="preserve">, khi đó </w:t>
      </w:r>
      <w:r w:rsidRPr="00233F86">
        <w:rPr>
          <w:b/>
          <w:bCs/>
          <w:i/>
          <w:iCs/>
          <w:szCs w:val="24"/>
        </w:rPr>
        <w:t>mốt của mẫu số liệu ghép nhóm</w:t>
      </w:r>
      <w:r w:rsidRPr="00233F86">
        <w:rPr>
          <w:szCs w:val="24"/>
        </w:rPr>
        <w:t xml:space="preserve">, kí hiệu là </w:t>
      </w:r>
      <w:r w:rsidRPr="00233F86">
        <w:rPr>
          <w:position w:val="-12"/>
          <w:szCs w:val="24"/>
        </w:rPr>
        <w:object w:dxaOrig="400" w:dyaOrig="360" w14:anchorId="1A48CE56">
          <v:shape id="_x0000_i1044" type="#_x0000_t75" style="width:20.2pt;height:18pt" o:ole="">
            <v:imagedata r:id="rId57" o:title=""/>
          </v:shape>
          <o:OLEObject Type="Embed" ProgID="Equation.DSMT4" ShapeID="_x0000_i1044" DrawAspect="Content" ObjectID="_1752045893" r:id="rId58"/>
        </w:object>
      </w:r>
      <w:r w:rsidRPr="00233F86">
        <w:rPr>
          <w:szCs w:val="24"/>
        </w:rPr>
        <w:t>, được xác định bởi công thức</w:t>
      </w:r>
    </w:p>
    <w:p w14:paraId="6444B068" w14:textId="77777777" w:rsidR="00F92CF5" w:rsidRPr="00233F86" w:rsidRDefault="00F92CF5" w:rsidP="004268AF">
      <w:pPr>
        <w:spacing w:before="20" w:after="20" w:line="264" w:lineRule="auto"/>
        <w:jc w:val="center"/>
        <w:rPr>
          <w:szCs w:val="24"/>
        </w:rPr>
      </w:pPr>
      <w:r w:rsidRPr="00233F86">
        <w:rPr>
          <w:position w:val="-34"/>
          <w:szCs w:val="24"/>
        </w:rPr>
        <w:object w:dxaOrig="4780" w:dyaOrig="760" w14:anchorId="762071A9">
          <v:shape id="_x0000_i1045" type="#_x0000_t75" style="width:239.45pt;height:38.2pt" o:ole="">
            <v:imagedata r:id="rId59" o:title=""/>
          </v:shape>
          <o:OLEObject Type="Embed" ProgID="Equation.DSMT4" ShapeID="_x0000_i1045" DrawAspect="Content" ObjectID="_1752045894" r:id="rId60"/>
        </w:object>
      </w:r>
      <w:r w:rsidRPr="00233F86">
        <w:rPr>
          <w:position w:val="-4"/>
          <w:szCs w:val="24"/>
        </w:rPr>
        <w:object w:dxaOrig="180" w:dyaOrig="279" w14:anchorId="55B557FB">
          <v:shape id="_x0000_i1046" type="#_x0000_t75" style="width:9.25pt;height:14.2pt" o:ole="">
            <v:imagedata r:id="rId61" o:title=""/>
          </v:shape>
          <o:OLEObject Type="Embed" ProgID="Equation.DSMT4" ShapeID="_x0000_i1046" DrawAspect="Content" ObjectID="_1752045895" r:id="rId62"/>
        </w:object>
      </w:r>
    </w:p>
    <w:p w14:paraId="3A30756D" w14:textId="77777777" w:rsidR="00F92CF5" w:rsidRPr="00F92CF5" w:rsidRDefault="00F92CF5" w:rsidP="00F92CF5">
      <w:pPr>
        <w:spacing w:before="20" w:after="20" w:line="264" w:lineRule="auto"/>
        <w:rPr>
          <w:szCs w:val="24"/>
        </w:rPr>
      </w:pPr>
      <w:r w:rsidRPr="00F92CF5">
        <w:rPr>
          <w:b/>
          <w:bCs/>
          <w:i/>
          <w:iCs/>
          <w:szCs w:val="24"/>
        </w:rPr>
        <w:t>Chú ý:</w:t>
      </w:r>
      <w:r w:rsidRPr="00F92CF5">
        <w:rPr>
          <w:szCs w:val="24"/>
        </w:rPr>
        <w:t xml:space="preserve"> Nếu không có nhóm kể trước của nhóm chứa mốt thì </w:t>
      </w:r>
      <w:r w:rsidRPr="00F92CF5">
        <w:rPr>
          <w:position w:val="-12"/>
          <w:szCs w:val="24"/>
        </w:rPr>
        <w:object w:dxaOrig="820" w:dyaOrig="360" w14:anchorId="28FD0E21">
          <v:shape id="_x0000_i1047" type="#_x0000_t75" style="width:41.45pt;height:18pt" o:ole="">
            <v:imagedata r:id="rId63" o:title=""/>
          </v:shape>
          <o:OLEObject Type="Embed" ProgID="Equation.DSMT4" ShapeID="_x0000_i1047" DrawAspect="Content" ObjectID="_1752045896" r:id="rId64"/>
        </w:object>
      </w:r>
      <w:r w:rsidRPr="00F92CF5">
        <w:rPr>
          <w:szCs w:val="24"/>
        </w:rPr>
        <w:t xml:space="preserve">. Nếu không có nhóm kề sau của nhóm chứa mốt thì </w:t>
      </w:r>
      <w:r w:rsidRPr="00F92CF5">
        <w:rPr>
          <w:position w:val="-12"/>
          <w:szCs w:val="24"/>
        </w:rPr>
        <w:object w:dxaOrig="820" w:dyaOrig="360" w14:anchorId="0F13C894">
          <v:shape id="_x0000_i1048" type="#_x0000_t75" style="width:41.45pt;height:18pt" o:ole="">
            <v:imagedata r:id="rId65" o:title=""/>
          </v:shape>
          <o:OLEObject Type="Embed" ProgID="Equation.DSMT4" ShapeID="_x0000_i1048" DrawAspect="Content" ObjectID="_1752045897" r:id="rId66"/>
        </w:object>
      </w:r>
      <w:r w:rsidRPr="00F92CF5">
        <w:rPr>
          <w:szCs w:val="24"/>
        </w:rPr>
        <w:t>.</w:t>
      </w:r>
    </w:p>
    <w:p w14:paraId="392C48C1" w14:textId="4858AE23" w:rsidR="00571C90" w:rsidRPr="005E610F" w:rsidRDefault="00863EB7" w:rsidP="00A36145">
      <w:pPr>
        <w:shd w:val="clear" w:color="auto" w:fill="FFFFFF"/>
        <w:spacing w:after="0" w:line="240" w:lineRule="auto"/>
        <w:jc w:val="both"/>
        <w:rPr>
          <w:rFonts w:eastAsia="Times New Roman"/>
          <w:szCs w:val="24"/>
          <w:lang w:eastAsia="en-SG"/>
        </w:rPr>
      </w:pPr>
      <w:r w:rsidRPr="005E610F">
        <w:rPr>
          <w:rFonts w:eastAsia="Times New Roman"/>
          <w:szCs w:val="24"/>
          <w:lang w:eastAsia="en-SG"/>
        </w:rPr>
        <w:t>c) Sản phẩm:</w:t>
      </w:r>
      <w:r w:rsidR="00E946A9" w:rsidRPr="005E610F">
        <w:rPr>
          <w:rFonts w:eastAsia="Times New Roman"/>
          <w:szCs w:val="24"/>
          <w:lang w:eastAsia="en-SG"/>
        </w:rPr>
        <w:t xml:space="preserve"> </w:t>
      </w:r>
      <w:r w:rsidR="000A001D">
        <w:rPr>
          <w:rFonts w:eastAsia="Times New Roman"/>
          <w:szCs w:val="24"/>
          <w:lang w:eastAsia="en-SG"/>
        </w:rPr>
        <w:t>Câu trả lời của học sinh</w:t>
      </w:r>
    </w:p>
    <w:p w14:paraId="3BE71B1C" w14:textId="7D211D8D" w:rsidR="00E946A9" w:rsidRPr="005E610F" w:rsidRDefault="00FA6C17" w:rsidP="00A36145">
      <w:pPr>
        <w:shd w:val="clear" w:color="auto" w:fill="FFFFFF"/>
        <w:spacing w:after="0" w:line="240" w:lineRule="auto"/>
        <w:jc w:val="both"/>
        <w:rPr>
          <w:rFonts w:eastAsia="Times New Roman"/>
          <w:szCs w:val="24"/>
          <w:lang w:eastAsia="en-SG"/>
        </w:rPr>
      </w:pPr>
      <w:r>
        <w:rPr>
          <w:rFonts w:eastAsia="Times New Roman"/>
          <w:szCs w:val="24"/>
          <w:lang w:eastAsia="en-SG"/>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52"/>
      </w:tblGrid>
      <w:tr w:rsidR="003B58BA" w:rsidRPr="005E610F" w14:paraId="25390D0A" w14:textId="77777777" w:rsidTr="00FC28F1">
        <w:tc>
          <w:tcPr>
            <w:tcW w:w="2195" w:type="dxa"/>
            <w:shd w:val="clear" w:color="auto" w:fill="auto"/>
            <w:vAlign w:val="center"/>
          </w:tcPr>
          <w:p w14:paraId="2C07D2EC" w14:textId="77777777" w:rsidR="003B58BA" w:rsidRPr="005E610F" w:rsidRDefault="003B58BA" w:rsidP="00A36145">
            <w:pPr>
              <w:spacing w:after="0" w:line="240" w:lineRule="auto"/>
              <w:jc w:val="center"/>
              <w:rPr>
                <w:b/>
                <w:szCs w:val="24"/>
              </w:rPr>
            </w:pPr>
            <w:r w:rsidRPr="005E610F">
              <w:rPr>
                <w:b/>
                <w:i/>
                <w:szCs w:val="24"/>
                <w:lang w:val="fr-FR"/>
              </w:rPr>
              <w:t>Chuyển giao</w:t>
            </w:r>
          </w:p>
        </w:tc>
        <w:tc>
          <w:tcPr>
            <w:tcW w:w="7152" w:type="dxa"/>
            <w:shd w:val="clear" w:color="auto" w:fill="auto"/>
          </w:tcPr>
          <w:p w14:paraId="3A840805" w14:textId="77777777" w:rsidR="000A001D" w:rsidRPr="00AE70FC" w:rsidRDefault="000A001D" w:rsidP="000A001D">
            <w:pPr>
              <w:spacing w:after="0"/>
              <w:rPr>
                <w:szCs w:val="24"/>
                <w:lang w:val="pt-BR"/>
              </w:rPr>
            </w:pPr>
            <w:r w:rsidRPr="00AE70FC">
              <w:rPr>
                <w:szCs w:val="24"/>
                <w:lang w:val="pt-BR"/>
              </w:rPr>
              <w:t>* GV tổ chức hoạt động trao đổi thảo luận của các nhóm.</w:t>
            </w:r>
          </w:p>
          <w:p w14:paraId="433361BB" w14:textId="5EF44EBF" w:rsidR="000A001D" w:rsidRPr="00382AA9" w:rsidRDefault="00382AA9" w:rsidP="00382AA9">
            <w:pPr>
              <w:spacing w:before="20" w:after="20" w:line="264" w:lineRule="auto"/>
              <w:rPr>
                <w:szCs w:val="24"/>
              </w:rPr>
            </w:pPr>
            <w:r w:rsidRPr="00233F86">
              <w:rPr>
                <w:szCs w:val="24"/>
              </w:rPr>
              <w:t xml:space="preserve">Từ mẫu số liệu ở </w:t>
            </w:r>
            <w:r w:rsidRPr="00233F86">
              <w:rPr>
                <w:position w:val="-4"/>
                <w:szCs w:val="24"/>
              </w:rPr>
              <w:object w:dxaOrig="200" w:dyaOrig="260" w14:anchorId="24496099">
                <v:shape id="_x0000_i1049" type="#_x0000_t75" style="width:9.8pt;height:12.55pt" o:ole="">
                  <v:imagedata r:id="rId67" o:title=""/>
                </v:shape>
                <o:OLEObject Type="Embed" ProgID="Equation.DSMT4" ShapeID="_x0000_i1049" DrawAspect="Content" ObjectID="_1752045898" r:id="rId68"/>
              </w:object>
            </w:r>
            <w:r w:rsidRPr="00233F86">
              <w:rPr>
                <w:szCs w:val="24"/>
              </w:rPr>
              <w:t>, hãy cho biết khách hàng nam và khách hàng nữ ở khoảng tuổi nào mua bảo hiểm nhân thọ nhiều nhất. Ta có thể biết mốt của mẫu số liệu đó không?</w:t>
            </w:r>
          </w:p>
        </w:tc>
      </w:tr>
      <w:tr w:rsidR="003B58BA" w:rsidRPr="005E610F" w14:paraId="795DB0E2" w14:textId="77777777" w:rsidTr="00FC28F1">
        <w:tc>
          <w:tcPr>
            <w:tcW w:w="2195" w:type="dxa"/>
            <w:shd w:val="clear" w:color="auto" w:fill="auto"/>
            <w:vAlign w:val="center"/>
          </w:tcPr>
          <w:p w14:paraId="18B604C3" w14:textId="77777777" w:rsidR="003B58BA" w:rsidRPr="005E610F" w:rsidRDefault="003B58BA" w:rsidP="00A36145">
            <w:pPr>
              <w:spacing w:after="0" w:line="240" w:lineRule="auto"/>
              <w:jc w:val="center"/>
              <w:rPr>
                <w:b/>
                <w:szCs w:val="24"/>
              </w:rPr>
            </w:pPr>
            <w:r w:rsidRPr="005E610F">
              <w:rPr>
                <w:b/>
                <w:i/>
                <w:szCs w:val="24"/>
              </w:rPr>
              <w:t>Thực hiện</w:t>
            </w:r>
          </w:p>
        </w:tc>
        <w:tc>
          <w:tcPr>
            <w:tcW w:w="7152" w:type="dxa"/>
            <w:shd w:val="clear" w:color="auto" w:fill="auto"/>
          </w:tcPr>
          <w:p w14:paraId="19E1754C" w14:textId="2DE0F2FE" w:rsidR="003B58BA" w:rsidRPr="005E610F" w:rsidRDefault="003B58BA"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xml:space="preserve">- </w:t>
            </w:r>
            <w:r w:rsidR="00382AA9">
              <w:rPr>
                <w:rFonts w:eastAsia="Times New Roman"/>
                <w:szCs w:val="24"/>
                <w:lang w:eastAsia="en-SG"/>
              </w:rPr>
              <w:t>HS quay trở lại mẫu số liệu ban đầu và thảo luận, xây dựng phương án trả lời.</w:t>
            </w:r>
          </w:p>
        </w:tc>
      </w:tr>
      <w:tr w:rsidR="003B58BA" w:rsidRPr="005E610F" w14:paraId="7BEB33AF" w14:textId="77777777" w:rsidTr="00FC28F1">
        <w:trPr>
          <w:trHeight w:val="47"/>
        </w:trPr>
        <w:tc>
          <w:tcPr>
            <w:tcW w:w="2195" w:type="dxa"/>
            <w:shd w:val="clear" w:color="auto" w:fill="auto"/>
            <w:vAlign w:val="center"/>
          </w:tcPr>
          <w:p w14:paraId="1A57CADC" w14:textId="77777777" w:rsidR="003B58BA" w:rsidRPr="005E610F" w:rsidRDefault="003B58BA" w:rsidP="00A36145">
            <w:pPr>
              <w:spacing w:after="0" w:line="240" w:lineRule="auto"/>
              <w:jc w:val="center"/>
              <w:rPr>
                <w:b/>
                <w:szCs w:val="24"/>
              </w:rPr>
            </w:pPr>
            <w:r w:rsidRPr="005E610F">
              <w:rPr>
                <w:b/>
                <w:i/>
                <w:szCs w:val="24"/>
              </w:rPr>
              <w:t>Báo cáo thảo luận</w:t>
            </w:r>
          </w:p>
        </w:tc>
        <w:tc>
          <w:tcPr>
            <w:tcW w:w="7152" w:type="dxa"/>
            <w:shd w:val="clear" w:color="auto" w:fill="auto"/>
          </w:tcPr>
          <w:p w14:paraId="79A2F703" w14:textId="5CF15C69" w:rsidR="003B58BA" w:rsidRPr="005E610F" w:rsidRDefault="003B58BA" w:rsidP="00FA6C17">
            <w:pPr>
              <w:shd w:val="clear" w:color="auto" w:fill="FFFFFF"/>
              <w:spacing w:after="0" w:line="240" w:lineRule="auto"/>
              <w:jc w:val="both"/>
              <w:rPr>
                <w:rFonts w:eastAsia="Calibri"/>
                <w:bCs/>
                <w:szCs w:val="24"/>
              </w:rPr>
            </w:pPr>
            <w:r w:rsidRPr="005E610F">
              <w:rPr>
                <w:rFonts w:eastAsia="Calibri"/>
                <w:bCs/>
                <w:szCs w:val="24"/>
              </w:rPr>
              <w:t xml:space="preserve">- </w:t>
            </w:r>
            <w:r w:rsidR="00FC28F1" w:rsidRPr="005E610F">
              <w:rPr>
                <w:rFonts w:eastAsia="Times New Roman"/>
                <w:szCs w:val="24"/>
                <w:lang w:eastAsia="en-SG"/>
              </w:rPr>
              <w:t xml:space="preserve">Giáo viên cho học sinh so sánh kết quả của 4 nhóm. </w:t>
            </w:r>
          </w:p>
        </w:tc>
      </w:tr>
      <w:tr w:rsidR="003B58BA" w:rsidRPr="005E610F" w14:paraId="0580936E" w14:textId="77777777" w:rsidTr="00FC28F1">
        <w:tc>
          <w:tcPr>
            <w:tcW w:w="2195" w:type="dxa"/>
            <w:shd w:val="clear" w:color="auto" w:fill="auto"/>
            <w:vAlign w:val="center"/>
          </w:tcPr>
          <w:p w14:paraId="092ABBAF" w14:textId="77777777" w:rsidR="003B58BA" w:rsidRPr="005E610F" w:rsidRDefault="003B58BA" w:rsidP="00A36145">
            <w:pPr>
              <w:spacing w:after="0" w:line="240" w:lineRule="auto"/>
              <w:ind w:left="-126"/>
              <w:jc w:val="center"/>
              <w:rPr>
                <w:b/>
                <w:szCs w:val="24"/>
              </w:rPr>
            </w:pPr>
            <w:r w:rsidRPr="005E610F">
              <w:rPr>
                <w:b/>
                <w:i/>
                <w:szCs w:val="24"/>
              </w:rPr>
              <w:t>Đánh giá, nhận xét, tổng hợp</w:t>
            </w:r>
          </w:p>
        </w:tc>
        <w:tc>
          <w:tcPr>
            <w:tcW w:w="7152" w:type="dxa"/>
            <w:shd w:val="clear" w:color="auto" w:fill="auto"/>
          </w:tcPr>
          <w:p w14:paraId="476EECD5" w14:textId="4EAF573F" w:rsidR="003B58BA" w:rsidRPr="005E610F" w:rsidRDefault="00FC28F1"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xml:space="preserve">- Giáo viên nêu </w:t>
            </w:r>
            <w:r w:rsidR="00FA6C17">
              <w:rPr>
                <w:rFonts w:eastAsia="Times New Roman"/>
                <w:szCs w:val="24"/>
                <w:lang w:eastAsia="en-SG"/>
              </w:rPr>
              <w:t>cách tính mốt của mẫu số liệu</w:t>
            </w:r>
          </w:p>
        </w:tc>
      </w:tr>
    </w:tbl>
    <w:p w14:paraId="487CA275" w14:textId="77777777" w:rsidR="00AB6A4E" w:rsidRDefault="00AB6A4E" w:rsidP="00A36145">
      <w:pPr>
        <w:shd w:val="clear" w:color="auto" w:fill="FFFFFF"/>
        <w:spacing w:after="0" w:line="240" w:lineRule="auto"/>
        <w:rPr>
          <w:rFonts w:eastAsia="Times New Roman"/>
          <w:b/>
          <w:bCs/>
          <w:szCs w:val="24"/>
          <w:bdr w:val="none" w:sz="0" w:space="0" w:color="auto" w:frame="1"/>
          <w:lang w:eastAsia="en-SG"/>
        </w:rPr>
      </w:pPr>
    </w:p>
    <w:p w14:paraId="13D27575" w14:textId="166D4F96" w:rsidR="000A001D" w:rsidRPr="005E610F" w:rsidRDefault="000A001D" w:rsidP="000A001D">
      <w:pPr>
        <w:shd w:val="clear" w:color="auto" w:fill="FFFFFF"/>
        <w:spacing w:after="0" w:line="240" w:lineRule="auto"/>
        <w:jc w:val="both"/>
        <w:rPr>
          <w:rFonts w:eastAsia="Times New Roman"/>
          <w:b/>
          <w:bCs/>
          <w:szCs w:val="24"/>
          <w:bdr w:val="none" w:sz="0" w:space="0" w:color="auto" w:frame="1"/>
          <w:lang w:eastAsia="en-SG"/>
        </w:rPr>
      </w:pPr>
      <w:r w:rsidRPr="005E610F">
        <w:rPr>
          <w:rFonts w:eastAsia="Times New Roman"/>
          <w:b/>
          <w:bCs/>
          <w:szCs w:val="24"/>
          <w:bdr w:val="none" w:sz="0" w:space="0" w:color="auto" w:frame="1"/>
          <w:lang w:eastAsia="en-SG"/>
        </w:rPr>
        <w:t>2.</w:t>
      </w:r>
      <w:r>
        <w:rPr>
          <w:rFonts w:eastAsia="Times New Roman"/>
          <w:b/>
          <w:bCs/>
          <w:szCs w:val="24"/>
          <w:bdr w:val="none" w:sz="0" w:space="0" w:color="auto" w:frame="1"/>
          <w:lang w:eastAsia="en-SG"/>
        </w:rPr>
        <w:t>2</w:t>
      </w:r>
      <w:r w:rsidRPr="005E610F">
        <w:rPr>
          <w:rFonts w:eastAsia="Times New Roman"/>
          <w:b/>
          <w:bCs/>
          <w:szCs w:val="24"/>
          <w:bdr w:val="none" w:sz="0" w:space="0" w:color="auto" w:frame="1"/>
          <w:lang w:eastAsia="en-SG"/>
        </w:rPr>
        <w:t xml:space="preserve">. </w:t>
      </w:r>
      <w:r>
        <w:rPr>
          <w:rFonts w:eastAsia="Times New Roman"/>
          <w:b/>
          <w:bCs/>
          <w:szCs w:val="24"/>
          <w:bdr w:val="none" w:sz="0" w:space="0" w:color="auto" w:frame="1"/>
          <w:lang w:eastAsia="en-SG"/>
        </w:rPr>
        <w:t>Ý nghĩa của mốt của mẫu số liệu ghép nhóm</w:t>
      </w:r>
    </w:p>
    <w:p w14:paraId="0BF0C560" w14:textId="77777777" w:rsidR="000A001D" w:rsidRPr="005E610F" w:rsidRDefault="000A001D" w:rsidP="000A001D">
      <w:pPr>
        <w:shd w:val="clear" w:color="auto" w:fill="FFFFFF"/>
        <w:tabs>
          <w:tab w:val="left" w:pos="2357"/>
        </w:tabs>
        <w:spacing w:after="0" w:line="240" w:lineRule="auto"/>
        <w:jc w:val="both"/>
        <w:rPr>
          <w:rFonts w:eastAsia="Times New Roman"/>
          <w:szCs w:val="24"/>
          <w:lang w:eastAsia="en-SG"/>
        </w:rPr>
      </w:pPr>
      <w:r w:rsidRPr="005E610F">
        <w:rPr>
          <w:rFonts w:eastAsia="Times New Roman"/>
          <w:szCs w:val="24"/>
          <w:lang w:eastAsia="en-SG"/>
        </w:rPr>
        <w:t xml:space="preserve">a) Mục tiêu: </w:t>
      </w:r>
      <w:r w:rsidRPr="005E610F">
        <w:rPr>
          <w:rFonts w:eastAsia="Times New Roman"/>
          <w:szCs w:val="24"/>
          <w:lang w:eastAsia="en-SG"/>
        </w:rPr>
        <w:tab/>
      </w:r>
    </w:p>
    <w:p w14:paraId="167190B5" w14:textId="68A91C55" w:rsidR="000A001D" w:rsidRPr="005E610F" w:rsidRDefault="000A001D" w:rsidP="000A001D">
      <w:pPr>
        <w:shd w:val="clear" w:color="auto" w:fill="FFFFFF"/>
        <w:tabs>
          <w:tab w:val="left" w:pos="2357"/>
        </w:tabs>
        <w:spacing w:after="0" w:line="240" w:lineRule="auto"/>
        <w:jc w:val="both"/>
        <w:rPr>
          <w:rFonts w:eastAsia="Times New Roman"/>
          <w:szCs w:val="24"/>
          <w:lang w:eastAsia="en-SG"/>
        </w:rPr>
      </w:pPr>
      <w:r>
        <w:rPr>
          <w:rFonts w:eastAsia="Times New Roman"/>
          <w:szCs w:val="24"/>
          <w:lang w:eastAsia="en-SG"/>
        </w:rPr>
        <w:t>-  Hiểu ý ngh</w:t>
      </w:r>
      <w:r w:rsidR="00FA6C17">
        <w:rPr>
          <w:rFonts w:eastAsia="Times New Roman"/>
          <w:szCs w:val="24"/>
          <w:lang w:eastAsia="en-SG"/>
        </w:rPr>
        <w:t>ĩa</w:t>
      </w:r>
      <w:r>
        <w:rPr>
          <w:rFonts w:eastAsia="Times New Roman"/>
          <w:szCs w:val="24"/>
          <w:lang w:eastAsia="en-SG"/>
        </w:rPr>
        <w:t xml:space="preserve"> của mốt của mẫu số liệu ghép nhóm.</w:t>
      </w:r>
    </w:p>
    <w:p w14:paraId="1DC91B37" w14:textId="77777777" w:rsidR="000A001D" w:rsidRPr="005E610F" w:rsidRDefault="000A001D" w:rsidP="000A001D">
      <w:pPr>
        <w:shd w:val="clear" w:color="auto" w:fill="FFFFFF"/>
        <w:spacing w:after="0" w:line="240" w:lineRule="auto"/>
        <w:jc w:val="both"/>
        <w:rPr>
          <w:rFonts w:eastAsia="Times New Roman"/>
          <w:szCs w:val="24"/>
          <w:lang w:eastAsia="en-SG"/>
        </w:rPr>
      </w:pPr>
      <w:r w:rsidRPr="005E610F">
        <w:rPr>
          <w:rFonts w:eastAsia="Times New Roman"/>
          <w:szCs w:val="24"/>
          <w:lang w:eastAsia="en-SG"/>
        </w:rPr>
        <w:t>b) Nội dung:</w:t>
      </w:r>
    </w:p>
    <w:p w14:paraId="7B5A5363" w14:textId="77777777" w:rsidR="000A001D" w:rsidRPr="00233F86" w:rsidRDefault="000A001D" w:rsidP="000A001D">
      <w:pPr>
        <w:spacing w:before="20" w:after="20" w:line="264" w:lineRule="auto"/>
        <w:rPr>
          <w:szCs w:val="24"/>
        </w:rPr>
      </w:pPr>
      <w:r w:rsidRPr="00233F86">
        <w:rPr>
          <w:szCs w:val="24"/>
        </w:rPr>
        <w:t xml:space="preserve">- Mốt của mẫu số liệu không ghép nhóm là giá trị có khả năng xuất hiện cao nhất khi lấy mẫu. Mốt của mẫu số liệu sau khi ghép nhóm </w:t>
      </w:r>
      <w:r w:rsidRPr="00233F86">
        <w:rPr>
          <w:position w:val="-12"/>
          <w:szCs w:val="24"/>
        </w:rPr>
        <w:object w:dxaOrig="400" w:dyaOrig="360" w14:anchorId="717829E2">
          <v:shape id="_x0000_i1050" type="#_x0000_t75" style="width:20.2pt;height:18pt" o:ole="">
            <v:imagedata r:id="rId69" o:title=""/>
          </v:shape>
          <o:OLEObject Type="Embed" ProgID="Equation.DSMT4" ShapeID="_x0000_i1050" DrawAspect="Content" ObjectID="_1752045899" r:id="rId70"/>
        </w:object>
      </w:r>
      <w:r w:rsidRPr="00233F86">
        <w:rPr>
          <w:szCs w:val="24"/>
        </w:rPr>
        <w:t xml:space="preserve"> xấp xi với mốt của mẫu số liệu không ghép nhóm. Các giá trị nằm xung quanh </w:t>
      </w:r>
      <w:r w:rsidRPr="00233F86">
        <w:rPr>
          <w:position w:val="-12"/>
          <w:szCs w:val="24"/>
        </w:rPr>
        <w:object w:dxaOrig="400" w:dyaOrig="360" w14:anchorId="29EBA629">
          <v:shape id="_x0000_i1051" type="#_x0000_t75" style="width:20.2pt;height:18pt" o:ole="">
            <v:imagedata r:id="rId69" o:title=""/>
          </v:shape>
          <o:OLEObject Type="Embed" ProgID="Equation.DSMT4" ShapeID="_x0000_i1051" DrawAspect="Content" ObjectID="_1752045900" r:id="rId71"/>
        </w:object>
      </w:r>
      <w:r w:rsidRPr="00233F86">
        <w:rPr>
          <w:szCs w:val="24"/>
        </w:rPr>
        <w:t xml:space="preserve"> thường có khả năng xuất hiện cao hơn các giá trị khác.</w:t>
      </w:r>
    </w:p>
    <w:p w14:paraId="533DF107" w14:textId="77777777" w:rsidR="000A001D" w:rsidRPr="00233F86" w:rsidRDefault="000A001D" w:rsidP="000A001D">
      <w:pPr>
        <w:spacing w:before="20" w:after="20" w:line="264" w:lineRule="auto"/>
        <w:rPr>
          <w:szCs w:val="24"/>
        </w:rPr>
      </w:pPr>
      <w:r w:rsidRPr="00233F86">
        <w:rPr>
          <w:szCs w:val="24"/>
        </w:rPr>
        <w:t>- Một mẫu số liệu ghép nhóm có thể có nhiều nhóm chứa mốt và nhiều mốt.</w:t>
      </w:r>
    </w:p>
    <w:p w14:paraId="752B70DA" w14:textId="77777777" w:rsidR="00D47015" w:rsidRPr="005E610F" w:rsidRDefault="00D47015" w:rsidP="00D47015">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c) Sản phẩm: </w:t>
      </w:r>
      <w:r>
        <w:rPr>
          <w:rFonts w:eastAsia="Times New Roman"/>
          <w:szCs w:val="24"/>
          <w:lang w:eastAsia="en-SG"/>
        </w:rPr>
        <w:t>Câu trả lời của học sinh</w:t>
      </w:r>
    </w:p>
    <w:p w14:paraId="1E9546CB" w14:textId="77777777" w:rsidR="00D47015" w:rsidRPr="005E610F" w:rsidRDefault="00D47015" w:rsidP="00D47015">
      <w:pPr>
        <w:shd w:val="clear" w:color="auto" w:fill="FFFFFF"/>
        <w:spacing w:after="0" w:line="240" w:lineRule="auto"/>
        <w:jc w:val="both"/>
        <w:rPr>
          <w:rFonts w:eastAsia="Times New Roman"/>
          <w:szCs w:val="24"/>
          <w:lang w:eastAsia="en-SG"/>
        </w:rPr>
      </w:pPr>
      <w:r>
        <w:rPr>
          <w:rFonts w:eastAsia="Times New Roman"/>
          <w:szCs w:val="24"/>
          <w:lang w:eastAsia="en-SG"/>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52"/>
      </w:tblGrid>
      <w:tr w:rsidR="00D47015" w:rsidRPr="005E610F" w14:paraId="41029C7F" w14:textId="77777777" w:rsidTr="00FF1ED4">
        <w:tc>
          <w:tcPr>
            <w:tcW w:w="2195" w:type="dxa"/>
            <w:shd w:val="clear" w:color="auto" w:fill="auto"/>
            <w:vAlign w:val="center"/>
          </w:tcPr>
          <w:p w14:paraId="5FC9AD4A" w14:textId="77777777" w:rsidR="00D47015" w:rsidRPr="005E610F" w:rsidRDefault="00D47015" w:rsidP="00FF1ED4">
            <w:pPr>
              <w:spacing w:after="0" w:line="240" w:lineRule="auto"/>
              <w:jc w:val="center"/>
              <w:rPr>
                <w:b/>
                <w:szCs w:val="24"/>
              </w:rPr>
            </w:pPr>
            <w:r w:rsidRPr="005E610F">
              <w:rPr>
                <w:b/>
                <w:i/>
                <w:szCs w:val="24"/>
                <w:lang w:val="fr-FR"/>
              </w:rPr>
              <w:t>Chuyển giao</w:t>
            </w:r>
          </w:p>
        </w:tc>
        <w:tc>
          <w:tcPr>
            <w:tcW w:w="7152" w:type="dxa"/>
            <w:shd w:val="clear" w:color="auto" w:fill="auto"/>
          </w:tcPr>
          <w:p w14:paraId="5709DE07" w14:textId="77777777" w:rsidR="00D47015" w:rsidRPr="00AE70FC" w:rsidRDefault="00D47015" w:rsidP="00FF1ED4">
            <w:pPr>
              <w:spacing w:after="0"/>
              <w:rPr>
                <w:szCs w:val="24"/>
                <w:lang w:val="pt-BR"/>
              </w:rPr>
            </w:pPr>
            <w:r w:rsidRPr="00AE70FC">
              <w:rPr>
                <w:szCs w:val="24"/>
                <w:lang w:val="pt-BR"/>
              </w:rPr>
              <w:t>* GV tổ chức hoạt động trao đổi thảo luận của các nhóm.</w:t>
            </w:r>
          </w:p>
          <w:p w14:paraId="36C7FCBE" w14:textId="77777777" w:rsidR="00D47015" w:rsidRPr="00233F86" w:rsidRDefault="00D47015" w:rsidP="00D47015">
            <w:pPr>
              <w:spacing w:before="20" w:after="20" w:line="264" w:lineRule="auto"/>
              <w:rPr>
                <w:szCs w:val="24"/>
              </w:rPr>
            </w:pPr>
            <w:r w:rsidRPr="00233F86">
              <w:rPr>
                <w:b/>
                <w:bCs/>
                <w:i/>
                <w:iCs/>
                <w:color w:val="FF0000"/>
                <w:szCs w:val="24"/>
              </w:rPr>
              <w:t>Ví dụ 5</w:t>
            </w:r>
            <w:r w:rsidRPr="00233F86">
              <w:rPr>
                <w:szCs w:val="24"/>
              </w:rPr>
              <w:t>. Số cuộc gọi điện thoại một người thực hiện mỗi ngày trong 30 ngày được lựa chọn ngẫu nhiên được thống kê trong bảng sau:</w:t>
            </w:r>
          </w:p>
          <w:tbl>
            <w:tblPr>
              <w:tblStyle w:val="TableGrid"/>
              <w:tblW w:w="0" w:type="auto"/>
              <w:tblInd w:w="574" w:type="dxa"/>
              <w:tblLook w:val="00A0" w:firstRow="1" w:lastRow="0" w:firstColumn="1" w:lastColumn="0" w:noHBand="0" w:noVBand="0"/>
            </w:tblPr>
            <w:tblGrid>
              <w:gridCol w:w="1559"/>
              <w:gridCol w:w="769"/>
              <w:gridCol w:w="746"/>
              <w:gridCol w:w="816"/>
              <w:gridCol w:w="936"/>
              <w:gridCol w:w="936"/>
            </w:tblGrid>
            <w:tr w:rsidR="00D47015" w:rsidRPr="00233F86" w14:paraId="683BF81F" w14:textId="77777777" w:rsidTr="00D47015">
              <w:tc>
                <w:tcPr>
                  <w:tcW w:w="1559" w:type="dxa"/>
                  <w:vAlign w:val="center"/>
                </w:tcPr>
                <w:p w14:paraId="3137D832" w14:textId="77777777" w:rsidR="00D47015" w:rsidRPr="00233F86" w:rsidRDefault="00D47015" w:rsidP="00D47015">
                  <w:pPr>
                    <w:spacing w:before="20" w:after="20" w:line="264" w:lineRule="auto"/>
                    <w:jc w:val="center"/>
                    <w:rPr>
                      <w:szCs w:val="24"/>
                    </w:rPr>
                  </w:pPr>
                  <w:r w:rsidRPr="00233F86">
                    <w:rPr>
                      <w:szCs w:val="24"/>
                    </w:rPr>
                    <w:t>Số cuộc gọi</w:t>
                  </w:r>
                </w:p>
              </w:tc>
              <w:tc>
                <w:tcPr>
                  <w:tcW w:w="769" w:type="dxa"/>
                  <w:vAlign w:val="center"/>
                </w:tcPr>
                <w:p w14:paraId="466DC178" w14:textId="77777777" w:rsidR="00D47015" w:rsidRPr="00233F86" w:rsidRDefault="00D47015" w:rsidP="00D47015">
                  <w:pPr>
                    <w:spacing w:before="20" w:after="20" w:line="264" w:lineRule="auto"/>
                    <w:jc w:val="center"/>
                    <w:rPr>
                      <w:szCs w:val="24"/>
                    </w:rPr>
                  </w:pPr>
                  <w:r w:rsidRPr="00233F86">
                    <w:rPr>
                      <w:position w:val="-10"/>
                      <w:szCs w:val="24"/>
                    </w:rPr>
                    <w:object w:dxaOrig="520" w:dyaOrig="320" w14:anchorId="489F8A3F">
                      <v:shape id="_x0000_i1052" type="#_x0000_t75" style="width:26.2pt;height:15.8pt" o:ole="">
                        <v:imagedata r:id="rId72" o:title=""/>
                      </v:shape>
                      <o:OLEObject Type="Embed" ProgID="Equation.DSMT4" ShapeID="_x0000_i1052" DrawAspect="Content" ObjectID="_1752045901" r:id="rId73"/>
                    </w:object>
                  </w:r>
                </w:p>
              </w:tc>
              <w:tc>
                <w:tcPr>
                  <w:tcW w:w="746" w:type="dxa"/>
                  <w:vAlign w:val="center"/>
                </w:tcPr>
                <w:p w14:paraId="7BA3E11F" w14:textId="77777777" w:rsidR="00D47015" w:rsidRPr="00233F86" w:rsidRDefault="00D47015" w:rsidP="00D47015">
                  <w:pPr>
                    <w:spacing w:before="20" w:after="20" w:line="264" w:lineRule="auto"/>
                    <w:jc w:val="center"/>
                    <w:rPr>
                      <w:szCs w:val="24"/>
                    </w:rPr>
                  </w:pPr>
                  <w:r w:rsidRPr="00233F86">
                    <w:rPr>
                      <w:position w:val="-10"/>
                      <w:szCs w:val="24"/>
                    </w:rPr>
                    <w:object w:dxaOrig="520" w:dyaOrig="320" w14:anchorId="2B876A54">
                      <v:shape id="_x0000_i1053" type="#_x0000_t75" style="width:26.2pt;height:15.8pt" o:ole="">
                        <v:imagedata r:id="rId74" o:title=""/>
                      </v:shape>
                      <o:OLEObject Type="Embed" ProgID="Equation.DSMT4" ShapeID="_x0000_i1053" DrawAspect="Content" ObjectID="_1752045902" r:id="rId75"/>
                    </w:object>
                  </w:r>
                </w:p>
              </w:tc>
              <w:tc>
                <w:tcPr>
                  <w:tcW w:w="816" w:type="dxa"/>
                  <w:vAlign w:val="center"/>
                </w:tcPr>
                <w:p w14:paraId="59005BDE" w14:textId="77777777" w:rsidR="00D47015" w:rsidRPr="00233F86" w:rsidRDefault="00D47015" w:rsidP="00D47015">
                  <w:pPr>
                    <w:spacing w:before="20" w:after="20" w:line="264" w:lineRule="auto"/>
                    <w:jc w:val="center"/>
                    <w:rPr>
                      <w:szCs w:val="24"/>
                    </w:rPr>
                  </w:pPr>
                  <w:r w:rsidRPr="00233F86">
                    <w:rPr>
                      <w:position w:val="-10"/>
                      <w:szCs w:val="24"/>
                    </w:rPr>
                    <w:object w:dxaOrig="600" w:dyaOrig="320" w14:anchorId="0506F162">
                      <v:shape id="_x0000_i1054" type="#_x0000_t75" style="width:30pt;height:15.8pt" o:ole="">
                        <v:imagedata r:id="rId76" o:title=""/>
                      </v:shape>
                      <o:OLEObject Type="Embed" ProgID="Equation.DSMT4" ShapeID="_x0000_i1054" DrawAspect="Content" ObjectID="_1752045903" r:id="rId77"/>
                    </w:object>
                  </w:r>
                </w:p>
              </w:tc>
              <w:tc>
                <w:tcPr>
                  <w:tcW w:w="936" w:type="dxa"/>
                  <w:vAlign w:val="center"/>
                </w:tcPr>
                <w:p w14:paraId="7DD14C5B" w14:textId="77777777" w:rsidR="00D47015" w:rsidRPr="00233F86" w:rsidRDefault="00D47015" w:rsidP="00D47015">
                  <w:pPr>
                    <w:spacing w:before="20" w:after="20" w:line="264" w:lineRule="auto"/>
                    <w:jc w:val="center"/>
                    <w:rPr>
                      <w:szCs w:val="24"/>
                    </w:rPr>
                  </w:pPr>
                  <w:r w:rsidRPr="00233F86">
                    <w:rPr>
                      <w:position w:val="-10"/>
                      <w:szCs w:val="24"/>
                    </w:rPr>
                    <w:object w:dxaOrig="720" w:dyaOrig="320" w14:anchorId="76670069">
                      <v:shape id="_x0000_i1055" type="#_x0000_t75" style="width:36pt;height:15.8pt" o:ole="">
                        <v:imagedata r:id="rId78" o:title=""/>
                      </v:shape>
                      <o:OLEObject Type="Embed" ProgID="Equation.DSMT4" ShapeID="_x0000_i1055" DrawAspect="Content" ObjectID="_1752045904" r:id="rId79"/>
                    </w:object>
                  </w:r>
                </w:p>
              </w:tc>
              <w:tc>
                <w:tcPr>
                  <w:tcW w:w="936" w:type="dxa"/>
                  <w:vAlign w:val="center"/>
                </w:tcPr>
                <w:p w14:paraId="616B30CC" w14:textId="77777777" w:rsidR="00D47015" w:rsidRPr="00233F86" w:rsidRDefault="00D47015" w:rsidP="00D47015">
                  <w:pPr>
                    <w:spacing w:before="20" w:after="20" w:line="264" w:lineRule="auto"/>
                    <w:jc w:val="center"/>
                    <w:rPr>
                      <w:szCs w:val="24"/>
                    </w:rPr>
                  </w:pPr>
                  <w:r w:rsidRPr="00233F86">
                    <w:rPr>
                      <w:position w:val="-10"/>
                      <w:szCs w:val="24"/>
                    </w:rPr>
                    <w:object w:dxaOrig="720" w:dyaOrig="320" w14:anchorId="6887A4BE">
                      <v:shape id="_x0000_i1056" type="#_x0000_t75" style="width:36pt;height:15.8pt" o:ole="">
                        <v:imagedata r:id="rId80" o:title=""/>
                      </v:shape>
                      <o:OLEObject Type="Embed" ProgID="Equation.DSMT4" ShapeID="_x0000_i1056" DrawAspect="Content" ObjectID="_1752045905" r:id="rId81"/>
                    </w:object>
                  </w:r>
                </w:p>
              </w:tc>
            </w:tr>
            <w:tr w:rsidR="00D47015" w:rsidRPr="00233F86" w14:paraId="033F306E" w14:textId="77777777" w:rsidTr="00D47015">
              <w:tc>
                <w:tcPr>
                  <w:tcW w:w="1559" w:type="dxa"/>
                  <w:vAlign w:val="center"/>
                </w:tcPr>
                <w:p w14:paraId="5FAA9A52" w14:textId="77777777" w:rsidR="00D47015" w:rsidRPr="00233F86" w:rsidRDefault="00D47015" w:rsidP="00D47015">
                  <w:pPr>
                    <w:spacing w:before="20" w:after="20" w:line="264" w:lineRule="auto"/>
                    <w:jc w:val="center"/>
                    <w:rPr>
                      <w:szCs w:val="24"/>
                    </w:rPr>
                  </w:pPr>
                  <w:r w:rsidRPr="00233F86">
                    <w:rPr>
                      <w:szCs w:val="24"/>
                    </w:rPr>
                    <w:t>Số ngày</w:t>
                  </w:r>
                </w:p>
              </w:tc>
              <w:tc>
                <w:tcPr>
                  <w:tcW w:w="769" w:type="dxa"/>
                  <w:vAlign w:val="center"/>
                </w:tcPr>
                <w:p w14:paraId="2EEF2C8F" w14:textId="77777777" w:rsidR="00D47015" w:rsidRPr="00233F86" w:rsidRDefault="00D47015" w:rsidP="00D47015">
                  <w:pPr>
                    <w:spacing w:before="20" w:after="20" w:line="264" w:lineRule="auto"/>
                    <w:jc w:val="center"/>
                    <w:rPr>
                      <w:szCs w:val="24"/>
                    </w:rPr>
                  </w:pPr>
                  <w:r w:rsidRPr="00233F86">
                    <w:rPr>
                      <w:szCs w:val="24"/>
                    </w:rPr>
                    <w:t>5</w:t>
                  </w:r>
                </w:p>
              </w:tc>
              <w:tc>
                <w:tcPr>
                  <w:tcW w:w="746" w:type="dxa"/>
                  <w:vAlign w:val="center"/>
                </w:tcPr>
                <w:p w14:paraId="288D2B97" w14:textId="77777777" w:rsidR="00D47015" w:rsidRPr="00233F86" w:rsidRDefault="00D47015" w:rsidP="00D47015">
                  <w:pPr>
                    <w:spacing w:before="20" w:after="20" w:line="264" w:lineRule="auto"/>
                    <w:jc w:val="center"/>
                    <w:rPr>
                      <w:szCs w:val="24"/>
                    </w:rPr>
                  </w:pPr>
                  <w:r w:rsidRPr="00233F86">
                    <w:rPr>
                      <w:szCs w:val="24"/>
                    </w:rPr>
                    <w:t>13</w:t>
                  </w:r>
                </w:p>
              </w:tc>
              <w:tc>
                <w:tcPr>
                  <w:tcW w:w="816" w:type="dxa"/>
                  <w:vAlign w:val="center"/>
                </w:tcPr>
                <w:p w14:paraId="4ACDF7D4" w14:textId="77777777" w:rsidR="00D47015" w:rsidRPr="00233F86" w:rsidRDefault="00D47015" w:rsidP="00D47015">
                  <w:pPr>
                    <w:spacing w:before="20" w:after="20" w:line="264" w:lineRule="auto"/>
                    <w:jc w:val="center"/>
                    <w:rPr>
                      <w:szCs w:val="24"/>
                    </w:rPr>
                  </w:pPr>
                  <w:r w:rsidRPr="00233F86">
                    <w:rPr>
                      <w:szCs w:val="24"/>
                    </w:rPr>
                    <w:t>7</w:t>
                  </w:r>
                </w:p>
              </w:tc>
              <w:tc>
                <w:tcPr>
                  <w:tcW w:w="936" w:type="dxa"/>
                  <w:vAlign w:val="center"/>
                </w:tcPr>
                <w:p w14:paraId="5AA94DCA" w14:textId="77777777" w:rsidR="00D47015" w:rsidRPr="00233F86" w:rsidRDefault="00D47015" w:rsidP="00D47015">
                  <w:pPr>
                    <w:spacing w:before="20" w:after="20" w:line="264" w:lineRule="auto"/>
                    <w:jc w:val="center"/>
                    <w:rPr>
                      <w:szCs w:val="24"/>
                    </w:rPr>
                  </w:pPr>
                  <w:r w:rsidRPr="00233F86">
                    <w:rPr>
                      <w:szCs w:val="24"/>
                    </w:rPr>
                    <w:t>3</w:t>
                  </w:r>
                </w:p>
              </w:tc>
              <w:tc>
                <w:tcPr>
                  <w:tcW w:w="936" w:type="dxa"/>
                  <w:vAlign w:val="center"/>
                </w:tcPr>
                <w:p w14:paraId="2C1A2D0E" w14:textId="77777777" w:rsidR="00D47015" w:rsidRPr="00233F86" w:rsidRDefault="00D47015" w:rsidP="00D47015">
                  <w:pPr>
                    <w:spacing w:before="20" w:after="20" w:line="264" w:lineRule="auto"/>
                    <w:jc w:val="center"/>
                    <w:rPr>
                      <w:szCs w:val="24"/>
                    </w:rPr>
                  </w:pPr>
                  <w:r w:rsidRPr="00233F86">
                    <w:rPr>
                      <w:szCs w:val="24"/>
                    </w:rPr>
                    <w:t>2</w:t>
                  </w:r>
                </w:p>
              </w:tc>
            </w:tr>
          </w:tbl>
          <w:p w14:paraId="2A31A43C" w14:textId="77777777" w:rsidR="00D47015" w:rsidRPr="00233F86" w:rsidRDefault="00D47015" w:rsidP="00D47015">
            <w:pPr>
              <w:spacing w:before="20" w:after="20" w:line="264" w:lineRule="auto"/>
              <w:rPr>
                <w:szCs w:val="24"/>
              </w:rPr>
            </w:pPr>
            <w:r w:rsidRPr="00233F86">
              <w:rPr>
                <w:szCs w:val="24"/>
              </w:rPr>
              <w:t>a) Tìm mốt của mẫu số liệu ghép nhóm trên.</w:t>
            </w:r>
          </w:p>
          <w:p w14:paraId="30978CD5" w14:textId="7AB05123" w:rsidR="00D47015" w:rsidRPr="00382AA9" w:rsidRDefault="00D47015" w:rsidP="00FF1ED4">
            <w:pPr>
              <w:spacing w:before="20" w:after="20" w:line="264" w:lineRule="auto"/>
              <w:rPr>
                <w:szCs w:val="24"/>
              </w:rPr>
            </w:pPr>
            <w:r w:rsidRPr="00233F86">
              <w:rPr>
                <w:szCs w:val="24"/>
              </w:rPr>
              <w:t>b) Hãy dự đoán xem khả năng người đó thực hiện bao nhiêu cuộc gọi mỗi ngày là cao nhất.</w:t>
            </w:r>
            <w:r w:rsidR="00263AFD">
              <w:rPr>
                <w:szCs w:val="24"/>
              </w:rPr>
              <w:t xml:space="preserve">                                       </w:t>
            </w:r>
          </w:p>
        </w:tc>
      </w:tr>
      <w:tr w:rsidR="00D47015" w:rsidRPr="005E610F" w14:paraId="5A8E64EB" w14:textId="77777777" w:rsidTr="00FF1ED4">
        <w:tc>
          <w:tcPr>
            <w:tcW w:w="2195" w:type="dxa"/>
            <w:shd w:val="clear" w:color="auto" w:fill="auto"/>
            <w:vAlign w:val="center"/>
          </w:tcPr>
          <w:p w14:paraId="1C3A9B2A" w14:textId="77777777" w:rsidR="00D47015" w:rsidRPr="005E610F" w:rsidRDefault="00D47015" w:rsidP="00FF1ED4">
            <w:pPr>
              <w:spacing w:after="0" w:line="240" w:lineRule="auto"/>
              <w:jc w:val="center"/>
              <w:rPr>
                <w:b/>
                <w:szCs w:val="24"/>
              </w:rPr>
            </w:pPr>
            <w:r w:rsidRPr="005E610F">
              <w:rPr>
                <w:b/>
                <w:i/>
                <w:szCs w:val="24"/>
              </w:rPr>
              <w:t>Thực hiện</w:t>
            </w:r>
          </w:p>
        </w:tc>
        <w:tc>
          <w:tcPr>
            <w:tcW w:w="7152" w:type="dxa"/>
            <w:shd w:val="clear" w:color="auto" w:fill="auto"/>
          </w:tcPr>
          <w:p w14:paraId="0F5F6ABC" w14:textId="497968FB" w:rsidR="00D47015" w:rsidRPr="005E610F" w:rsidRDefault="00D47015" w:rsidP="00FF1ED4">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xml:space="preserve">- </w:t>
            </w:r>
            <w:r>
              <w:rPr>
                <w:rFonts w:eastAsia="Times New Roman"/>
                <w:szCs w:val="24"/>
                <w:lang w:eastAsia="en-SG"/>
              </w:rPr>
              <w:t>HS trao đổi, thảo luận và xây dựng phương án</w:t>
            </w:r>
          </w:p>
        </w:tc>
      </w:tr>
      <w:tr w:rsidR="00D47015" w:rsidRPr="005E610F" w14:paraId="400EFCFC" w14:textId="77777777" w:rsidTr="00FF1ED4">
        <w:trPr>
          <w:trHeight w:val="47"/>
        </w:trPr>
        <w:tc>
          <w:tcPr>
            <w:tcW w:w="2195" w:type="dxa"/>
            <w:shd w:val="clear" w:color="auto" w:fill="auto"/>
            <w:vAlign w:val="center"/>
          </w:tcPr>
          <w:p w14:paraId="23C2752C" w14:textId="77777777" w:rsidR="00D47015" w:rsidRPr="005E610F" w:rsidRDefault="00D47015" w:rsidP="00FF1ED4">
            <w:pPr>
              <w:spacing w:after="0" w:line="240" w:lineRule="auto"/>
              <w:jc w:val="center"/>
              <w:rPr>
                <w:b/>
                <w:szCs w:val="24"/>
              </w:rPr>
            </w:pPr>
            <w:r w:rsidRPr="005E610F">
              <w:rPr>
                <w:b/>
                <w:i/>
                <w:szCs w:val="24"/>
              </w:rPr>
              <w:t>Báo cáo thảo luận</w:t>
            </w:r>
          </w:p>
        </w:tc>
        <w:tc>
          <w:tcPr>
            <w:tcW w:w="7152" w:type="dxa"/>
            <w:shd w:val="clear" w:color="auto" w:fill="auto"/>
          </w:tcPr>
          <w:p w14:paraId="2E4B5017" w14:textId="32EADA7F" w:rsidR="00D47015" w:rsidRDefault="00D47015" w:rsidP="00FF1ED4">
            <w:pPr>
              <w:shd w:val="clear" w:color="auto" w:fill="FFFFFF"/>
              <w:spacing w:after="0" w:line="240" w:lineRule="auto"/>
              <w:jc w:val="both"/>
              <w:rPr>
                <w:rFonts w:eastAsia="Times New Roman"/>
                <w:szCs w:val="24"/>
                <w:lang w:eastAsia="en-SG"/>
              </w:rPr>
            </w:pPr>
            <w:r w:rsidRPr="005E610F">
              <w:rPr>
                <w:rFonts w:eastAsia="Calibri"/>
                <w:bCs/>
                <w:szCs w:val="24"/>
              </w:rPr>
              <w:t xml:space="preserve">- </w:t>
            </w:r>
            <w:r w:rsidRPr="005E610F">
              <w:rPr>
                <w:rFonts w:eastAsia="Times New Roman"/>
                <w:szCs w:val="24"/>
                <w:lang w:eastAsia="en-SG"/>
              </w:rPr>
              <w:t xml:space="preserve">Giáo viên cho học sinh so sánh kết quả của </w:t>
            </w:r>
            <w:r>
              <w:rPr>
                <w:rFonts w:eastAsia="Times New Roman"/>
                <w:szCs w:val="24"/>
                <w:lang w:eastAsia="en-SG"/>
              </w:rPr>
              <w:t>các</w:t>
            </w:r>
            <w:r w:rsidRPr="005E610F">
              <w:rPr>
                <w:rFonts w:eastAsia="Times New Roman"/>
                <w:szCs w:val="24"/>
                <w:lang w:eastAsia="en-SG"/>
              </w:rPr>
              <w:t xml:space="preserve"> nhóm. </w:t>
            </w:r>
          </w:p>
          <w:p w14:paraId="03F6D999" w14:textId="77777777" w:rsidR="00D47015" w:rsidRPr="00233F86" w:rsidRDefault="00D47015" w:rsidP="00D47015">
            <w:pPr>
              <w:spacing w:before="20" w:after="20" w:line="264" w:lineRule="auto"/>
              <w:rPr>
                <w:szCs w:val="24"/>
              </w:rPr>
            </w:pPr>
            <w:r w:rsidRPr="00233F86">
              <w:rPr>
                <w:szCs w:val="24"/>
              </w:rPr>
              <w:t>Do số cuộc gọi là số nguyên nên ta hiệu chỉnh lại như sau:</w:t>
            </w:r>
          </w:p>
          <w:tbl>
            <w:tblPr>
              <w:tblStyle w:val="TableGrid"/>
              <w:tblW w:w="0" w:type="auto"/>
              <w:tblLook w:val="00A0" w:firstRow="1" w:lastRow="0" w:firstColumn="1" w:lastColumn="0" w:noHBand="0" w:noVBand="0"/>
            </w:tblPr>
            <w:tblGrid>
              <w:gridCol w:w="721"/>
              <w:gridCol w:w="1136"/>
              <w:gridCol w:w="1132"/>
              <w:gridCol w:w="1229"/>
              <w:gridCol w:w="1316"/>
              <w:gridCol w:w="1363"/>
            </w:tblGrid>
            <w:tr w:rsidR="00D47015" w:rsidRPr="00233F86" w14:paraId="37E16B34" w14:textId="77777777" w:rsidTr="00D47015">
              <w:tc>
                <w:tcPr>
                  <w:tcW w:w="721" w:type="dxa"/>
                  <w:vAlign w:val="center"/>
                </w:tcPr>
                <w:p w14:paraId="30066DF8" w14:textId="77777777" w:rsidR="00D47015" w:rsidRPr="00233F86" w:rsidRDefault="00D47015" w:rsidP="00D47015">
                  <w:pPr>
                    <w:spacing w:before="20" w:after="20" w:line="264" w:lineRule="auto"/>
                    <w:jc w:val="center"/>
                    <w:rPr>
                      <w:szCs w:val="24"/>
                    </w:rPr>
                  </w:pPr>
                  <w:r w:rsidRPr="00233F86">
                    <w:rPr>
                      <w:szCs w:val="24"/>
                    </w:rPr>
                    <w:t>Số cuộc gọi</w:t>
                  </w:r>
                </w:p>
              </w:tc>
              <w:tc>
                <w:tcPr>
                  <w:tcW w:w="1136" w:type="dxa"/>
                  <w:vAlign w:val="center"/>
                </w:tcPr>
                <w:p w14:paraId="01B57D18" w14:textId="77777777" w:rsidR="00D47015" w:rsidRPr="00233F86" w:rsidRDefault="00D47015" w:rsidP="00D47015">
                  <w:pPr>
                    <w:spacing w:before="20" w:after="20" w:line="264" w:lineRule="auto"/>
                    <w:jc w:val="center"/>
                    <w:rPr>
                      <w:szCs w:val="24"/>
                    </w:rPr>
                  </w:pPr>
                  <w:r w:rsidRPr="00233F86">
                    <w:rPr>
                      <w:position w:val="-10"/>
                      <w:szCs w:val="24"/>
                    </w:rPr>
                    <w:object w:dxaOrig="920" w:dyaOrig="320" w14:anchorId="1A4C4DD0">
                      <v:shape id="_x0000_i1057" type="#_x0000_t75" style="width:45.8pt;height:15.8pt" o:ole="">
                        <v:imagedata r:id="rId82" o:title=""/>
                      </v:shape>
                      <o:OLEObject Type="Embed" ProgID="Equation.DSMT4" ShapeID="_x0000_i1057" DrawAspect="Content" ObjectID="_1752045906" r:id="rId83"/>
                    </w:object>
                  </w:r>
                </w:p>
              </w:tc>
              <w:tc>
                <w:tcPr>
                  <w:tcW w:w="962" w:type="dxa"/>
                  <w:vAlign w:val="center"/>
                </w:tcPr>
                <w:p w14:paraId="2A8CA576" w14:textId="77777777" w:rsidR="00D47015" w:rsidRPr="00233F86" w:rsidRDefault="00D47015" w:rsidP="00D47015">
                  <w:pPr>
                    <w:spacing w:before="20" w:after="20" w:line="264" w:lineRule="auto"/>
                    <w:jc w:val="center"/>
                    <w:rPr>
                      <w:szCs w:val="24"/>
                    </w:rPr>
                  </w:pPr>
                  <w:r w:rsidRPr="00233F86">
                    <w:rPr>
                      <w:position w:val="-10"/>
                      <w:szCs w:val="24"/>
                    </w:rPr>
                    <w:object w:dxaOrig="920" w:dyaOrig="320" w14:anchorId="7C51D4AA">
                      <v:shape id="_x0000_i1058" type="#_x0000_t75" style="width:45.8pt;height:15.8pt" o:ole="">
                        <v:imagedata r:id="rId84" o:title=""/>
                      </v:shape>
                      <o:OLEObject Type="Embed" ProgID="Equation.DSMT4" ShapeID="_x0000_i1058" DrawAspect="Content" ObjectID="_1752045907" r:id="rId85"/>
                    </w:object>
                  </w:r>
                </w:p>
              </w:tc>
              <w:tc>
                <w:tcPr>
                  <w:tcW w:w="1229" w:type="dxa"/>
                  <w:vAlign w:val="center"/>
                </w:tcPr>
                <w:p w14:paraId="70B46BFE" w14:textId="77777777" w:rsidR="00D47015" w:rsidRPr="00233F86" w:rsidRDefault="00D47015" w:rsidP="00D47015">
                  <w:pPr>
                    <w:spacing w:before="20" w:after="20" w:line="264" w:lineRule="auto"/>
                    <w:jc w:val="center"/>
                    <w:rPr>
                      <w:szCs w:val="24"/>
                    </w:rPr>
                  </w:pPr>
                  <w:r w:rsidRPr="00233F86">
                    <w:rPr>
                      <w:position w:val="-10"/>
                      <w:szCs w:val="24"/>
                    </w:rPr>
                    <w:object w:dxaOrig="999" w:dyaOrig="320" w14:anchorId="6A586F1F">
                      <v:shape id="_x0000_i1059" type="#_x0000_t75" style="width:50.2pt;height:15.8pt" o:ole="">
                        <v:imagedata r:id="rId86" o:title=""/>
                      </v:shape>
                      <o:OLEObject Type="Embed" ProgID="Equation.DSMT4" ShapeID="_x0000_i1059" DrawAspect="Content" ObjectID="_1752045908" r:id="rId87"/>
                    </w:object>
                  </w:r>
                </w:p>
              </w:tc>
              <w:tc>
                <w:tcPr>
                  <w:tcW w:w="1316" w:type="dxa"/>
                  <w:vAlign w:val="center"/>
                </w:tcPr>
                <w:p w14:paraId="549FF518" w14:textId="77777777" w:rsidR="00D47015" w:rsidRPr="00233F86" w:rsidRDefault="00D47015" w:rsidP="00D47015">
                  <w:pPr>
                    <w:spacing w:before="20" w:after="20" w:line="264" w:lineRule="auto"/>
                    <w:jc w:val="center"/>
                    <w:rPr>
                      <w:szCs w:val="24"/>
                    </w:rPr>
                  </w:pPr>
                  <w:r w:rsidRPr="00233F86">
                    <w:rPr>
                      <w:position w:val="-10"/>
                      <w:szCs w:val="24"/>
                    </w:rPr>
                    <w:object w:dxaOrig="1100" w:dyaOrig="320" w14:anchorId="5DABF1B8">
                      <v:shape id="_x0000_i1060" type="#_x0000_t75" style="width:54.55pt;height:15.8pt" o:ole="">
                        <v:imagedata r:id="rId88" o:title=""/>
                      </v:shape>
                      <o:OLEObject Type="Embed" ProgID="Equation.DSMT4" ShapeID="_x0000_i1060" DrawAspect="Content" ObjectID="_1752045909" r:id="rId89"/>
                    </w:object>
                  </w:r>
                </w:p>
              </w:tc>
              <w:tc>
                <w:tcPr>
                  <w:tcW w:w="1363" w:type="dxa"/>
                  <w:vAlign w:val="center"/>
                </w:tcPr>
                <w:p w14:paraId="178A8372" w14:textId="77777777" w:rsidR="00D47015" w:rsidRPr="00233F86" w:rsidRDefault="00D47015" w:rsidP="00D47015">
                  <w:pPr>
                    <w:spacing w:before="20" w:after="20" w:line="264" w:lineRule="auto"/>
                    <w:jc w:val="center"/>
                    <w:rPr>
                      <w:szCs w:val="24"/>
                    </w:rPr>
                  </w:pPr>
                  <w:r w:rsidRPr="00233F86">
                    <w:rPr>
                      <w:position w:val="-10"/>
                      <w:szCs w:val="24"/>
                    </w:rPr>
                    <w:object w:dxaOrig="1140" w:dyaOrig="320" w14:anchorId="28650A8B">
                      <v:shape id="_x0000_i1061" type="#_x0000_t75" style="width:57.25pt;height:15.8pt" o:ole="">
                        <v:imagedata r:id="rId90" o:title=""/>
                      </v:shape>
                      <o:OLEObject Type="Embed" ProgID="Equation.DSMT4" ShapeID="_x0000_i1061" DrawAspect="Content" ObjectID="_1752045910" r:id="rId91"/>
                    </w:object>
                  </w:r>
                </w:p>
              </w:tc>
            </w:tr>
            <w:tr w:rsidR="00D47015" w:rsidRPr="00233F86" w14:paraId="38436680" w14:textId="77777777" w:rsidTr="00D47015">
              <w:tc>
                <w:tcPr>
                  <w:tcW w:w="721" w:type="dxa"/>
                  <w:vAlign w:val="center"/>
                </w:tcPr>
                <w:p w14:paraId="5DDA8BF8" w14:textId="77777777" w:rsidR="00D47015" w:rsidRPr="00233F86" w:rsidRDefault="00D47015" w:rsidP="00D47015">
                  <w:pPr>
                    <w:spacing w:before="20" w:after="20" w:line="264" w:lineRule="auto"/>
                    <w:jc w:val="center"/>
                    <w:rPr>
                      <w:szCs w:val="24"/>
                    </w:rPr>
                  </w:pPr>
                  <w:r w:rsidRPr="00233F86">
                    <w:rPr>
                      <w:szCs w:val="24"/>
                    </w:rPr>
                    <w:t>Số ngày</w:t>
                  </w:r>
                </w:p>
              </w:tc>
              <w:tc>
                <w:tcPr>
                  <w:tcW w:w="1136" w:type="dxa"/>
                  <w:vAlign w:val="center"/>
                </w:tcPr>
                <w:p w14:paraId="2438A062" w14:textId="77777777" w:rsidR="00D47015" w:rsidRPr="00233F86" w:rsidRDefault="00D47015" w:rsidP="00D47015">
                  <w:pPr>
                    <w:spacing w:before="20" w:after="20" w:line="264" w:lineRule="auto"/>
                    <w:jc w:val="center"/>
                    <w:rPr>
                      <w:szCs w:val="24"/>
                    </w:rPr>
                  </w:pPr>
                  <w:r w:rsidRPr="00233F86">
                    <w:rPr>
                      <w:szCs w:val="24"/>
                    </w:rPr>
                    <w:t>5</w:t>
                  </w:r>
                </w:p>
              </w:tc>
              <w:tc>
                <w:tcPr>
                  <w:tcW w:w="962" w:type="dxa"/>
                  <w:vAlign w:val="center"/>
                </w:tcPr>
                <w:p w14:paraId="2B6D89AC" w14:textId="77777777" w:rsidR="00D47015" w:rsidRPr="00233F86" w:rsidRDefault="00D47015" w:rsidP="00D47015">
                  <w:pPr>
                    <w:spacing w:before="20" w:after="20" w:line="264" w:lineRule="auto"/>
                    <w:jc w:val="center"/>
                    <w:rPr>
                      <w:szCs w:val="24"/>
                    </w:rPr>
                  </w:pPr>
                  <w:r w:rsidRPr="00233F86">
                    <w:rPr>
                      <w:szCs w:val="24"/>
                    </w:rPr>
                    <w:t>13</w:t>
                  </w:r>
                </w:p>
              </w:tc>
              <w:tc>
                <w:tcPr>
                  <w:tcW w:w="1229" w:type="dxa"/>
                  <w:vAlign w:val="center"/>
                </w:tcPr>
                <w:p w14:paraId="24475C8F" w14:textId="77777777" w:rsidR="00D47015" w:rsidRPr="00233F86" w:rsidRDefault="00D47015" w:rsidP="00D47015">
                  <w:pPr>
                    <w:spacing w:before="20" w:after="20" w:line="264" w:lineRule="auto"/>
                    <w:jc w:val="center"/>
                    <w:rPr>
                      <w:szCs w:val="24"/>
                    </w:rPr>
                  </w:pPr>
                  <w:r w:rsidRPr="00233F86">
                    <w:rPr>
                      <w:szCs w:val="24"/>
                    </w:rPr>
                    <w:t>7</w:t>
                  </w:r>
                </w:p>
              </w:tc>
              <w:tc>
                <w:tcPr>
                  <w:tcW w:w="1316" w:type="dxa"/>
                  <w:vAlign w:val="center"/>
                </w:tcPr>
                <w:p w14:paraId="60B6A1F4" w14:textId="77777777" w:rsidR="00D47015" w:rsidRPr="00233F86" w:rsidRDefault="00D47015" w:rsidP="00D47015">
                  <w:pPr>
                    <w:spacing w:before="20" w:after="20" w:line="264" w:lineRule="auto"/>
                    <w:jc w:val="center"/>
                    <w:rPr>
                      <w:szCs w:val="24"/>
                    </w:rPr>
                  </w:pPr>
                  <w:r w:rsidRPr="00233F86">
                    <w:rPr>
                      <w:szCs w:val="24"/>
                    </w:rPr>
                    <w:t>3</w:t>
                  </w:r>
                </w:p>
              </w:tc>
              <w:tc>
                <w:tcPr>
                  <w:tcW w:w="1363" w:type="dxa"/>
                  <w:vAlign w:val="center"/>
                </w:tcPr>
                <w:p w14:paraId="596FFCD5" w14:textId="77777777" w:rsidR="00D47015" w:rsidRPr="00233F86" w:rsidRDefault="00D47015" w:rsidP="00D47015">
                  <w:pPr>
                    <w:spacing w:before="20" w:after="20" w:line="264" w:lineRule="auto"/>
                    <w:jc w:val="center"/>
                    <w:rPr>
                      <w:szCs w:val="24"/>
                    </w:rPr>
                  </w:pPr>
                  <w:r w:rsidRPr="00233F86">
                    <w:rPr>
                      <w:szCs w:val="24"/>
                    </w:rPr>
                    <w:t>2</w:t>
                  </w:r>
                </w:p>
              </w:tc>
            </w:tr>
          </w:tbl>
          <w:p w14:paraId="0CBFFE4A" w14:textId="77777777" w:rsidR="00D47015" w:rsidRPr="00233F86" w:rsidRDefault="00D47015" w:rsidP="00D47015">
            <w:pPr>
              <w:spacing w:before="20" w:after="20" w:line="264" w:lineRule="auto"/>
              <w:rPr>
                <w:szCs w:val="24"/>
              </w:rPr>
            </w:pPr>
            <w:r w:rsidRPr="00233F86">
              <w:rPr>
                <w:szCs w:val="24"/>
              </w:rPr>
              <w:t xml:space="preserve">a) Nhóm chứa mốt của mẫu số liệu trên là nhóm </w:t>
            </w:r>
            <w:r w:rsidRPr="00233F86">
              <w:rPr>
                <w:position w:val="-10"/>
                <w:szCs w:val="24"/>
              </w:rPr>
              <w:object w:dxaOrig="920" w:dyaOrig="320" w14:anchorId="47524326">
                <v:shape id="_x0000_i1062" type="#_x0000_t75" style="width:45.8pt;height:15.8pt" o:ole="">
                  <v:imagedata r:id="rId92" o:title=""/>
                </v:shape>
                <o:OLEObject Type="Embed" ProgID="Equation.DSMT4" ShapeID="_x0000_i1062" DrawAspect="Content" ObjectID="_1752045911" r:id="rId93"/>
              </w:object>
            </w:r>
            <w:r w:rsidRPr="00233F86">
              <w:rPr>
                <w:szCs w:val="24"/>
              </w:rPr>
              <w:t>.</w:t>
            </w:r>
          </w:p>
          <w:p w14:paraId="3C8B22CB" w14:textId="77777777" w:rsidR="00D47015" w:rsidRPr="00233F86" w:rsidRDefault="00D47015" w:rsidP="00D47015">
            <w:pPr>
              <w:spacing w:before="20" w:after="20" w:line="264" w:lineRule="auto"/>
              <w:rPr>
                <w:szCs w:val="24"/>
              </w:rPr>
            </w:pPr>
            <w:r w:rsidRPr="00233F86">
              <w:rPr>
                <w:szCs w:val="24"/>
              </w:rPr>
              <w:t xml:space="preserve">Do đó </w:t>
            </w:r>
            <w:r w:rsidRPr="00233F86">
              <w:rPr>
                <w:position w:val="-12"/>
                <w:szCs w:val="24"/>
              </w:rPr>
              <w:object w:dxaOrig="5620" w:dyaOrig="360" w14:anchorId="39E6DBAD">
                <v:shape id="_x0000_i1063" type="#_x0000_t75" style="width:280.35pt;height:18pt" o:ole="">
                  <v:imagedata r:id="rId94" o:title=""/>
                </v:shape>
                <o:OLEObject Type="Embed" ProgID="Equation.DSMT4" ShapeID="_x0000_i1063" DrawAspect="Content" ObjectID="_1752045912" r:id="rId95"/>
              </w:object>
            </w:r>
            <w:r w:rsidRPr="00233F86">
              <w:rPr>
                <w:szCs w:val="24"/>
              </w:rPr>
              <w:t>.</w:t>
            </w:r>
          </w:p>
          <w:p w14:paraId="40C28B48" w14:textId="77777777" w:rsidR="00D47015" w:rsidRPr="00233F86" w:rsidRDefault="00D47015" w:rsidP="00D47015">
            <w:pPr>
              <w:spacing w:before="20" w:after="20" w:line="264" w:lineRule="auto"/>
              <w:rPr>
                <w:szCs w:val="24"/>
              </w:rPr>
            </w:pPr>
            <w:r w:rsidRPr="00233F86">
              <w:rPr>
                <w:szCs w:val="24"/>
              </w:rPr>
              <w:t>Mốt của mẫu số liệu ghép nhóm là</w:t>
            </w:r>
          </w:p>
          <w:p w14:paraId="02661237" w14:textId="77777777" w:rsidR="00D47015" w:rsidRPr="00233F86" w:rsidRDefault="00D47015" w:rsidP="00D47015">
            <w:pPr>
              <w:spacing w:before="20" w:after="20" w:line="264" w:lineRule="auto"/>
              <w:rPr>
                <w:szCs w:val="24"/>
              </w:rPr>
            </w:pPr>
            <w:r w:rsidRPr="00233F86">
              <w:rPr>
                <w:position w:val="-34"/>
                <w:szCs w:val="24"/>
              </w:rPr>
              <w:object w:dxaOrig="3940" w:dyaOrig="760" w14:anchorId="688651A3">
                <v:shape id="_x0000_i1064" type="#_x0000_t75" style="width:197.45pt;height:38.2pt" o:ole="">
                  <v:imagedata r:id="rId96" o:title=""/>
                </v:shape>
                <o:OLEObject Type="Embed" ProgID="Equation.DSMT4" ShapeID="_x0000_i1064" DrawAspect="Content" ObjectID="_1752045913" r:id="rId97"/>
              </w:object>
            </w:r>
            <w:r w:rsidRPr="00233F86">
              <w:rPr>
                <w:szCs w:val="24"/>
              </w:rPr>
              <w:t>.</w:t>
            </w:r>
          </w:p>
          <w:p w14:paraId="7615DEBD" w14:textId="77D04480" w:rsidR="00D47015" w:rsidRPr="00D47015" w:rsidRDefault="00D47015" w:rsidP="00D47015">
            <w:pPr>
              <w:spacing w:before="20" w:after="20" w:line="264" w:lineRule="auto"/>
              <w:rPr>
                <w:szCs w:val="24"/>
              </w:rPr>
            </w:pPr>
            <w:r w:rsidRPr="00233F86">
              <w:rPr>
                <w:szCs w:val="24"/>
              </w:rPr>
              <w:t>b) Dựa vào kết quả trên ta có thể dự đoán rằng khả năng người đó thực hiện 7 cuộc gọi mỗi ngày là cao nhất.</w:t>
            </w:r>
          </w:p>
        </w:tc>
      </w:tr>
      <w:tr w:rsidR="00D47015" w:rsidRPr="005E610F" w14:paraId="54FDCED9" w14:textId="77777777" w:rsidTr="00FF1ED4">
        <w:tc>
          <w:tcPr>
            <w:tcW w:w="2195" w:type="dxa"/>
            <w:shd w:val="clear" w:color="auto" w:fill="auto"/>
            <w:vAlign w:val="center"/>
          </w:tcPr>
          <w:p w14:paraId="1A0C20FF" w14:textId="77777777" w:rsidR="00D47015" w:rsidRPr="005E610F" w:rsidRDefault="00D47015" w:rsidP="00FF1ED4">
            <w:pPr>
              <w:spacing w:after="0" w:line="240" w:lineRule="auto"/>
              <w:ind w:left="-126"/>
              <w:jc w:val="center"/>
              <w:rPr>
                <w:b/>
                <w:szCs w:val="24"/>
              </w:rPr>
            </w:pPr>
            <w:r w:rsidRPr="005E610F">
              <w:rPr>
                <w:b/>
                <w:i/>
                <w:szCs w:val="24"/>
              </w:rPr>
              <w:t>Đánh giá, nhận xét, tổng hợp</w:t>
            </w:r>
          </w:p>
        </w:tc>
        <w:tc>
          <w:tcPr>
            <w:tcW w:w="7152" w:type="dxa"/>
            <w:shd w:val="clear" w:color="auto" w:fill="auto"/>
          </w:tcPr>
          <w:p w14:paraId="5E5A9B1F" w14:textId="1B0C419A" w:rsidR="00D47015" w:rsidRPr="005E610F" w:rsidRDefault="00D47015" w:rsidP="00FF1ED4">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xml:space="preserve">- Giáo viên nêu </w:t>
            </w:r>
            <w:r>
              <w:rPr>
                <w:rFonts w:eastAsia="Times New Roman"/>
                <w:szCs w:val="24"/>
                <w:lang w:eastAsia="en-SG"/>
              </w:rPr>
              <w:t>ý nghĩa của mốt.</w:t>
            </w:r>
          </w:p>
        </w:tc>
      </w:tr>
    </w:tbl>
    <w:p w14:paraId="217A721B" w14:textId="77777777" w:rsidR="000A001D" w:rsidRPr="005E610F" w:rsidRDefault="000A001D" w:rsidP="00A36145">
      <w:pPr>
        <w:shd w:val="clear" w:color="auto" w:fill="FFFFFF"/>
        <w:spacing w:after="0" w:line="240" w:lineRule="auto"/>
        <w:rPr>
          <w:rFonts w:eastAsia="Times New Roman"/>
          <w:b/>
          <w:bCs/>
          <w:szCs w:val="24"/>
          <w:bdr w:val="none" w:sz="0" w:space="0" w:color="auto" w:frame="1"/>
          <w:lang w:eastAsia="en-SG"/>
        </w:rPr>
      </w:pPr>
    </w:p>
    <w:p w14:paraId="1461859C" w14:textId="77777777" w:rsidR="00BC73B8" w:rsidRDefault="00BC73B8" w:rsidP="00A36145">
      <w:pPr>
        <w:shd w:val="clear" w:color="auto" w:fill="FFFFFF"/>
        <w:spacing w:after="0" w:line="240" w:lineRule="auto"/>
        <w:rPr>
          <w:szCs w:val="24"/>
        </w:rPr>
      </w:pPr>
    </w:p>
    <w:p w14:paraId="0FE95C36" w14:textId="4B6FBD6A" w:rsidR="00C4632F" w:rsidRPr="00C4632F" w:rsidRDefault="00C4632F" w:rsidP="00C4632F">
      <w:pPr>
        <w:shd w:val="clear" w:color="auto" w:fill="FFFFFF"/>
        <w:spacing w:after="0" w:line="240" w:lineRule="auto"/>
        <w:jc w:val="center"/>
        <w:rPr>
          <w:b/>
          <w:bCs/>
          <w:szCs w:val="24"/>
        </w:rPr>
      </w:pPr>
      <w:r>
        <w:rPr>
          <w:b/>
          <w:bCs/>
          <w:szCs w:val="24"/>
        </w:rPr>
        <w:t>Tiết 45</w:t>
      </w:r>
    </w:p>
    <w:p w14:paraId="7C4F636C" w14:textId="6942DD27" w:rsidR="003479CA" w:rsidRPr="005E610F" w:rsidRDefault="00AE616E" w:rsidP="00A36145">
      <w:pPr>
        <w:shd w:val="clear" w:color="auto" w:fill="FFFFFF"/>
        <w:spacing w:after="0" w:line="240" w:lineRule="auto"/>
        <w:rPr>
          <w:rFonts w:eastAsia="Times New Roman"/>
          <w:b/>
          <w:szCs w:val="24"/>
          <w:lang w:eastAsia="en-SG"/>
        </w:rPr>
      </w:pPr>
      <w:r>
        <w:rPr>
          <w:rFonts w:eastAsia="Times New Roman"/>
          <w:b/>
          <w:szCs w:val="24"/>
          <w:lang w:eastAsia="en-SG"/>
        </w:rPr>
        <w:t>4</w:t>
      </w:r>
      <w:r w:rsidR="003479CA" w:rsidRPr="005E610F">
        <w:rPr>
          <w:rFonts w:eastAsia="Times New Roman"/>
          <w:b/>
          <w:szCs w:val="24"/>
          <w:lang w:eastAsia="en-SG"/>
        </w:rPr>
        <w:t>.</w:t>
      </w:r>
      <w:r>
        <w:rPr>
          <w:rFonts w:eastAsia="Times New Roman"/>
          <w:b/>
          <w:szCs w:val="24"/>
          <w:lang w:eastAsia="en-SG"/>
        </w:rPr>
        <w:t xml:space="preserve"> </w:t>
      </w:r>
      <w:r w:rsidR="00C4632F">
        <w:rPr>
          <w:rFonts w:eastAsia="Times New Roman"/>
          <w:b/>
          <w:szCs w:val="24"/>
          <w:lang w:eastAsia="en-SG"/>
        </w:rPr>
        <w:t xml:space="preserve">Hoạt động </w:t>
      </w:r>
      <w:r>
        <w:rPr>
          <w:rFonts w:eastAsia="Times New Roman"/>
          <w:b/>
          <w:szCs w:val="24"/>
          <w:lang w:eastAsia="en-SG"/>
        </w:rPr>
        <w:t>4</w:t>
      </w:r>
      <w:r w:rsidR="00C4632F">
        <w:rPr>
          <w:rFonts w:eastAsia="Times New Roman"/>
          <w:b/>
          <w:szCs w:val="24"/>
          <w:lang w:eastAsia="en-SG"/>
        </w:rPr>
        <w:t>: Luyện tập</w:t>
      </w:r>
    </w:p>
    <w:p w14:paraId="2B65DA19" w14:textId="77777777" w:rsidR="007F51EC" w:rsidRPr="005E610F" w:rsidRDefault="003479CA" w:rsidP="007F51EC">
      <w:pPr>
        <w:shd w:val="clear" w:color="auto" w:fill="FFFFFF"/>
        <w:spacing w:after="0" w:line="240" w:lineRule="auto"/>
        <w:rPr>
          <w:rFonts w:eastAsia="Times New Roman"/>
          <w:szCs w:val="24"/>
          <w:lang w:eastAsia="en-SG"/>
        </w:rPr>
      </w:pPr>
      <w:r w:rsidRPr="005E610F">
        <w:rPr>
          <w:rFonts w:eastAsia="Times New Roman"/>
          <w:szCs w:val="24"/>
          <w:lang w:eastAsia="en-SG"/>
        </w:rPr>
        <w:t>a) Mục tiêu:</w:t>
      </w:r>
    </w:p>
    <w:p w14:paraId="2539908D" w14:textId="1E51FB5E" w:rsidR="002A2166" w:rsidRDefault="007F51EC" w:rsidP="00C4632F">
      <w:pPr>
        <w:shd w:val="clear" w:color="auto" w:fill="FFFFFF"/>
        <w:spacing w:after="0" w:line="240" w:lineRule="auto"/>
        <w:rPr>
          <w:rFonts w:eastAsia="Times New Roman"/>
          <w:szCs w:val="24"/>
          <w:lang w:eastAsia="en-SG"/>
        </w:rPr>
      </w:pPr>
      <w:r w:rsidRPr="005E610F">
        <w:rPr>
          <w:rFonts w:eastAsia="Times New Roman"/>
          <w:szCs w:val="24"/>
          <w:lang w:eastAsia="en-SG"/>
        </w:rPr>
        <w:t xml:space="preserve">- </w:t>
      </w:r>
      <w:r w:rsidR="00C4632F">
        <w:rPr>
          <w:rFonts w:eastAsia="Times New Roman"/>
          <w:szCs w:val="24"/>
          <w:lang w:eastAsia="en-SG"/>
        </w:rPr>
        <w:t>Biết tìm số trung bình và mốt của mẫu số liệu ghép nhóm.</w:t>
      </w:r>
    </w:p>
    <w:p w14:paraId="188EFAF1" w14:textId="2D3BFA53" w:rsidR="00C4632F" w:rsidRPr="005E610F" w:rsidRDefault="00C4632F" w:rsidP="00C4632F">
      <w:pPr>
        <w:shd w:val="clear" w:color="auto" w:fill="FFFFFF"/>
        <w:spacing w:after="0" w:line="240" w:lineRule="auto"/>
        <w:rPr>
          <w:rFonts w:eastAsia="Times New Roman"/>
          <w:szCs w:val="24"/>
          <w:lang w:eastAsia="en-SG"/>
        </w:rPr>
      </w:pPr>
      <w:r>
        <w:rPr>
          <w:rFonts w:eastAsia="Times New Roman"/>
          <w:szCs w:val="24"/>
          <w:lang w:eastAsia="en-SG"/>
        </w:rPr>
        <w:t>- Xác định được ý nghĩa của số trung bình và mốt trong mẫu số liệu cụ thể.</w:t>
      </w:r>
    </w:p>
    <w:p w14:paraId="2C6B3D20" w14:textId="0F27D2F0" w:rsidR="003479CA" w:rsidRDefault="003479CA" w:rsidP="00A36145">
      <w:pPr>
        <w:shd w:val="clear" w:color="auto" w:fill="FFFFFF"/>
        <w:spacing w:after="0" w:line="240" w:lineRule="auto"/>
        <w:rPr>
          <w:rFonts w:eastAsia="Times New Roman"/>
          <w:szCs w:val="24"/>
          <w:lang w:eastAsia="en-SG"/>
        </w:rPr>
      </w:pPr>
      <w:r w:rsidRPr="005E610F">
        <w:rPr>
          <w:rFonts w:eastAsia="Times New Roman"/>
          <w:szCs w:val="24"/>
          <w:lang w:eastAsia="en-SG"/>
        </w:rPr>
        <w:t>b) Nội dung:</w:t>
      </w:r>
      <w:r w:rsidR="002A2166" w:rsidRPr="005E610F">
        <w:rPr>
          <w:rFonts w:eastAsia="Times New Roman"/>
          <w:szCs w:val="24"/>
          <w:lang w:eastAsia="en-SG"/>
        </w:rPr>
        <w:t xml:space="preserve"> </w:t>
      </w:r>
    </w:p>
    <w:p w14:paraId="754136DD" w14:textId="3172A3A7" w:rsidR="00C4632F" w:rsidRPr="00233F86" w:rsidRDefault="00C4632F" w:rsidP="00C4632F">
      <w:pPr>
        <w:spacing w:before="20" w:after="20" w:line="264" w:lineRule="auto"/>
        <w:rPr>
          <w:szCs w:val="24"/>
        </w:rPr>
      </w:pPr>
      <w:r>
        <w:rPr>
          <w:b/>
          <w:bCs/>
          <w:color w:val="FF0000"/>
          <w:szCs w:val="24"/>
        </w:rPr>
        <w:t>Bài 1 (SGK )</w:t>
      </w:r>
      <w:r w:rsidRPr="00233F86">
        <w:rPr>
          <w:b/>
          <w:bCs/>
          <w:color w:val="FF0000"/>
          <w:szCs w:val="24"/>
        </w:rPr>
        <w:t>.</w:t>
      </w:r>
      <w:r w:rsidRPr="00233F86">
        <w:rPr>
          <w:szCs w:val="24"/>
        </w:rPr>
        <w:t xml:space="preserve"> Anh Văn ghi lại cự li 30 lần ném lao của mình ở bảng sau (đơn vị: mét):</w:t>
      </w:r>
    </w:p>
    <w:tbl>
      <w:tblPr>
        <w:tblStyle w:val="TableGrid"/>
        <w:tblW w:w="0" w:type="auto"/>
        <w:tblLook w:val="00A0" w:firstRow="1" w:lastRow="0" w:firstColumn="1" w:lastColumn="0" w:noHBand="0" w:noVBand="0"/>
      </w:tblPr>
      <w:tblGrid>
        <w:gridCol w:w="934"/>
        <w:gridCol w:w="934"/>
        <w:gridCol w:w="934"/>
        <w:gridCol w:w="935"/>
        <w:gridCol w:w="935"/>
        <w:gridCol w:w="935"/>
        <w:gridCol w:w="935"/>
        <w:gridCol w:w="935"/>
        <w:gridCol w:w="935"/>
        <w:gridCol w:w="935"/>
      </w:tblGrid>
      <w:tr w:rsidR="00C4632F" w:rsidRPr="00233F86" w14:paraId="21491F3A" w14:textId="77777777" w:rsidTr="00FF1ED4">
        <w:tc>
          <w:tcPr>
            <w:tcW w:w="935" w:type="dxa"/>
            <w:vAlign w:val="center"/>
          </w:tcPr>
          <w:p w14:paraId="61E2B7D7" w14:textId="77777777" w:rsidR="00C4632F" w:rsidRPr="00233F86" w:rsidRDefault="00C4632F" w:rsidP="00FF1ED4">
            <w:pPr>
              <w:spacing w:before="20" w:after="20" w:line="264" w:lineRule="auto"/>
              <w:jc w:val="center"/>
              <w:rPr>
                <w:szCs w:val="24"/>
              </w:rPr>
            </w:pPr>
            <w:r w:rsidRPr="00233F86">
              <w:rPr>
                <w:szCs w:val="24"/>
              </w:rPr>
              <w:t>72,1</w:t>
            </w:r>
          </w:p>
        </w:tc>
        <w:tc>
          <w:tcPr>
            <w:tcW w:w="935" w:type="dxa"/>
            <w:vAlign w:val="center"/>
          </w:tcPr>
          <w:p w14:paraId="51B3A12D" w14:textId="77777777" w:rsidR="00C4632F" w:rsidRPr="00233F86" w:rsidRDefault="00C4632F" w:rsidP="00FF1ED4">
            <w:pPr>
              <w:spacing w:before="20" w:after="20" w:line="264" w:lineRule="auto"/>
              <w:jc w:val="center"/>
              <w:rPr>
                <w:szCs w:val="24"/>
              </w:rPr>
            </w:pPr>
            <w:r w:rsidRPr="00233F86">
              <w:rPr>
                <w:szCs w:val="24"/>
              </w:rPr>
              <w:t>72,9</w:t>
            </w:r>
          </w:p>
        </w:tc>
        <w:tc>
          <w:tcPr>
            <w:tcW w:w="935" w:type="dxa"/>
            <w:vAlign w:val="center"/>
          </w:tcPr>
          <w:p w14:paraId="733B0EAA" w14:textId="77777777" w:rsidR="00C4632F" w:rsidRPr="00233F86" w:rsidRDefault="00C4632F" w:rsidP="00FF1ED4">
            <w:pPr>
              <w:spacing w:before="20" w:after="20" w:line="264" w:lineRule="auto"/>
              <w:jc w:val="center"/>
              <w:rPr>
                <w:szCs w:val="24"/>
              </w:rPr>
            </w:pPr>
            <w:r w:rsidRPr="00233F86">
              <w:rPr>
                <w:szCs w:val="24"/>
              </w:rPr>
              <w:t>70,2</w:t>
            </w:r>
          </w:p>
        </w:tc>
        <w:tc>
          <w:tcPr>
            <w:tcW w:w="935" w:type="dxa"/>
            <w:vAlign w:val="center"/>
          </w:tcPr>
          <w:p w14:paraId="3BAE8F5C" w14:textId="77777777" w:rsidR="00C4632F" w:rsidRPr="00233F86" w:rsidRDefault="00C4632F" w:rsidP="00FF1ED4">
            <w:pPr>
              <w:spacing w:before="20" w:after="20" w:line="264" w:lineRule="auto"/>
              <w:jc w:val="center"/>
              <w:rPr>
                <w:szCs w:val="24"/>
              </w:rPr>
            </w:pPr>
            <w:r w:rsidRPr="00233F86">
              <w:rPr>
                <w:szCs w:val="24"/>
              </w:rPr>
              <w:t>70,9</w:t>
            </w:r>
          </w:p>
        </w:tc>
        <w:tc>
          <w:tcPr>
            <w:tcW w:w="935" w:type="dxa"/>
            <w:vAlign w:val="center"/>
          </w:tcPr>
          <w:p w14:paraId="32BEA326" w14:textId="77777777" w:rsidR="00C4632F" w:rsidRPr="00233F86" w:rsidRDefault="00C4632F" w:rsidP="00FF1ED4">
            <w:pPr>
              <w:spacing w:before="20" w:after="20" w:line="264" w:lineRule="auto"/>
              <w:jc w:val="center"/>
              <w:rPr>
                <w:szCs w:val="24"/>
              </w:rPr>
            </w:pPr>
            <w:r w:rsidRPr="00233F86">
              <w:rPr>
                <w:szCs w:val="24"/>
              </w:rPr>
              <w:t>72,2</w:t>
            </w:r>
          </w:p>
        </w:tc>
        <w:tc>
          <w:tcPr>
            <w:tcW w:w="935" w:type="dxa"/>
            <w:vAlign w:val="center"/>
          </w:tcPr>
          <w:p w14:paraId="5685C3C4" w14:textId="77777777" w:rsidR="00C4632F" w:rsidRPr="00233F86" w:rsidRDefault="00C4632F" w:rsidP="00FF1ED4">
            <w:pPr>
              <w:spacing w:before="20" w:after="20" w:line="264" w:lineRule="auto"/>
              <w:jc w:val="center"/>
              <w:rPr>
                <w:szCs w:val="24"/>
              </w:rPr>
            </w:pPr>
            <w:r w:rsidRPr="00233F86">
              <w:rPr>
                <w:szCs w:val="24"/>
              </w:rPr>
              <w:t>71,5</w:t>
            </w:r>
          </w:p>
        </w:tc>
        <w:tc>
          <w:tcPr>
            <w:tcW w:w="935" w:type="dxa"/>
            <w:vAlign w:val="center"/>
          </w:tcPr>
          <w:p w14:paraId="64B423AC" w14:textId="77777777" w:rsidR="00C4632F" w:rsidRPr="00233F86" w:rsidRDefault="00C4632F" w:rsidP="00FF1ED4">
            <w:pPr>
              <w:spacing w:before="20" w:after="20" w:line="264" w:lineRule="auto"/>
              <w:jc w:val="center"/>
              <w:rPr>
                <w:szCs w:val="24"/>
              </w:rPr>
            </w:pPr>
            <w:r w:rsidRPr="00233F86">
              <w:rPr>
                <w:szCs w:val="24"/>
              </w:rPr>
              <w:t>72,5</w:t>
            </w:r>
          </w:p>
        </w:tc>
        <w:tc>
          <w:tcPr>
            <w:tcW w:w="935" w:type="dxa"/>
            <w:vAlign w:val="center"/>
          </w:tcPr>
          <w:p w14:paraId="6DC965C8" w14:textId="77777777" w:rsidR="00C4632F" w:rsidRPr="00233F86" w:rsidRDefault="00C4632F" w:rsidP="00FF1ED4">
            <w:pPr>
              <w:spacing w:before="20" w:after="20" w:line="264" w:lineRule="auto"/>
              <w:jc w:val="center"/>
              <w:rPr>
                <w:szCs w:val="24"/>
              </w:rPr>
            </w:pPr>
            <w:r w:rsidRPr="00233F86">
              <w:rPr>
                <w:szCs w:val="24"/>
              </w:rPr>
              <w:t>69,3</w:t>
            </w:r>
          </w:p>
        </w:tc>
        <w:tc>
          <w:tcPr>
            <w:tcW w:w="935" w:type="dxa"/>
            <w:vAlign w:val="center"/>
          </w:tcPr>
          <w:p w14:paraId="6252A3DD" w14:textId="77777777" w:rsidR="00C4632F" w:rsidRPr="00233F86" w:rsidRDefault="00C4632F" w:rsidP="00FF1ED4">
            <w:pPr>
              <w:spacing w:before="20" w:after="20" w:line="264" w:lineRule="auto"/>
              <w:jc w:val="center"/>
              <w:rPr>
                <w:szCs w:val="24"/>
              </w:rPr>
            </w:pPr>
            <w:r w:rsidRPr="00233F86">
              <w:rPr>
                <w:szCs w:val="24"/>
              </w:rPr>
              <w:t>72,3</w:t>
            </w:r>
          </w:p>
        </w:tc>
        <w:tc>
          <w:tcPr>
            <w:tcW w:w="935" w:type="dxa"/>
            <w:vAlign w:val="center"/>
          </w:tcPr>
          <w:p w14:paraId="17653904" w14:textId="77777777" w:rsidR="00C4632F" w:rsidRPr="00233F86" w:rsidRDefault="00C4632F" w:rsidP="00FF1ED4">
            <w:pPr>
              <w:spacing w:before="20" w:after="20" w:line="264" w:lineRule="auto"/>
              <w:jc w:val="center"/>
              <w:rPr>
                <w:szCs w:val="24"/>
              </w:rPr>
            </w:pPr>
            <w:r w:rsidRPr="00233F86">
              <w:rPr>
                <w:szCs w:val="24"/>
              </w:rPr>
              <w:t>69,7</w:t>
            </w:r>
          </w:p>
        </w:tc>
      </w:tr>
      <w:tr w:rsidR="00C4632F" w:rsidRPr="00233F86" w14:paraId="2BF2D7CD" w14:textId="77777777" w:rsidTr="00FF1ED4">
        <w:tc>
          <w:tcPr>
            <w:tcW w:w="935" w:type="dxa"/>
            <w:vAlign w:val="center"/>
          </w:tcPr>
          <w:p w14:paraId="0D3FC692" w14:textId="77777777" w:rsidR="00C4632F" w:rsidRPr="00233F86" w:rsidRDefault="00C4632F" w:rsidP="00FF1ED4">
            <w:pPr>
              <w:spacing w:before="20" w:after="20" w:line="264" w:lineRule="auto"/>
              <w:jc w:val="center"/>
              <w:rPr>
                <w:szCs w:val="24"/>
              </w:rPr>
            </w:pPr>
            <w:r w:rsidRPr="00233F86">
              <w:rPr>
                <w:szCs w:val="24"/>
              </w:rPr>
              <w:t>72,3</w:t>
            </w:r>
          </w:p>
        </w:tc>
        <w:tc>
          <w:tcPr>
            <w:tcW w:w="935" w:type="dxa"/>
            <w:vAlign w:val="center"/>
          </w:tcPr>
          <w:p w14:paraId="62B181FD" w14:textId="77777777" w:rsidR="00C4632F" w:rsidRPr="00233F86" w:rsidRDefault="00C4632F" w:rsidP="00FF1ED4">
            <w:pPr>
              <w:spacing w:before="20" w:after="20" w:line="264" w:lineRule="auto"/>
              <w:jc w:val="center"/>
              <w:rPr>
                <w:szCs w:val="24"/>
              </w:rPr>
            </w:pPr>
            <w:r w:rsidRPr="00233F86">
              <w:rPr>
                <w:szCs w:val="24"/>
              </w:rPr>
              <w:t>71,5</w:t>
            </w:r>
          </w:p>
        </w:tc>
        <w:tc>
          <w:tcPr>
            <w:tcW w:w="935" w:type="dxa"/>
            <w:vAlign w:val="center"/>
          </w:tcPr>
          <w:p w14:paraId="4ED4B488" w14:textId="77777777" w:rsidR="00C4632F" w:rsidRPr="00233F86" w:rsidRDefault="00C4632F" w:rsidP="00FF1ED4">
            <w:pPr>
              <w:spacing w:before="20" w:after="20" w:line="264" w:lineRule="auto"/>
              <w:jc w:val="center"/>
              <w:rPr>
                <w:szCs w:val="24"/>
              </w:rPr>
            </w:pPr>
            <w:r w:rsidRPr="00233F86">
              <w:rPr>
                <w:szCs w:val="24"/>
              </w:rPr>
              <w:t>71,2</w:t>
            </w:r>
          </w:p>
        </w:tc>
        <w:tc>
          <w:tcPr>
            <w:tcW w:w="935" w:type="dxa"/>
            <w:vAlign w:val="center"/>
          </w:tcPr>
          <w:p w14:paraId="511E9547" w14:textId="77777777" w:rsidR="00C4632F" w:rsidRPr="00233F86" w:rsidRDefault="00C4632F" w:rsidP="00FF1ED4">
            <w:pPr>
              <w:spacing w:before="20" w:after="20" w:line="264" w:lineRule="auto"/>
              <w:jc w:val="center"/>
              <w:rPr>
                <w:szCs w:val="24"/>
              </w:rPr>
            </w:pPr>
            <w:r w:rsidRPr="00233F86">
              <w:rPr>
                <w:szCs w:val="24"/>
              </w:rPr>
              <w:t>69,8</w:t>
            </w:r>
          </w:p>
        </w:tc>
        <w:tc>
          <w:tcPr>
            <w:tcW w:w="935" w:type="dxa"/>
            <w:vAlign w:val="center"/>
          </w:tcPr>
          <w:p w14:paraId="1D51B6C3" w14:textId="77777777" w:rsidR="00C4632F" w:rsidRPr="00233F86" w:rsidRDefault="00C4632F" w:rsidP="00FF1ED4">
            <w:pPr>
              <w:spacing w:before="20" w:after="20" w:line="264" w:lineRule="auto"/>
              <w:jc w:val="center"/>
              <w:rPr>
                <w:szCs w:val="24"/>
              </w:rPr>
            </w:pPr>
            <w:r w:rsidRPr="00233F86">
              <w:rPr>
                <w:szCs w:val="24"/>
              </w:rPr>
              <w:t>72,3</w:t>
            </w:r>
          </w:p>
        </w:tc>
        <w:tc>
          <w:tcPr>
            <w:tcW w:w="935" w:type="dxa"/>
            <w:vAlign w:val="center"/>
          </w:tcPr>
          <w:p w14:paraId="62DD14E1" w14:textId="77777777" w:rsidR="00C4632F" w:rsidRPr="00233F86" w:rsidRDefault="00C4632F" w:rsidP="00FF1ED4">
            <w:pPr>
              <w:spacing w:before="20" w:after="20" w:line="264" w:lineRule="auto"/>
              <w:jc w:val="center"/>
              <w:rPr>
                <w:szCs w:val="24"/>
              </w:rPr>
            </w:pPr>
            <w:r w:rsidRPr="00233F86">
              <w:rPr>
                <w:szCs w:val="24"/>
              </w:rPr>
              <w:t>71,1</w:t>
            </w:r>
          </w:p>
        </w:tc>
        <w:tc>
          <w:tcPr>
            <w:tcW w:w="935" w:type="dxa"/>
            <w:vAlign w:val="center"/>
          </w:tcPr>
          <w:p w14:paraId="5676E4DD" w14:textId="77777777" w:rsidR="00C4632F" w:rsidRPr="00233F86" w:rsidRDefault="00C4632F" w:rsidP="00FF1ED4">
            <w:pPr>
              <w:spacing w:before="20" w:after="20" w:line="264" w:lineRule="auto"/>
              <w:jc w:val="center"/>
              <w:rPr>
                <w:szCs w:val="24"/>
              </w:rPr>
            </w:pPr>
            <w:r w:rsidRPr="00233F86">
              <w:rPr>
                <w:szCs w:val="24"/>
              </w:rPr>
              <w:t>69,5</w:t>
            </w:r>
          </w:p>
        </w:tc>
        <w:tc>
          <w:tcPr>
            <w:tcW w:w="935" w:type="dxa"/>
            <w:vAlign w:val="center"/>
          </w:tcPr>
          <w:p w14:paraId="2A36C60F" w14:textId="77777777" w:rsidR="00C4632F" w:rsidRPr="00233F86" w:rsidRDefault="00C4632F" w:rsidP="00FF1ED4">
            <w:pPr>
              <w:spacing w:before="20" w:after="20" w:line="264" w:lineRule="auto"/>
              <w:jc w:val="center"/>
              <w:rPr>
                <w:szCs w:val="24"/>
              </w:rPr>
            </w:pPr>
            <w:r w:rsidRPr="00233F86">
              <w:rPr>
                <w:szCs w:val="24"/>
              </w:rPr>
              <w:t>72,2</w:t>
            </w:r>
          </w:p>
        </w:tc>
        <w:tc>
          <w:tcPr>
            <w:tcW w:w="935" w:type="dxa"/>
            <w:vAlign w:val="center"/>
          </w:tcPr>
          <w:p w14:paraId="1258E3C6" w14:textId="77777777" w:rsidR="00C4632F" w:rsidRPr="00233F86" w:rsidRDefault="00C4632F" w:rsidP="00FF1ED4">
            <w:pPr>
              <w:spacing w:before="20" w:after="20" w:line="264" w:lineRule="auto"/>
              <w:jc w:val="center"/>
              <w:rPr>
                <w:szCs w:val="24"/>
              </w:rPr>
            </w:pPr>
            <w:r w:rsidRPr="00233F86">
              <w:rPr>
                <w:szCs w:val="24"/>
              </w:rPr>
              <w:t>71,9</w:t>
            </w:r>
          </w:p>
        </w:tc>
        <w:tc>
          <w:tcPr>
            <w:tcW w:w="935" w:type="dxa"/>
            <w:vAlign w:val="center"/>
          </w:tcPr>
          <w:p w14:paraId="7726F0DA" w14:textId="77777777" w:rsidR="00C4632F" w:rsidRPr="00233F86" w:rsidRDefault="00C4632F" w:rsidP="00FF1ED4">
            <w:pPr>
              <w:spacing w:before="20" w:after="20" w:line="264" w:lineRule="auto"/>
              <w:jc w:val="center"/>
              <w:rPr>
                <w:szCs w:val="24"/>
              </w:rPr>
            </w:pPr>
            <w:r w:rsidRPr="00233F86">
              <w:rPr>
                <w:szCs w:val="24"/>
              </w:rPr>
              <w:t>73,1</w:t>
            </w:r>
          </w:p>
        </w:tc>
      </w:tr>
      <w:tr w:rsidR="00C4632F" w:rsidRPr="00233F86" w14:paraId="20BAD4DF" w14:textId="77777777" w:rsidTr="00FF1ED4">
        <w:tc>
          <w:tcPr>
            <w:tcW w:w="935" w:type="dxa"/>
            <w:vAlign w:val="center"/>
          </w:tcPr>
          <w:p w14:paraId="1E4DB003" w14:textId="77777777" w:rsidR="00C4632F" w:rsidRPr="00233F86" w:rsidRDefault="00C4632F" w:rsidP="00FF1ED4">
            <w:pPr>
              <w:spacing w:before="20" w:after="20" w:line="264" w:lineRule="auto"/>
              <w:jc w:val="center"/>
              <w:rPr>
                <w:szCs w:val="24"/>
              </w:rPr>
            </w:pPr>
            <w:r w:rsidRPr="00233F86">
              <w:rPr>
                <w:szCs w:val="24"/>
              </w:rPr>
              <w:t>71,6</w:t>
            </w:r>
          </w:p>
        </w:tc>
        <w:tc>
          <w:tcPr>
            <w:tcW w:w="935" w:type="dxa"/>
            <w:vAlign w:val="center"/>
          </w:tcPr>
          <w:p w14:paraId="25662315" w14:textId="77777777" w:rsidR="00C4632F" w:rsidRPr="00233F86" w:rsidRDefault="00C4632F" w:rsidP="00FF1ED4">
            <w:pPr>
              <w:spacing w:before="20" w:after="20" w:line="264" w:lineRule="auto"/>
              <w:jc w:val="center"/>
              <w:rPr>
                <w:szCs w:val="24"/>
              </w:rPr>
            </w:pPr>
            <w:r w:rsidRPr="00233F86">
              <w:rPr>
                <w:szCs w:val="24"/>
              </w:rPr>
              <w:t>71,3</w:t>
            </w:r>
          </w:p>
        </w:tc>
        <w:tc>
          <w:tcPr>
            <w:tcW w:w="935" w:type="dxa"/>
            <w:vAlign w:val="center"/>
          </w:tcPr>
          <w:p w14:paraId="5A5C94C0" w14:textId="77777777" w:rsidR="00C4632F" w:rsidRPr="00233F86" w:rsidRDefault="00C4632F" w:rsidP="00FF1ED4">
            <w:pPr>
              <w:spacing w:before="20" w:after="20" w:line="264" w:lineRule="auto"/>
              <w:jc w:val="center"/>
              <w:rPr>
                <w:szCs w:val="24"/>
              </w:rPr>
            </w:pPr>
            <w:r w:rsidRPr="00233F86">
              <w:rPr>
                <w:szCs w:val="24"/>
              </w:rPr>
              <w:t>72,2</w:t>
            </w:r>
          </w:p>
        </w:tc>
        <w:tc>
          <w:tcPr>
            <w:tcW w:w="935" w:type="dxa"/>
            <w:vAlign w:val="center"/>
          </w:tcPr>
          <w:p w14:paraId="2CC36577" w14:textId="77777777" w:rsidR="00C4632F" w:rsidRPr="00233F86" w:rsidRDefault="00C4632F" w:rsidP="00FF1ED4">
            <w:pPr>
              <w:spacing w:before="20" w:after="20" w:line="264" w:lineRule="auto"/>
              <w:jc w:val="center"/>
              <w:rPr>
                <w:szCs w:val="24"/>
              </w:rPr>
            </w:pPr>
            <w:r w:rsidRPr="00233F86">
              <w:rPr>
                <w:szCs w:val="24"/>
              </w:rPr>
              <w:t>71,8</w:t>
            </w:r>
          </w:p>
        </w:tc>
        <w:tc>
          <w:tcPr>
            <w:tcW w:w="935" w:type="dxa"/>
            <w:vAlign w:val="center"/>
          </w:tcPr>
          <w:p w14:paraId="5F18464B" w14:textId="77777777" w:rsidR="00C4632F" w:rsidRPr="00233F86" w:rsidRDefault="00C4632F" w:rsidP="00FF1ED4">
            <w:pPr>
              <w:spacing w:before="20" w:after="20" w:line="264" w:lineRule="auto"/>
              <w:jc w:val="center"/>
              <w:rPr>
                <w:szCs w:val="24"/>
              </w:rPr>
            </w:pPr>
            <w:r w:rsidRPr="00233F86">
              <w:rPr>
                <w:szCs w:val="24"/>
              </w:rPr>
              <w:t>70,8</w:t>
            </w:r>
          </w:p>
        </w:tc>
        <w:tc>
          <w:tcPr>
            <w:tcW w:w="935" w:type="dxa"/>
            <w:vAlign w:val="center"/>
          </w:tcPr>
          <w:p w14:paraId="414D90B3" w14:textId="77777777" w:rsidR="00C4632F" w:rsidRPr="00233F86" w:rsidRDefault="00C4632F" w:rsidP="00FF1ED4">
            <w:pPr>
              <w:spacing w:before="20" w:after="20" w:line="264" w:lineRule="auto"/>
              <w:jc w:val="center"/>
              <w:rPr>
                <w:szCs w:val="24"/>
              </w:rPr>
            </w:pPr>
            <w:r w:rsidRPr="00233F86">
              <w:rPr>
                <w:szCs w:val="24"/>
              </w:rPr>
              <w:t>72,2</w:t>
            </w:r>
          </w:p>
        </w:tc>
        <w:tc>
          <w:tcPr>
            <w:tcW w:w="935" w:type="dxa"/>
            <w:vAlign w:val="center"/>
          </w:tcPr>
          <w:p w14:paraId="57B4FA9E" w14:textId="77777777" w:rsidR="00C4632F" w:rsidRPr="00233F86" w:rsidRDefault="00C4632F" w:rsidP="00FF1ED4">
            <w:pPr>
              <w:spacing w:before="20" w:after="20" w:line="264" w:lineRule="auto"/>
              <w:jc w:val="center"/>
              <w:rPr>
                <w:szCs w:val="24"/>
              </w:rPr>
            </w:pPr>
            <w:r w:rsidRPr="00233F86">
              <w:rPr>
                <w:szCs w:val="24"/>
              </w:rPr>
              <w:t>72,2</w:t>
            </w:r>
          </w:p>
        </w:tc>
        <w:tc>
          <w:tcPr>
            <w:tcW w:w="935" w:type="dxa"/>
            <w:vAlign w:val="center"/>
          </w:tcPr>
          <w:p w14:paraId="54FF6633" w14:textId="77777777" w:rsidR="00C4632F" w:rsidRPr="00233F86" w:rsidRDefault="00C4632F" w:rsidP="00FF1ED4">
            <w:pPr>
              <w:spacing w:before="20" w:after="20" w:line="264" w:lineRule="auto"/>
              <w:jc w:val="center"/>
              <w:rPr>
                <w:szCs w:val="24"/>
              </w:rPr>
            </w:pPr>
            <w:r w:rsidRPr="00233F86">
              <w:rPr>
                <w:szCs w:val="24"/>
              </w:rPr>
              <w:t>72,9</w:t>
            </w:r>
          </w:p>
        </w:tc>
        <w:tc>
          <w:tcPr>
            <w:tcW w:w="935" w:type="dxa"/>
            <w:vAlign w:val="center"/>
          </w:tcPr>
          <w:p w14:paraId="65009475" w14:textId="77777777" w:rsidR="00C4632F" w:rsidRPr="00233F86" w:rsidRDefault="00C4632F" w:rsidP="00FF1ED4">
            <w:pPr>
              <w:spacing w:before="20" w:after="20" w:line="264" w:lineRule="auto"/>
              <w:jc w:val="center"/>
              <w:rPr>
                <w:szCs w:val="24"/>
              </w:rPr>
            </w:pPr>
            <w:r w:rsidRPr="00233F86">
              <w:rPr>
                <w:szCs w:val="24"/>
              </w:rPr>
              <w:t>72,7</w:t>
            </w:r>
          </w:p>
        </w:tc>
        <w:tc>
          <w:tcPr>
            <w:tcW w:w="935" w:type="dxa"/>
            <w:vAlign w:val="center"/>
          </w:tcPr>
          <w:p w14:paraId="624C35DA" w14:textId="77777777" w:rsidR="00C4632F" w:rsidRPr="00233F86" w:rsidRDefault="00C4632F" w:rsidP="00FF1ED4">
            <w:pPr>
              <w:spacing w:before="20" w:after="20" w:line="264" w:lineRule="auto"/>
              <w:jc w:val="center"/>
              <w:rPr>
                <w:szCs w:val="24"/>
              </w:rPr>
            </w:pPr>
            <w:r w:rsidRPr="00233F86">
              <w:rPr>
                <w:szCs w:val="24"/>
              </w:rPr>
              <w:t>70,7</w:t>
            </w:r>
          </w:p>
        </w:tc>
      </w:tr>
    </w:tbl>
    <w:p w14:paraId="3A853F56" w14:textId="77777777" w:rsidR="00C4632F" w:rsidRPr="00233F86" w:rsidRDefault="00C4632F" w:rsidP="00C4632F">
      <w:pPr>
        <w:spacing w:before="20" w:after="20" w:line="264" w:lineRule="auto"/>
        <w:rPr>
          <w:szCs w:val="24"/>
        </w:rPr>
      </w:pPr>
      <w:r w:rsidRPr="00233F86">
        <w:rPr>
          <w:szCs w:val="24"/>
        </w:rPr>
        <w:t>a) Tính cự li trung bình của mỗi lần ném.</w:t>
      </w:r>
    </w:p>
    <w:p w14:paraId="24DB954B" w14:textId="77777777" w:rsidR="00C4632F" w:rsidRPr="00233F86" w:rsidRDefault="00C4632F" w:rsidP="00C4632F">
      <w:pPr>
        <w:spacing w:before="20" w:after="20" w:line="264" w:lineRule="auto"/>
        <w:rPr>
          <w:szCs w:val="24"/>
        </w:rPr>
      </w:pPr>
      <w:r w:rsidRPr="00233F86">
        <w:rPr>
          <w:szCs w:val="24"/>
        </w:rPr>
        <w:t>b) Tổng hợp lại kết quả ném của anh Văn vào bảng tần số ghép nhóm theo mẫu sau:</w:t>
      </w:r>
    </w:p>
    <w:tbl>
      <w:tblPr>
        <w:tblStyle w:val="TableGrid"/>
        <w:tblW w:w="0" w:type="auto"/>
        <w:tblLook w:val="00A0" w:firstRow="1" w:lastRow="0" w:firstColumn="1" w:lastColumn="0" w:noHBand="0" w:noVBand="0"/>
      </w:tblPr>
      <w:tblGrid>
        <w:gridCol w:w="1557"/>
        <w:gridCol w:w="1557"/>
        <w:gridCol w:w="1557"/>
        <w:gridCol w:w="1558"/>
        <w:gridCol w:w="1559"/>
        <w:gridCol w:w="1559"/>
      </w:tblGrid>
      <w:tr w:rsidR="00C4632F" w:rsidRPr="00233F86" w14:paraId="55098533" w14:textId="77777777" w:rsidTr="00FF1ED4">
        <w:tc>
          <w:tcPr>
            <w:tcW w:w="1558" w:type="dxa"/>
            <w:vAlign w:val="center"/>
          </w:tcPr>
          <w:p w14:paraId="16FB29ED" w14:textId="77777777" w:rsidR="00C4632F" w:rsidRPr="00233F86" w:rsidRDefault="00C4632F" w:rsidP="00FF1ED4">
            <w:pPr>
              <w:spacing w:before="20" w:after="20" w:line="264" w:lineRule="auto"/>
              <w:jc w:val="center"/>
              <w:rPr>
                <w:szCs w:val="24"/>
              </w:rPr>
            </w:pPr>
            <w:r w:rsidRPr="00233F86">
              <w:rPr>
                <w:szCs w:val="24"/>
              </w:rPr>
              <w:t xml:space="preserve">Cự li </w:t>
            </w:r>
            <w:r w:rsidRPr="00233F86">
              <w:rPr>
                <w:position w:val="-10"/>
                <w:szCs w:val="24"/>
              </w:rPr>
              <w:object w:dxaOrig="420" w:dyaOrig="320" w14:anchorId="0C4C2BD0">
                <v:shape id="_x0000_i1065" type="#_x0000_t75" style="width:21.25pt;height:15.8pt" o:ole="">
                  <v:imagedata r:id="rId98" o:title=""/>
                </v:shape>
                <o:OLEObject Type="Embed" ProgID="Equation.DSMT4" ShapeID="_x0000_i1065" DrawAspect="Content" ObjectID="_1752045914" r:id="rId99"/>
              </w:object>
            </w:r>
          </w:p>
        </w:tc>
        <w:tc>
          <w:tcPr>
            <w:tcW w:w="1558" w:type="dxa"/>
            <w:vAlign w:val="center"/>
          </w:tcPr>
          <w:p w14:paraId="3C842E1B" w14:textId="77777777" w:rsidR="00C4632F" w:rsidRPr="00233F86" w:rsidRDefault="00C4632F" w:rsidP="00FF1ED4">
            <w:pPr>
              <w:spacing w:before="20" w:after="20" w:line="264" w:lineRule="auto"/>
              <w:jc w:val="center"/>
              <w:rPr>
                <w:szCs w:val="24"/>
              </w:rPr>
            </w:pPr>
            <w:r w:rsidRPr="00233F86">
              <w:rPr>
                <w:position w:val="-10"/>
                <w:szCs w:val="24"/>
              </w:rPr>
              <w:object w:dxaOrig="980" w:dyaOrig="320" w14:anchorId="61397DE3">
                <v:shape id="_x0000_i1066" type="#_x0000_t75" style="width:48.55pt;height:15.8pt" o:ole="">
                  <v:imagedata r:id="rId100" o:title=""/>
                </v:shape>
                <o:OLEObject Type="Embed" ProgID="Equation.DSMT4" ShapeID="_x0000_i1066" DrawAspect="Content" ObjectID="_1752045915" r:id="rId101"/>
              </w:object>
            </w:r>
          </w:p>
        </w:tc>
        <w:tc>
          <w:tcPr>
            <w:tcW w:w="1558" w:type="dxa"/>
            <w:vAlign w:val="center"/>
          </w:tcPr>
          <w:p w14:paraId="35E9A6D0" w14:textId="77777777" w:rsidR="00C4632F" w:rsidRPr="00233F86" w:rsidRDefault="00C4632F" w:rsidP="00FF1ED4">
            <w:pPr>
              <w:spacing w:before="20" w:after="20" w:line="264" w:lineRule="auto"/>
              <w:jc w:val="center"/>
              <w:rPr>
                <w:szCs w:val="24"/>
              </w:rPr>
            </w:pPr>
            <w:r w:rsidRPr="00233F86">
              <w:rPr>
                <w:position w:val="-10"/>
                <w:szCs w:val="24"/>
              </w:rPr>
              <w:object w:dxaOrig="980" w:dyaOrig="320" w14:anchorId="759F578F">
                <v:shape id="_x0000_i1067" type="#_x0000_t75" style="width:48.55pt;height:15.8pt" o:ole="">
                  <v:imagedata r:id="rId102" o:title=""/>
                </v:shape>
                <o:OLEObject Type="Embed" ProgID="Equation.DSMT4" ShapeID="_x0000_i1067" DrawAspect="Content" ObjectID="_1752045916" r:id="rId103"/>
              </w:object>
            </w:r>
          </w:p>
        </w:tc>
        <w:tc>
          <w:tcPr>
            <w:tcW w:w="1558" w:type="dxa"/>
            <w:vAlign w:val="center"/>
          </w:tcPr>
          <w:p w14:paraId="5FB14DB5" w14:textId="77777777" w:rsidR="00C4632F" w:rsidRPr="00233F86" w:rsidRDefault="00C4632F" w:rsidP="00FF1ED4">
            <w:pPr>
              <w:spacing w:before="20" w:after="20" w:line="264" w:lineRule="auto"/>
              <w:jc w:val="center"/>
              <w:rPr>
                <w:szCs w:val="24"/>
              </w:rPr>
            </w:pPr>
            <w:r w:rsidRPr="00233F86">
              <w:rPr>
                <w:position w:val="-10"/>
                <w:szCs w:val="24"/>
              </w:rPr>
              <w:object w:dxaOrig="1160" w:dyaOrig="320" w14:anchorId="7CEF10F1">
                <v:shape id="_x0000_i1068" type="#_x0000_t75" style="width:57.8pt;height:15.8pt" o:ole="">
                  <v:imagedata r:id="rId104" o:title=""/>
                </v:shape>
                <o:OLEObject Type="Embed" ProgID="Equation.DSMT4" ShapeID="_x0000_i1068" DrawAspect="Content" ObjectID="_1752045917" r:id="rId105"/>
              </w:object>
            </w:r>
          </w:p>
        </w:tc>
        <w:tc>
          <w:tcPr>
            <w:tcW w:w="1559" w:type="dxa"/>
            <w:vAlign w:val="center"/>
          </w:tcPr>
          <w:p w14:paraId="2FFEF1EB" w14:textId="77777777" w:rsidR="00C4632F" w:rsidRPr="00233F86" w:rsidRDefault="00C4632F" w:rsidP="00FF1ED4">
            <w:pPr>
              <w:spacing w:before="20" w:after="20" w:line="264" w:lineRule="auto"/>
              <w:jc w:val="center"/>
              <w:rPr>
                <w:szCs w:val="24"/>
              </w:rPr>
            </w:pPr>
            <w:r w:rsidRPr="00233F86">
              <w:rPr>
                <w:position w:val="-10"/>
                <w:szCs w:val="24"/>
              </w:rPr>
              <w:object w:dxaOrig="1180" w:dyaOrig="320" w14:anchorId="7A69E176">
                <v:shape id="_x0000_i1069" type="#_x0000_t75" style="width:59.45pt;height:15.8pt" o:ole="">
                  <v:imagedata r:id="rId106" o:title=""/>
                </v:shape>
                <o:OLEObject Type="Embed" ProgID="Equation.DSMT4" ShapeID="_x0000_i1069" DrawAspect="Content" ObjectID="_1752045918" r:id="rId107"/>
              </w:object>
            </w:r>
          </w:p>
        </w:tc>
        <w:tc>
          <w:tcPr>
            <w:tcW w:w="1559" w:type="dxa"/>
            <w:vAlign w:val="center"/>
          </w:tcPr>
          <w:p w14:paraId="6293A40E" w14:textId="77777777" w:rsidR="00C4632F" w:rsidRPr="00233F86" w:rsidRDefault="00C4632F" w:rsidP="00FF1ED4">
            <w:pPr>
              <w:spacing w:before="20" w:after="20" w:line="264" w:lineRule="auto"/>
              <w:jc w:val="center"/>
              <w:rPr>
                <w:szCs w:val="24"/>
              </w:rPr>
            </w:pPr>
            <w:r w:rsidRPr="00233F86">
              <w:rPr>
                <w:position w:val="-10"/>
                <w:szCs w:val="24"/>
              </w:rPr>
              <w:object w:dxaOrig="1180" w:dyaOrig="320" w14:anchorId="4AFB6C12">
                <v:shape id="_x0000_i1070" type="#_x0000_t75" style="width:59.45pt;height:15.8pt" o:ole="">
                  <v:imagedata r:id="rId108" o:title=""/>
                </v:shape>
                <o:OLEObject Type="Embed" ProgID="Equation.DSMT4" ShapeID="_x0000_i1070" DrawAspect="Content" ObjectID="_1752045919" r:id="rId109"/>
              </w:object>
            </w:r>
          </w:p>
        </w:tc>
      </w:tr>
      <w:tr w:rsidR="00C4632F" w:rsidRPr="00233F86" w14:paraId="7172D8C3" w14:textId="77777777" w:rsidTr="00FF1ED4">
        <w:tc>
          <w:tcPr>
            <w:tcW w:w="1558" w:type="dxa"/>
            <w:vAlign w:val="center"/>
          </w:tcPr>
          <w:p w14:paraId="6947E6BE" w14:textId="77777777" w:rsidR="00C4632F" w:rsidRPr="00233F86" w:rsidRDefault="00C4632F" w:rsidP="00FF1ED4">
            <w:pPr>
              <w:spacing w:before="20" w:after="20" w:line="264" w:lineRule="auto"/>
              <w:jc w:val="center"/>
              <w:rPr>
                <w:szCs w:val="24"/>
              </w:rPr>
            </w:pPr>
            <w:r w:rsidRPr="00233F86">
              <w:rPr>
                <w:szCs w:val="24"/>
              </w:rPr>
              <w:t>Số lần</w:t>
            </w:r>
          </w:p>
        </w:tc>
        <w:tc>
          <w:tcPr>
            <w:tcW w:w="1558" w:type="dxa"/>
            <w:vAlign w:val="center"/>
          </w:tcPr>
          <w:p w14:paraId="066BF279"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2A6DC04A">
                <v:shape id="_x0000_i1071" type="#_x0000_t75" style="width:9.25pt;height:14.2pt" o:ole="">
                  <v:imagedata r:id="rId110" o:title=""/>
                </v:shape>
                <o:OLEObject Type="Embed" ProgID="Equation.DSMT4" ShapeID="_x0000_i1071" DrawAspect="Content" ObjectID="_1752045920" r:id="rId111"/>
              </w:object>
            </w:r>
          </w:p>
        </w:tc>
        <w:tc>
          <w:tcPr>
            <w:tcW w:w="1558" w:type="dxa"/>
            <w:vAlign w:val="center"/>
          </w:tcPr>
          <w:p w14:paraId="7641D190"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4F7690E0">
                <v:shape id="_x0000_i1072" type="#_x0000_t75" style="width:9.25pt;height:14.2pt" o:ole="">
                  <v:imagedata r:id="rId110" o:title=""/>
                </v:shape>
                <o:OLEObject Type="Embed" ProgID="Equation.DSMT4" ShapeID="_x0000_i1072" DrawAspect="Content" ObjectID="_1752045921" r:id="rId112"/>
              </w:object>
            </w:r>
          </w:p>
        </w:tc>
        <w:tc>
          <w:tcPr>
            <w:tcW w:w="1558" w:type="dxa"/>
            <w:vAlign w:val="center"/>
          </w:tcPr>
          <w:p w14:paraId="561177B3"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12A0D1D8">
                <v:shape id="_x0000_i1073" type="#_x0000_t75" style="width:9.25pt;height:14.2pt" o:ole="">
                  <v:imagedata r:id="rId110" o:title=""/>
                </v:shape>
                <o:OLEObject Type="Embed" ProgID="Equation.DSMT4" ShapeID="_x0000_i1073" DrawAspect="Content" ObjectID="_1752045922" r:id="rId113"/>
              </w:object>
            </w:r>
          </w:p>
        </w:tc>
        <w:tc>
          <w:tcPr>
            <w:tcW w:w="1559" w:type="dxa"/>
            <w:vAlign w:val="center"/>
          </w:tcPr>
          <w:p w14:paraId="7729E790"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3E9F1799">
                <v:shape id="_x0000_i1074" type="#_x0000_t75" style="width:9.25pt;height:14.2pt" o:ole="">
                  <v:imagedata r:id="rId110" o:title=""/>
                </v:shape>
                <o:OLEObject Type="Embed" ProgID="Equation.DSMT4" ShapeID="_x0000_i1074" DrawAspect="Content" ObjectID="_1752045923" r:id="rId114"/>
              </w:object>
            </w:r>
          </w:p>
        </w:tc>
        <w:tc>
          <w:tcPr>
            <w:tcW w:w="1559" w:type="dxa"/>
            <w:vAlign w:val="center"/>
          </w:tcPr>
          <w:p w14:paraId="1DA581D7"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78591109">
                <v:shape id="_x0000_i1075" type="#_x0000_t75" style="width:9.25pt;height:14.2pt" o:ole="">
                  <v:imagedata r:id="rId115" o:title=""/>
                </v:shape>
                <o:OLEObject Type="Embed" ProgID="Equation.DSMT4" ShapeID="_x0000_i1075" DrawAspect="Content" ObjectID="_1752045924" r:id="rId116"/>
              </w:object>
            </w:r>
          </w:p>
        </w:tc>
      </w:tr>
    </w:tbl>
    <w:p w14:paraId="5DF2B1DD" w14:textId="77777777" w:rsidR="00C4632F" w:rsidRPr="00233F86" w:rsidRDefault="00C4632F" w:rsidP="00C4632F">
      <w:pPr>
        <w:spacing w:before="20" w:after="20" w:line="264" w:lineRule="auto"/>
        <w:rPr>
          <w:szCs w:val="24"/>
        </w:rPr>
      </w:pPr>
      <w:r w:rsidRPr="00233F86">
        <w:rPr>
          <w:szCs w:val="24"/>
        </w:rPr>
        <w:t>c) Hãy uớc lượng cự li trung bình mỗi lần ném từ bảng tần số ghép nhóm trên.</w:t>
      </w:r>
    </w:p>
    <w:p w14:paraId="429E6365" w14:textId="77777777" w:rsidR="00C4632F" w:rsidRPr="00233F86" w:rsidRDefault="00C4632F" w:rsidP="00C4632F">
      <w:pPr>
        <w:spacing w:before="20" w:after="20" w:line="264" w:lineRule="auto"/>
        <w:rPr>
          <w:szCs w:val="24"/>
        </w:rPr>
      </w:pPr>
      <w:r w:rsidRPr="00233F86">
        <w:rPr>
          <w:szCs w:val="24"/>
        </w:rPr>
        <w:t>d) Khả năng anh Văn ném được khoảng bao nhiêu mét là cao nhất?</w:t>
      </w:r>
    </w:p>
    <w:p w14:paraId="5157FA0C" w14:textId="605619A7" w:rsidR="00C4632F" w:rsidRPr="00233F86" w:rsidRDefault="00C4632F" w:rsidP="00C4632F">
      <w:pPr>
        <w:spacing w:before="20" w:after="20" w:line="264" w:lineRule="auto"/>
        <w:rPr>
          <w:szCs w:val="24"/>
        </w:rPr>
      </w:pPr>
      <w:r>
        <w:rPr>
          <w:b/>
          <w:bCs/>
          <w:color w:val="FF0000"/>
          <w:szCs w:val="24"/>
        </w:rPr>
        <w:lastRenderedPageBreak/>
        <w:t>Bài 2 (SGK )</w:t>
      </w:r>
      <w:r w:rsidRPr="00233F86">
        <w:rPr>
          <w:b/>
          <w:bCs/>
          <w:color w:val="FF0000"/>
          <w:szCs w:val="24"/>
        </w:rPr>
        <w:t>.</w:t>
      </w:r>
      <w:r w:rsidRPr="00233F86">
        <w:rPr>
          <w:szCs w:val="24"/>
        </w:rPr>
        <w:t xml:space="preserve"> Người ta đếm số xe ô tô đi qua một trạm thu phí mỗi phút trong khoảng thời gian từ 9 giờ đến 9 giờ 30 phút sáng. Kết quả được ghi lại ở bảng sau:</w:t>
      </w:r>
    </w:p>
    <w:tbl>
      <w:tblPr>
        <w:tblStyle w:val="TableGrid"/>
        <w:tblW w:w="0" w:type="auto"/>
        <w:tblLook w:val="00A0" w:firstRow="1" w:lastRow="0" w:firstColumn="1" w:lastColumn="0" w:noHBand="0" w:noVBand="0"/>
      </w:tblPr>
      <w:tblGrid>
        <w:gridCol w:w="622"/>
        <w:gridCol w:w="622"/>
        <w:gridCol w:w="622"/>
        <w:gridCol w:w="623"/>
        <w:gridCol w:w="623"/>
        <w:gridCol w:w="623"/>
        <w:gridCol w:w="623"/>
        <w:gridCol w:w="623"/>
        <w:gridCol w:w="623"/>
        <w:gridCol w:w="623"/>
        <w:gridCol w:w="624"/>
        <w:gridCol w:w="624"/>
        <w:gridCol w:w="624"/>
        <w:gridCol w:w="624"/>
        <w:gridCol w:w="624"/>
      </w:tblGrid>
      <w:tr w:rsidR="00C4632F" w:rsidRPr="00233F86" w14:paraId="06DB7E39" w14:textId="77777777" w:rsidTr="00FF1ED4">
        <w:tc>
          <w:tcPr>
            <w:tcW w:w="623" w:type="dxa"/>
            <w:vAlign w:val="center"/>
          </w:tcPr>
          <w:p w14:paraId="37208ED4" w14:textId="77777777" w:rsidR="00C4632F" w:rsidRPr="00233F86" w:rsidRDefault="00C4632F" w:rsidP="00FF1ED4">
            <w:pPr>
              <w:spacing w:before="20" w:after="20" w:line="264" w:lineRule="auto"/>
              <w:jc w:val="center"/>
              <w:rPr>
                <w:szCs w:val="24"/>
              </w:rPr>
            </w:pPr>
            <w:r w:rsidRPr="00233F86">
              <w:rPr>
                <w:szCs w:val="24"/>
              </w:rPr>
              <w:t>15</w:t>
            </w:r>
          </w:p>
        </w:tc>
        <w:tc>
          <w:tcPr>
            <w:tcW w:w="623" w:type="dxa"/>
            <w:vAlign w:val="center"/>
          </w:tcPr>
          <w:p w14:paraId="77142724" w14:textId="77777777" w:rsidR="00C4632F" w:rsidRPr="00233F86" w:rsidRDefault="00C4632F" w:rsidP="00FF1ED4">
            <w:pPr>
              <w:spacing w:before="20" w:after="20" w:line="264" w:lineRule="auto"/>
              <w:jc w:val="center"/>
              <w:rPr>
                <w:szCs w:val="24"/>
              </w:rPr>
            </w:pPr>
            <w:r w:rsidRPr="00233F86">
              <w:rPr>
                <w:szCs w:val="24"/>
              </w:rPr>
              <w:t>16</w:t>
            </w:r>
          </w:p>
        </w:tc>
        <w:tc>
          <w:tcPr>
            <w:tcW w:w="623" w:type="dxa"/>
            <w:vAlign w:val="center"/>
          </w:tcPr>
          <w:p w14:paraId="5B2E7EE5" w14:textId="77777777" w:rsidR="00C4632F" w:rsidRPr="00233F86" w:rsidRDefault="00C4632F" w:rsidP="00FF1ED4">
            <w:pPr>
              <w:spacing w:before="20" w:after="20" w:line="264" w:lineRule="auto"/>
              <w:jc w:val="center"/>
              <w:rPr>
                <w:szCs w:val="24"/>
              </w:rPr>
            </w:pPr>
            <w:r w:rsidRPr="00233F86">
              <w:rPr>
                <w:szCs w:val="24"/>
              </w:rPr>
              <w:t>13</w:t>
            </w:r>
          </w:p>
        </w:tc>
        <w:tc>
          <w:tcPr>
            <w:tcW w:w="623" w:type="dxa"/>
            <w:vAlign w:val="center"/>
          </w:tcPr>
          <w:p w14:paraId="21C709E9" w14:textId="77777777" w:rsidR="00C4632F" w:rsidRPr="00233F86" w:rsidRDefault="00C4632F" w:rsidP="00FF1ED4">
            <w:pPr>
              <w:spacing w:before="20" w:after="20" w:line="264" w:lineRule="auto"/>
              <w:jc w:val="center"/>
              <w:rPr>
                <w:szCs w:val="24"/>
              </w:rPr>
            </w:pPr>
            <w:r w:rsidRPr="00233F86">
              <w:rPr>
                <w:szCs w:val="24"/>
              </w:rPr>
              <w:t>21</w:t>
            </w:r>
          </w:p>
        </w:tc>
        <w:tc>
          <w:tcPr>
            <w:tcW w:w="623" w:type="dxa"/>
            <w:vAlign w:val="center"/>
          </w:tcPr>
          <w:p w14:paraId="6BD3E6A4" w14:textId="77777777" w:rsidR="00C4632F" w:rsidRPr="00233F86" w:rsidRDefault="00C4632F" w:rsidP="00FF1ED4">
            <w:pPr>
              <w:spacing w:before="20" w:after="20" w:line="264" w:lineRule="auto"/>
              <w:jc w:val="center"/>
              <w:rPr>
                <w:szCs w:val="24"/>
              </w:rPr>
            </w:pPr>
            <w:r w:rsidRPr="00233F86">
              <w:rPr>
                <w:szCs w:val="24"/>
              </w:rPr>
              <w:t>17</w:t>
            </w:r>
          </w:p>
        </w:tc>
        <w:tc>
          <w:tcPr>
            <w:tcW w:w="623" w:type="dxa"/>
            <w:vAlign w:val="center"/>
          </w:tcPr>
          <w:p w14:paraId="3B4407DB" w14:textId="77777777" w:rsidR="00C4632F" w:rsidRPr="00233F86" w:rsidRDefault="00C4632F" w:rsidP="00FF1ED4">
            <w:pPr>
              <w:spacing w:before="20" w:after="20" w:line="264" w:lineRule="auto"/>
              <w:jc w:val="center"/>
              <w:rPr>
                <w:szCs w:val="24"/>
              </w:rPr>
            </w:pPr>
            <w:r w:rsidRPr="00233F86">
              <w:rPr>
                <w:szCs w:val="24"/>
              </w:rPr>
              <w:t>23</w:t>
            </w:r>
          </w:p>
        </w:tc>
        <w:tc>
          <w:tcPr>
            <w:tcW w:w="623" w:type="dxa"/>
            <w:vAlign w:val="center"/>
          </w:tcPr>
          <w:p w14:paraId="3BEE3426" w14:textId="77777777" w:rsidR="00C4632F" w:rsidRPr="00233F86" w:rsidRDefault="00C4632F" w:rsidP="00FF1ED4">
            <w:pPr>
              <w:spacing w:before="20" w:after="20" w:line="264" w:lineRule="auto"/>
              <w:jc w:val="center"/>
              <w:rPr>
                <w:szCs w:val="24"/>
              </w:rPr>
            </w:pPr>
            <w:r w:rsidRPr="00233F86">
              <w:rPr>
                <w:szCs w:val="24"/>
              </w:rPr>
              <w:t>15</w:t>
            </w:r>
          </w:p>
        </w:tc>
        <w:tc>
          <w:tcPr>
            <w:tcW w:w="623" w:type="dxa"/>
            <w:vAlign w:val="center"/>
          </w:tcPr>
          <w:p w14:paraId="3C537C9B" w14:textId="77777777" w:rsidR="00C4632F" w:rsidRPr="00233F86" w:rsidRDefault="00C4632F" w:rsidP="00FF1ED4">
            <w:pPr>
              <w:spacing w:before="20" w:after="20" w:line="264" w:lineRule="auto"/>
              <w:jc w:val="center"/>
              <w:rPr>
                <w:szCs w:val="24"/>
              </w:rPr>
            </w:pPr>
            <w:r w:rsidRPr="00233F86">
              <w:rPr>
                <w:szCs w:val="24"/>
              </w:rPr>
              <w:t>21</w:t>
            </w:r>
          </w:p>
        </w:tc>
        <w:tc>
          <w:tcPr>
            <w:tcW w:w="623" w:type="dxa"/>
            <w:vAlign w:val="center"/>
          </w:tcPr>
          <w:p w14:paraId="69E0283D" w14:textId="77777777" w:rsidR="00C4632F" w:rsidRPr="00233F86" w:rsidRDefault="00C4632F" w:rsidP="00FF1ED4">
            <w:pPr>
              <w:spacing w:before="20" w:after="20" w:line="264" w:lineRule="auto"/>
              <w:jc w:val="center"/>
              <w:rPr>
                <w:szCs w:val="24"/>
              </w:rPr>
            </w:pPr>
            <w:r w:rsidRPr="00233F86">
              <w:rPr>
                <w:szCs w:val="24"/>
              </w:rPr>
              <w:t>6</w:t>
            </w:r>
          </w:p>
        </w:tc>
        <w:tc>
          <w:tcPr>
            <w:tcW w:w="623" w:type="dxa"/>
            <w:vAlign w:val="center"/>
          </w:tcPr>
          <w:p w14:paraId="57749582" w14:textId="77777777" w:rsidR="00C4632F" w:rsidRPr="00233F86" w:rsidRDefault="00C4632F" w:rsidP="00FF1ED4">
            <w:pPr>
              <w:spacing w:before="20" w:after="20" w:line="264" w:lineRule="auto"/>
              <w:jc w:val="center"/>
              <w:rPr>
                <w:szCs w:val="24"/>
              </w:rPr>
            </w:pPr>
            <w:r w:rsidRPr="00233F86">
              <w:rPr>
                <w:szCs w:val="24"/>
              </w:rPr>
              <w:t>11</w:t>
            </w:r>
          </w:p>
        </w:tc>
        <w:tc>
          <w:tcPr>
            <w:tcW w:w="624" w:type="dxa"/>
            <w:vAlign w:val="center"/>
          </w:tcPr>
          <w:p w14:paraId="2E9884E7" w14:textId="77777777" w:rsidR="00C4632F" w:rsidRPr="00233F86" w:rsidRDefault="00C4632F" w:rsidP="00FF1ED4">
            <w:pPr>
              <w:spacing w:before="20" w:after="20" w:line="264" w:lineRule="auto"/>
              <w:jc w:val="center"/>
              <w:rPr>
                <w:szCs w:val="24"/>
              </w:rPr>
            </w:pPr>
            <w:r w:rsidRPr="00233F86">
              <w:rPr>
                <w:szCs w:val="24"/>
              </w:rPr>
              <w:t>12</w:t>
            </w:r>
          </w:p>
        </w:tc>
        <w:tc>
          <w:tcPr>
            <w:tcW w:w="624" w:type="dxa"/>
            <w:vAlign w:val="center"/>
          </w:tcPr>
          <w:p w14:paraId="2C2F623E" w14:textId="77777777" w:rsidR="00C4632F" w:rsidRPr="00233F86" w:rsidRDefault="00C4632F" w:rsidP="00FF1ED4">
            <w:pPr>
              <w:spacing w:before="20" w:after="20" w:line="264" w:lineRule="auto"/>
              <w:jc w:val="center"/>
              <w:rPr>
                <w:szCs w:val="24"/>
              </w:rPr>
            </w:pPr>
            <w:r w:rsidRPr="00233F86">
              <w:rPr>
                <w:szCs w:val="24"/>
              </w:rPr>
              <w:t>23</w:t>
            </w:r>
          </w:p>
        </w:tc>
        <w:tc>
          <w:tcPr>
            <w:tcW w:w="624" w:type="dxa"/>
            <w:vAlign w:val="center"/>
          </w:tcPr>
          <w:p w14:paraId="30D8B393" w14:textId="77777777" w:rsidR="00C4632F" w:rsidRPr="00233F86" w:rsidRDefault="00C4632F" w:rsidP="00FF1ED4">
            <w:pPr>
              <w:spacing w:before="20" w:after="20" w:line="264" w:lineRule="auto"/>
              <w:jc w:val="center"/>
              <w:rPr>
                <w:szCs w:val="24"/>
              </w:rPr>
            </w:pPr>
            <w:r w:rsidRPr="00233F86">
              <w:rPr>
                <w:szCs w:val="24"/>
              </w:rPr>
              <w:t>19</w:t>
            </w:r>
          </w:p>
        </w:tc>
        <w:tc>
          <w:tcPr>
            <w:tcW w:w="624" w:type="dxa"/>
            <w:vAlign w:val="center"/>
          </w:tcPr>
          <w:p w14:paraId="046DDA15" w14:textId="77777777" w:rsidR="00C4632F" w:rsidRPr="00233F86" w:rsidRDefault="00C4632F" w:rsidP="00FF1ED4">
            <w:pPr>
              <w:spacing w:before="20" w:after="20" w:line="264" w:lineRule="auto"/>
              <w:jc w:val="center"/>
              <w:rPr>
                <w:szCs w:val="24"/>
              </w:rPr>
            </w:pPr>
            <w:r w:rsidRPr="00233F86">
              <w:rPr>
                <w:szCs w:val="24"/>
              </w:rPr>
              <w:t>25</w:t>
            </w:r>
          </w:p>
        </w:tc>
        <w:tc>
          <w:tcPr>
            <w:tcW w:w="624" w:type="dxa"/>
            <w:vAlign w:val="center"/>
          </w:tcPr>
          <w:p w14:paraId="05541CA4" w14:textId="77777777" w:rsidR="00C4632F" w:rsidRPr="00233F86" w:rsidRDefault="00C4632F" w:rsidP="00FF1ED4">
            <w:pPr>
              <w:spacing w:before="20" w:after="20" w:line="264" w:lineRule="auto"/>
              <w:jc w:val="center"/>
              <w:rPr>
                <w:szCs w:val="24"/>
              </w:rPr>
            </w:pPr>
            <w:r w:rsidRPr="00233F86">
              <w:rPr>
                <w:szCs w:val="24"/>
              </w:rPr>
              <w:t>11</w:t>
            </w:r>
          </w:p>
        </w:tc>
      </w:tr>
      <w:tr w:rsidR="00C4632F" w:rsidRPr="00233F86" w14:paraId="5497FA12" w14:textId="77777777" w:rsidTr="00FF1ED4">
        <w:tc>
          <w:tcPr>
            <w:tcW w:w="623" w:type="dxa"/>
            <w:vAlign w:val="center"/>
          </w:tcPr>
          <w:p w14:paraId="2D85FE7D" w14:textId="77777777" w:rsidR="00C4632F" w:rsidRPr="00233F86" w:rsidRDefault="00C4632F" w:rsidP="00FF1ED4">
            <w:pPr>
              <w:spacing w:before="20" w:after="20" w:line="264" w:lineRule="auto"/>
              <w:jc w:val="center"/>
              <w:rPr>
                <w:szCs w:val="24"/>
              </w:rPr>
            </w:pPr>
            <w:r w:rsidRPr="00233F86">
              <w:rPr>
                <w:szCs w:val="24"/>
              </w:rPr>
              <w:t>25</w:t>
            </w:r>
          </w:p>
        </w:tc>
        <w:tc>
          <w:tcPr>
            <w:tcW w:w="623" w:type="dxa"/>
            <w:vAlign w:val="center"/>
          </w:tcPr>
          <w:p w14:paraId="0880DA94" w14:textId="77777777" w:rsidR="00C4632F" w:rsidRPr="00233F86" w:rsidRDefault="00C4632F" w:rsidP="00FF1ED4">
            <w:pPr>
              <w:spacing w:before="20" w:after="20" w:line="264" w:lineRule="auto"/>
              <w:jc w:val="center"/>
              <w:rPr>
                <w:szCs w:val="24"/>
              </w:rPr>
            </w:pPr>
            <w:r w:rsidRPr="00233F86">
              <w:rPr>
                <w:szCs w:val="24"/>
              </w:rPr>
              <w:t>7</w:t>
            </w:r>
          </w:p>
        </w:tc>
        <w:tc>
          <w:tcPr>
            <w:tcW w:w="623" w:type="dxa"/>
            <w:vAlign w:val="center"/>
          </w:tcPr>
          <w:p w14:paraId="524E1916" w14:textId="77777777" w:rsidR="00C4632F" w:rsidRPr="00233F86" w:rsidRDefault="00C4632F" w:rsidP="00FF1ED4">
            <w:pPr>
              <w:spacing w:before="20" w:after="20" w:line="264" w:lineRule="auto"/>
              <w:jc w:val="center"/>
              <w:rPr>
                <w:szCs w:val="24"/>
              </w:rPr>
            </w:pPr>
            <w:r w:rsidRPr="00233F86">
              <w:rPr>
                <w:szCs w:val="24"/>
              </w:rPr>
              <w:t>29</w:t>
            </w:r>
          </w:p>
        </w:tc>
        <w:tc>
          <w:tcPr>
            <w:tcW w:w="623" w:type="dxa"/>
            <w:vAlign w:val="center"/>
          </w:tcPr>
          <w:p w14:paraId="1925391C" w14:textId="77777777" w:rsidR="00C4632F" w:rsidRPr="00233F86" w:rsidRDefault="00C4632F" w:rsidP="00FF1ED4">
            <w:pPr>
              <w:spacing w:before="20" w:after="20" w:line="264" w:lineRule="auto"/>
              <w:jc w:val="center"/>
              <w:rPr>
                <w:szCs w:val="24"/>
              </w:rPr>
            </w:pPr>
            <w:r w:rsidRPr="00233F86">
              <w:rPr>
                <w:szCs w:val="24"/>
              </w:rPr>
              <w:t>10</w:t>
            </w:r>
          </w:p>
        </w:tc>
        <w:tc>
          <w:tcPr>
            <w:tcW w:w="623" w:type="dxa"/>
            <w:vAlign w:val="center"/>
          </w:tcPr>
          <w:p w14:paraId="440CB206" w14:textId="77777777" w:rsidR="00C4632F" w:rsidRPr="00233F86" w:rsidRDefault="00C4632F" w:rsidP="00FF1ED4">
            <w:pPr>
              <w:spacing w:before="20" w:after="20" w:line="264" w:lineRule="auto"/>
              <w:jc w:val="center"/>
              <w:rPr>
                <w:szCs w:val="24"/>
              </w:rPr>
            </w:pPr>
            <w:r w:rsidRPr="00233F86">
              <w:rPr>
                <w:szCs w:val="24"/>
              </w:rPr>
              <w:t>28</w:t>
            </w:r>
          </w:p>
        </w:tc>
        <w:tc>
          <w:tcPr>
            <w:tcW w:w="623" w:type="dxa"/>
            <w:vAlign w:val="center"/>
          </w:tcPr>
          <w:p w14:paraId="36167BA1" w14:textId="77777777" w:rsidR="00C4632F" w:rsidRPr="00233F86" w:rsidRDefault="00C4632F" w:rsidP="00FF1ED4">
            <w:pPr>
              <w:spacing w:before="20" w:after="20" w:line="264" w:lineRule="auto"/>
              <w:jc w:val="center"/>
              <w:rPr>
                <w:szCs w:val="24"/>
              </w:rPr>
            </w:pPr>
            <w:r w:rsidRPr="00233F86">
              <w:rPr>
                <w:szCs w:val="24"/>
              </w:rPr>
              <w:t>29</w:t>
            </w:r>
          </w:p>
        </w:tc>
        <w:tc>
          <w:tcPr>
            <w:tcW w:w="623" w:type="dxa"/>
            <w:vAlign w:val="center"/>
          </w:tcPr>
          <w:p w14:paraId="17919519" w14:textId="77777777" w:rsidR="00C4632F" w:rsidRPr="00233F86" w:rsidRDefault="00C4632F" w:rsidP="00FF1ED4">
            <w:pPr>
              <w:spacing w:before="20" w:after="20" w:line="264" w:lineRule="auto"/>
              <w:jc w:val="center"/>
              <w:rPr>
                <w:szCs w:val="24"/>
              </w:rPr>
            </w:pPr>
            <w:r w:rsidRPr="00233F86">
              <w:rPr>
                <w:szCs w:val="24"/>
              </w:rPr>
              <w:t>24</w:t>
            </w:r>
          </w:p>
        </w:tc>
        <w:tc>
          <w:tcPr>
            <w:tcW w:w="623" w:type="dxa"/>
            <w:vAlign w:val="center"/>
          </w:tcPr>
          <w:p w14:paraId="4711B01B" w14:textId="77777777" w:rsidR="00C4632F" w:rsidRPr="00233F86" w:rsidRDefault="00C4632F" w:rsidP="00FF1ED4">
            <w:pPr>
              <w:spacing w:before="20" w:after="20" w:line="264" w:lineRule="auto"/>
              <w:jc w:val="center"/>
              <w:rPr>
                <w:szCs w:val="24"/>
              </w:rPr>
            </w:pPr>
            <w:r w:rsidRPr="00233F86">
              <w:rPr>
                <w:szCs w:val="24"/>
              </w:rPr>
              <w:t>6</w:t>
            </w:r>
          </w:p>
        </w:tc>
        <w:tc>
          <w:tcPr>
            <w:tcW w:w="623" w:type="dxa"/>
            <w:vAlign w:val="center"/>
          </w:tcPr>
          <w:p w14:paraId="0C9DD55A" w14:textId="77777777" w:rsidR="00C4632F" w:rsidRPr="00233F86" w:rsidRDefault="00C4632F" w:rsidP="00FF1ED4">
            <w:pPr>
              <w:spacing w:before="20" w:after="20" w:line="264" w:lineRule="auto"/>
              <w:jc w:val="center"/>
              <w:rPr>
                <w:szCs w:val="24"/>
              </w:rPr>
            </w:pPr>
            <w:r w:rsidRPr="00233F86">
              <w:rPr>
                <w:szCs w:val="24"/>
              </w:rPr>
              <w:t>11</w:t>
            </w:r>
          </w:p>
        </w:tc>
        <w:tc>
          <w:tcPr>
            <w:tcW w:w="623" w:type="dxa"/>
            <w:vAlign w:val="center"/>
          </w:tcPr>
          <w:p w14:paraId="1E0E937F" w14:textId="77777777" w:rsidR="00C4632F" w:rsidRPr="00233F86" w:rsidRDefault="00C4632F" w:rsidP="00FF1ED4">
            <w:pPr>
              <w:spacing w:before="20" w:after="20" w:line="264" w:lineRule="auto"/>
              <w:jc w:val="center"/>
              <w:rPr>
                <w:szCs w:val="24"/>
              </w:rPr>
            </w:pPr>
            <w:r w:rsidRPr="00233F86">
              <w:rPr>
                <w:szCs w:val="24"/>
              </w:rPr>
              <w:t>23</w:t>
            </w:r>
          </w:p>
        </w:tc>
        <w:tc>
          <w:tcPr>
            <w:tcW w:w="624" w:type="dxa"/>
            <w:vAlign w:val="center"/>
          </w:tcPr>
          <w:p w14:paraId="303D32A6" w14:textId="77777777" w:rsidR="00C4632F" w:rsidRPr="00233F86" w:rsidRDefault="00C4632F" w:rsidP="00FF1ED4">
            <w:pPr>
              <w:spacing w:before="20" w:after="20" w:line="264" w:lineRule="auto"/>
              <w:jc w:val="center"/>
              <w:rPr>
                <w:szCs w:val="24"/>
              </w:rPr>
            </w:pPr>
            <w:r w:rsidRPr="00233F86">
              <w:rPr>
                <w:szCs w:val="24"/>
              </w:rPr>
              <w:t>11</w:t>
            </w:r>
          </w:p>
        </w:tc>
        <w:tc>
          <w:tcPr>
            <w:tcW w:w="624" w:type="dxa"/>
            <w:vAlign w:val="center"/>
          </w:tcPr>
          <w:p w14:paraId="36CCD708" w14:textId="77777777" w:rsidR="00C4632F" w:rsidRPr="00233F86" w:rsidRDefault="00C4632F" w:rsidP="00FF1ED4">
            <w:pPr>
              <w:spacing w:before="20" w:after="20" w:line="264" w:lineRule="auto"/>
              <w:jc w:val="center"/>
              <w:rPr>
                <w:szCs w:val="24"/>
              </w:rPr>
            </w:pPr>
            <w:r w:rsidRPr="00233F86">
              <w:rPr>
                <w:szCs w:val="24"/>
              </w:rPr>
              <w:t>21</w:t>
            </w:r>
          </w:p>
        </w:tc>
        <w:tc>
          <w:tcPr>
            <w:tcW w:w="624" w:type="dxa"/>
            <w:vAlign w:val="center"/>
          </w:tcPr>
          <w:p w14:paraId="6B6227BE" w14:textId="77777777" w:rsidR="00C4632F" w:rsidRPr="00233F86" w:rsidRDefault="00C4632F" w:rsidP="00FF1ED4">
            <w:pPr>
              <w:spacing w:before="20" w:after="20" w:line="264" w:lineRule="auto"/>
              <w:jc w:val="center"/>
              <w:rPr>
                <w:szCs w:val="24"/>
              </w:rPr>
            </w:pPr>
            <w:r w:rsidRPr="00233F86">
              <w:rPr>
                <w:szCs w:val="24"/>
              </w:rPr>
              <w:t>9</w:t>
            </w:r>
          </w:p>
        </w:tc>
        <w:tc>
          <w:tcPr>
            <w:tcW w:w="624" w:type="dxa"/>
            <w:vAlign w:val="center"/>
          </w:tcPr>
          <w:p w14:paraId="2F9B9C0F" w14:textId="77777777" w:rsidR="00C4632F" w:rsidRPr="00233F86" w:rsidRDefault="00C4632F" w:rsidP="00FF1ED4">
            <w:pPr>
              <w:spacing w:before="20" w:after="20" w:line="264" w:lineRule="auto"/>
              <w:jc w:val="center"/>
              <w:rPr>
                <w:szCs w:val="24"/>
              </w:rPr>
            </w:pPr>
            <w:r w:rsidRPr="00233F86">
              <w:rPr>
                <w:szCs w:val="24"/>
              </w:rPr>
              <w:t>27</w:t>
            </w:r>
          </w:p>
        </w:tc>
        <w:tc>
          <w:tcPr>
            <w:tcW w:w="624" w:type="dxa"/>
            <w:vAlign w:val="center"/>
          </w:tcPr>
          <w:p w14:paraId="7FBEC4FC" w14:textId="77777777" w:rsidR="00C4632F" w:rsidRPr="00233F86" w:rsidRDefault="00C4632F" w:rsidP="00FF1ED4">
            <w:pPr>
              <w:spacing w:before="20" w:after="20" w:line="264" w:lineRule="auto"/>
              <w:jc w:val="center"/>
              <w:rPr>
                <w:szCs w:val="24"/>
              </w:rPr>
            </w:pPr>
            <w:r w:rsidRPr="00233F86">
              <w:rPr>
                <w:szCs w:val="24"/>
              </w:rPr>
              <w:t>15</w:t>
            </w:r>
          </w:p>
        </w:tc>
      </w:tr>
    </w:tbl>
    <w:p w14:paraId="65616E90" w14:textId="77777777" w:rsidR="00C4632F" w:rsidRPr="00233F86" w:rsidRDefault="00C4632F" w:rsidP="00C4632F">
      <w:pPr>
        <w:spacing w:before="20" w:after="20" w:line="264" w:lineRule="auto"/>
        <w:rPr>
          <w:szCs w:val="24"/>
        </w:rPr>
      </w:pPr>
      <w:r w:rsidRPr="00233F86">
        <w:rPr>
          <w:szCs w:val="24"/>
        </w:rPr>
        <w:t>a) Tính số xe trung bình đi qua trạm thu phí trong mỗi phút.</w:t>
      </w:r>
    </w:p>
    <w:p w14:paraId="65DB64F9" w14:textId="77777777" w:rsidR="00C4632F" w:rsidRPr="00233F86" w:rsidRDefault="00C4632F" w:rsidP="00C4632F">
      <w:pPr>
        <w:spacing w:before="20" w:after="20" w:line="264" w:lineRule="auto"/>
        <w:rPr>
          <w:szCs w:val="24"/>
        </w:rPr>
      </w:pPr>
      <w:r w:rsidRPr="00233F86">
        <w:rPr>
          <w:szCs w:val="24"/>
        </w:rPr>
        <w:t>b) Tổng hợp lại số liệu trên vào bảng tần số ghép nhóm theo mẫu sau:</w:t>
      </w:r>
    </w:p>
    <w:tbl>
      <w:tblPr>
        <w:tblStyle w:val="TableGrid"/>
        <w:tblW w:w="0" w:type="auto"/>
        <w:tblLook w:val="00A0" w:firstRow="1" w:lastRow="0" w:firstColumn="1" w:lastColumn="0" w:noHBand="0" w:noVBand="0"/>
      </w:tblPr>
      <w:tblGrid>
        <w:gridCol w:w="1556"/>
        <w:gridCol w:w="1557"/>
        <w:gridCol w:w="1558"/>
        <w:gridCol w:w="1558"/>
        <w:gridCol w:w="1559"/>
        <w:gridCol w:w="1559"/>
      </w:tblGrid>
      <w:tr w:rsidR="00C4632F" w:rsidRPr="00233F86" w14:paraId="5D192507" w14:textId="77777777" w:rsidTr="00FF1ED4">
        <w:tc>
          <w:tcPr>
            <w:tcW w:w="1558" w:type="dxa"/>
            <w:vAlign w:val="center"/>
          </w:tcPr>
          <w:p w14:paraId="2CBD9C6B" w14:textId="77777777" w:rsidR="00C4632F" w:rsidRPr="00233F86" w:rsidRDefault="00C4632F" w:rsidP="00FF1ED4">
            <w:pPr>
              <w:spacing w:before="20" w:after="20" w:line="264" w:lineRule="auto"/>
              <w:jc w:val="center"/>
              <w:rPr>
                <w:szCs w:val="24"/>
              </w:rPr>
            </w:pPr>
            <w:r w:rsidRPr="00233F86">
              <w:rPr>
                <w:szCs w:val="24"/>
              </w:rPr>
              <w:t>Số xe</w:t>
            </w:r>
          </w:p>
        </w:tc>
        <w:tc>
          <w:tcPr>
            <w:tcW w:w="1558" w:type="dxa"/>
            <w:vAlign w:val="center"/>
          </w:tcPr>
          <w:p w14:paraId="0126874C" w14:textId="77777777" w:rsidR="00C4632F" w:rsidRPr="00233F86" w:rsidRDefault="00C4632F" w:rsidP="00FF1ED4">
            <w:pPr>
              <w:spacing w:before="20" w:after="20" w:line="264" w:lineRule="auto"/>
              <w:jc w:val="center"/>
              <w:rPr>
                <w:szCs w:val="24"/>
              </w:rPr>
            </w:pPr>
            <w:r w:rsidRPr="00233F86">
              <w:rPr>
                <w:position w:val="-10"/>
                <w:szCs w:val="24"/>
              </w:rPr>
              <w:object w:dxaOrig="620" w:dyaOrig="320" w14:anchorId="0BEF78EA">
                <v:shape id="_x0000_i1076" type="#_x0000_t75" style="width:30.55pt;height:15.8pt" o:ole="">
                  <v:imagedata r:id="rId117" o:title=""/>
                </v:shape>
                <o:OLEObject Type="Embed" ProgID="Equation.DSMT4" ShapeID="_x0000_i1076" DrawAspect="Content" ObjectID="_1752045925" r:id="rId118"/>
              </w:object>
            </w:r>
          </w:p>
        </w:tc>
        <w:tc>
          <w:tcPr>
            <w:tcW w:w="1558" w:type="dxa"/>
            <w:vAlign w:val="center"/>
          </w:tcPr>
          <w:p w14:paraId="3E211A98" w14:textId="77777777" w:rsidR="00C4632F" w:rsidRPr="00233F86" w:rsidRDefault="00C4632F" w:rsidP="00FF1ED4">
            <w:pPr>
              <w:spacing w:before="20" w:after="20" w:line="264" w:lineRule="auto"/>
              <w:jc w:val="center"/>
              <w:rPr>
                <w:szCs w:val="24"/>
              </w:rPr>
            </w:pPr>
            <w:r w:rsidRPr="00233F86">
              <w:rPr>
                <w:position w:val="-10"/>
                <w:szCs w:val="24"/>
              </w:rPr>
              <w:object w:dxaOrig="700" w:dyaOrig="320" w14:anchorId="7CFE592F">
                <v:shape id="_x0000_i1077" type="#_x0000_t75" style="width:35.45pt;height:15.8pt" o:ole="">
                  <v:imagedata r:id="rId119" o:title=""/>
                </v:shape>
                <o:OLEObject Type="Embed" ProgID="Equation.DSMT4" ShapeID="_x0000_i1077" DrawAspect="Content" ObjectID="_1752045926" r:id="rId120"/>
              </w:object>
            </w:r>
          </w:p>
        </w:tc>
        <w:tc>
          <w:tcPr>
            <w:tcW w:w="1558" w:type="dxa"/>
            <w:vAlign w:val="center"/>
          </w:tcPr>
          <w:p w14:paraId="1706049A" w14:textId="77777777" w:rsidR="00C4632F" w:rsidRPr="00233F86" w:rsidRDefault="00C4632F" w:rsidP="00FF1ED4">
            <w:pPr>
              <w:spacing w:before="20" w:after="20" w:line="264" w:lineRule="auto"/>
              <w:jc w:val="center"/>
              <w:rPr>
                <w:szCs w:val="24"/>
              </w:rPr>
            </w:pPr>
            <w:r w:rsidRPr="00233F86">
              <w:rPr>
                <w:position w:val="-10"/>
                <w:szCs w:val="24"/>
              </w:rPr>
              <w:object w:dxaOrig="760" w:dyaOrig="320" w14:anchorId="44B05869">
                <v:shape id="_x0000_i1078" type="#_x0000_t75" style="width:38.2pt;height:15.8pt" o:ole="">
                  <v:imagedata r:id="rId121" o:title=""/>
                </v:shape>
                <o:OLEObject Type="Embed" ProgID="Equation.DSMT4" ShapeID="_x0000_i1078" DrawAspect="Content" ObjectID="_1752045927" r:id="rId122"/>
              </w:object>
            </w:r>
          </w:p>
        </w:tc>
        <w:tc>
          <w:tcPr>
            <w:tcW w:w="1559" w:type="dxa"/>
            <w:vAlign w:val="center"/>
          </w:tcPr>
          <w:p w14:paraId="5CEB3C8B" w14:textId="77777777" w:rsidR="00C4632F" w:rsidRPr="00233F86" w:rsidRDefault="00C4632F" w:rsidP="00FF1ED4">
            <w:pPr>
              <w:spacing w:before="20" w:after="20" w:line="264" w:lineRule="auto"/>
              <w:jc w:val="center"/>
              <w:rPr>
                <w:szCs w:val="24"/>
              </w:rPr>
            </w:pPr>
            <w:r w:rsidRPr="00233F86">
              <w:rPr>
                <w:position w:val="-10"/>
                <w:szCs w:val="24"/>
              </w:rPr>
              <w:object w:dxaOrig="760" w:dyaOrig="320" w14:anchorId="3C3C8332">
                <v:shape id="_x0000_i1079" type="#_x0000_t75" style="width:38.2pt;height:15.8pt" o:ole="">
                  <v:imagedata r:id="rId123" o:title=""/>
                </v:shape>
                <o:OLEObject Type="Embed" ProgID="Equation.DSMT4" ShapeID="_x0000_i1079" DrawAspect="Content" ObjectID="_1752045928" r:id="rId124"/>
              </w:object>
            </w:r>
          </w:p>
        </w:tc>
        <w:tc>
          <w:tcPr>
            <w:tcW w:w="1559" w:type="dxa"/>
            <w:vAlign w:val="center"/>
          </w:tcPr>
          <w:p w14:paraId="477E8DF7" w14:textId="77777777" w:rsidR="00C4632F" w:rsidRPr="00233F86" w:rsidRDefault="00C4632F" w:rsidP="00FF1ED4">
            <w:pPr>
              <w:spacing w:before="20" w:after="20" w:line="264" w:lineRule="auto"/>
              <w:jc w:val="center"/>
              <w:rPr>
                <w:szCs w:val="24"/>
              </w:rPr>
            </w:pPr>
            <w:r w:rsidRPr="00233F86">
              <w:rPr>
                <w:position w:val="-10"/>
                <w:szCs w:val="24"/>
              </w:rPr>
              <w:object w:dxaOrig="780" w:dyaOrig="320" w14:anchorId="7881E0D7">
                <v:shape id="_x0000_i1080" type="#_x0000_t75" style="width:39.25pt;height:15.8pt" o:ole="">
                  <v:imagedata r:id="rId125" o:title=""/>
                </v:shape>
                <o:OLEObject Type="Embed" ProgID="Equation.DSMT4" ShapeID="_x0000_i1080" DrawAspect="Content" ObjectID="_1752045929" r:id="rId126"/>
              </w:object>
            </w:r>
          </w:p>
        </w:tc>
      </w:tr>
      <w:tr w:rsidR="00C4632F" w:rsidRPr="00233F86" w14:paraId="7CC773B0" w14:textId="77777777" w:rsidTr="00FF1ED4">
        <w:tc>
          <w:tcPr>
            <w:tcW w:w="1558" w:type="dxa"/>
            <w:vAlign w:val="center"/>
          </w:tcPr>
          <w:p w14:paraId="28AE77C1" w14:textId="77777777" w:rsidR="00C4632F" w:rsidRPr="00233F86" w:rsidRDefault="00C4632F" w:rsidP="00FF1ED4">
            <w:pPr>
              <w:spacing w:before="20" w:after="20" w:line="264" w:lineRule="auto"/>
              <w:jc w:val="center"/>
              <w:rPr>
                <w:szCs w:val="24"/>
              </w:rPr>
            </w:pPr>
            <w:r w:rsidRPr="00233F86">
              <w:rPr>
                <w:szCs w:val="24"/>
              </w:rPr>
              <w:t>Số lần</w:t>
            </w:r>
          </w:p>
        </w:tc>
        <w:tc>
          <w:tcPr>
            <w:tcW w:w="1558" w:type="dxa"/>
            <w:vAlign w:val="center"/>
          </w:tcPr>
          <w:p w14:paraId="4834E468"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299B837B">
                <v:shape id="_x0000_i1081" type="#_x0000_t75" style="width:9.25pt;height:14.2pt" o:ole="">
                  <v:imagedata r:id="rId110" o:title=""/>
                </v:shape>
                <o:OLEObject Type="Embed" ProgID="Equation.DSMT4" ShapeID="_x0000_i1081" DrawAspect="Content" ObjectID="_1752045930" r:id="rId127"/>
              </w:object>
            </w:r>
          </w:p>
        </w:tc>
        <w:tc>
          <w:tcPr>
            <w:tcW w:w="1558" w:type="dxa"/>
            <w:vAlign w:val="center"/>
          </w:tcPr>
          <w:p w14:paraId="302B3396"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4E0FC466">
                <v:shape id="_x0000_i1082" type="#_x0000_t75" style="width:9.25pt;height:14.2pt" o:ole="">
                  <v:imagedata r:id="rId115" o:title=""/>
                </v:shape>
                <o:OLEObject Type="Embed" ProgID="Equation.DSMT4" ShapeID="_x0000_i1082" DrawAspect="Content" ObjectID="_1752045931" r:id="rId128"/>
              </w:object>
            </w:r>
          </w:p>
        </w:tc>
        <w:tc>
          <w:tcPr>
            <w:tcW w:w="1558" w:type="dxa"/>
            <w:vAlign w:val="center"/>
          </w:tcPr>
          <w:p w14:paraId="0466D81D"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4DEE582B">
                <v:shape id="_x0000_i1083" type="#_x0000_t75" style="width:9.25pt;height:14.2pt" o:ole="">
                  <v:imagedata r:id="rId110" o:title=""/>
                </v:shape>
                <o:OLEObject Type="Embed" ProgID="Equation.DSMT4" ShapeID="_x0000_i1083" DrawAspect="Content" ObjectID="_1752045932" r:id="rId129"/>
              </w:object>
            </w:r>
          </w:p>
        </w:tc>
        <w:tc>
          <w:tcPr>
            <w:tcW w:w="1559" w:type="dxa"/>
            <w:vAlign w:val="center"/>
          </w:tcPr>
          <w:p w14:paraId="787D831C"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4BB93EAA">
                <v:shape id="_x0000_i1084" type="#_x0000_t75" style="width:9.25pt;height:14.2pt" o:ole="">
                  <v:imagedata r:id="rId115" o:title=""/>
                </v:shape>
                <o:OLEObject Type="Embed" ProgID="Equation.DSMT4" ShapeID="_x0000_i1084" DrawAspect="Content" ObjectID="_1752045933" r:id="rId130"/>
              </w:object>
            </w:r>
          </w:p>
        </w:tc>
        <w:tc>
          <w:tcPr>
            <w:tcW w:w="1559" w:type="dxa"/>
            <w:vAlign w:val="center"/>
          </w:tcPr>
          <w:p w14:paraId="021BBA51" w14:textId="77777777" w:rsidR="00C4632F" w:rsidRPr="00233F86" w:rsidRDefault="00C4632F" w:rsidP="00FF1ED4">
            <w:pPr>
              <w:spacing w:before="20" w:after="20" w:line="264" w:lineRule="auto"/>
              <w:jc w:val="center"/>
              <w:rPr>
                <w:szCs w:val="24"/>
              </w:rPr>
            </w:pPr>
            <w:r w:rsidRPr="00233F86">
              <w:rPr>
                <w:position w:val="-6"/>
                <w:szCs w:val="24"/>
              </w:rPr>
              <w:object w:dxaOrig="180" w:dyaOrig="279" w14:anchorId="1CA5DFD2">
                <v:shape id="_x0000_i1085" type="#_x0000_t75" style="width:9.25pt;height:14.2pt" o:ole="">
                  <v:imagedata r:id="rId115" o:title=""/>
                </v:shape>
                <o:OLEObject Type="Embed" ProgID="Equation.DSMT4" ShapeID="_x0000_i1085" DrawAspect="Content" ObjectID="_1752045934" r:id="rId131"/>
              </w:object>
            </w:r>
          </w:p>
        </w:tc>
      </w:tr>
    </w:tbl>
    <w:p w14:paraId="0AAE24F9" w14:textId="77777777" w:rsidR="00C4632F" w:rsidRPr="00233F86" w:rsidRDefault="00C4632F" w:rsidP="00C4632F">
      <w:pPr>
        <w:spacing w:before="20" w:after="20" w:line="264" w:lineRule="auto"/>
        <w:rPr>
          <w:szCs w:val="24"/>
        </w:rPr>
      </w:pPr>
      <w:r w:rsidRPr="00233F86">
        <w:rPr>
          <w:szCs w:val="24"/>
        </w:rPr>
        <w:t>c) Hãy ước lượng trung bình số xe đi qua trạm thu phí trong mỗi phút từ bảng tần số ghép nhóm trên.</w:t>
      </w:r>
    </w:p>
    <w:p w14:paraId="55CD1C94" w14:textId="2AF11D03" w:rsidR="00C4632F" w:rsidRPr="00233F86" w:rsidRDefault="00C4632F" w:rsidP="00C4632F">
      <w:pPr>
        <w:spacing w:before="20" w:after="20" w:line="264" w:lineRule="auto"/>
        <w:rPr>
          <w:szCs w:val="24"/>
        </w:rPr>
      </w:pPr>
      <w:r>
        <w:rPr>
          <w:b/>
          <w:bCs/>
          <w:color w:val="FF0000"/>
          <w:szCs w:val="24"/>
        </w:rPr>
        <w:t>Bài 3 (SGK )</w:t>
      </w:r>
      <w:r w:rsidRPr="00233F86">
        <w:rPr>
          <w:b/>
          <w:bCs/>
          <w:color w:val="FF0000"/>
          <w:szCs w:val="24"/>
        </w:rPr>
        <w:t>..</w:t>
      </w:r>
      <w:r w:rsidRPr="00233F86">
        <w:rPr>
          <w:szCs w:val="24"/>
        </w:rPr>
        <w:t xml:space="preserve"> Một thư viện thống kê số lượng sách được mượn mỗi ngày trong ba tháng ở bảng sau:</w:t>
      </w:r>
    </w:p>
    <w:tbl>
      <w:tblPr>
        <w:tblStyle w:val="TableGrid"/>
        <w:tblW w:w="0" w:type="auto"/>
        <w:tblLook w:val="00A0" w:firstRow="1" w:lastRow="0" w:firstColumn="1" w:lastColumn="0" w:noHBand="0" w:noVBand="0"/>
      </w:tblPr>
      <w:tblGrid>
        <w:gridCol w:w="1166"/>
        <w:gridCol w:w="1167"/>
        <w:gridCol w:w="1169"/>
        <w:gridCol w:w="1169"/>
        <w:gridCol w:w="1169"/>
        <w:gridCol w:w="1169"/>
        <w:gridCol w:w="1169"/>
        <w:gridCol w:w="1169"/>
      </w:tblGrid>
      <w:tr w:rsidR="00C4632F" w:rsidRPr="00233F86" w14:paraId="40DA4938" w14:textId="77777777" w:rsidTr="00FF1ED4">
        <w:tc>
          <w:tcPr>
            <w:tcW w:w="1168" w:type="dxa"/>
            <w:vAlign w:val="center"/>
          </w:tcPr>
          <w:p w14:paraId="38CE357B" w14:textId="77777777" w:rsidR="00C4632F" w:rsidRPr="00233F86" w:rsidRDefault="00C4632F" w:rsidP="00FF1ED4">
            <w:pPr>
              <w:spacing w:before="20" w:after="20" w:line="264" w:lineRule="auto"/>
              <w:jc w:val="center"/>
              <w:rPr>
                <w:szCs w:val="24"/>
              </w:rPr>
            </w:pPr>
            <w:r w:rsidRPr="00233F86">
              <w:rPr>
                <w:szCs w:val="24"/>
              </w:rPr>
              <w:t>Số sách</w:t>
            </w:r>
          </w:p>
        </w:tc>
        <w:tc>
          <w:tcPr>
            <w:tcW w:w="1168" w:type="dxa"/>
            <w:vAlign w:val="center"/>
          </w:tcPr>
          <w:p w14:paraId="59E66FBF" w14:textId="77777777" w:rsidR="00C4632F" w:rsidRPr="00233F86" w:rsidRDefault="00C4632F" w:rsidP="00FF1ED4">
            <w:pPr>
              <w:spacing w:before="20" w:after="20" w:line="264" w:lineRule="auto"/>
              <w:jc w:val="center"/>
              <w:rPr>
                <w:szCs w:val="24"/>
              </w:rPr>
            </w:pPr>
            <w:r w:rsidRPr="00233F86">
              <w:rPr>
                <w:position w:val="-10"/>
                <w:szCs w:val="24"/>
              </w:rPr>
              <w:object w:dxaOrig="760" w:dyaOrig="320" w14:anchorId="22882986">
                <v:shape id="_x0000_i1086" type="#_x0000_t75" style="width:38.2pt;height:15.8pt" o:ole="">
                  <v:imagedata r:id="rId121" o:title=""/>
                </v:shape>
                <o:OLEObject Type="Embed" ProgID="Equation.DSMT4" ShapeID="_x0000_i1086" DrawAspect="Content" ObjectID="_1752045935" r:id="rId132"/>
              </w:object>
            </w:r>
          </w:p>
        </w:tc>
        <w:tc>
          <w:tcPr>
            <w:tcW w:w="1169" w:type="dxa"/>
            <w:vAlign w:val="center"/>
          </w:tcPr>
          <w:p w14:paraId="7859D7D6" w14:textId="77777777" w:rsidR="00C4632F" w:rsidRPr="00233F86" w:rsidRDefault="00C4632F" w:rsidP="00FF1ED4">
            <w:pPr>
              <w:spacing w:before="20" w:after="20" w:line="264" w:lineRule="auto"/>
              <w:jc w:val="center"/>
              <w:rPr>
                <w:szCs w:val="24"/>
              </w:rPr>
            </w:pPr>
            <w:r w:rsidRPr="00233F86">
              <w:rPr>
                <w:position w:val="-10"/>
                <w:szCs w:val="24"/>
              </w:rPr>
              <w:object w:dxaOrig="760" w:dyaOrig="320" w14:anchorId="5CADAFED">
                <v:shape id="_x0000_i1087" type="#_x0000_t75" style="width:38.2pt;height:15.8pt" o:ole="">
                  <v:imagedata r:id="rId123" o:title=""/>
                </v:shape>
                <o:OLEObject Type="Embed" ProgID="Equation.DSMT4" ShapeID="_x0000_i1087" DrawAspect="Content" ObjectID="_1752045936" r:id="rId133"/>
              </w:object>
            </w:r>
          </w:p>
        </w:tc>
        <w:tc>
          <w:tcPr>
            <w:tcW w:w="1169" w:type="dxa"/>
            <w:vAlign w:val="center"/>
          </w:tcPr>
          <w:p w14:paraId="29BA2AB3" w14:textId="77777777" w:rsidR="00C4632F" w:rsidRPr="00233F86" w:rsidRDefault="00C4632F" w:rsidP="00FF1ED4">
            <w:pPr>
              <w:spacing w:before="20" w:after="20" w:line="264" w:lineRule="auto"/>
              <w:jc w:val="center"/>
              <w:rPr>
                <w:szCs w:val="24"/>
              </w:rPr>
            </w:pPr>
            <w:r w:rsidRPr="00233F86">
              <w:rPr>
                <w:position w:val="-10"/>
                <w:szCs w:val="24"/>
              </w:rPr>
              <w:object w:dxaOrig="780" w:dyaOrig="320" w14:anchorId="0E43046C">
                <v:shape id="_x0000_i1088" type="#_x0000_t75" style="width:39.25pt;height:15.8pt" o:ole="">
                  <v:imagedata r:id="rId125" o:title=""/>
                </v:shape>
                <o:OLEObject Type="Embed" ProgID="Equation.DSMT4" ShapeID="_x0000_i1088" DrawAspect="Content" ObjectID="_1752045937" r:id="rId134"/>
              </w:object>
            </w:r>
          </w:p>
        </w:tc>
        <w:tc>
          <w:tcPr>
            <w:tcW w:w="1169" w:type="dxa"/>
            <w:vAlign w:val="center"/>
          </w:tcPr>
          <w:p w14:paraId="6604D58A" w14:textId="77777777" w:rsidR="00C4632F" w:rsidRPr="00233F86" w:rsidRDefault="00C4632F" w:rsidP="00FF1ED4">
            <w:pPr>
              <w:spacing w:before="20" w:after="20" w:line="264" w:lineRule="auto"/>
              <w:jc w:val="center"/>
              <w:rPr>
                <w:szCs w:val="24"/>
              </w:rPr>
            </w:pPr>
            <w:r w:rsidRPr="00233F86">
              <w:rPr>
                <w:position w:val="-10"/>
                <w:szCs w:val="24"/>
              </w:rPr>
              <w:object w:dxaOrig="740" w:dyaOrig="320" w14:anchorId="3C0D573C">
                <v:shape id="_x0000_i1089" type="#_x0000_t75" style="width:36.55pt;height:15.8pt" o:ole="">
                  <v:imagedata r:id="rId135" o:title=""/>
                </v:shape>
                <o:OLEObject Type="Embed" ProgID="Equation.DSMT4" ShapeID="_x0000_i1089" DrawAspect="Content" ObjectID="_1752045938" r:id="rId136"/>
              </w:object>
            </w:r>
          </w:p>
        </w:tc>
        <w:tc>
          <w:tcPr>
            <w:tcW w:w="1169" w:type="dxa"/>
            <w:vAlign w:val="center"/>
          </w:tcPr>
          <w:p w14:paraId="6280F808" w14:textId="77777777" w:rsidR="00C4632F" w:rsidRPr="00233F86" w:rsidRDefault="00C4632F" w:rsidP="00FF1ED4">
            <w:pPr>
              <w:spacing w:before="20" w:after="20" w:line="264" w:lineRule="auto"/>
              <w:jc w:val="center"/>
              <w:rPr>
                <w:szCs w:val="24"/>
              </w:rPr>
            </w:pPr>
            <w:r w:rsidRPr="00233F86">
              <w:rPr>
                <w:position w:val="-10"/>
                <w:szCs w:val="24"/>
              </w:rPr>
              <w:object w:dxaOrig="780" w:dyaOrig="320" w14:anchorId="66D874E2">
                <v:shape id="_x0000_i1090" type="#_x0000_t75" style="width:39.25pt;height:15.8pt" o:ole="">
                  <v:imagedata r:id="rId137" o:title=""/>
                </v:shape>
                <o:OLEObject Type="Embed" ProgID="Equation.DSMT4" ShapeID="_x0000_i1090" DrawAspect="Content" ObjectID="_1752045939" r:id="rId138"/>
              </w:object>
            </w:r>
          </w:p>
        </w:tc>
        <w:tc>
          <w:tcPr>
            <w:tcW w:w="1169" w:type="dxa"/>
            <w:vAlign w:val="center"/>
          </w:tcPr>
          <w:p w14:paraId="08B83023" w14:textId="77777777" w:rsidR="00C4632F" w:rsidRPr="00233F86" w:rsidRDefault="00C4632F" w:rsidP="00FF1ED4">
            <w:pPr>
              <w:spacing w:before="20" w:after="20" w:line="264" w:lineRule="auto"/>
              <w:jc w:val="center"/>
              <w:rPr>
                <w:szCs w:val="24"/>
              </w:rPr>
            </w:pPr>
            <w:r w:rsidRPr="00233F86">
              <w:rPr>
                <w:position w:val="-10"/>
                <w:szCs w:val="24"/>
              </w:rPr>
              <w:object w:dxaOrig="760" w:dyaOrig="320" w14:anchorId="1908E502">
                <v:shape id="_x0000_i1091" type="#_x0000_t75" style="width:38.2pt;height:15.8pt" o:ole="">
                  <v:imagedata r:id="rId139" o:title=""/>
                </v:shape>
                <o:OLEObject Type="Embed" ProgID="Equation.DSMT4" ShapeID="_x0000_i1091" DrawAspect="Content" ObjectID="_1752045940" r:id="rId140"/>
              </w:object>
            </w:r>
          </w:p>
        </w:tc>
        <w:tc>
          <w:tcPr>
            <w:tcW w:w="1169" w:type="dxa"/>
            <w:vAlign w:val="center"/>
          </w:tcPr>
          <w:p w14:paraId="1D1B7167" w14:textId="77777777" w:rsidR="00C4632F" w:rsidRPr="00233F86" w:rsidRDefault="00C4632F" w:rsidP="00FF1ED4">
            <w:pPr>
              <w:spacing w:before="20" w:after="20" w:line="264" w:lineRule="auto"/>
              <w:jc w:val="center"/>
              <w:rPr>
                <w:szCs w:val="24"/>
              </w:rPr>
            </w:pPr>
            <w:r w:rsidRPr="00233F86">
              <w:rPr>
                <w:position w:val="-10"/>
                <w:szCs w:val="24"/>
              </w:rPr>
              <w:object w:dxaOrig="780" w:dyaOrig="320" w14:anchorId="05464E94">
                <v:shape id="_x0000_i1092" type="#_x0000_t75" style="width:39.25pt;height:15.8pt" o:ole="">
                  <v:imagedata r:id="rId141" o:title=""/>
                </v:shape>
                <o:OLEObject Type="Embed" ProgID="Equation.DSMT4" ShapeID="_x0000_i1092" DrawAspect="Content" ObjectID="_1752045941" r:id="rId142"/>
              </w:object>
            </w:r>
          </w:p>
        </w:tc>
      </w:tr>
      <w:tr w:rsidR="00C4632F" w:rsidRPr="00233F86" w14:paraId="7353A49D" w14:textId="77777777" w:rsidTr="00FF1ED4">
        <w:tc>
          <w:tcPr>
            <w:tcW w:w="1168" w:type="dxa"/>
            <w:vAlign w:val="center"/>
          </w:tcPr>
          <w:p w14:paraId="1137CA27" w14:textId="77777777" w:rsidR="00C4632F" w:rsidRPr="00233F86" w:rsidRDefault="00C4632F" w:rsidP="00FF1ED4">
            <w:pPr>
              <w:spacing w:before="20" w:after="20" w:line="264" w:lineRule="auto"/>
              <w:jc w:val="center"/>
              <w:rPr>
                <w:szCs w:val="24"/>
              </w:rPr>
            </w:pPr>
            <w:r w:rsidRPr="00233F86">
              <w:rPr>
                <w:szCs w:val="24"/>
              </w:rPr>
              <w:t>Số ngày</w:t>
            </w:r>
          </w:p>
        </w:tc>
        <w:tc>
          <w:tcPr>
            <w:tcW w:w="1168" w:type="dxa"/>
            <w:vAlign w:val="center"/>
          </w:tcPr>
          <w:p w14:paraId="245307B9" w14:textId="77777777" w:rsidR="00C4632F" w:rsidRPr="00233F86" w:rsidRDefault="00C4632F" w:rsidP="00FF1ED4">
            <w:pPr>
              <w:spacing w:before="20" w:after="20" w:line="264" w:lineRule="auto"/>
              <w:jc w:val="center"/>
              <w:rPr>
                <w:szCs w:val="24"/>
              </w:rPr>
            </w:pPr>
            <w:r w:rsidRPr="00233F86">
              <w:rPr>
                <w:szCs w:val="24"/>
              </w:rPr>
              <w:t>3</w:t>
            </w:r>
          </w:p>
        </w:tc>
        <w:tc>
          <w:tcPr>
            <w:tcW w:w="1169" w:type="dxa"/>
            <w:vAlign w:val="center"/>
          </w:tcPr>
          <w:p w14:paraId="205BF79C" w14:textId="77777777" w:rsidR="00C4632F" w:rsidRPr="00233F86" w:rsidRDefault="00C4632F" w:rsidP="00FF1ED4">
            <w:pPr>
              <w:spacing w:before="20" w:after="20" w:line="264" w:lineRule="auto"/>
              <w:jc w:val="center"/>
              <w:rPr>
                <w:szCs w:val="24"/>
              </w:rPr>
            </w:pPr>
            <w:r w:rsidRPr="00233F86">
              <w:rPr>
                <w:szCs w:val="24"/>
              </w:rPr>
              <w:t>6</w:t>
            </w:r>
          </w:p>
        </w:tc>
        <w:tc>
          <w:tcPr>
            <w:tcW w:w="1169" w:type="dxa"/>
            <w:vAlign w:val="center"/>
          </w:tcPr>
          <w:p w14:paraId="0336E661" w14:textId="77777777" w:rsidR="00C4632F" w:rsidRPr="00233F86" w:rsidRDefault="00C4632F" w:rsidP="00FF1ED4">
            <w:pPr>
              <w:spacing w:before="20" w:after="20" w:line="264" w:lineRule="auto"/>
              <w:jc w:val="center"/>
              <w:rPr>
                <w:szCs w:val="24"/>
              </w:rPr>
            </w:pPr>
            <w:r w:rsidRPr="00233F86">
              <w:rPr>
                <w:szCs w:val="24"/>
              </w:rPr>
              <w:t>15</w:t>
            </w:r>
          </w:p>
        </w:tc>
        <w:tc>
          <w:tcPr>
            <w:tcW w:w="1169" w:type="dxa"/>
            <w:vAlign w:val="center"/>
          </w:tcPr>
          <w:p w14:paraId="6C30CE62" w14:textId="77777777" w:rsidR="00C4632F" w:rsidRPr="00233F86" w:rsidRDefault="00C4632F" w:rsidP="00FF1ED4">
            <w:pPr>
              <w:spacing w:before="20" w:after="20" w:line="264" w:lineRule="auto"/>
              <w:jc w:val="center"/>
              <w:rPr>
                <w:szCs w:val="24"/>
              </w:rPr>
            </w:pPr>
            <w:r w:rsidRPr="00233F86">
              <w:rPr>
                <w:szCs w:val="24"/>
              </w:rPr>
              <w:t>27</w:t>
            </w:r>
          </w:p>
        </w:tc>
        <w:tc>
          <w:tcPr>
            <w:tcW w:w="1169" w:type="dxa"/>
            <w:vAlign w:val="center"/>
          </w:tcPr>
          <w:p w14:paraId="276A79D2" w14:textId="77777777" w:rsidR="00C4632F" w:rsidRPr="00233F86" w:rsidRDefault="00C4632F" w:rsidP="00FF1ED4">
            <w:pPr>
              <w:spacing w:before="20" w:after="20" w:line="264" w:lineRule="auto"/>
              <w:jc w:val="center"/>
              <w:rPr>
                <w:szCs w:val="24"/>
              </w:rPr>
            </w:pPr>
            <w:r w:rsidRPr="00233F86">
              <w:rPr>
                <w:szCs w:val="24"/>
              </w:rPr>
              <w:t>22</w:t>
            </w:r>
          </w:p>
        </w:tc>
        <w:tc>
          <w:tcPr>
            <w:tcW w:w="1169" w:type="dxa"/>
            <w:vAlign w:val="center"/>
          </w:tcPr>
          <w:p w14:paraId="3AD02D34" w14:textId="77777777" w:rsidR="00C4632F" w:rsidRPr="00233F86" w:rsidRDefault="00C4632F" w:rsidP="00FF1ED4">
            <w:pPr>
              <w:spacing w:before="20" w:after="20" w:line="264" w:lineRule="auto"/>
              <w:jc w:val="center"/>
              <w:rPr>
                <w:szCs w:val="24"/>
              </w:rPr>
            </w:pPr>
            <w:r w:rsidRPr="00233F86">
              <w:rPr>
                <w:szCs w:val="24"/>
              </w:rPr>
              <w:t>14</w:t>
            </w:r>
          </w:p>
        </w:tc>
        <w:tc>
          <w:tcPr>
            <w:tcW w:w="1169" w:type="dxa"/>
            <w:vAlign w:val="center"/>
          </w:tcPr>
          <w:p w14:paraId="5F62FB68" w14:textId="77777777" w:rsidR="00C4632F" w:rsidRPr="00233F86" w:rsidRDefault="00C4632F" w:rsidP="00FF1ED4">
            <w:pPr>
              <w:spacing w:before="20" w:after="20" w:line="264" w:lineRule="auto"/>
              <w:jc w:val="center"/>
              <w:rPr>
                <w:szCs w:val="24"/>
              </w:rPr>
            </w:pPr>
            <w:r w:rsidRPr="00233F86">
              <w:rPr>
                <w:szCs w:val="24"/>
              </w:rPr>
              <w:t>5</w:t>
            </w:r>
          </w:p>
        </w:tc>
      </w:tr>
    </w:tbl>
    <w:p w14:paraId="6ADF0116" w14:textId="77777777" w:rsidR="00C4632F" w:rsidRPr="00233F86" w:rsidRDefault="00C4632F" w:rsidP="00C4632F">
      <w:pPr>
        <w:spacing w:before="20" w:after="20" w:line="264" w:lineRule="auto"/>
        <w:rPr>
          <w:szCs w:val="24"/>
        </w:rPr>
      </w:pPr>
      <w:r w:rsidRPr="00233F86">
        <w:rPr>
          <w:szCs w:val="24"/>
        </w:rPr>
        <w:t>Hãy ước lượng số trung bình và mốt của mẫu số liệu ghép nhóm trên.</w:t>
      </w:r>
    </w:p>
    <w:p w14:paraId="2914CE8A" w14:textId="77777777" w:rsidR="008B48B1" w:rsidRDefault="003479CA" w:rsidP="00A36145">
      <w:pPr>
        <w:shd w:val="clear" w:color="auto" w:fill="FFFFFF"/>
        <w:spacing w:after="0" w:line="240" w:lineRule="auto"/>
        <w:rPr>
          <w:rFonts w:eastAsia="Times New Roman"/>
          <w:szCs w:val="24"/>
          <w:lang w:eastAsia="en-SG"/>
        </w:rPr>
      </w:pPr>
      <w:r w:rsidRPr="005E610F">
        <w:rPr>
          <w:rFonts w:eastAsia="Times New Roman"/>
          <w:szCs w:val="24"/>
          <w:lang w:eastAsia="en-SG"/>
        </w:rPr>
        <w:t xml:space="preserve">c) Sản phẩm: </w:t>
      </w:r>
      <w:r w:rsidR="002A2166" w:rsidRPr="005E610F">
        <w:rPr>
          <w:rFonts w:eastAsia="Times New Roman"/>
          <w:szCs w:val="24"/>
          <w:lang w:eastAsia="en-SG"/>
        </w:rPr>
        <w:t>Bài làm của học sinh</w:t>
      </w:r>
    </w:p>
    <w:p w14:paraId="507C784E" w14:textId="47ED4520" w:rsidR="00CB70A1" w:rsidRDefault="00CB70A1" w:rsidP="00A36145">
      <w:pPr>
        <w:shd w:val="clear" w:color="auto" w:fill="FFFFFF"/>
        <w:spacing w:after="0" w:line="240" w:lineRule="auto"/>
        <w:rPr>
          <w:rFonts w:eastAsia="Times New Roman"/>
          <w:szCs w:val="24"/>
          <w:lang w:eastAsia="en-SG"/>
        </w:rPr>
      </w:pPr>
      <w:r>
        <w:rPr>
          <w:rFonts w:eastAsia="Times New Roman"/>
          <w:szCs w:val="24"/>
          <w:lang w:eastAsia="en-SG"/>
        </w:rPr>
        <w:t>Lời giải dự kiến</w:t>
      </w:r>
    </w:p>
    <w:p w14:paraId="30897629" w14:textId="25DC098D" w:rsidR="00CB70A1" w:rsidRDefault="00CB70A1" w:rsidP="00A36145">
      <w:pPr>
        <w:shd w:val="clear" w:color="auto" w:fill="FFFFFF"/>
        <w:spacing w:after="0" w:line="240" w:lineRule="auto"/>
        <w:rPr>
          <w:rFonts w:eastAsia="Times New Roman"/>
          <w:b/>
          <w:bCs/>
          <w:szCs w:val="24"/>
          <w:lang w:eastAsia="en-SG"/>
        </w:rPr>
      </w:pPr>
      <w:r>
        <w:rPr>
          <w:rFonts w:eastAsia="Times New Roman"/>
          <w:b/>
          <w:bCs/>
          <w:szCs w:val="24"/>
          <w:lang w:eastAsia="en-SG"/>
        </w:rPr>
        <w:t>Bài 1</w:t>
      </w:r>
    </w:p>
    <w:p w14:paraId="6D8D7B2B" w14:textId="38CAF83B" w:rsidR="00CB70A1" w:rsidRDefault="00CB70A1" w:rsidP="00A36145">
      <w:pPr>
        <w:shd w:val="clear" w:color="auto" w:fill="FFFFFF"/>
        <w:spacing w:after="0" w:line="240" w:lineRule="auto"/>
        <w:rPr>
          <w:szCs w:val="24"/>
        </w:rPr>
      </w:pPr>
      <w:r>
        <w:rPr>
          <w:rFonts w:eastAsia="Times New Roman"/>
          <w:b/>
          <w:bCs/>
          <w:szCs w:val="24"/>
          <w:lang w:eastAsia="en-SG"/>
        </w:rPr>
        <w:tab/>
      </w:r>
      <w:r>
        <w:rPr>
          <w:rFonts w:eastAsia="Times New Roman"/>
          <w:szCs w:val="24"/>
          <w:lang w:eastAsia="en-SG"/>
        </w:rPr>
        <w:t xml:space="preserve">a) </w:t>
      </w:r>
      <w:r w:rsidRPr="00CB70A1">
        <w:rPr>
          <w:position w:val="-10"/>
          <w:szCs w:val="24"/>
        </w:rPr>
        <w:object w:dxaOrig="980" w:dyaOrig="380" w14:anchorId="5139A451">
          <v:shape id="_x0000_i1095" type="#_x0000_t75" style="width:49.1pt;height:19.65pt" o:ole="">
            <v:imagedata r:id="rId143" o:title=""/>
          </v:shape>
          <o:OLEObject Type="Embed" ProgID="Equation.DSMT4" ShapeID="_x0000_i1095" DrawAspect="Content" ObjectID="_1752045942" r:id="rId144"/>
        </w:object>
      </w:r>
    </w:p>
    <w:p w14:paraId="20D90971" w14:textId="459D933F" w:rsidR="00CB70A1" w:rsidRDefault="00CB70A1" w:rsidP="00A36145">
      <w:pPr>
        <w:shd w:val="clear" w:color="auto" w:fill="FFFFFF"/>
        <w:spacing w:after="0" w:line="240" w:lineRule="auto"/>
        <w:rPr>
          <w:szCs w:val="24"/>
        </w:rPr>
      </w:pPr>
      <w:r>
        <w:rPr>
          <w:szCs w:val="24"/>
        </w:rPr>
        <w:tab/>
        <w:t xml:space="preserve">b) </w:t>
      </w:r>
    </w:p>
    <w:tbl>
      <w:tblPr>
        <w:tblStyle w:val="TableGrid"/>
        <w:tblW w:w="0" w:type="auto"/>
        <w:tblLook w:val="00A0" w:firstRow="1" w:lastRow="0" w:firstColumn="1" w:lastColumn="0" w:noHBand="0" w:noVBand="0"/>
      </w:tblPr>
      <w:tblGrid>
        <w:gridCol w:w="1557"/>
        <w:gridCol w:w="1557"/>
        <w:gridCol w:w="1557"/>
        <w:gridCol w:w="1558"/>
        <w:gridCol w:w="1559"/>
        <w:gridCol w:w="1559"/>
      </w:tblGrid>
      <w:tr w:rsidR="00CB70A1" w:rsidRPr="00233F86" w14:paraId="616B8484" w14:textId="77777777" w:rsidTr="001370C4">
        <w:tc>
          <w:tcPr>
            <w:tcW w:w="1558" w:type="dxa"/>
            <w:vAlign w:val="center"/>
          </w:tcPr>
          <w:p w14:paraId="7762D005" w14:textId="77777777" w:rsidR="00CB70A1" w:rsidRPr="00233F86" w:rsidRDefault="00CB70A1" w:rsidP="001370C4">
            <w:pPr>
              <w:spacing w:before="20" w:after="20" w:line="264" w:lineRule="auto"/>
              <w:jc w:val="center"/>
              <w:rPr>
                <w:szCs w:val="24"/>
              </w:rPr>
            </w:pPr>
            <w:r w:rsidRPr="00233F86">
              <w:rPr>
                <w:szCs w:val="24"/>
              </w:rPr>
              <w:t xml:space="preserve">Cự li </w:t>
            </w:r>
            <w:r w:rsidRPr="00233F86">
              <w:rPr>
                <w:position w:val="-10"/>
                <w:szCs w:val="24"/>
              </w:rPr>
              <w:object w:dxaOrig="420" w:dyaOrig="320" w14:anchorId="47483128">
                <v:shape id="_x0000_i1096" type="#_x0000_t75" style="width:21.25pt;height:15.8pt" o:ole="">
                  <v:imagedata r:id="rId98" o:title=""/>
                </v:shape>
                <o:OLEObject Type="Embed" ProgID="Equation.DSMT4" ShapeID="_x0000_i1096" DrawAspect="Content" ObjectID="_1752045943" r:id="rId145"/>
              </w:object>
            </w:r>
          </w:p>
        </w:tc>
        <w:tc>
          <w:tcPr>
            <w:tcW w:w="1558" w:type="dxa"/>
            <w:vAlign w:val="center"/>
          </w:tcPr>
          <w:p w14:paraId="24D34681" w14:textId="77777777" w:rsidR="00CB70A1" w:rsidRPr="00233F86" w:rsidRDefault="00CB70A1" w:rsidP="001370C4">
            <w:pPr>
              <w:spacing w:before="20" w:after="20" w:line="264" w:lineRule="auto"/>
              <w:jc w:val="center"/>
              <w:rPr>
                <w:szCs w:val="24"/>
              </w:rPr>
            </w:pPr>
            <w:r w:rsidRPr="00233F86">
              <w:rPr>
                <w:position w:val="-10"/>
                <w:szCs w:val="24"/>
              </w:rPr>
              <w:object w:dxaOrig="980" w:dyaOrig="320" w14:anchorId="3792A812">
                <v:shape id="_x0000_i1097" type="#_x0000_t75" style="width:48.55pt;height:15.8pt" o:ole="">
                  <v:imagedata r:id="rId100" o:title=""/>
                </v:shape>
                <o:OLEObject Type="Embed" ProgID="Equation.DSMT4" ShapeID="_x0000_i1097" DrawAspect="Content" ObjectID="_1752045944" r:id="rId146"/>
              </w:object>
            </w:r>
          </w:p>
        </w:tc>
        <w:tc>
          <w:tcPr>
            <w:tcW w:w="1558" w:type="dxa"/>
            <w:vAlign w:val="center"/>
          </w:tcPr>
          <w:p w14:paraId="584491E9" w14:textId="77777777" w:rsidR="00CB70A1" w:rsidRPr="00233F86" w:rsidRDefault="00CB70A1" w:rsidP="001370C4">
            <w:pPr>
              <w:spacing w:before="20" w:after="20" w:line="264" w:lineRule="auto"/>
              <w:jc w:val="center"/>
              <w:rPr>
                <w:szCs w:val="24"/>
              </w:rPr>
            </w:pPr>
            <w:r w:rsidRPr="00233F86">
              <w:rPr>
                <w:position w:val="-10"/>
                <w:szCs w:val="24"/>
              </w:rPr>
              <w:object w:dxaOrig="980" w:dyaOrig="320" w14:anchorId="10467A88">
                <v:shape id="_x0000_i1098" type="#_x0000_t75" style="width:48.55pt;height:15.8pt" o:ole="">
                  <v:imagedata r:id="rId102" o:title=""/>
                </v:shape>
                <o:OLEObject Type="Embed" ProgID="Equation.DSMT4" ShapeID="_x0000_i1098" DrawAspect="Content" ObjectID="_1752045945" r:id="rId147"/>
              </w:object>
            </w:r>
          </w:p>
        </w:tc>
        <w:tc>
          <w:tcPr>
            <w:tcW w:w="1558" w:type="dxa"/>
            <w:vAlign w:val="center"/>
          </w:tcPr>
          <w:p w14:paraId="599E89AF" w14:textId="77777777" w:rsidR="00CB70A1" w:rsidRPr="00233F86" w:rsidRDefault="00CB70A1" w:rsidP="001370C4">
            <w:pPr>
              <w:spacing w:before="20" w:after="20" w:line="264" w:lineRule="auto"/>
              <w:jc w:val="center"/>
              <w:rPr>
                <w:szCs w:val="24"/>
              </w:rPr>
            </w:pPr>
            <w:r w:rsidRPr="00233F86">
              <w:rPr>
                <w:position w:val="-10"/>
                <w:szCs w:val="24"/>
              </w:rPr>
              <w:object w:dxaOrig="1160" w:dyaOrig="320" w14:anchorId="7AD76B86">
                <v:shape id="_x0000_i1099" type="#_x0000_t75" style="width:57.8pt;height:15.8pt" o:ole="">
                  <v:imagedata r:id="rId104" o:title=""/>
                </v:shape>
                <o:OLEObject Type="Embed" ProgID="Equation.DSMT4" ShapeID="_x0000_i1099" DrawAspect="Content" ObjectID="_1752045946" r:id="rId148"/>
              </w:object>
            </w:r>
          </w:p>
        </w:tc>
        <w:tc>
          <w:tcPr>
            <w:tcW w:w="1559" w:type="dxa"/>
            <w:vAlign w:val="center"/>
          </w:tcPr>
          <w:p w14:paraId="3214E9F3" w14:textId="77777777" w:rsidR="00CB70A1" w:rsidRPr="00233F86" w:rsidRDefault="00CB70A1" w:rsidP="001370C4">
            <w:pPr>
              <w:spacing w:before="20" w:after="20" w:line="264" w:lineRule="auto"/>
              <w:jc w:val="center"/>
              <w:rPr>
                <w:szCs w:val="24"/>
              </w:rPr>
            </w:pPr>
            <w:r w:rsidRPr="00233F86">
              <w:rPr>
                <w:position w:val="-10"/>
                <w:szCs w:val="24"/>
              </w:rPr>
              <w:object w:dxaOrig="1180" w:dyaOrig="320" w14:anchorId="3544F5C2">
                <v:shape id="_x0000_i1100" type="#_x0000_t75" style="width:59.45pt;height:15.8pt" o:ole="">
                  <v:imagedata r:id="rId106" o:title=""/>
                </v:shape>
                <o:OLEObject Type="Embed" ProgID="Equation.DSMT4" ShapeID="_x0000_i1100" DrawAspect="Content" ObjectID="_1752045947" r:id="rId149"/>
              </w:object>
            </w:r>
          </w:p>
        </w:tc>
        <w:tc>
          <w:tcPr>
            <w:tcW w:w="1559" w:type="dxa"/>
            <w:vAlign w:val="center"/>
          </w:tcPr>
          <w:p w14:paraId="675FCDEA" w14:textId="77777777" w:rsidR="00CB70A1" w:rsidRPr="00233F86" w:rsidRDefault="00CB70A1" w:rsidP="001370C4">
            <w:pPr>
              <w:spacing w:before="20" w:after="20" w:line="264" w:lineRule="auto"/>
              <w:jc w:val="center"/>
              <w:rPr>
                <w:szCs w:val="24"/>
              </w:rPr>
            </w:pPr>
            <w:r w:rsidRPr="00233F86">
              <w:rPr>
                <w:position w:val="-10"/>
                <w:szCs w:val="24"/>
              </w:rPr>
              <w:object w:dxaOrig="1180" w:dyaOrig="320" w14:anchorId="3194D38B">
                <v:shape id="_x0000_i1101" type="#_x0000_t75" style="width:59.45pt;height:15.8pt" o:ole="">
                  <v:imagedata r:id="rId108" o:title=""/>
                </v:shape>
                <o:OLEObject Type="Embed" ProgID="Equation.DSMT4" ShapeID="_x0000_i1101" DrawAspect="Content" ObjectID="_1752045948" r:id="rId150"/>
              </w:object>
            </w:r>
          </w:p>
        </w:tc>
      </w:tr>
      <w:tr w:rsidR="00CB70A1" w:rsidRPr="00233F86" w14:paraId="0662AF0D" w14:textId="77777777" w:rsidTr="001370C4">
        <w:tc>
          <w:tcPr>
            <w:tcW w:w="1558" w:type="dxa"/>
            <w:vAlign w:val="center"/>
          </w:tcPr>
          <w:p w14:paraId="74C7951D" w14:textId="77777777" w:rsidR="00CB70A1" w:rsidRPr="00233F86" w:rsidRDefault="00CB70A1" w:rsidP="001370C4">
            <w:pPr>
              <w:spacing w:before="20" w:after="20" w:line="264" w:lineRule="auto"/>
              <w:jc w:val="center"/>
              <w:rPr>
                <w:szCs w:val="24"/>
              </w:rPr>
            </w:pPr>
            <w:r w:rsidRPr="00233F86">
              <w:rPr>
                <w:szCs w:val="24"/>
              </w:rPr>
              <w:t>Số lần</w:t>
            </w:r>
          </w:p>
        </w:tc>
        <w:tc>
          <w:tcPr>
            <w:tcW w:w="1558" w:type="dxa"/>
            <w:vAlign w:val="center"/>
          </w:tcPr>
          <w:p w14:paraId="27B07F95" w14:textId="67BD0020" w:rsidR="00CB70A1" w:rsidRPr="00233F86" w:rsidRDefault="00CB70A1" w:rsidP="001370C4">
            <w:pPr>
              <w:spacing w:before="20" w:after="20" w:line="264" w:lineRule="auto"/>
              <w:jc w:val="center"/>
              <w:rPr>
                <w:szCs w:val="24"/>
              </w:rPr>
            </w:pPr>
            <w:r>
              <w:rPr>
                <w:szCs w:val="24"/>
              </w:rPr>
              <w:t>4</w:t>
            </w:r>
          </w:p>
        </w:tc>
        <w:tc>
          <w:tcPr>
            <w:tcW w:w="1558" w:type="dxa"/>
            <w:vAlign w:val="center"/>
          </w:tcPr>
          <w:p w14:paraId="391B4F52" w14:textId="799C9032" w:rsidR="00CB70A1" w:rsidRPr="00233F86" w:rsidRDefault="00CB70A1" w:rsidP="001370C4">
            <w:pPr>
              <w:spacing w:before="20" w:after="20" w:line="264" w:lineRule="auto"/>
              <w:jc w:val="center"/>
              <w:rPr>
                <w:szCs w:val="24"/>
              </w:rPr>
            </w:pPr>
            <w:r>
              <w:rPr>
                <w:szCs w:val="24"/>
              </w:rPr>
              <w:t>2</w:t>
            </w:r>
          </w:p>
        </w:tc>
        <w:tc>
          <w:tcPr>
            <w:tcW w:w="1558" w:type="dxa"/>
            <w:vAlign w:val="center"/>
          </w:tcPr>
          <w:p w14:paraId="67BECE9C" w14:textId="7A9E0A96" w:rsidR="00CB70A1" w:rsidRPr="00233F86" w:rsidRDefault="00CB70A1" w:rsidP="001370C4">
            <w:pPr>
              <w:spacing w:before="20" w:after="20" w:line="264" w:lineRule="auto"/>
              <w:jc w:val="center"/>
              <w:rPr>
                <w:szCs w:val="24"/>
              </w:rPr>
            </w:pPr>
            <w:r>
              <w:rPr>
                <w:szCs w:val="24"/>
              </w:rPr>
              <w:t>6</w:t>
            </w:r>
          </w:p>
        </w:tc>
        <w:tc>
          <w:tcPr>
            <w:tcW w:w="1559" w:type="dxa"/>
            <w:vAlign w:val="center"/>
          </w:tcPr>
          <w:p w14:paraId="1E091E00" w14:textId="38C32912" w:rsidR="00CB70A1" w:rsidRPr="00233F86" w:rsidRDefault="00DE69E7" w:rsidP="001370C4">
            <w:pPr>
              <w:spacing w:before="20" w:after="20" w:line="264" w:lineRule="auto"/>
              <w:jc w:val="center"/>
              <w:rPr>
                <w:szCs w:val="24"/>
              </w:rPr>
            </w:pPr>
            <w:r>
              <w:rPr>
                <w:szCs w:val="24"/>
              </w:rPr>
              <w:t>12</w:t>
            </w:r>
          </w:p>
        </w:tc>
        <w:tc>
          <w:tcPr>
            <w:tcW w:w="1559" w:type="dxa"/>
            <w:vAlign w:val="center"/>
          </w:tcPr>
          <w:p w14:paraId="5ED0ABFB" w14:textId="7AA4F7F1" w:rsidR="00CB70A1" w:rsidRPr="00233F86" w:rsidRDefault="00DE69E7" w:rsidP="001370C4">
            <w:pPr>
              <w:spacing w:before="20" w:after="20" w:line="264" w:lineRule="auto"/>
              <w:jc w:val="center"/>
              <w:rPr>
                <w:szCs w:val="24"/>
              </w:rPr>
            </w:pPr>
            <w:r>
              <w:rPr>
                <w:szCs w:val="24"/>
              </w:rPr>
              <w:t>6</w:t>
            </w:r>
          </w:p>
        </w:tc>
      </w:tr>
    </w:tbl>
    <w:p w14:paraId="7B1DF4E0" w14:textId="66E9019A" w:rsidR="00CB70A1" w:rsidRDefault="00CB70A1" w:rsidP="00A36145">
      <w:pPr>
        <w:shd w:val="clear" w:color="auto" w:fill="FFFFFF"/>
        <w:spacing w:after="0" w:line="240" w:lineRule="auto"/>
        <w:rPr>
          <w:rFonts w:eastAsia="Times New Roman"/>
          <w:szCs w:val="24"/>
          <w:lang w:eastAsia="en-SG"/>
        </w:rPr>
      </w:pPr>
      <w:r>
        <w:rPr>
          <w:rFonts w:eastAsia="Times New Roman"/>
          <w:szCs w:val="24"/>
          <w:lang w:eastAsia="en-SG"/>
        </w:rPr>
        <w:tab/>
        <w:t xml:space="preserve">c) </w:t>
      </w:r>
    </w:p>
    <w:tbl>
      <w:tblPr>
        <w:tblStyle w:val="TableGrid"/>
        <w:tblW w:w="0" w:type="auto"/>
        <w:tblLook w:val="00A0" w:firstRow="1" w:lastRow="0" w:firstColumn="1" w:lastColumn="0" w:noHBand="0" w:noVBand="0"/>
      </w:tblPr>
      <w:tblGrid>
        <w:gridCol w:w="1557"/>
        <w:gridCol w:w="1557"/>
        <w:gridCol w:w="1557"/>
        <w:gridCol w:w="1558"/>
        <w:gridCol w:w="1559"/>
        <w:gridCol w:w="1559"/>
      </w:tblGrid>
      <w:tr w:rsidR="00DE69E7" w:rsidRPr="00233F86" w14:paraId="02A7B8E8" w14:textId="77777777" w:rsidTr="001370C4">
        <w:tc>
          <w:tcPr>
            <w:tcW w:w="1558" w:type="dxa"/>
            <w:vAlign w:val="center"/>
          </w:tcPr>
          <w:p w14:paraId="13ED794E" w14:textId="77777777" w:rsidR="00DE69E7" w:rsidRPr="00233F86" w:rsidRDefault="00DE69E7" w:rsidP="001370C4">
            <w:pPr>
              <w:spacing w:before="20" w:after="20" w:line="264" w:lineRule="auto"/>
              <w:jc w:val="center"/>
              <w:rPr>
                <w:szCs w:val="24"/>
              </w:rPr>
            </w:pPr>
            <w:r w:rsidRPr="00233F86">
              <w:rPr>
                <w:szCs w:val="24"/>
              </w:rPr>
              <w:t xml:space="preserve">Cự li </w:t>
            </w:r>
            <w:r w:rsidRPr="00233F86">
              <w:rPr>
                <w:position w:val="-10"/>
                <w:szCs w:val="24"/>
              </w:rPr>
              <w:object w:dxaOrig="420" w:dyaOrig="320" w14:anchorId="6CAFD714">
                <v:shape id="_x0000_i1123" type="#_x0000_t75" style="width:21.25pt;height:15.8pt" o:ole="">
                  <v:imagedata r:id="rId98" o:title=""/>
                </v:shape>
                <o:OLEObject Type="Embed" ProgID="Equation.DSMT4" ShapeID="_x0000_i1123" DrawAspect="Content" ObjectID="_1752045949" r:id="rId151"/>
              </w:object>
            </w:r>
          </w:p>
        </w:tc>
        <w:tc>
          <w:tcPr>
            <w:tcW w:w="1558" w:type="dxa"/>
            <w:vAlign w:val="center"/>
          </w:tcPr>
          <w:p w14:paraId="1853615B" w14:textId="77777777" w:rsidR="00DE69E7" w:rsidRPr="00233F86" w:rsidRDefault="00DE69E7" w:rsidP="001370C4">
            <w:pPr>
              <w:spacing w:before="20" w:after="20" w:line="264" w:lineRule="auto"/>
              <w:jc w:val="center"/>
              <w:rPr>
                <w:szCs w:val="24"/>
              </w:rPr>
            </w:pPr>
            <w:r w:rsidRPr="00233F86">
              <w:rPr>
                <w:position w:val="-10"/>
                <w:szCs w:val="24"/>
              </w:rPr>
              <w:object w:dxaOrig="980" w:dyaOrig="320" w14:anchorId="30DB0CFB">
                <v:shape id="_x0000_i1124" type="#_x0000_t75" style="width:48.55pt;height:15.8pt" o:ole="">
                  <v:imagedata r:id="rId100" o:title=""/>
                </v:shape>
                <o:OLEObject Type="Embed" ProgID="Equation.DSMT4" ShapeID="_x0000_i1124" DrawAspect="Content" ObjectID="_1752045950" r:id="rId152"/>
              </w:object>
            </w:r>
          </w:p>
        </w:tc>
        <w:tc>
          <w:tcPr>
            <w:tcW w:w="1558" w:type="dxa"/>
            <w:vAlign w:val="center"/>
          </w:tcPr>
          <w:p w14:paraId="51CAA67E" w14:textId="77777777" w:rsidR="00DE69E7" w:rsidRPr="00233F86" w:rsidRDefault="00DE69E7" w:rsidP="001370C4">
            <w:pPr>
              <w:spacing w:before="20" w:after="20" w:line="264" w:lineRule="auto"/>
              <w:jc w:val="center"/>
              <w:rPr>
                <w:szCs w:val="24"/>
              </w:rPr>
            </w:pPr>
            <w:r w:rsidRPr="00233F86">
              <w:rPr>
                <w:position w:val="-10"/>
                <w:szCs w:val="24"/>
              </w:rPr>
              <w:object w:dxaOrig="980" w:dyaOrig="320" w14:anchorId="5E8DD69E">
                <v:shape id="_x0000_i1125" type="#_x0000_t75" style="width:48.55pt;height:15.8pt" o:ole="">
                  <v:imagedata r:id="rId102" o:title=""/>
                </v:shape>
                <o:OLEObject Type="Embed" ProgID="Equation.DSMT4" ShapeID="_x0000_i1125" DrawAspect="Content" ObjectID="_1752045951" r:id="rId153"/>
              </w:object>
            </w:r>
          </w:p>
        </w:tc>
        <w:tc>
          <w:tcPr>
            <w:tcW w:w="1558" w:type="dxa"/>
            <w:vAlign w:val="center"/>
          </w:tcPr>
          <w:p w14:paraId="6661FFB8" w14:textId="77777777" w:rsidR="00DE69E7" w:rsidRPr="00233F86" w:rsidRDefault="00DE69E7" w:rsidP="001370C4">
            <w:pPr>
              <w:spacing w:before="20" w:after="20" w:line="264" w:lineRule="auto"/>
              <w:jc w:val="center"/>
              <w:rPr>
                <w:szCs w:val="24"/>
              </w:rPr>
            </w:pPr>
            <w:r w:rsidRPr="00233F86">
              <w:rPr>
                <w:position w:val="-10"/>
                <w:szCs w:val="24"/>
              </w:rPr>
              <w:object w:dxaOrig="1160" w:dyaOrig="320" w14:anchorId="026F58A6">
                <v:shape id="_x0000_i1126" type="#_x0000_t75" style="width:57.8pt;height:15.8pt" o:ole="">
                  <v:imagedata r:id="rId104" o:title=""/>
                </v:shape>
                <o:OLEObject Type="Embed" ProgID="Equation.DSMT4" ShapeID="_x0000_i1126" DrawAspect="Content" ObjectID="_1752045952" r:id="rId154"/>
              </w:object>
            </w:r>
          </w:p>
        </w:tc>
        <w:tc>
          <w:tcPr>
            <w:tcW w:w="1559" w:type="dxa"/>
            <w:vAlign w:val="center"/>
          </w:tcPr>
          <w:p w14:paraId="589C2EC7" w14:textId="77777777" w:rsidR="00DE69E7" w:rsidRPr="00233F86" w:rsidRDefault="00DE69E7" w:rsidP="001370C4">
            <w:pPr>
              <w:spacing w:before="20" w:after="20" w:line="264" w:lineRule="auto"/>
              <w:jc w:val="center"/>
              <w:rPr>
                <w:szCs w:val="24"/>
              </w:rPr>
            </w:pPr>
            <w:r w:rsidRPr="00233F86">
              <w:rPr>
                <w:position w:val="-10"/>
                <w:szCs w:val="24"/>
              </w:rPr>
              <w:object w:dxaOrig="1180" w:dyaOrig="320" w14:anchorId="04A88557">
                <v:shape id="_x0000_i1127" type="#_x0000_t75" style="width:59.45pt;height:15.8pt" o:ole="">
                  <v:imagedata r:id="rId106" o:title=""/>
                </v:shape>
                <o:OLEObject Type="Embed" ProgID="Equation.DSMT4" ShapeID="_x0000_i1127" DrawAspect="Content" ObjectID="_1752045953" r:id="rId155"/>
              </w:object>
            </w:r>
          </w:p>
        </w:tc>
        <w:tc>
          <w:tcPr>
            <w:tcW w:w="1559" w:type="dxa"/>
            <w:vAlign w:val="center"/>
          </w:tcPr>
          <w:p w14:paraId="7ABB6893" w14:textId="77777777" w:rsidR="00DE69E7" w:rsidRPr="00233F86" w:rsidRDefault="00DE69E7" w:rsidP="001370C4">
            <w:pPr>
              <w:spacing w:before="20" w:after="20" w:line="264" w:lineRule="auto"/>
              <w:jc w:val="center"/>
              <w:rPr>
                <w:szCs w:val="24"/>
              </w:rPr>
            </w:pPr>
            <w:r w:rsidRPr="00233F86">
              <w:rPr>
                <w:position w:val="-10"/>
                <w:szCs w:val="24"/>
              </w:rPr>
              <w:object w:dxaOrig="1180" w:dyaOrig="320" w14:anchorId="50101474">
                <v:shape id="_x0000_i1128" type="#_x0000_t75" style="width:59.45pt;height:15.8pt" o:ole="">
                  <v:imagedata r:id="rId108" o:title=""/>
                </v:shape>
                <o:OLEObject Type="Embed" ProgID="Equation.DSMT4" ShapeID="_x0000_i1128" DrawAspect="Content" ObjectID="_1752045954" r:id="rId156"/>
              </w:object>
            </w:r>
          </w:p>
        </w:tc>
      </w:tr>
      <w:tr w:rsidR="00DE69E7" w:rsidRPr="00233F86" w14:paraId="58647812" w14:textId="77777777" w:rsidTr="001370C4">
        <w:tc>
          <w:tcPr>
            <w:tcW w:w="1558" w:type="dxa"/>
            <w:vAlign w:val="center"/>
          </w:tcPr>
          <w:p w14:paraId="516195D8" w14:textId="3430E06E" w:rsidR="00DE69E7" w:rsidRPr="00233F86" w:rsidRDefault="00DE69E7" w:rsidP="001370C4">
            <w:pPr>
              <w:spacing w:before="20" w:after="20" w:line="264" w:lineRule="auto"/>
              <w:jc w:val="center"/>
              <w:rPr>
                <w:szCs w:val="24"/>
              </w:rPr>
            </w:pPr>
            <w:r>
              <w:rPr>
                <w:szCs w:val="24"/>
              </w:rPr>
              <w:t>Giá trị đại diện</w:t>
            </w:r>
          </w:p>
        </w:tc>
        <w:tc>
          <w:tcPr>
            <w:tcW w:w="1558" w:type="dxa"/>
            <w:vAlign w:val="center"/>
          </w:tcPr>
          <w:p w14:paraId="27BE6479" w14:textId="7F5F8B6C" w:rsidR="00DE69E7" w:rsidRPr="00233F86" w:rsidRDefault="00DE69E7" w:rsidP="001370C4">
            <w:pPr>
              <w:spacing w:before="20" w:after="20" w:line="264" w:lineRule="auto"/>
              <w:jc w:val="center"/>
              <w:rPr>
                <w:szCs w:val="24"/>
              </w:rPr>
            </w:pPr>
            <w:r>
              <w:rPr>
                <w:szCs w:val="24"/>
              </w:rPr>
              <w:t>69,6</w:t>
            </w:r>
          </w:p>
        </w:tc>
        <w:tc>
          <w:tcPr>
            <w:tcW w:w="1558" w:type="dxa"/>
            <w:vAlign w:val="center"/>
          </w:tcPr>
          <w:p w14:paraId="4E214A1A" w14:textId="18C335F8" w:rsidR="00DE69E7" w:rsidRPr="00233F86" w:rsidRDefault="00DE69E7" w:rsidP="001370C4">
            <w:pPr>
              <w:spacing w:before="20" w:after="20" w:line="264" w:lineRule="auto"/>
              <w:jc w:val="center"/>
              <w:rPr>
                <w:szCs w:val="24"/>
              </w:rPr>
            </w:pPr>
            <w:r>
              <w:rPr>
                <w:szCs w:val="24"/>
              </w:rPr>
              <w:t>70,4</w:t>
            </w:r>
          </w:p>
        </w:tc>
        <w:tc>
          <w:tcPr>
            <w:tcW w:w="1558" w:type="dxa"/>
            <w:vAlign w:val="center"/>
          </w:tcPr>
          <w:p w14:paraId="6E24A09C" w14:textId="0FD98299" w:rsidR="00DE69E7" w:rsidRPr="00233F86" w:rsidRDefault="00DE69E7" w:rsidP="001370C4">
            <w:pPr>
              <w:spacing w:before="20" w:after="20" w:line="264" w:lineRule="auto"/>
              <w:jc w:val="center"/>
              <w:rPr>
                <w:szCs w:val="24"/>
              </w:rPr>
            </w:pPr>
            <w:r>
              <w:rPr>
                <w:szCs w:val="24"/>
              </w:rPr>
              <w:t>71,2</w:t>
            </w:r>
          </w:p>
        </w:tc>
        <w:tc>
          <w:tcPr>
            <w:tcW w:w="1559" w:type="dxa"/>
            <w:vAlign w:val="center"/>
          </w:tcPr>
          <w:p w14:paraId="0E32605C" w14:textId="43B6567F" w:rsidR="00DE69E7" w:rsidRPr="00233F86" w:rsidRDefault="00DE69E7" w:rsidP="001370C4">
            <w:pPr>
              <w:spacing w:before="20" w:after="20" w:line="264" w:lineRule="auto"/>
              <w:jc w:val="center"/>
              <w:rPr>
                <w:szCs w:val="24"/>
              </w:rPr>
            </w:pPr>
            <w:r>
              <w:rPr>
                <w:szCs w:val="24"/>
              </w:rPr>
              <w:t>72</w:t>
            </w:r>
          </w:p>
        </w:tc>
        <w:tc>
          <w:tcPr>
            <w:tcW w:w="1559" w:type="dxa"/>
            <w:vAlign w:val="center"/>
          </w:tcPr>
          <w:p w14:paraId="3DA75B40" w14:textId="51938F14" w:rsidR="00DE69E7" w:rsidRPr="00233F86" w:rsidRDefault="00DE69E7" w:rsidP="001370C4">
            <w:pPr>
              <w:spacing w:before="20" w:after="20" w:line="264" w:lineRule="auto"/>
              <w:jc w:val="center"/>
              <w:rPr>
                <w:szCs w:val="24"/>
              </w:rPr>
            </w:pPr>
            <w:r>
              <w:rPr>
                <w:szCs w:val="24"/>
              </w:rPr>
              <w:t>72,8</w:t>
            </w:r>
          </w:p>
        </w:tc>
      </w:tr>
      <w:tr w:rsidR="00DE69E7" w:rsidRPr="00233F86" w14:paraId="1D3A7C13" w14:textId="77777777" w:rsidTr="001370C4">
        <w:tc>
          <w:tcPr>
            <w:tcW w:w="1558" w:type="dxa"/>
            <w:vAlign w:val="center"/>
          </w:tcPr>
          <w:p w14:paraId="776D462A" w14:textId="77777777" w:rsidR="00DE69E7" w:rsidRPr="00233F86" w:rsidRDefault="00DE69E7" w:rsidP="001370C4">
            <w:pPr>
              <w:spacing w:before="20" w:after="20" w:line="264" w:lineRule="auto"/>
              <w:jc w:val="center"/>
              <w:rPr>
                <w:szCs w:val="24"/>
              </w:rPr>
            </w:pPr>
            <w:r w:rsidRPr="00233F86">
              <w:rPr>
                <w:szCs w:val="24"/>
              </w:rPr>
              <w:t>Số lần</w:t>
            </w:r>
          </w:p>
        </w:tc>
        <w:tc>
          <w:tcPr>
            <w:tcW w:w="1558" w:type="dxa"/>
            <w:vAlign w:val="center"/>
          </w:tcPr>
          <w:p w14:paraId="3629A7B5" w14:textId="77777777" w:rsidR="00DE69E7" w:rsidRPr="00233F86" w:rsidRDefault="00DE69E7" w:rsidP="001370C4">
            <w:pPr>
              <w:spacing w:before="20" w:after="20" w:line="264" w:lineRule="auto"/>
              <w:jc w:val="center"/>
              <w:rPr>
                <w:szCs w:val="24"/>
              </w:rPr>
            </w:pPr>
            <w:r>
              <w:rPr>
                <w:szCs w:val="24"/>
              </w:rPr>
              <w:t>4</w:t>
            </w:r>
          </w:p>
        </w:tc>
        <w:tc>
          <w:tcPr>
            <w:tcW w:w="1558" w:type="dxa"/>
            <w:vAlign w:val="center"/>
          </w:tcPr>
          <w:p w14:paraId="77138B44" w14:textId="77777777" w:rsidR="00DE69E7" w:rsidRPr="00233F86" w:rsidRDefault="00DE69E7" w:rsidP="001370C4">
            <w:pPr>
              <w:spacing w:before="20" w:after="20" w:line="264" w:lineRule="auto"/>
              <w:jc w:val="center"/>
              <w:rPr>
                <w:szCs w:val="24"/>
              </w:rPr>
            </w:pPr>
            <w:r>
              <w:rPr>
                <w:szCs w:val="24"/>
              </w:rPr>
              <w:t>2</w:t>
            </w:r>
          </w:p>
        </w:tc>
        <w:tc>
          <w:tcPr>
            <w:tcW w:w="1558" w:type="dxa"/>
            <w:vAlign w:val="center"/>
          </w:tcPr>
          <w:p w14:paraId="43D2989A" w14:textId="77777777" w:rsidR="00DE69E7" w:rsidRPr="00233F86" w:rsidRDefault="00DE69E7" w:rsidP="001370C4">
            <w:pPr>
              <w:spacing w:before="20" w:after="20" w:line="264" w:lineRule="auto"/>
              <w:jc w:val="center"/>
              <w:rPr>
                <w:szCs w:val="24"/>
              </w:rPr>
            </w:pPr>
            <w:r>
              <w:rPr>
                <w:szCs w:val="24"/>
              </w:rPr>
              <w:t>6</w:t>
            </w:r>
          </w:p>
        </w:tc>
        <w:tc>
          <w:tcPr>
            <w:tcW w:w="1559" w:type="dxa"/>
            <w:vAlign w:val="center"/>
          </w:tcPr>
          <w:p w14:paraId="0135312D" w14:textId="77777777" w:rsidR="00DE69E7" w:rsidRPr="00233F86" w:rsidRDefault="00DE69E7" w:rsidP="001370C4">
            <w:pPr>
              <w:spacing w:before="20" w:after="20" w:line="264" w:lineRule="auto"/>
              <w:jc w:val="center"/>
              <w:rPr>
                <w:szCs w:val="24"/>
              </w:rPr>
            </w:pPr>
            <w:r>
              <w:rPr>
                <w:szCs w:val="24"/>
              </w:rPr>
              <w:t>12</w:t>
            </w:r>
          </w:p>
        </w:tc>
        <w:tc>
          <w:tcPr>
            <w:tcW w:w="1559" w:type="dxa"/>
            <w:vAlign w:val="center"/>
          </w:tcPr>
          <w:p w14:paraId="70AC4E08" w14:textId="77777777" w:rsidR="00DE69E7" w:rsidRPr="00233F86" w:rsidRDefault="00DE69E7" w:rsidP="001370C4">
            <w:pPr>
              <w:spacing w:before="20" w:after="20" w:line="264" w:lineRule="auto"/>
              <w:jc w:val="center"/>
              <w:rPr>
                <w:szCs w:val="24"/>
              </w:rPr>
            </w:pPr>
            <w:r>
              <w:rPr>
                <w:szCs w:val="24"/>
              </w:rPr>
              <w:t>6</w:t>
            </w:r>
          </w:p>
        </w:tc>
      </w:tr>
    </w:tbl>
    <w:p w14:paraId="4277100F" w14:textId="12E55F63" w:rsidR="00DE69E7" w:rsidRDefault="00DE69E7" w:rsidP="00A36145">
      <w:pPr>
        <w:shd w:val="clear" w:color="auto" w:fill="FFFFFF"/>
        <w:spacing w:after="0" w:line="240" w:lineRule="auto"/>
        <w:rPr>
          <w:rFonts w:eastAsia="Times New Roman"/>
          <w:szCs w:val="24"/>
          <w:lang w:eastAsia="en-SG"/>
        </w:rPr>
      </w:pPr>
      <w:r>
        <w:rPr>
          <w:rFonts w:eastAsia="Times New Roman"/>
          <w:szCs w:val="24"/>
          <w:lang w:eastAsia="en-SG"/>
        </w:rPr>
        <w:tab/>
        <w:t>Cự li trung bình: 71,57</w:t>
      </w:r>
    </w:p>
    <w:p w14:paraId="5EEC68FE" w14:textId="479F018C" w:rsidR="00CB70A1" w:rsidRPr="00CB70A1" w:rsidRDefault="00CB70A1" w:rsidP="00A36145">
      <w:pPr>
        <w:shd w:val="clear" w:color="auto" w:fill="FFFFFF"/>
        <w:spacing w:after="0" w:line="240" w:lineRule="auto"/>
        <w:rPr>
          <w:rFonts w:eastAsia="Times New Roman"/>
          <w:szCs w:val="24"/>
          <w:lang w:eastAsia="en-SG"/>
        </w:rPr>
      </w:pPr>
      <w:r>
        <w:rPr>
          <w:rFonts w:eastAsia="Times New Roman"/>
          <w:szCs w:val="24"/>
          <w:lang w:eastAsia="en-SG"/>
        </w:rPr>
        <w:tab/>
        <w:t xml:space="preserve">d) </w:t>
      </w:r>
      <w:r w:rsidR="0041732D">
        <w:rPr>
          <w:rFonts w:eastAsia="Times New Roman"/>
          <w:szCs w:val="24"/>
          <w:lang w:eastAsia="en-SG"/>
        </w:rPr>
        <w:t xml:space="preserve"> </w:t>
      </w:r>
      <w:r w:rsidR="00E7306D" w:rsidRPr="0041732D">
        <w:rPr>
          <w:position w:val="-24"/>
          <w:szCs w:val="24"/>
        </w:rPr>
        <w:object w:dxaOrig="4560" w:dyaOrig="620" w14:anchorId="3BC30349">
          <v:shape id="_x0000_i1184" type="#_x0000_t75" style="width:228pt;height:31.65pt" o:ole="">
            <v:imagedata r:id="rId157" o:title=""/>
          </v:shape>
          <o:OLEObject Type="Embed" ProgID="Equation.DSMT4" ShapeID="_x0000_i1184" DrawAspect="Content" ObjectID="_1752045955" r:id="rId158"/>
        </w:object>
      </w:r>
      <w:r w:rsidR="0041732D">
        <w:rPr>
          <w:rFonts w:eastAsia="Times New Roman"/>
          <w:szCs w:val="24"/>
          <w:lang w:eastAsia="en-SG"/>
        </w:rPr>
        <w:t xml:space="preserve"> </w:t>
      </w:r>
      <w:r w:rsidR="0041732D" w:rsidRPr="0041732D">
        <w:rPr>
          <w:rFonts w:eastAsia="Times New Roman"/>
          <w:szCs w:val="24"/>
          <w:lang w:eastAsia="en-SG"/>
        </w:rPr>
        <w:sym w:font="Wingdings" w:char="F0E8"/>
      </w:r>
      <w:r w:rsidR="0041732D">
        <w:rPr>
          <w:rFonts w:eastAsia="Times New Roman"/>
          <w:szCs w:val="24"/>
          <w:lang w:eastAsia="en-SG"/>
        </w:rPr>
        <w:t xml:space="preserve"> </w:t>
      </w:r>
      <w:r w:rsidR="00DE69E7">
        <w:rPr>
          <w:rFonts w:eastAsia="Times New Roman"/>
          <w:szCs w:val="24"/>
          <w:lang w:eastAsia="en-SG"/>
        </w:rPr>
        <w:t>Khả năng a Văn ném đc 71,</w:t>
      </w:r>
      <w:r w:rsidR="0041732D">
        <w:rPr>
          <w:rFonts w:eastAsia="Times New Roman"/>
          <w:szCs w:val="24"/>
          <w:lang w:eastAsia="en-SG"/>
        </w:rPr>
        <w:t>6</w:t>
      </w:r>
      <w:r w:rsidR="00DE69E7">
        <w:rPr>
          <w:rFonts w:eastAsia="Times New Roman"/>
          <w:szCs w:val="24"/>
          <w:lang w:eastAsia="en-SG"/>
        </w:rPr>
        <w:t xml:space="preserve"> m là cao nhất</w:t>
      </w:r>
    </w:p>
    <w:p w14:paraId="6106A60A" w14:textId="15171647" w:rsidR="00CB70A1" w:rsidRDefault="00CB70A1" w:rsidP="00A36145">
      <w:pPr>
        <w:shd w:val="clear" w:color="auto" w:fill="FFFFFF"/>
        <w:spacing w:after="0" w:line="240" w:lineRule="auto"/>
        <w:rPr>
          <w:rFonts w:eastAsia="Times New Roman"/>
          <w:b/>
          <w:bCs/>
          <w:szCs w:val="24"/>
          <w:lang w:eastAsia="en-SG"/>
        </w:rPr>
      </w:pPr>
      <w:r>
        <w:rPr>
          <w:rFonts w:eastAsia="Times New Roman"/>
          <w:b/>
          <w:bCs/>
          <w:szCs w:val="24"/>
          <w:lang w:eastAsia="en-SG"/>
        </w:rPr>
        <w:t>Bài 2</w:t>
      </w:r>
      <w:r w:rsidR="00DE69E7">
        <w:rPr>
          <w:rFonts w:eastAsia="Times New Roman"/>
          <w:b/>
          <w:bCs/>
          <w:szCs w:val="24"/>
          <w:lang w:eastAsia="en-SG"/>
        </w:rPr>
        <w:t>:</w:t>
      </w:r>
    </w:p>
    <w:p w14:paraId="718BBF30" w14:textId="4A00C9AD" w:rsidR="00DE69E7" w:rsidRDefault="0041732D" w:rsidP="00A36145">
      <w:pPr>
        <w:shd w:val="clear" w:color="auto" w:fill="FFFFFF"/>
        <w:spacing w:after="0" w:line="240" w:lineRule="auto"/>
        <w:rPr>
          <w:rFonts w:eastAsia="Times New Roman"/>
          <w:szCs w:val="24"/>
          <w:lang w:eastAsia="en-SG"/>
        </w:rPr>
      </w:pPr>
      <w:r>
        <w:rPr>
          <w:rFonts w:eastAsia="Times New Roman"/>
          <w:szCs w:val="24"/>
          <w:lang w:eastAsia="en-SG"/>
        </w:rPr>
        <w:tab/>
        <w:t xml:space="preserve">a) </w:t>
      </w:r>
      <w:r w:rsidRPr="00CB70A1">
        <w:rPr>
          <w:position w:val="-10"/>
          <w:szCs w:val="24"/>
        </w:rPr>
        <w:object w:dxaOrig="859" w:dyaOrig="380" w14:anchorId="32753755">
          <v:shape id="_x0000_i1140" type="#_x0000_t75" style="width:43.1pt;height:19.65pt" o:ole="">
            <v:imagedata r:id="rId159" o:title=""/>
          </v:shape>
          <o:OLEObject Type="Embed" ProgID="Equation.DSMT4" ShapeID="_x0000_i1140" DrawAspect="Content" ObjectID="_1752045956" r:id="rId160"/>
        </w:object>
      </w:r>
    </w:p>
    <w:p w14:paraId="11D77BC8" w14:textId="66B0AD92" w:rsidR="0041732D" w:rsidRDefault="0041732D" w:rsidP="00A36145">
      <w:pPr>
        <w:shd w:val="clear" w:color="auto" w:fill="FFFFFF"/>
        <w:spacing w:after="0" w:line="240" w:lineRule="auto"/>
        <w:rPr>
          <w:rFonts w:eastAsia="Times New Roman"/>
          <w:szCs w:val="24"/>
          <w:lang w:eastAsia="en-SG"/>
        </w:rPr>
      </w:pPr>
      <w:r>
        <w:rPr>
          <w:rFonts w:eastAsia="Times New Roman"/>
          <w:szCs w:val="24"/>
          <w:lang w:eastAsia="en-SG"/>
        </w:rPr>
        <w:tab/>
        <w:t>b)</w:t>
      </w:r>
    </w:p>
    <w:tbl>
      <w:tblPr>
        <w:tblStyle w:val="TableGrid"/>
        <w:tblW w:w="0" w:type="auto"/>
        <w:tblLook w:val="00A0" w:firstRow="1" w:lastRow="0" w:firstColumn="1" w:lastColumn="0" w:noHBand="0" w:noVBand="0"/>
      </w:tblPr>
      <w:tblGrid>
        <w:gridCol w:w="1556"/>
        <w:gridCol w:w="1557"/>
        <w:gridCol w:w="1558"/>
        <w:gridCol w:w="1558"/>
        <w:gridCol w:w="1559"/>
        <w:gridCol w:w="1559"/>
      </w:tblGrid>
      <w:tr w:rsidR="0041732D" w:rsidRPr="00233F86" w14:paraId="15C5B618" w14:textId="77777777" w:rsidTr="001370C4">
        <w:tc>
          <w:tcPr>
            <w:tcW w:w="1558" w:type="dxa"/>
            <w:vAlign w:val="center"/>
          </w:tcPr>
          <w:p w14:paraId="1B829B67" w14:textId="77777777" w:rsidR="0041732D" w:rsidRPr="00233F86" w:rsidRDefault="0041732D" w:rsidP="001370C4">
            <w:pPr>
              <w:spacing w:before="20" w:after="20" w:line="264" w:lineRule="auto"/>
              <w:jc w:val="center"/>
              <w:rPr>
                <w:szCs w:val="24"/>
              </w:rPr>
            </w:pPr>
            <w:r w:rsidRPr="00233F86">
              <w:rPr>
                <w:szCs w:val="24"/>
              </w:rPr>
              <w:t>Số xe</w:t>
            </w:r>
          </w:p>
        </w:tc>
        <w:tc>
          <w:tcPr>
            <w:tcW w:w="1558" w:type="dxa"/>
            <w:vAlign w:val="center"/>
          </w:tcPr>
          <w:p w14:paraId="7C907F9A" w14:textId="77777777" w:rsidR="0041732D" w:rsidRPr="00233F86" w:rsidRDefault="0041732D" w:rsidP="001370C4">
            <w:pPr>
              <w:spacing w:before="20" w:after="20" w:line="264" w:lineRule="auto"/>
              <w:jc w:val="center"/>
              <w:rPr>
                <w:szCs w:val="24"/>
              </w:rPr>
            </w:pPr>
            <w:r w:rsidRPr="00233F86">
              <w:rPr>
                <w:position w:val="-10"/>
                <w:szCs w:val="24"/>
              </w:rPr>
              <w:object w:dxaOrig="620" w:dyaOrig="320" w14:anchorId="7081EE78">
                <v:shape id="_x0000_i1141" type="#_x0000_t75" style="width:31.1pt;height:15.25pt" o:ole="">
                  <v:imagedata r:id="rId117" o:title=""/>
                </v:shape>
                <o:OLEObject Type="Embed" ProgID="Equation.DSMT4" ShapeID="_x0000_i1141" DrawAspect="Content" ObjectID="_1752045957" r:id="rId161"/>
              </w:object>
            </w:r>
          </w:p>
        </w:tc>
        <w:tc>
          <w:tcPr>
            <w:tcW w:w="1558" w:type="dxa"/>
            <w:vAlign w:val="center"/>
          </w:tcPr>
          <w:p w14:paraId="4E7C3832" w14:textId="77777777" w:rsidR="0041732D" w:rsidRPr="00233F86" w:rsidRDefault="0041732D" w:rsidP="001370C4">
            <w:pPr>
              <w:spacing w:before="20" w:after="20" w:line="264" w:lineRule="auto"/>
              <w:jc w:val="center"/>
              <w:rPr>
                <w:szCs w:val="24"/>
              </w:rPr>
            </w:pPr>
            <w:r w:rsidRPr="00233F86">
              <w:rPr>
                <w:position w:val="-10"/>
                <w:szCs w:val="24"/>
              </w:rPr>
              <w:object w:dxaOrig="700" w:dyaOrig="320" w14:anchorId="43A666C8">
                <v:shape id="_x0000_i1142" type="#_x0000_t75" style="width:34.9pt;height:15.25pt" o:ole="">
                  <v:imagedata r:id="rId119" o:title=""/>
                </v:shape>
                <o:OLEObject Type="Embed" ProgID="Equation.DSMT4" ShapeID="_x0000_i1142" DrawAspect="Content" ObjectID="_1752045958" r:id="rId162"/>
              </w:object>
            </w:r>
          </w:p>
        </w:tc>
        <w:tc>
          <w:tcPr>
            <w:tcW w:w="1558" w:type="dxa"/>
            <w:vAlign w:val="center"/>
          </w:tcPr>
          <w:p w14:paraId="0E84BCBF" w14:textId="77777777" w:rsidR="0041732D" w:rsidRPr="00233F86" w:rsidRDefault="0041732D" w:rsidP="001370C4">
            <w:pPr>
              <w:spacing w:before="20" w:after="20" w:line="264" w:lineRule="auto"/>
              <w:jc w:val="center"/>
              <w:rPr>
                <w:szCs w:val="24"/>
              </w:rPr>
            </w:pPr>
            <w:r w:rsidRPr="00233F86">
              <w:rPr>
                <w:position w:val="-10"/>
                <w:szCs w:val="24"/>
              </w:rPr>
              <w:object w:dxaOrig="760" w:dyaOrig="320" w14:anchorId="61C1E3CA">
                <v:shape id="_x0000_i1143" type="#_x0000_t75" style="width:38.75pt;height:15.25pt" o:ole="">
                  <v:imagedata r:id="rId121" o:title=""/>
                </v:shape>
                <o:OLEObject Type="Embed" ProgID="Equation.DSMT4" ShapeID="_x0000_i1143" DrawAspect="Content" ObjectID="_1752045959" r:id="rId163"/>
              </w:object>
            </w:r>
          </w:p>
        </w:tc>
        <w:tc>
          <w:tcPr>
            <w:tcW w:w="1559" w:type="dxa"/>
            <w:vAlign w:val="center"/>
          </w:tcPr>
          <w:p w14:paraId="1549920D" w14:textId="77777777" w:rsidR="0041732D" w:rsidRPr="00233F86" w:rsidRDefault="0041732D" w:rsidP="001370C4">
            <w:pPr>
              <w:spacing w:before="20" w:after="20" w:line="264" w:lineRule="auto"/>
              <w:jc w:val="center"/>
              <w:rPr>
                <w:szCs w:val="24"/>
              </w:rPr>
            </w:pPr>
            <w:r w:rsidRPr="00233F86">
              <w:rPr>
                <w:position w:val="-10"/>
                <w:szCs w:val="24"/>
              </w:rPr>
              <w:object w:dxaOrig="760" w:dyaOrig="320" w14:anchorId="664CB41E">
                <v:shape id="_x0000_i1144" type="#_x0000_t75" style="width:38.75pt;height:15.25pt" o:ole="">
                  <v:imagedata r:id="rId123" o:title=""/>
                </v:shape>
                <o:OLEObject Type="Embed" ProgID="Equation.DSMT4" ShapeID="_x0000_i1144" DrawAspect="Content" ObjectID="_1752045960" r:id="rId164"/>
              </w:object>
            </w:r>
          </w:p>
        </w:tc>
        <w:tc>
          <w:tcPr>
            <w:tcW w:w="1559" w:type="dxa"/>
            <w:vAlign w:val="center"/>
          </w:tcPr>
          <w:p w14:paraId="4274CC12" w14:textId="77777777" w:rsidR="0041732D" w:rsidRPr="00233F86" w:rsidRDefault="0041732D" w:rsidP="001370C4">
            <w:pPr>
              <w:spacing w:before="20" w:after="20" w:line="264" w:lineRule="auto"/>
              <w:jc w:val="center"/>
              <w:rPr>
                <w:szCs w:val="24"/>
              </w:rPr>
            </w:pPr>
            <w:r w:rsidRPr="00233F86">
              <w:rPr>
                <w:position w:val="-10"/>
                <w:szCs w:val="24"/>
              </w:rPr>
              <w:object w:dxaOrig="780" w:dyaOrig="320" w14:anchorId="27A6C6C8">
                <v:shape id="_x0000_i1145" type="#_x0000_t75" style="width:39.25pt;height:15.25pt" o:ole="">
                  <v:imagedata r:id="rId125" o:title=""/>
                </v:shape>
                <o:OLEObject Type="Embed" ProgID="Equation.DSMT4" ShapeID="_x0000_i1145" DrawAspect="Content" ObjectID="_1752045961" r:id="rId165"/>
              </w:object>
            </w:r>
          </w:p>
        </w:tc>
      </w:tr>
      <w:tr w:rsidR="0041732D" w:rsidRPr="00233F86" w14:paraId="03D4692B" w14:textId="77777777" w:rsidTr="001370C4">
        <w:tc>
          <w:tcPr>
            <w:tcW w:w="1558" w:type="dxa"/>
            <w:vAlign w:val="center"/>
          </w:tcPr>
          <w:p w14:paraId="5CE76B3E" w14:textId="77777777" w:rsidR="0041732D" w:rsidRPr="00233F86" w:rsidRDefault="0041732D" w:rsidP="001370C4">
            <w:pPr>
              <w:spacing w:before="20" w:after="20" w:line="264" w:lineRule="auto"/>
              <w:jc w:val="center"/>
              <w:rPr>
                <w:szCs w:val="24"/>
              </w:rPr>
            </w:pPr>
            <w:r w:rsidRPr="00233F86">
              <w:rPr>
                <w:szCs w:val="24"/>
              </w:rPr>
              <w:t>Số lần</w:t>
            </w:r>
          </w:p>
        </w:tc>
        <w:tc>
          <w:tcPr>
            <w:tcW w:w="1558" w:type="dxa"/>
            <w:vAlign w:val="center"/>
          </w:tcPr>
          <w:p w14:paraId="350A1007" w14:textId="035969D7" w:rsidR="0041732D" w:rsidRPr="00233F86" w:rsidRDefault="0041732D" w:rsidP="001370C4">
            <w:pPr>
              <w:spacing w:before="20" w:after="20" w:line="264" w:lineRule="auto"/>
              <w:jc w:val="center"/>
              <w:rPr>
                <w:szCs w:val="24"/>
              </w:rPr>
            </w:pPr>
            <w:r>
              <w:rPr>
                <w:szCs w:val="24"/>
              </w:rPr>
              <w:t>5</w:t>
            </w:r>
          </w:p>
        </w:tc>
        <w:tc>
          <w:tcPr>
            <w:tcW w:w="1558" w:type="dxa"/>
            <w:vAlign w:val="center"/>
          </w:tcPr>
          <w:p w14:paraId="5E15A299" w14:textId="1F821C24" w:rsidR="0041732D" w:rsidRPr="00233F86" w:rsidRDefault="0041732D" w:rsidP="001370C4">
            <w:pPr>
              <w:spacing w:before="20" w:after="20" w:line="264" w:lineRule="auto"/>
              <w:jc w:val="center"/>
              <w:rPr>
                <w:szCs w:val="24"/>
              </w:rPr>
            </w:pPr>
            <w:r>
              <w:rPr>
                <w:szCs w:val="24"/>
              </w:rPr>
              <w:t>9</w:t>
            </w:r>
          </w:p>
        </w:tc>
        <w:tc>
          <w:tcPr>
            <w:tcW w:w="1558" w:type="dxa"/>
            <w:vAlign w:val="center"/>
          </w:tcPr>
          <w:p w14:paraId="7F0BC169" w14:textId="518B9C93" w:rsidR="0041732D" w:rsidRPr="00233F86" w:rsidRDefault="0041732D" w:rsidP="001370C4">
            <w:pPr>
              <w:spacing w:before="20" w:after="20" w:line="264" w:lineRule="auto"/>
              <w:jc w:val="center"/>
              <w:rPr>
                <w:szCs w:val="24"/>
              </w:rPr>
            </w:pPr>
            <w:r>
              <w:rPr>
                <w:szCs w:val="24"/>
              </w:rPr>
              <w:t>3</w:t>
            </w:r>
          </w:p>
        </w:tc>
        <w:tc>
          <w:tcPr>
            <w:tcW w:w="1559" w:type="dxa"/>
            <w:vAlign w:val="center"/>
          </w:tcPr>
          <w:p w14:paraId="0107E6B0" w14:textId="21B1EC88" w:rsidR="0041732D" w:rsidRPr="00233F86" w:rsidRDefault="0041732D" w:rsidP="001370C4">
            <w:pPr>
              <w:spacing w:before="20" w:after="20" w:line="264" w:lineRule="auto"/>
              <w:jc w:val="center"/>
              <w:rPr>
                <w:szCs w:val="24"/>
              </w:rPr>
            </w:pPr>
            <w:r>
              <w:rPr>
                <w:szCs w:val="24"/>
              </w:rPr>
              <w:t>9</w:t>
            </w:r>
          </w:p>
        </w:tc>
        <w:tc>
          <w:tcPr>
            <w:tcW w:w="1559" w:type="dxa"/>
            <w:vAlign w:val="center"/>
          </w:tcPr>
          <w:p w14:paraId="2729A610" w14:textId="47A84B44" w:rsidR="0041732D" w:rsidRPr="00233F86" w:rsidRDefault="0041732D" w:rsidP="001370C4">
            <w:pPr>
              <w:spacing w:before="20" w:after="20" w:line="264" w:lineRule="auto"/>
              <w:jc w:val="center"/>
              <w:rPr>
                <w:szCs w:val="24"/>
              </w:rPr>
            </w:pPr>
            <w:r>
              <w:rPr>
                <w:szCs w:val="24"/>
              </w:rPr>
              <w:t>4</w:t>
            </w:r>
          </w:p>
        </w:tc>
      </w:tr>
    </w:tbl>
    <w:p w14:paraId="333422B4" w14:textId="06E7407C" w:rsidR="0041732D" w:rsidRPr="00DE69E7" w:rsidRDefault="0041732D" w:rsidP="00A36145">
      <w:pPr>
        <w:shd w:val="clear" w:color="auto" w:fill="FFFFFF"/>
        <w:spacing w:after="0" w:line="240" w:lineRule="auto"/>
        <w:rPr>
          <w:rFonts w:eastAsia="Times New Roman"/>
          <w:szCs w:val="24"/>
          <w:lang w:eastAsia="en-SG"/>
        </w:rPr>
      </w:pPr>
      <w:r>
        <w:rPr>
          <w:rFonts w:eastAsia="Times New Roman"/>
          <w:szCs w:val="24"/>
          <w:lang w:eastAsia="en-SG"/>
        </w:rPr>
        <w:tab/>
        <w:t xml:space="preserve">c) Ước lượng: </w:t>
      </w:r>
      <w:r w:rsidR="00E7306D">
        <w:rPr>
          <w:rFonts w:eastAsia="Times New Roman"/>
          <w:szCs w:val="24"/>
          <w:lang w:eastAsia="en-SG"/>
        </w:rPr>
        <w:t>17,37</w:t>
      </w:r>
    </w:p>
    <w:p w14:paraId="7262E763" w14:textId="756BC089" w:rsidR="00CB70A1" w:rsidRDefault="00CB70A1" w:rsidP="00A36145">
      <w:pPr>
        <w:shd w:val="clear" w:color="auto" w:fill="FFFFFF"/>
        <w:spacing w:after="0" w:line="240" w:lineRule="auto"/>
        <w:rPr>
          <w:rFonts w:eastAsia="Times New Roman"/>
          <w:b/>
          <w:bCs/>
          <w:szCs w:val="24"/>
          <w:lang w:eastAsia="en-SG"/>
        </w:rPr>
      </w:pPr>
      <w:r>
        <w:rPr>
          <w:rFonts w:eastAsia="Times New Roman"/>
          <w:b/>
          <w:bCs/>
          <w:szCs w:val="24"/>
          <w:lang w:eastAsia="en-SG"/>
        </w:rPr>
        <w:t>Bài 3</w:t>
      </w:r>
    </w:p>
    <w:tbl>
      <w:tblPr>
        <w:tblStyle w:val="TableGrid"/>
        <w:tblW w:w="0" w:type="auto"/>
        <w:tblLook w:val="00A0" w:firstRow="1" w:lastRow="0" w:firstColumn="1" w:lastColumn="0" w:noHBand="0" w:noVBand="0"/>
      </w:tblPr>
      <w:tblGrid>
        <w:gridCol w:w="1166"/>
        <w:gridCol w:w="1167"/>
        <w:gridCol w:w="1169"/>
        <w:gridCol w:w="1169"/>
        <w:gridCol w:w="1169"/>
        <w:gridCol w:w="1169"/>
        <w:gridCol w:w="1169"/>
        <w:gridCol w:w="1169"/>
      </w:tblGrid>
      <w:tr w:rsidR="00E7306D" w:rsidRPr="00233F86" w14:paraId="3294C20C" w14:textId="77777777" w:rsidTr="001370C4">
        <w:tc>
          <w:tcPr>
            <w:tcW w:w="1168" w:type="dxa"/>
            <w:vAlign w:val="center"/>
          </w:tcPr>
          <w:p w14:paraId="67BEADB6" w14:textId="77777777" w:rsidR="00E7306D" w:rsidRPr="00233F86" w:rsidRDefault="00E7306D" w:rsidP="001370C4">
            <w:pPr>
              <w:spacing w:before="20" w:after="20" w:line="264" w:lineRule="auto"/>
              <w:jc w:val="center"/>
              <w:rPr>
                <w:szCs w:val="24"/>
              </w:rPr>
            </w:pPr>
            <w:r w:rsidRPr="00233F86">
              <w:rPr>
                <w:szCs w:val="24"/>
              </w:rPr>
              <w:t>Số sách</w:t>
            </w:r>
          </w:p>
        </w:tc>
        <w:tc>
          <w:tcPr>
            <w:tcW w:w="1168" w:type="dxa"/>
            <w:vAlign w:val="center"/>
          </w:tcPr>
          <w:p w14:paraId="191B08FE" w14:textId="77777777" w:rsidR="00E7306D" w:rsidRPr="00233F86" w:rsidRDefault="00E7306D" w:rsidP="001370C4">
            <w:pPr>
              <w:spacing w:before="20" w:after="20" w:line="264" w:lineRule="auto"/>
              <w:jc w:val="center"/>
              <w:rPr>
                <w:szCs w:val="24"/>
              </w:rPr>
            </w:pPr>
            <w:r w:rsidRPr="00233F86">
              <w:rPr>
                <w:position w:val="-10"/>
                <w:szCs w:val="24"/>
              </w:rPr>
              <w:object w:dxaOrig="760" w:dyaOrig="320" w14:anchorId="288DC36E">
                <v:shape id="_x0000_i1166" type="#_x0000_t75" style="width:38.75pt;height:15.25pt" o:ole="">
                  <v:imagedata r:id="rId121" o:title=""/>
                </v:shape>
                <o:OLEObject Type="Embed" ProgID="Equation.DSMT4" ShapeID="_x0000_i1166" DrawAspect="Content" ObjectID="_1752045962" r:id="rId166"/>
              </w:object>
            </w:r>
          </w:p>
        </w:tc>
        <w:tc>
          <w:tcPr>
            <w:tcW w:w="1169" w:type="dxa"/>
            <w:vAlign w:val="center"/>
          </w:tcPr>
          <w:p w14:paraId="3D34C500" w14:textId="77777777" w:rsidR="00E7306D" w:rsidRPr="00233F86" w:rsidRDefault="00E7306D" w:rsidP="001370C4">
            <w:pPr>
              <w:spacing w:before="20" w:after="20" w:line="264" w:lineRule="auto"/>
              <w:jc w:val="center"/>
              <w:rPr>
                <w:szCs w:val="24"/>
              </w:rPr>
            </w:pPr>
            <w:r w:rsidRPr="00233F86">
              <w:rPr>
                <w:position w:val="-10"/>
                <w:szCs w:val="24"/>
              </w:rPr>
              <w:object w:dxaOrig="760" w:dyaOrig="320" w14:anchorId="618F08C2">
                <v:shape id="_x0000_i1167" type="#_x0000_t75" style="width:38.75pt;height:15.25pt" o:ole="">
                  <v:imagedata r:id="rId123" o:title=""/>
                </v:shape>
                <o:OLEObject Type="Embed" ProgID="Equation.DSMT4" ShapeID="_x0000_i1167" DrawAspect="Content" ObjectID="_1752045963" r:id="rId167"/>
              </w:object>
            </w:r>
          </w:p>
        </w:tc>
        <w:tc>
          <w:tcPr>
            <w:tcW w:w="1169" w:type="dxa"/>
            <w:vAlign w:val="center"/>
          </w:tcPr>
          <w:p w14:paraId="2C766AD7" w14:textId="77777777" w:rsidR="00E7306D" w:rsidRPr="00233F86" w:rsidRDefault="00E7306D" w:rsidP="001370C4">
            <w:pPr>
              <w:spacing w:before="20" w:after="20" w:line="264" w:lineRule="auto"/>
              <w:jc w:val="center"/>
              <w:rPr>
                <w:szCs w:val="24"/>
              </w:rPr>
            </w:pPr>
            <w:r w:rsidRPr="00233F86">
              <w:rPr>
                <w:position w:val="-10"/>
                <w:szCs w:val="24"/>
              </w:rPr>
              <w:object w:dxaOrig="780" w:dyaOrig="320" w14:anchorId="474FE45A">
                <v:shape id="_x0000_i1168" type="#_x0000_t75" style="width:39.25pt;height:15.25pt" o:ole="">
                  <v:imagedata r:id="rId125" o:title=""/>
                </v:shape>
                <o:OLEObject Type="Embed" ProgID="Equation.DSMT4" ShapeID="_x0000_i1168" DrawAspect="Content" ObjectID="_1752045964" r:id="rId168"/>
              </w:object>
            </w:r>
          </w:p>
        </w:tc>
        <w:tc>
          <w:tcPr>
            <w:tcW w:w="1169" w:type="dxa"/>
            <w:vAlign w:val="center"/>
          </w:tcPr>
          <w:p w14:paraId="55ED8BC7" w14:textId="77777777" w:rsidR="00E7306D" w:rsidRPr="00233F86" w:rsidRDefault="00E7306D" w:rsidP="001370C4">
            <w:pPr>
              <w:spacing w:before="20" w:after="20" w:line="264" w:lineRule="auto"/>
              <w:jc w:val="center"/>
              <w:rPr>
                <w:szCs w:val="24"/>
              </w:rPr>
            </w:pPr>
            <w:r w:rsidRPr="00233F86">
              <w:rPr>
                <w:position w:val="-10"/>
                <w:szCs w:val="24"/>
              </w:rPr>
              <w:object w:dxaOrig="740" w:dyaOrig="320" w14:anchorId="5EF81D6C">
                <v:shape id="_x0000_i1169" type="#_x0000_t75" style="width:36.55pt;height:15.25pt" o:ole="">
                  <v:imagedata r:id="rId135" o:title=""/>
                </v:shape>
                <o:OLEObject Type="Embed" ProgID="Equation.DSMT4" ShapeID="_x0000_i1169" DrawAspect="Content" ObjectID="_1752045965" r:id="rId169"/>
              </w:object>
            </w:r>
          </w:p>
        </w:tc>
        <w:tc>
          <w:tcPr>
            <w:tcW w:w="1169" w:type="dxa"/>
            <w:vAlign w:val="center"/>
          </w:tcPr>
          <w:p w14:paraId="15182AAF" w14:textId="77777777" w:rsidR="00E7306D" w:rsidRPr="00233F86" w:rsidRDefault="00E7306D" w:rsidP="001370C4">
            <w:pPr>
              <w:spacing w:before="20" w:after="20" w:line="264" w:lineRule="auto"/>
              <w:jc w:val="center"/>
              <w:rPr>
                <w:szCs w:val="24"/>
              </w:rPr>
            </w:pPr>
            <w:r w:rsidRPr="00233F86">
              <w:rPr>
                <w:position w:val="-10"/>
                <w:szCs w:val="24"/>
              </w:rPr>
              <w:object w:dxaOrig="780" w:dyaOrig="320" w14:anchorId="6F8D9212">
                <v:shape id="_x0000_i1170" type="#_x0000_t75" style="width:39.25pt;height:15.25pt" o:ole="">
                  <v:imagedata r:id="rId137" o:title=""/>
                </v:shape>
                <o:OLEObject Type="Embed" ProgID="Equation.DSMT4" ShapeID="_x0000_i1170" DrawAspect="Content" ObjectID="_1752045966" r:id="rId170"/>
              </w:object>
            </w:r>
          </w:p>
        </w:tc>
        <w:tc>
          <w:tcPr>
            <w:tcW w:w="1169" w:type="dxa"/>
            <w:vAlign w:val="center"/>
          </w:tcPr>
          <w:p w14:paraId="5B2A49CC" w14:textId="77777777" w:rsidR="00E7306D" w:rsidRPr="00233F86" w:rsidRDefault="00E7306D" w:rsidP="001370C4">
            <w:pPr>
              <w:spacing w:before="20" w:after="20" w:line="264" w:lineRule="auto"/>
              <w:jc w:val="center"/>
              <w:rPr>
                <w:szCs w:val="24"/>
              </w:rPr>
            </w:pPr>
            <w:r w:rsidRPr="00233F86">
              <w:rPr>
                <w:position w:val="-10"/>
                <w:szCs w:val="24"/>
              </w:rPr>
              <w:object w:dxaOrig="760" w:dyaOrig="320" w14:anchorId="2529B493">
                <v:shape id="_x0000_i1171" type="#_x0000_t75" style="width:38.75pt;height:15.25pt" o:ole="">
                  <v:imagedata r:id="rId139" o:title=""/>
                </v:shape>
                <o:OLEObject Type="Embed" ProgID="Equation.DSMT4" ShapeID="_x0000_i1171" DrawAspect="Content" ObjectID="_1752045967" r:id="rId171"/>
              </w:object>
            </w:r>
          </w:p>
        </w:tc>
        <w:tc>
          <w:tcPr>
            <w:tcW w:w="1169" w:type="dxa"/>
            <w:vAlign w:val="center"/>
          </w:tcPr>
          <w:p w14:paraId="005E093B" w14:textId="77777777" w:rsidR="00E7306D" w:rsidRPr="00233F86" w:rsidRDefault="00E7306D" w:rsidP="001370C4">
            <w:pPr>
              <w:spacing w:before="20" w:after="20" w:line="264" w:lineRule="auto"/>
              <w:jc w:val="center"/>
              <w:rPr>
                <w:szCs w:val="24"/>
              </w:rPr>
            </w:pPr>
            <w:r w:rsidRPr="00233F86">
              <w:rPr>
                <w:position w:val="-10"/>
                <w:szCs w:val="24"/>
              </w:rPr>
              <w:object w:dxaOrig="780" w:dyaOrig="320" w14:anchorId="4C0144F1">
                <v:shape id="_x0000_i1172" type="#_x0000_t75" style="width:39.25pt;height:15.25pt" o:ole="">
                  <v:imagedata r:id="rId141" o:title=""/>
                </v:shape>
                <o:OLEObject Type="Embed" ProgID="Equation.DSMT4" ShapeID="_x0000_i1172" DrawAspect="Content" ObjectID="_1752045968" r:id="rId172"/>
              </w:object>
            </w:r>
          </w:p>
        </w:tc>
      </w:tr>
      <w:tr w:rsidR="00E7306D" w:rsidRPr="00233F86" w14:paraId="3FC478BD" w14:textId="77777777" w:rsidTr="001370C4">
        <w:tc>
          <w:tcPr>
            <w:tcW w:w="1168" w:type="dxa"/>
            <w:vAlign w:val="center"/>
          </w:tcPr>
          <w:p w14:paraId="1606474B" w14:textId="40DFE5B5" w:rsidR="00E7306D" w:rsidRPr="00233F86" w:rsidRDefault="00E7306D" w:rsidP="001370C4">
            <w:pPr>
              <w:spacing w:before="20" w:after="20" w:line="264" w:lineRule="auto"/>
              <w:jc w:val="center"/>
              <w:rPr>
                <w:szCs w:val="24"/>
              </w:rPr>
            </w:pPr>
            <w:r>
              <w:rPr>
                <w:szCs w:val="24"/>
              </w:rPr>
              <w:t>Giá trị đại diện</w:t>
            </w:r>
          </w:p>
        </w:tc>
        <w:tc>
          <w:tcPr>
            <w:tcW w:w="1168" w:type="dxa"/>
            <w:vAlign w:val="center"/>
          </w:tcPr>
          <w:p w14:paraId="09E9C83D" w14:textId="7B759DAD" w:rsidR="00E7306D" w:rsidRPr="00233F86" w:rsidRDefault="00E7306D" w:rsidP="001370C4">
            <w:pPr>
              <w:spacing w:before="20" w:after="20" w:line="264" w:lineRule="auto"/>
              <w:jc w:val="center"/>
              <w:rPr>
                <w:szCs w:val="24"/>
              </w:rPr>
            </w:pPr>
            <w:r>
              <w:rPr>
                <w:szCs w:val="24"/>
              </w:rPr>
              <w:t>18</w:t>
            </w:r>
          </w:p>
        </w:tc>
        <w:tc>
          <w:tcPr>
            <w:tcW w:w="1169" w:type="dxa"/>
            <w:vAlign w:val="center"/>
          </w:tcPr>
          <w:p w14:paraId="68B38447" w14:textId="0CDD7C36" w:rsidR="00E7306D" w:rsidRPr="00233F86" w:rsidRDefault="00E7306D" w:rsidP="001370C4">
            <w:pPr>
              <w:spacing w:before="20" w:after="20" w:line="264" w:lineRule="auto"/>
              <w:jc w:val="center"/>
              <w:rPr>
                <w:szCs w:val="24"/>
              </w:rPr>
            </w:pPr>
            <w:r>
              <w:rPr>
                <w:szCs w:val="24"/>
              </w:rPr>
              <w:t>22</w:t>
            </w:r>
          </w:p>
        </w:tc>
        <w:tc>
          <w:tcPr>
            <w:tcW w:w="1169" w:type="dxa"/>
            <w:vAlign w:val="center"/>
          </w:tcPr>
          <w:p w14:paraId="49E699DE" w14:textId="3F72B5E4" w:rsidR="00E7306D" w:rsidRPr="00233F86" w:rsidRDefault="00E7306D" w:rsidP="001370C4">
            <w:pPr>
              <w:spacing w:before="20" w:after="20" w:line="264" w:lineRule="auto"/>
              <w:jc w:val="center"/>
              <w:rPr>
                <w:szCs w:val="24"/>
              </w:rPr>
            </w:pPr>
            <w:r>
              <w:rPr>
                <w:szCs w:val="24"/>
              </w:rPr>
              <w:t>28</w:t>
            </w:r>
          </w:p>
        </w:tc>
        <w:tc>
          <w:tcPr>
            <w:tcW w:w="1169" w:type="dxa"/>
            <w:vAlign w:val="center"/>
          </w:tcPr>
          <w:p w14:paraId="2EA9C014" w14:textId="3BE04907" w:rsidR="00E7306D" w:rsidRPr="00233F86" w:rsidRDefault="00E7306D" w:rsidP="001370C4">
            <w:pPr>
              <w:spacing w:before="20" w:after="20" w:line="264" w:lineRule="auto"/>
              <w:jc w:val="center"/>
              <w:rPr>
                <w:szCs w:val="24"/>
              </w:rPr>
            </w:pPr>
            <w:r>
              <w:rPr>
                <w:szCs w:val="24"/>
              </w:rPr>
              <w:t>32</w:t>
            </w:r>
          </w:p>
        </w:tc>
        <w:tc>
          <w:tcPr>
            <w:tcW w:w="1169" w:type="dxa"/>
            <w:vAlign w:val="center"/>
          </w:tcPr>
          <w:p w14:paraId="413A7E5B" w14:textId="5C9B8503" w:rsidR="00E7306D" w:rsidRPr="00233F86" w:rsidRDefault="00E7306D" w:rsidP="001370C4">
            <w:pPr>
              <w:spacing w:before="20" w:after="20" w:line="264" w:lineRule="auto"/>
              <w:jc w:val="center"/>
              <w:rPr>
                <w:szCs w:val="24"/>
              </w:rPr>
            </w:pPr>
            <w:r>
              <w:rPr>
                <w:szCs w:val="24"/>
              </w:rPr>
              <w:t>38</w:t>
            </w:r>
          </w:p>
        </w:tc>
        <w:tc>
          <w:tcPr>
            <w:tcW w:w="1169" w:type="dxa"/>
            <w:vAlign w:val="center"/>
          </w:tcPr>
          <w:p w14:paraId="7C0E40A5" w14:textId="2A3D2D43" w:rsidR="00E7306D" w:rsidRPr="00233F86" w:rsidRDefault="00E7306D" w:rsidP="001370C4">
            <w:pPr>
              <w:spacing w:before="20" w:after="20" w:line="264" w:lineRule="auto"/>
              <w:jc w:val="center"/>
              <w:rPr>
                <w:szCs w:val="24"/>
              </w:rPr>
            </w:pPr>
            <w:r>
              <w:rPr>
                <w:szCs w:val="24"/>
              </w:rPr>
              <w:t>42</w:t>
            </w:r>
          </w:p>
        </w:tc>
        <w:tc>
          <w:tcPr>
            <w:tcW w:w="1169" w:type="dxa"/>
            <w:vAlign w:val="center"/>
          </w:tcPr>
          <w:p w14:paraId="49D3071B" w14:textId="2B4C38B8" w:rsidR="00E7306D" w:rsidRPr="00233F86" w:rsidRDefault="00E7306D" w:rsidP="001370C4">
            <w:pPr>
              <w:spacing w:before="20" w:after="20" w:line="264" w:lineRule="auto"/>
              <w:jc w:val="center"/>
              <w:rPr>
                <w:szCs w:val="24"/>
              </w:rPr>
            </w:pPr>
            <w:r>
              <w:rPr>
                <w:szCs w:val="24"/>
              </w:rPr>
              <w:t>48</w:t>
            </w:r>
          </w:p>
        </w:tc>
      </w:tr>
      <w:tr w:rsidR="00E7306D" w:rsidRPr="00233F86" w14:paraId="6D761DAB" w14:textId="77777777" w:rsidTr="001370C4">
        <w:tc>
          <w:tcPr>
            <w:tcW w:w="1168" w:type="dxa"/>
            <w:vAlign w:val="center"/>
          </w:tcPr>
          <w:p w14:paraId="0FE5273F" w14:textId="77777777" w:rsidR="00E7306D" w:rsidRPr="00233F86" w:rsidRDefault="00E7306D" w:rsidP="001370C4">
            <w:pPr>
              <w:spacing w:before="20" w:after="20" w:line="264" w:lineRule="auto"/>
              <w:jc w:val="center"/>
              <w:rPr>
                <w:szCs w:val="24"/>
              </w:rPr>
            </w:pPr>
            <w:r w:rsidRPr="00233F86">
              <w:rPr>
                <w:szCs w:val="24"/>
              </w:rPr>
              <w:t>Số ngày</w:t>
            </w:r>
          </w:p>
        </w:tc>
        <w:tc>
          <w:tcPr>
            <w:tcW w:w="1168" w:type="dxa"/>
            <w:vAlign w:val="center"/>
          </w:tcPr>
          <w:p w14:paraId="651F586D" w14:textId="77777777" w:rsidR="00E7306D" w:rsidRPr="00233F86" w:rsidRDefault="00E7306D" w:rsidP="001370C4">
            <w:pPr>
              <w:spacing w:before="20" w:after="20" w:line="264" w:lineRule="auto"/>
              <w:jc w:val="center"/>
              <w:rPr>
                <w:szCs w:val="24"/>
              </w:rPr>
            </w:pPr>
            <w:r w:rsidRPr="00233F86">
              <w:rPr>
                <w:szCs w:val="24"/>
              </w:rPr>
              <w:t>3</w:t>
            </w:r>
          </w:p>
        </w:tc>
        <w:tc>
          <w:tcPr>
            <w:tcW w:w="1169" w:type="dxa"/>
            <w:vAlign w:val="center"/>
          </w:tcPr>
          <w:p w14:paraId="7E9044CE" w14:textId="77777777" w:rsidR="00E7306D" w:rsidRPr="00233F86" w:rsidRDefault="00E7306D" w:rsidP="001370C4">
            <w:pPr>
              <w:spacing w:before="20" w:after="20" w:line="264" w:lineRule="auto"/>
              <w:jc w:val="center"/>
              <w:rPr>
                <w:szCs w:val="24"/>
              </w:rPr>
            </w:pPr>
            <w:r w:rsidRPr="00233F86">
              <w:rPr>
                <w:szCs w:val="24"/>
              </w:rPr>
              <w:t>6</w:t>
            </w:r>
          </w:p>
        </w:tc>
        <w:tc>
          <w:tcPr>
            <w:tcW w:w="1169" w:type="dxa"/>
            <w:vAlign w:val="center"/>
          </w:tcPr>
          <w:p w14:paraId="7FAC92A9" w14:textId="77777777" w:rsidR="00E7306D" w:rsidRPr="00233F86" w:rsidRDefault="00E7306D" w:rsidP="001370C4">
            <w:pPr>
              <w:spacing w:before="20" w:after="20" w:line="264" w:lineRule="auto"/>
              <w:jc w:val="center"/>
              <w:rPr>
                <w:szCs w:val="24"/>
              </w:rPr>
            </w:pPr>
            <w:r w:rsidRPr="00233F86">
              <w:rPr>
                <w:szCs w:val="24"/>
              </w:rPr>
              <w:t>15</w:t>
            </w:r>
          </w:p>
        </w:tc>
        <w:tc>
          <w:tcPr>
            <w:tcW w:w="1169" w:type="dxa"/>
            <w:vAlign w:val="center"/>
          </w:tcPr>
          <w:p w14:paraId="1A83591B" w14:textId="77777777" w:rsidR="00E7306D" w:rsidRPr="00233F86" w:rsidRDefault="00E7306D" w:rsidP="001370C4">
            <w:pPr>
              <w:spacing w:before="20" w:after="20" w:line="264" w:lineRule="auto"/>
              <w:jc w:val="center"/>
              <w:rPr>
                <w:szCs w:val="24"/>
              </w:rPr>
            </w:pPr>
            <w:r w:rsidRPr="00233F86">
              <w:rPr>
                <w:szCs w:val="24"/>
              </w:rPr>
              <w:t>27</w:t>
            </w:r>
          </w:p>
        </w:tc>
        <w:tc>
          <w:tcPr>
            <w:tcW w:w="1169" w:type="dxa"/>
            <w:vAlign w:val="center"/>
          </w:tcPr>
          <w:p w14:paraId="3BFE1017" w14:textId="77777777" w:rsidR="00E7306D" w:rsidRPr="00233F86" w:rsidRDefault="00E7306D" w:rsidP="001370C4">
            <w:pPr>
              <w:spacing w:before="20" w:after="20" w:line="264" w:lineRule="auto"/>
              <w:jc w:val="center"/>
              <w:rPr>
                <w:szCs w:val="24"/>
              </w:rPr>
            </w:pPr>
            <w:r w:rsidRPr="00233F86">
              <w:rPr>
                <w:szCs w:val="24"/>
              </w:rPr>
              <w:t>22</w:t>
            </w:r>
          </w:p>
        </w:tc>
        <w:tc>
          <w:tcPr>
            <w:tcW w:w="1169" w:type="dxa"/>
            <w:vAlign w:val="center"/>
          </w:tcPr>
          <w:p w14:paraId="1CBC0D70" w14:textId="77777777" w:rsidR="00E7306D" w:rsidRPr="00233F86" w:rsidRDefault="00E7306D" w:rsidP="001370C4">
            <w:pPr>
              <w:spacing w:before="20" w:after="20" w:line="264" w:lineRule="auto"/>
              <w:jc w:val="center"/>
              <w:rPr>
                <w:szCs w:val="24"/>
              </w:rPr>
            </w:pPr>
            <w:r w:rsidRPr="00233F86">
              <w:rPr>
                <w:szCs w:val="24"/>
              </w:rPr>
              <w:t>14</w:t>
            </w:r>
          </w:p>
        </w:tc>
        <w:tc>
          <w:tcPr>
            <w:tcW w:w="1169" w:type="dxa"/>
            <w:vAlign w:val="center"/>
          </w:tcPr>
          <w:p w14:paraId="755C354F" w14:textId="77777777" w:rsidR="00E7306D" w:rsidRPr="00233F86" w:rsidRDefault="00E7306D" w:rsidP="001370C4">
            <w:pPr>
              <w:spacing w:before="20" w:after="20" w:line="264" w:lineRule="auto"/>
              <w:jc w:val="center"/>
              <w:rPr>
                <w:szCs w:val="24"/>
              </w:rPr>
            </w:pPr>
            <w:r w:rsidRPr="00233F86">
              <w:rPr>
                <w:szCs w:val="24"/>
              </w:rPr>
              <w:t>5</w:t>
            </w:r>
          </w:p>
        </w:tc>
      </w:tr>
    </w:tbl>
    <w:p w14:paraId="5FCBCD3F" w14:textId="731391BF" w:rsidR="00E7306D" w:rsidRDefault="00E7306D" w:rsidP="00A36145">
      <w:pPr>
        <w:shd w:val="clear" w:color="auto" w:fill="FFFFFF"/>
        <w:spacing w:after="0" w:line="240" w:lineRule="auto"/>
        <w:rPr>
          <w:rFonts w:eastAsia="Times New Roman"/>
          <w:b/>
          <w:bCs/>
          <w:szCs w:val="24"/>
          <w:lang w:eastAsia="en-SG"/>
        </w:rPr>
      </w:pPr>
      <w:r>
        <w:rPr>
          <w:rFonts w:eastAsia="Times New Roman"/>
          <w:b/>
          <w:bCs/>
          <w:szCs w:val="24"/>
          <w:lang w:eastAsia="en-SG"/>
        </w:rPr>
        <w:lastRenderedPageBreak/>
        <w:tab/>
      </w:r>
      <w:r w:rsidRPr="00E7306D">
        <w:rPr>
          <w:position w:val="-48"/>
          <w:szCs w:val="24"/>
        </w:rPr>
        <w:object w:dxaOrig="4580" w:dyaOrig="1080" w14:anchorId="34993F24">
          <v:shape id="_x0000_i1182" type="#_x0000_t75" style="width:229.1pt;height:55.1pt" o:ole="">
            <v:imagedata r:id="rId173" o:title=""/>
          </v:shape>
          <o:OLEObject Type="Embed" ProgID="Equation.DSMT4" ShapeID="_x0000_i1182" DrawAspect="Content" ObjectID="_1752045969" r:id="rId174"/>
        </w:object>
      </w:r>
    </w:p>
    <w:p w14:paraId="11886A1D" w14:textId="2628B001" w:rsidR="00E7306D" w:rsidRPr="00E7306D" w:rsidRDefault="00E7306D" w:rsidP="00E7306D">
      <w:pPr>
        <w:shd w:val="clear" w:color="auto" w:fill="FFFFFF"/>
        <w:spacing w:after="0" w:line="240" w:lineRule="auto"/>
        <w:rPr>
          <w:rFonts w:eastAsia="Times New Roman"/>
          <w:szCs w:val="24"/>
          <w:lang w:eastAsia="en-SG"/>
        </w:rPr>
      </w:pPr>
      <w:r>
        <w:rPr>
          <w:rFonts w:eastAsia="Times New Roman"/>
          <w:b/>
          <w:bCs/>
          <w:szCs w:val="24"/>
          <w:lang w:eastAsia="en-SG"/>
        </w:rPr>
        <w:tab/>
      </w:r>
    </w:p>
    <w:p w14:paraId="1E445CC6" w14:textId="77777777" w:rsidR="003479CA" w:rsidRPr="005E610F" w:rsidRDefault="003479CA" w:rsidP="00A36145">
      <w:pPr>
        <w:shd w:val="clear" w:color="auto" w:fill="FFFFFF"/>
        <w:spacing w:after="0" w:line="240" w:lineRule="auto"/>
        <w:rPr>
          <w:rFonts w:eastAsia="Times New Roman"/>
          <w:szCs w:val="24"/>
          <w:lang w:eastAsia="en-SG"/>
        </w:rPr>
      </w:pPr>
      <w:r w:rsidRPr="005E610F">
        <w:rPr>
          <w:rFonts w:eastAsia="Times New Roman"/>
          <w:szCs w:val="24"/>
          <w:lang w:eastAsia="en-SG"/>
        </w:rPr>
        <w:t>d) Tổ chức thực hiện:</w:t>
      </w:r>
    </w:p>
    <w:p w14:paraId="3FA7ED33" w14:textId="77777777" w:rsidR="008B48B1" w:rsidRPr="005E610F" w:rsidRDefault="008B48B1" w:rsidP="00A36145">
      <w:pPr>
        <w:shd w:val="clear" w:color="auto" w:fill="FFFFFF"/>
        <w:spacing w:after="0" w:line="240" w:lineRule="auto"/>
        <w:rPr>
          <w:rFonts w:eastAsia="Times New Roman"/>
          <w:szCs w:val="24"/>
          <w:lang w:eastAsia="en-SG"/>
        </w:rPr>
      </w:pPr>
      <w:r w:rsidRPr="005E610F">
        <w:rPr>
          <w:rFonts w:eastAsia="Times New Roman"/>
          <w:szCs w:val="24"/>
          <w:lang w:eastAsia="en-SG"/>
        </w:rPr>
        <w:t>Luyện tập 4. Một số liệu có tứ phân vị thứ nhất là 56 và tứ phân vị thứ 3 là 84. Hãy kiểm tra xem trong 2 giá trị 10 và 100 giá trị nào được xem là giá trị bất thường.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153"/>
      </w:tblGrid>
      <w:tr w:rsidR="008B48B1" w:rsidRPr="005E610F" w14:paraId="0186C015" w14:textId="77777777" w:rsidTr="009F5825">
        <w:tc>
          <w:tcPr>
            <w:tcW w:w="2235" w:type="dxa"/>
            <w:shd w:val="clear" w:color="auto" w:fill="auto"/>
            <w:vAlign w:val="center"/>
          </w:tcPr>
          <w:p w14:paraId="28438C21" w14:textId="77777777" w:rsidR="008B48B1" w:rsidRPr="005E610F" w:rsidRDefault="008B48B1" w:rsidP="00A36145">
            <w:pPr>
              <w:spacing w:after="0" w:line="240" w:lineRule="auto"/>
              <w:jc w:val="center"/>
              <w:rPr>
                <w:b/>
                <w:szCs w:val="24"/>
              </w:rPr>
            </w:pPr>
            <w:r w:rsidRPr="005E610F">
              <w:rPr>
                <w:b/>
                <w:i/>
                <w:szCs w:val="24"/>
                <w:lang w:val="fr-FR"/>
              </w:rPr>
              <w:t>Chuyển giao</w:t>
            </w:r>
          </w:p>
        </w:tc>
        <w:tc>
          <w:tcPr>
            <w:tcW w:w="7371" w:type="dxa"/>
            <w:shd w:val="clear" w:color="auto" w:fill="auto"/>
          </w:tcPr>
          <w:p w14:paraId="42639638" w14:textId="23E3C88F" w:rsidR="008B48B1" w:rsidRPr="005E610F" w:rsidRDefault="008B48B1" w:rsidP="00A36145">
            <w:pPr>
              <w:shd w:val="clear" w:color="auto" w:fill="FFFFFF"/>
              <w:spacing w:after="0" w:line="240" w:lineRule="auto"/>
              <w:jc w:val="both"/>
              <w:rPr>
                <w:i/>
                <w:szCs w:val="24"/>
              </w:rPr>
            </w:pPr>
            <w:r w:rsidRPr="005E610F">
              <w:rPr>
                <w:rFonts w:eastAsia="Times New Roman"/>
                <w:szCs w:val="24"/>
                <w:lang w:eastAsia="en-SG"/>
              </w:rPr>
              <w:t xml:space="preserve">- Giao </w:t>
            </w:r>
            <w:r w:rsidR="003E7208">
              <w:rPr>
                <w:rFonts w:eastAsia="Times New Roman"/>
                <w:szCs w:val="24"/>
                <w:lang w:eastAsia="en-SG"/>
              </w:rPr>
              <w:t>bài tập</w:t>
            </w:r>
            <w:r w:rsidRPr="005E610F">
              <w:rPr>
                <w:rFonts w:eastAsia="Times New Roman"/>
                <w:szCs w:val="24"/>
                <w:lang w:eastAsia="en-SG"/>
              </w:rPr>
              <w:t xml:space="preserve"> cho học sinh</w:t>
            </w:r>
          </w:p>
        </w:tc>
      </w:tr>
      <w:tr w:rsidR="008B48B1" w:rsidRPr="005E610F" w14:paraId="1B10F691" w14:textId="77777777" w:rsidTr="009F5825">
        <w:tc>
          <w:tcPr>
            <w:tcW w:w="2235" w:type="dxa"/>
            <w:shd w:val="clear" w:color="auto" w:fill="auto"/>
            <w:vAlign w:val="center"/>
          </w:tcPr>
          <w:p w14:paraId="2983A206" w14:textId="77777777" w:rsidR="008B48B1" w:rsidRPr="005E610F" w:rsidRDefault="008B48B1" w:rsidP="00A36145">
            <w:pPr>
              <w:spacing w:after="0" w:line="240" w:lineRule="auto"/>
              <w:jc w:val="center"/>
              <w:rPr>
                <w:b/>
                <w:szCs w:val="24"/>
              </w:rPr>
            </w:pPr>
            <w:r w:rsidRPr="005E610F">
              <w:rPr>
                <w:b/>
                <w:i/>
                <w:szCs w:val="24"/>
              </w:rPr>
              <w:t>Thực hiện</w:t>
            </w:r>
          </w:p>
        </w:tc>
        <w:tc>
          <w:tcPr>
            <w:tcW w:w="7371" w:type="dxa"/>
            <w:shd w:val="clear" w:color="auto" w:fill="auto"/>
          </w:tcPr>
          <w:p w14:paraId="39EB8318" w14:textId="77777777" w:rsidR="008B48B1" w:rsidRPr="005E610F" w:rsidRDefault="008B48B1"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Các nhóm thảo luận và báo cáo kết quả.</w:t>
            </w:r>
          </w:p>
        </w:tc>
      </w:tr>
      <w:tr w:rsidR="008B48B1" w:rsidRPr="005E610F" w14:paraId="06A28320" w14:textId="77777777" w:rsidTr="009F5825">
        <w:trPr>
          <w:trHeight w:val="47"/>
        </w:trPr>
        <w:tc>
          <w:tcPr>
            <w:tcW w:w="2235" w:type="dxa"/>
            <w:shd w:val="clear" w:color="auto" w:fill="auto"/>
            <w:vAlign w:val="center"/>
          </w:tcPr>
          <w:p w14:paraId="74CFD55D" w14:textId="77777777" w:rsidR="008B48B1" w:rsidRPr="005E610F" w:rsidRDefault="008B48B1" w:rsidP="00A36145">
            <w:pPr>
              <w:spacing w:after="0" w:line="240" w:lineRule="auto"/>
              <w:jc w:val="center"/>
              <w:rPr>
                <w:b/>
                <w:szCs w:val="24"/>
              </w:rPr>
            </w:pPr>
            <w:r w:rsidRPr="005E610F">
              <w:rPr>
                <w:b/>
                <w:i/>
                <w:szCs w:val="24"/>
              </w:rPr>
              <w:t>Báo cáo thảo luận</w:t>
            </w:r>
          </w:p>
        </w:tc>
        <w:tc>
          <w:tcPr>
            <w:tcW w:w="7371" w:type="dxa"/>
            <w:shd w:val="clear" w:color="auto" w:fill="auto"/>
          </w:tcPr>
          <w:p w14:paraId="643955EE" w14:textId="77777777" w:rsidR="008B48B1" w:rsidRPr="005E610F" w:rsidRDefault="008B48B1" w:rsidP="00A36145">
            <w:pPr>
              <w:spacing w:after="0" w:line="240" w:lineRule="auto"/>
              <w:jc w:val="both"/>
              <w:rPr>
                <w:rFonts w:eastAsia="Calibri"/>
                <w:bCs/>
                <w:szCs w:val="24"/>
              </w:rPr>
            </w:pPr>
            <w:r w:rsidRPr="005E610F">
              <w:rPr>
                <w:rFonts w:eastAsia="Calibri"/>
                <w:bCs/>
                <w:szCs w:val="24"/>
              </w:rPr>
              <w:t xml:space="preserve">- </w:t>
            </w:r>
            <w:r w:rsidRPr="005E610F">
              <w:rPr>
                <w:rFonts w:eastAsia="Times New Roman"/>
                <w:szCs w:val="24"/>
                <w:lang w:eastAsia="en-SG"/>
              </w:rPr>
              <w:t>Học sinh đưa ra nhận xét và các nhóm phản biện.</w:t>
            </w:r>
          </w:p>
        </w:tc>
      </w:tr>
      <w:tr w:rsidR="008B48B1" w:rsidRPr="005E610F" w14:paraId="37D9D292" w14:textId="77777777" w:rsidTr="009F5825">
        <w:tc>
          <w:tcPr>
            <w:tcW w:w="2235" w:type="dxa"/>
            <w:shd w:val="clear" w:color="auto" w:fill="auto"/>
            <w:vAlign w:val="center"/>
          </w:tcPr>
          <w:p w14:paraId="238D192D" w14:textId="77777777" w:rsidR="008B48B1" w:rsidRPr="005E610F" w:rsidRDefault="008B48B1" w:rsidP="00A36145">
            <w:pPr>
              <w:spacing w:after="0" w:line="240" w:lineRule="auto"/>
              <w:ind w:left="-126"/>
              <w:jc w:val="center"/>
              <w:rPr>
                <w:b/>
                <w:szCs w:val="24"/>
              </w:rPr>
            </w:pPr>
            <w:r w:rsidRPr="005E610F">
              <w:rPr>
                <w:b/>
                <w:i/>
                <w:szCs w:val="24"/>
              </w:rPr>
              <w:t>Đánh giá, nhận xét, tổng hợp</w:t>
            </w:r>
          </w:p>
        </w:tc>
        <w:tc>
          <w:tcPr>
            <w:tcW w:w="7371" w:type="dxa"/>
            <w:shd w:val="clear" w:color="auto" w:fill="auto"/>
          </w:tcPr>
          <w:p w14:paraId="770B8FD0" w14:textId="74C710E8" w:rsidR="008B48B1" w:rsidRPr="005E610F" w:rsidRDefault="008B48B1"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Giáo viên nhận xét thái độ làm việc của các nhóm.</w:t>
            </w:r>
          </w:p>
          <w:p w14:paraId="11990ECF" w14:textId="77777777" w:rsidR="008B48B1" w:rsidRPr="005E610F" w:rsidRDefault="008B48B1" w:rsidP="00A36145">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Giáo viên chốt kiến thức tổng thể.</w:t>
            </w:r>
          </w:p>
        </w:tc>
      </w:tr>
    </w:tbl>
    <w:p w14:paraId="5C4AD02D" w14:textId="77777777" w:rsidR="00AA61C3" w:rsidRPr="005E610F" w:rsidRDefault="00AA61C3" w:rsidP="007F51EC">
      <w:pPr>
        <w:shd w:val="clear" w:color="auto" w:fill="FFFFFF"/>
        <w:spacing w:after="0" w:line="240" w:lineRule="auto"/>
        <w:rPr>
          <w:rFonts w:eastAsia="Times New Roman"/>
          <w:szCs w:val="24"/>
          <w:lang w:eastAsia="en-SG"/>
        </w:rPr>
      </w:pPr>
    </w:p>
    <w:p w14:paraId="56F0335E" w14:textId="7447A60F" w:rsidR="007F51EC" w:rsidRPr="005E610F" w:rsidRDefault="00A518D7" w:rsidP="00C4632F">
      <w:pPr>
        <w:shd w:val="clear" w:color="auto" w:fill="FFFFFF"/>
        <w:spacing w:after="0" w:line="240" w:lineRule="auto"/>
        <w:rPr>
          <w:rFonts w:eastAsia="Times New Roman"/>
          <w:b/>
          <w:bCs/>
          <w:szCs w:val="24"/>
          <w:bdr w:val="none" w:sz="0" w:space="0" w:color="auto" w:frame="1"/>
          <w:lang w:eastAsia="en-SG"/>
        </w:rPr>
      </w:pPr>
      <w:r w:rsidRPr="005E610F">
        <w:rPr>
          <w:rFonts w:eastAsia="Times New Roman"/>
          <w:b/>
          <w:bCs/>
          <w:szCs w:val="24"/>
          <w:bdr w:val="none" w:sz="0" w:space="0" w:color="auto" w:frame="1"/>
          <w:lang w:eastAsia="en-SG"/>
        </w:rPr>
        <w:t>4. Hoạt động 4: Vận dụng</w:t>
      </w:r>
    </w:p>
    <w:p w14:paraId="75BB006D" w14:textId="77777777" w:rsidR="00C4632F" w:rsidRPr="005E610F" w:rsidRDefault="00C4632F" w:rsidP="00C4632F">
      <w:pPr>
        <w:shd w:val="clear" w:color="auto" w:fill="FFFFFF"/>
        <w:tabs>
          <w:tab w:val="left" w:pos="2357"/>
        </w:tabs>
        <w:spacing w:after="0" w:line="240" w:lineRule="auto"/>
        <w:jc w:val="both"/>
        <w:rPr>
          <w:rFonts w:eastAsia="Times New Roman"/>
          <w:szCs w:val="24"/>
          <w:lang w:eastAsia="en-SG"/>
        </w:rPr>
      </w:pPr>
      <w:r w:rsidRPr="005E610F">
        <w:rPr>
          <w:rFonts w:eastAsia="Times New Roman"/>
          <w:szCs w:val="24"/>
          <w:lang w:eastAsia="en-SG"/>
        </w:rPr>
        <w:t xml:space="preserve">a) Mục tiêu: </w:t>
      </w:r>
      <w:r w:rsidRPr="005E610F">
        <w:rPr>
          <w:rFonts w:eastAsia="Times New Roman"/>
          <w:szCs w:val="24"/>
          <w:lang w:eastAsia="en-SG"/>
        </w:rPr>
        <w:tab/>
      </w:r>
    </w:p>
    <w:p w14:paraId="220C3F79" w14:textId="77777777" w:rsidR="00C4632F" w:rsidRPr="005E610F" w:rsidRDefault="00C4632F" w:rsidP="00C4632F">
      <w:pPr>
        <w:shd w:val="clear" w:color="auto" w:fill="FFFFFF"/>
        <w:tabs>
          <w:tab w:val="left" w:pos="2357"/>
        </w:tabs>
        <w:spacing w:after="0" w:line="240" w:lineRule="auto"/>
        <w:jc w:val="both"/>
        <w:rPr>
          <w:rFonts w:eastAsia="Times New Roman"/>
          <w:szCs w:val="24"/>
          <w:lang w:eastAsia="en-SG"/>
        </w:rPr>
      </w:pPr>
      <w:r>
        <w:rPr>
          <w:rFonts w:eastAsia="Times New Roman"/>
          <w:szCs w:val="24"/>
          <w:lang w:eastAsia="en-SG"/>
        </w:rPr>
        <w:t>-  Hiểu ý nghĩa của mốt của mẫu số liệu ghép nhóm.</w:t>
      </w:r>
    </w:p>
    <w:p w14:paraId="4AEBD1C2" w14:textId="77777777" w:rsidR="00C4632F" w:rsidRPr="005E610F" w:rsidRDefault="00C4632F" w:rsidP="00C4632F">
      <w:pPr>
        <w:shd w:val="clear" w:color="auto" w:fill="FFFFFF"/>
        <w:spacing w:after="0" w:line="240" w:lineRule="auto"/>
        <w:jc w:val="both"/>
        <w:rPr>
          <w:rFonts w:eastAsia="Times New Roman"/>
          <w:szCs w:val="24"/>
          <w:lang w:eastAsia="en-SG"/>
        </w:rPr>
      </w:pPr>
      <w:r w:rsidRPr="005E610F">
        <w:rPr>
          <w:rFonts w:eastAsia="Times New Roman"/>
          <w:szCs w:val="24"/>
          <w:lang w:eastAsia="en-SG"/>
        </w:rPr>
        <w:t>b) Nội dung:</w:t>
      </w:r>
    </w:p>
    <w:p w14:paraId="4CA73DDC" w14:textId="3722FCA9" w:rsidR="00863F23" w:rsidRPr="00233F86" w:rsidRDefault="00863F23" w:rsidP="00863F23">
      <w:pPr>
        <w:spacing w:before="20" w:after="20" w:line="264" w:lineRule="auto"/>
        <w:rPr>
          <w:szCs w:val="24"/>
        </w:rPr>
      </w:pPr>
      <w:r>
        <w:rPr>
          <w:szCs w:val="24"/>
        </w:rPr>
        <w:t xml:space="preserve">Bài 4 (SGK): </w:t>
      </w:r>
      <w:r w:rsidRPr="00233F86">
        <w:rPr>
          <w:szCs w:val="24"/>
        </w:rPr>
        <w:t>Kết quả đo chiều cao của 200 cây keo 3 năm tuổi ở một nông trường được biểu diễn ở biều đồ dưới đây.</w:t>
      </w:r>
    </w:p>
    <w:p w14:paraId="46FD06D3" w14:textId="77777777" w:rsidR="00863F23" w:rsidRPr="00233F86" w:rsidRDefault="00863F23" w:rsidP="00863F23">
      <w:pPr>
        <w:spacing w:before="20" w:after="20" w:line="264" w:lineRule="auto"/>
        <w:rPr>
          <w:szCs w:val="24"/>
        </w:rPr>
      </w:pPr>
      <w:r w:rsidRPr="00233F86">
        <w:rPr>
          <w:szCs w:val="24"/>
        </w:rPr>
        <w:t>Chiều cao 200 cây keo 3 năm tuổi</w:t>
      </w:r>
    </w:p>
    <w:p w14:paraId="73FBA7B0" w14:textId="77777777" w:rsidR="00863F23" w:rsidRPr="00233F86" w:rsidRDefault="00863F23" w:rsidP="00863F23">
      <w:pPr>
        <w:spacing w:before="20" w:after="20" w:line="264" w:lineRule="auto"/>
        <w:jc w:val="center"/>
        <w:rPr>
          <w:szCs w:val="24"/>
        </w:rPr>
      </w:pPr>
      <w:r w:rsidRPr="00233F86">
        <w:rPr>
          <w:noProof/>
          <w:szCs w:val="24"/>
        </w:rPr>
        <w:drawing>
          <wp:inline distT="0" distB="0" distL="0" distR="0" wp14:anchorId="42BDEA34" wp14:editId="0ACEAF0D">
            <wp:extent cx="3299988" cy="2172844"/>
            <wp:effectExtent l="0" t="0" r="0" b="0"/>
            <wp:docPr id="56" name="Picture 5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75"/>
                    <a:stretch>
                      <a:fillRect/>
                    </a:stretch>
                  </pic:blipFill>
                  <pic:spPr>
                    <a:xfrm>
                      <a:off x="0" y="0"/>
                      <a:ext cx="3317301" cy="2184244"/>
                    </a:xfrm>
                    <a:prstGeom prst="rect">
                      <a:avLst/>
                    </a:prstGeom>
                  </pic:spPr>
                </pic:pic>
              </a:graphicData>
            </a:graphic>
          </wp:inline>
        </w:drawing>
      </w:r>
    </w:p>
    <w:p w14:paraId="185CFF61" w14:textId="77777777" w:rsidR="00863F23" w:rsidRPr="00233F86" w:rsidRDefault="00863F23" w:rsidP="00863F23">
      <w:pPr>
        <w:spacing w:before="20" w:after="20" w:line="264" w:lineRule="auto"/>
        <w:rPr>
          <w:szCs w:val="24"/>
        </w:rPr>
      </w:pPr>
      <w:r w:rsidRPr="00233F86">
        <w:rPr>
          <w:szCs w:val="24"/>
        </w:rPr>
        <w:t>Hãy ước lượng số trung bình và mốt của mẫu số liệu ghép nhóm trên.</w:t>
      </w:r>
    </w:p>
    <w:p w14:paraId="071D724F" w14:textId="77777777" w:rsidR="00C4632F" w:rsidRDefault="00C4632F" w:rsidP="00C4632F">
      <w:pPr>
        <w:shd w:val="clear" w:color="auto" w:fill="FFFFFF"/>
        <w:spacing w:after="0" w:line="240" w:lineRule="auto"/>
        <w:jc w:val="both"/>
        <w:rPr>
          <w:rFonts w:eastAsia="Times New Roman"/>
          <w:szCs w:val="24"/>
          <w:lang w:eastAsia="en-SG"/>
        </w:rPr>
      </w:pPr>
      <w:r w:rsidRPr="005E610F">
        <w:rPr>
          <w:rFonts w:eastAsia="Times New Roman"/>
          <w:szCs w:val="24"/>
          <w:lang w:eastAsia="en-SG"/>
        </w:rPr>
        <w:t xml:space="preserve">c) Sản phẩm: </w:t>
      </w:r>
      <w:r>
        <w:rPr>
          <w:rFonts w:eastAsia="Times New Roman"/>
          <w:szCs w:val="24"/>
          <w:lang w:eastAsia="en-SG"/>
        </w:rPr>
        <w:t>Câu trả lời của học sinh</w:t>
      </w:r>
    </w:p>
    <w:p w14:paraId="3AB7AA1C" w14:textId="1A6EAB26" w:rsidR="0088344A" w:rsidRDefault="00485A07" w:rsidP="00C4632F">
      <w:pPr>
        <w:shd w:val="clear" w:color="auto" w:fill="FFFFFF"/>
        <w:spacing w:after="0" w:line="240" w:lineRule="auto"/>
        <w:jc w:val="both"/>
        <w:rPr>
          <w:rFonts w:eastAsia="Times New Roman"/>
          <w:szCs w:val="24"/>
          <w:lang w:eastAsia="en-SG"/>
        </w:rPr>
      </w:pPr>
      <w:r>
        <w:rPr>
          <w:rFonts w:eastAsia="Times New Roman"/>
          <w:szCs w:val="24"/>
          <w:lang w:eastAsia="en-SG"/>
        </w:rPr>
        <w:t xml:space="preserve">Dự kiến: </w:t>
      </w:r>
    </w:p>
    <w:p w14:paraId="795C21C6" w14:textId="1070170D" w:rsidR="00485A07" w:rsidRPr="005E610F" w:rsidRDefault="00485A07" w:rsidP="00C4632F">
      <w:pPr>
        <w:shd w:val="clear" w:color="auto" w:fill="FFFFFF"/>
        <w:spacing w:after="0" w:line="240" w:lineRule="auto"/>
        <w:jc w:val="both"/>
        <w:rPr>
          <w:rFonts w:eastAsia="Times New Roman"/>
          <w:szCs w:val="24"/>
          <w:lang w:eastAsia="en-SG"/>
        </w:rPr>
      </w:pPr>
      <w:r>
        <w:rPr>
          <w:rFonts w:eastAsia="Times New Roman"/>
          <w:szCs w:val="24"/>
          <w:lang w:eastAsia="en-SG"/>
        </w:rPr>
        <w:tab/>
      </w:r>
      <w:r w:rsidR="003E7208" w:rsidRPr="00E7306D">
        <w:rPr>
          <w:position w:val="-48"/>
          <w:szCs w:val="24"/>
        </w:rPr>
        <w:object w:dxaOrig="4860" w:dyaOrig="1080" w14:anchorId="3D263F94">
          <v:shape id="_x0000_i1187" type="#_x0000_t75" style="width:234pt;height:53.45pt" o:ole="">
            <v:imagedata r:id="rId176" o:title=""/>
          </v:shape>
          <o:OLEObject Type="Embed" ProgID="Equation.DSMT4" ShapeID="_x0000_i1187" DrawAspect="Content" ObjectID="_1752045970" r:id="rId177"/>
        </w:object>
      </w:r>
    </w:p>
    <w:p w14:paraId="0FB6E50B" w14:textId="77777777" w:rsidR="00C4632F" w:rsidRDefault="00C4632F" w:rsidP="00C4632F">
      <w:pPr>
        <w:shd w:val="clear" w:color="auto" w:fill="FFFFFF"/>
        <w:spacing w:after="0" w:line="240" w:lineRule="auto"/>
        <w:jc w:val="both"/>
        <w:rPr>
          <w:rFonts w:eastAsia="Times New Roman"/>
          <w:szCs w:val="24"/>
          <w:lang w:eastAsia="en-SG"/>
        </w:rPr>
      </w:pPr>
      <w:r>
        <w:rPr>
          <w:rFonts w:eastAsia="Times New Roman"/>
          <w:szCs w:val="24"/>
          <w:lang w:eastAsia="en-SG"/>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153"/>
      </w:tblGrid>
      <w:tr w:rsidR="006169F3" w:rsidRPr="005E610F" w14:paraId="6F6552CC" w14:textId="77777777" w:rsidTr="00FF1ED4">
        <w:tc>
          <w:tcPr>
            <w:tcW w:w="2235" w:type="dxa"/>
            <w:shd w:val="clear" w:color="auto" w:fill="auto"/>
            <w:vAlign w:val="center"/>
          </w:tcPr>
          <w:p w14:paraId="4DF64D73" w14:textId="77777777" w:rsidR="006169F3" w:rsidRPr="005E610F" w:rsidRDefault="006169F3" w:rsidP="00FF1ED4">
            <w:pPr>
              <w:spacing w:after="0" w:line="240" w:lineRule="auto"/>
              <w:jc w:val="center"/>
              <w:rPr>
                <w:b/>
                <w:szCs w:val="24"/>
              </w:rPr>
            </w:pPr>
            <w:r w:rsidRPr="005E610F">
              <w:rPr>
                <w:b/>
                <w:i/>
                <w:szCs w:val="24"/>
                <w:lang w:val="fr-FR"/>
              </w:rPr>
              <w:t>Chuyển giao</w:t>
            </w:r>
          </w:p>
        </w:tc>
        <w:tc>
          <w:tcPr>
            <w:tcW w:w="7371" w:type="dxa"/>
            <w:shd w:val="clear" w:color="auto" w:fill="auto"/>
          </w:tcPr>
          <w:p w14:paraId="7D062278" w14:textId="77777777" w:rsidR="006169F3" w:rsidRPr="005E610F" w:rsidRDefault="006169F3" w:rsidP="00FF1ED4">
            <w:pPr>
              <w:shd w:val="clear" w:color="auto" w:fill="FFFFFF"/>
              <w:spacing w:after="0" w:line="240" w:lineRule="auto"/>
              <w:jc w:val="both"/>
              <w:rPr>
                <w:i/>
                <w:szCs w:val="24"/>
              </w:rPr>
            </w:pPr>
            <w:r w:rsidRPr="005E610F">
              <w:rPr>
                <w:rFonts w:eastAsia="Times New Roman"/>
                <w:szCs w:val="24"/>
                <w:lang w:eastAsia="en-SG"/>
              </w:rPr>
              <w:t>- Giao luyện tập cho học sinh</w:t>
            </w:r>
          </w:p>
        </w:tc>
      </w:tr>
      <w:tr w:rsidR="006169F3" w:rsidRPr="005E610F" w14:paraId="5FB00A3C" w14:textId="77777777" w:rsidTr="00FF1ED4">
        <w:tc>
          <w:tcPr>
            <w:tcW w:w="2235" w:type="dxa"/>
            <w:shd w:val="clear" w:color="auto" w:fill="auto"/>
            <w:vAlign w:val="center"/>
          </w:tcPr>
          <w:p w14:paraId="1D264A08" w14:textId="77777777" w:rsidR="006169F3" w:rsidRPr="005E610F" w:rsidRDefault="006169F3" w:rsidP="00FF1ED4">
            <w:pPr>
              <w:spacing w:after="0" w:line="240" w:lineRule="auto"/>
              <w:jc w:val="center"/>
              <w:rPr>
                <w:b/>
                <w:szCs w:val="24"/>
              </w:rPr>
            </w:pPr>
            <w:r w:rsidRPr="005E610F">
              <w:rPr>
                <w:b/>
                <w:i/>
                <w:szCs w:val="24"/>
              </w:rPr>
              <w:t>Thực hiện</w:t>
            </w:r>
          </w:p>
        </w:tc>
        <w:tc>
          <w:tcPr>
            <w:tcW w:w="7371" w:type="dxa"/>
            <w:shd w:val="clear" w:color="auto" w:fill="auto"/>
          </w:tcPr>
          <w:p w14:paraId="60F2DA5D" w14:textId="77777777" w:rsidR="006169F3" w:rsidRPr="005E610F" w:rsidRDefault="006169F3" w:rsidP="00FF1ED4">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Các nhóm thảo luận và báo cáo kết quả.</w:t>
            </w:r>
          </w:p>
        </w:tc>
      </w:tr>
      <w:tr w:rsidR="006169F3" w:rsidRPr="005E610F" w14:paraId="19333D44" w14:textId="77777777" w:rsidTr="00FF1ED4">
        <w:trPr>
          <w:trHeight w:val="47"/>
        </w:trPr>
        <w:tc>
          <w:tcPr>
            <w:tcW w:w="2235" w:type="dxa"/>
            <w:shd w:val="clear" w:color="auto" w:fill="auto"/>
            <w:vAlign w:val="center"/>
          </w:tcPr>
          <w:p w14:paraId="7F858193" w14:textId="77777777" w:rsidR="006169F3" w:rsidRPr="005E610F" w:rsidRDefault="006169F3" w:rsidP="00FF1ED4">
            <w:pPr>
              <w:spacing w:after="0" w:line="240" w:lineRule="auto"/>
              <w:jc w:val="center"/>
              <w:rPr>
                <w:b/>
                <w:szCs w:val="24"/>
              </w:rPr>
            </w:pPr>
            <w:r w:rsidRPr="005E610F">
              <w:rPr>
                <w:b/>
                <w:i/>
                <w:szCs w:val="24"/>
              </w:rPr>
              <w:t>Báo cáo thảo luận</w:t>
            </w:r>
          </w:p>
        </w:tc>
        <w:tc>
          <w:tcPr>
            <w:tcW w:w="7371" w:type="dxa"/>
            <w:shd w:val="clear" w:color="auto" w:fill="auto"/>
          </w:tcPr>
          <w:p w14:paraId="3FC8E62E" w14:textId="77777777" w:rsidR="006169F3" w:rsidRPr="005E610F" w:rsidRDefault="006169F3" w:rsidP="00FF1ED4">
            <w:pPr>
              <w:spacing w:after="0" w:line="240" w:lineRule="auto"/>
              <w:jc w:val="both"/>
              <w:rPr>
                <w:rFonts w:eastAsia="Calibri"/>
                <w:bCs/>
                <w:szCs w:val="24"/>
              </w:rPr>
            </w:pPr>
            <w:r w:rsidRPr="005E610F">
              <w:rPr>
                <w:rFonts w:eastAsia="Calibri"/>
                <w:bCs/>
                <w:szCs w:val="24"/>
              </w:rPr>
              <w:t xml:space="preserve">- </w:t>
            </w:r>
            <w:r w:rsidRPr="005E610F">
              <w:rPr>
                <w:rFonts w:eastAsia="Times New Roman"/>
                <w:szCs w:val="24"/>
                <w:lang w:eastAsia="en-SG"/>
              </w:rPr>
              <w:t>Học sinh đưa ra nhận xét và các nhóm phản biện.</w:t>
            </w:r>
          </w:p>
        </w:tc>
      </w:tr>
      <w:tr w:rsidR="006169F3" w:rsidRPr="005E610F" w14:paraId="1EF6E98A" w14:textId="77777777" w:rsidTr="00FF1ED4">
        <w:tc>
          <w:tcPr>
            <w:tcW w:w="2235" w:type="dxa"/>
            <w:shd w:val="clear" w:color="auto" w:fill="auto"/>
            <w:vAlign w:val="center"/>
          </w:tcPr>
          <w:p w14:paraId="5DC22947" w14:textId="77777777" w:rsidR="006169F3" w:rsidRPr="005E610F" w:rsidRDefault="006169F3" w:rsidP="00FF1ED4">
            <w:pPr>
              <w:spacing w:after="0" w:line="240" w:lineRule="auto"/>
              <w:ind w:left="-126"/>
              <w:jc w:val="center"/>
              <w:rPr>
                <w:b/>
                <w:szCs w:val="24"/>
              </w:rPr>
            </w:pPr>
            <w:r w:rsidRPr="005E610F">
              <w:rPr>
                <w:b/>
                <w:i/>
                <w:szCs w:val="24"/>
              </w:rPr>
              <w:t>Đánh giá, nhận xét, tổng hợp</w:t>
            </w:r>
          </w:p>
        </w:tc>
        <w:tc>
          <w:tcPr>
            <w:tcW w:w="7371" w:type="dxa"/>
            <w:shd w:val="clear" w:color="auto" w:fill="auto"/>
          </w:tcPr>
          <w:p w14:paraId="7CB65EE2" w14:textId="77777777" w:rsidR="006169F3" w:rsidRPr="005E610F" w:rsidRDefault="006169F3" w:rsidP="00FF1ED4">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Giáo viên nhận xét thái độ làm việc của các nhóm.</w:t>
            </w:r>
          </w:p>
          <w:p w14:paraId="7B62F8FD" w14:textId="77777777" w:rsidR="006169F3" w:rsidRPr="005E610F" w:rsidRDefault="006169F3" w:rsidP="00FF1ED4">
            <w:pPr>
              <w:shd w:val="clear" w:color="auto" w:fill="FFFFFF"/>
              <w:tabs>
                <w:tab w:val="left" w:pos="567"/>
                <w:tab w:val="left" w:pos="2552"/>
                <w:tab w:val="left" w:pos="3402"/>
                <w:tab w:val="left" w:pos="4253"/>
                <w:tab w:val="left" w:pos="5103"/>
                <w:tab w:val="left" w:pos="5954"/>
              </w:tabs>
              <w:spacing w:after="0" w:line="240" w:lineRule="auto"/>
              <w:jc w:val="both"/>
              <w:rPr>
                <w:rFonts w:eastAsia="Times New Roman"/>
                <w:szCs w:val="24"/>
                <w:lang w:eastAsia="en-SG"/>
              </w:rPr>
            </w:pPr>
            <w:r w:rsidRPr="005E610F">
              <w:rPr>
                <w:rFonts w:eastAsia="Times New Roman"/>
                <w:szCs w:val="24"/>
                <w:lang w:eastAsia="en-SG"/>
              </w:rPr>
              <w:t>- Giáo viên chốt kiến thức tổng thể.</w:t>
            </w:r>
          </w:p>
        </w:tc>
      </w:tr>
    </w:tbl>
    <w:p w14:paraId="6C3DF90B" w14:textId="77777777" w:rsidR="009B3C33" w:rsidRPr="005E610F" w:rsidRDefault="009B3C33" w:rsidP="004A5DF4">
      <w:pPr>
        <w:spacing w:after="0"/>
        <w:ind w:right="-1"/>
        <w:jc w:val="both"/>
        <w:rPr>
          <w:b/>
          <w:szCs w:val="24"/>
          <w:lang w:val="fr-FR"/>
        </w:rPr>
      </w:pPr>
      <w:r w:rsidRPr="005E610F">
        <w:rPr>
          <w:b/>
          <w:szCs w:val="24"/>
          <w:lang w:val="fr-FR"/>
        </w:rPr>
        <w:t>* HƯỚNG DẪN VỀ NHÀ</w:t>
      </w:r>
    </w:p>
    <w:p w14:paraId="20880B9E" w14:textId="77777777" w:rsidR="009B3C33" w:rsidRPr="005E610F" w:rsidRDefault="009B3C33" w:rsidP="004A5DF4">
      <w:pPr>
        <w:spacing w:after="0"/>
        <w:ind w:right="-1"/>
        <w:jc w:val="both"/>
        <w:rPr>
          <w:szCs w:val="24"/>
          <w:lang w:val="pt-BR"/>
        </w:rPr>
      </w:pPr>
      <w:r w:rsidRPr="005E610F">
        <w:rPr>
          <w:szCs w:val="24"/>
          <w:lang w:val="pt-BR"/>
        </w:rPr>
        <w:t xml:space="preserve">- Ghi nhớ kiến thức trong bài. </w:t>
      </w:r>
    </w:p>
    <w:p w14:paraId="1E32602D" w14:textId="77777777" w:rsidR="009B3C33" w:rsidRPr="005E610F" w:rsidRDefault="009B3C33" w:rsidP="004A5DF4">
      <w:pPr>
        <w:spacing w:after="0"/>
        <w:ind w:right="-1"/>
        <w:jc w:val="both"/>
        <w:rPr>
          <w:szCs w:val="24"/>
          <w:lang w:val="pt-BR"/>
        </w:rPr>
      </w:pPr>
      <w:r w:rsidRPr="005E610F">
        <w:rPr>
          <w:szCs w:val="24"/>
          <w:lang w:val="pt-BR"/>
        </w:rPr>
        <w:t>- Hoàn thành các bài tập trong SBT</w:t>
      </w:r>
    </w:p>
    <w:p w14:paraId="0DA06588" w14:textId="7FDD9CE4" w:rsidR="009B3C33" w:rsidRPr="005E610F" w:rsidRDefault="009B3C33" w:rsidP="004A5DF4">
      <w:pPr>
        <w:spacing w:after="0"/>
        <w:ind w:right="-1"/>
        <w:jc w:val="both"/>
        <w:rPr>
          <w:szCs w:val="24"/>
        </w:rPr>
      </w:pPr>
      <w:r w:rsidRPr="005E610F">
        <w:rPr>
          <w:szCs w:val="24"/>
        </w:rPr>
        <w:t xml:space="preserve">- Chuẩn bị bài mới “Bài </w:t>
      </w:r>
      <w:r w:rsidR="00C4632F">
        <w:rPr>
          <w:szCs w:val="24"/>
        </w:rPr>
        <w:t>2</w:t>
      </w:r>
      <w:r w:rsidRPr="005E610F">
        <w:rPr>
          <w:szCs w:val="24"/>
        </w:rPr>
        <w:t xml:space="preserve">: </w:t>
      </w:r>
      <w:r w:rsidR="00C4632F">
        <w:rPr>
          <w:szCs w:val="24"/>
        </w:rPr>
        <w:t>Trung vị và tứ vị phân của mẫu số liệu ghép nhóm</w:t>
      </w:r>
      <w:r w:rsidRPr="005E610F">
        <w:rPr>
          <w:szCs w:val="24"/>
        </w:rPr>
        <w:t>".</w:t>
      </w:r>
    </w:p>
    <w:p w14:paraId="4EB12986" w14:textId="77777777" w:rsidR="00AE6CCD" w:rsidRPr="005E610F" w:rsidRDefault="00AE6CCD" w:rsidP="009B3C33">
      <w:pPr>
        <w:shd w:val="clear" w:color="auto" w:fill="FFFFFF"/>
        <w:spacing w:after="0" w:line="240" w:lineRule="auto"/>
        <w:rPr>
          <w:szCs w:val="24"/>
        </w:rPr>
      </w:pPr>
    </w:p>
    <w:sectPr w:rsidR="00AE6CCD" w:rsidRPr="005E610F" w:rsidSect="002F0D57">
      <w:pgSz w:w="11909" w:h="16834" w:code="9"/>
      <w:pgMar w:top="1134" w:right="851" w:bottom="1080" w:left="170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5033"/>
    <w:multiLevelType w:val="hybridMultilevel"/>
    <w:tmpl w:val="E2E28AA8"/>
    <w:lvl w:ilvl="0" w:tplc="4809000D">
      <w:start w:val="1"/>
      <w:numFmt w:val="bullet"/>
      <w:lvlText w:val=""/>
      <w:lvlJc w:val="left"/>
      <w:pPr>
        <w:ind w:left="1287" w:hanging="360"/>
      </w:pPr>
      <w:rPr>
        <w:rFonts w:ascii="Wingdings" w:hAnsi="Wingdings"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 w15:restartNumberingAfterBreak="0">
    <w:nsid w:val="0CB93CF2"/>
    <w:multiLevelType w:val="hybridMultilevel"/>
    <w:tmpl w:val="48A0871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E4F172F"/>
    <w:multiLevelType w:val="hybridMultilevel"/>
    <w:tmpl w:val="1F40578A"/>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42D2F57"/>
    <w:multiLevelType w:val="hybridMultilevel"/>
    <w:tmpl w:val="BA34CFA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6AF655F"/>
    <w:multiLevelType w:val="hybridMultilevel"/>
    <w:tmpl w:val="6CAA4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673993"/>
    <w:multiLevelType w:val="hybridMultilevel"/>
    <w:tmpl w:val="E164724C"/>
    <w:lvl w:ilvl="0" w:tplc="ABA0848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D08357C"/>
    <w:multiLevelType w:val="hybridMultilevel"/>
    <w:tmpl w:val="946A4A56"/>
    <w:lvl w:ilvl="0" w:tplc="48090017">
      <w:start w:val="5"/>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7C13637"/>
    <w:multiLevelType w:val="hybridMultilevel"/>
    <w:tmpl w:val="18FA78DA"/>
    <w:lvl w:ilvl="0" w:tplc="E47AC0B6">
      <w:numFmt w:val="bullet"/>
      <w:lvlText w:val="–"/>
      <w:lvlJc w:val="left"/>
      <w:pPr>
        <w:ind w:left="108" w:hanging="212"/>
      </w:pPr>
      <w:rPr>
        <w:rFonts w:ascii="Times New Roman" w:eastAsia="Times New Roman" w:hAnsi="Times New Roman" w:cs="Times New Roman" w:hint="default"/>
        <w:w w:val="100"/>
        <w:sz w:val="28"/>
        <w:szCs w:val="28"/>
      </w:rPr>
    </w:lvl>
    <w:lvl w:ilvl="1" w:tplc="8ED86DF8">
      <w:numFmt w:val="bullet"/>
      <w:lvlText w:val="•"/>
      <w:lvlJc w:val="left"/>
      <w:pPr>
        <w:ind w:left="945" w:hanging="212"/>
      </w:pPr>
      <w:rPr>
        <w:rFonts w:hint="default"/>
      </w:rPr>
    </w:lvl>
    <w:lvl w:ilvl="2" w:tplc="1D442A7A">
      <w:numFmt w:val="bullet"/>
      <w:lvlText w:val="•"/>
      <w:lvlJc w:val="left"/>
      <w:pPr>
        <w:ind w:left="1791" w:hanging="212"/>
      </w:pPr>
      <w:rPr>
        <w:rFonts w:hint="default"/>
      </w:rPr>
    </w:lvl>
    <w:lvl w:ilvl="3" w:tplc="F02EA5FE">
      <w:numFmt w:val="bullet"/>
      <w:lvlText w:val="•"/>
      <w:lvlJc w:val="left"/>
      <w:pPr>
        <w:ind w:left="2636" w:hanging="212"/>
      </w:pPr>
      <w:rPr>
        <w:rFonts w:hint="default"/>
      </w:rPr>
    </w:lvl>
    <w:lvl w:ilvl="4" w:tplc="AE743EE2">
      <w:numFmt w:val="bullet"/>
      <w:lvlText w:val="•"/>
      <w:lvlJc w:val="left"/>
      <w:pPr>
        <w:ind w:left="3482" w:hanging="212"/>
      </w:pPr>
      <w:rPr>
        <w:rFonts w:hint="default"/>
      </w:rPr>
    </w:lvl>
    <w:lvl w:ilvl="5" w:tplc="E3B67462">
      <w:numFmt w:val="bullet"/>
      <w:lvlText w:val="•"/>
      <w:lvlJc w:val="left"/>
      <w:pPr>
        <w:ind w:left="4327" w:hanging="212"/>
      </w:pPr>
      <w:rPr>
        <w:rFonts w:hint="default"/>
      </w:rPr>
    </w:lvl>
    <w:lvl w:ilvl="6" w:tplc="5B94AD96">
      <w:numFmt w:val="bullet"/>
      <w:lvlText w:val="•"/>
      <w:lvlJc w:val="left"/>
      <w:pPr>
        <w:ind w:left="5173" w:hanging="212"/>
      </w:pPr>
      <w:rPr>
        <w:rFonts w:hint="default"/>
      </w:rPr>
    </w:lvl>
    <w:lvl w:ilvl="7" w:tplc="CBA4E286">
      <w:numFmt w:val="bullet"/>
      <w:lvlText w:val="•"/>
      <w:lvlJc w:val="left"/>
      <w:pPr>
        <w:ind w:left="6018" w:hanging="212"/>
      </w:pPr>
      <w:rPr>
        <w:rFonts w:hint="default"/>
      </w:rPr>
    </w:lvl>
    <w:lvl w:ilvl="8" w:tplc="ED20657C">
      <w:numFmt w:val="bullet"/>
      <w:lvlText w:val="•"/>
      <w:lvlJc w:val="left"/>
      <w:pPr>
        <w:ind w:left="6864" w:hanging="212"/>
      </w:pPr>
      <w:rPr>
        <w:rFonts w:hint="default"/>
      </w:rPr>
    </w:lvl>
  </w:abstractNum>
  <w:abstractNum w:abstractNumId="8" w15:restartNumberingAfterBreak="0">
    <w:nsid w:val="3E8C5079"/>
    <w:multiLevelType w:val="hybridMultilevel"/>
    <w:tmpl w:val="F1DE5F7A"/>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96569AA"/>
    <w:multiLevelType w:val="hybridMultilevel"/>
    <w:tmpl w:val="125A68E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05637EB"/>
    <w:multiLevelType w:val="hybridMultilevel"/>
    <w:tmpl w:val="F386FE16"/>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3373599"/>
    <w:multiLevelType w:val="hybridMultilevel"/>
    <w:tmpl w:val="E1A87866"/>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B5926A3"/>
    <w:multiLevelType w:val="hybridMultilevel"/>
    <w:tmpl w:val="D5FE32E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C1A18C6"/>
    <w:multiLevelType w:val="hybridMultilevel"/>
    <w:tmpl w:val="0DC242D4"/>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E3B59A5"/>
    <w:multiLevelType w:val="hybridMultilevel"/>
    <w:tmpl w:val="5F14F9D0"/>
    <w:lvl w:ilvl="0" w:tplc="4809000D">
      <w:start w:val="1"/>
      <w:numFmt w:val="bullet"/>
      <w:lvlText w:val=""/>
      <w:lvlJc w:val="left"/>
      <w:pPr>
        <w:ind w:left="787" w:hanging="360"/>
      </w:pPr>
      <w:rPr>
        <w:rFonts w:ascii="Wingdings" w:hAnsi="Wingdings" w:hint="default"/>
      </w:rPr>
    </w:lvl>
    <w:lvl w:ilvl="1" w:tplc="48090003" w:tentative="1">
      <w:start w:val="1"/>
      <w:numFmt w:val="bullet"/>
      <w:lvlText w:val="o"/>
      <w:lvlJc w:val="left"/>
      <w:pPr>
        <w:ind w:left="1507" w:hanging="360"/>
      </w:pPr>
      <w:rPr>
        <w:rFonts w:ascii="Courier New" w:hAnsi="Courier New" w:cs="Courier New" w:hint="default"/>
      </w:rPr>
    </w:lvl>
    <w:lvl w:ilvl="2" w:tplc="48090005" w:tentative="1">
      <w:start w:val="1"/>
      <w:numFmt w:val="bullet"/>
      <w:lvlText w:val=""/>
      <w:lvlJc w:val="left"/>
      <w:pPr>
        <w:ind w:left="2227" w:hanging="360"/>
      </w:pPr>
      <w:rPr>
        <w:rFonts w:ascii="Wingdings" w:hAnsi="Wingdings" w:hint="default"/>
      </w:rPr>
    </w:lvl>
    <w:lvl w:ilvl="3" w:tplc="48090001" w:tentative="1">
      <w:start w:val="1"/>
      <w:numFmt w:val="bullet"/>
      <w:lvlText w:val=""/>
      <w:lvlJc w:val="left"/>
      <w:pPr>
        <w:ind w:left="2947" w:hanging="360"/>
      </w:pPr>
      <w:rPr>
        <w:rFonts w:ascii="Symbol" w:hAnsi="Symbol" w:hint="default"/>
      </w:rPr>
    </w:lvl>
    <w:lvl w:ilvl="4" w:tplc="48090003" w:tentative="1">
      <w:start w:val="1"/>
      <w:numFmt w:val="bullet"/>
      <w:lvlText w:val="o"/>
      <w:lvlJc w:val="left"/>
      <w:pPr>
        <w:ind w:left="3667" w:hanging="360"/>
      </w:pPr>
      <w:rPr>
        <w:rFonts w:ascii="Courier New" w:hAnsi="Courier New" w:cs="Courier New" w:hint="default"/>
      </w:rPr>
    </w:lvl>
    <w:lvl w:ilvl="5" w:tplc="48090005" w:tentative="1">
      <w:start w:val="1"/>
      <w:numFmt w:val="bullet"/>
      <w:lvlText w:val=""/>
      <w:lvlJc w:val="left"/>
      <w:pPr>
        <w:ind w:left="4387" w:hanging="360"/>
      </w:pPr>
      <w:rPr>
        <w:rFonts w:ascii="Wingdings" w:hAnsi="Wingdings" w:hint="default"/>
      </w:rPr>
    </w:lvl>
    <w:lvl w:ilvl="6" w:tplc="48090001" w:tentative="1">
      <w:start w:val="1"/>
      <w:numFmt w:val="bullet"/>
      <w:lvlText w:val=""/>
      <w:lvlJc w:val="left"/>
      <w:pPr>
        <w:ind w:left="5107" w:hanging="360"/>
      </w:pPr>
      <w:rPr>
        <w:rFonts w:ascii="Symbol" w:hAnsi="Symbol" w:hint="default"/>
      </w:rPr>
    </w:lvl>
    <w:lvl w:ilvl="7" w:tplc="48090003" w:tentative="1">
      <w:start w:val="1"/>
      <w:numFmt w:val="bullet"/>
      <w:lvlText w:val="o"/>
      <w:lvlJc w:val="left"/>
      <w:pPr>
        <w:ind w:left="5827" w:hanging="360"/>
      </w:pPr>
      <w:rPr>
        <w:rFonts w:ascii="Courier New" w:hAnsi="Courier New" w:cs="Courier New" w:hint="default"/>
      </w:rPr>
    </w:lvl>
    <w:lvl w:ilvl="8" w:tplc="48090005" w:tentative="1">
      <w:start w:val="1"/>
      <w:numFmt w:val="bullet"/>
      <w:lvlText w:val=""/>
      <w:lvlJc w:val="left"/>
      <w:pPr>
        <w:ind w:left="6547" w:hanging="360"/>
      </w:pPr>
      <w:rPr>
        <w:rFonts w:ascii="Wingdings" w:hAnsi="Wingdings" w:hint="default"/>
      </w:rPr>
    </w:lvl>
  </w:abstractNum>
  <w:abstractNum w:abstractNumId="15" w15:restartNumberingAfterBreak="0">
    <w:nsid w:val="62645B3E"/>
    <w:multiLevelType w:val="hybridMultilevel"/>
    <w:tmpl w:val="213C693C"/>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6FB6A51"/>
    <w:multiLevelType w:val="hybridMultilevel"/>
    <w:tmpl w:val="E91EA76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119254507">
    <w:abstractNumId w:val="0"/>
  </w:num>
  <w:num w:numId="2" w16cid:durableId="1204487927">
    <w:abstractNumId w:val="15"/>
  </w:num>
  <w:num w:numId="3" w16cid:durableId="1761020722">
    <w:abstractNumId w:val="3"/>
  </w:num>
  <w:num w:numId="4" w16cid:durableId="1636371405">
    <w:abstractNumId w:val="2"/>
  </w:num>
  <w:num w:numId="5" w16cid:durableId="994182472">
    <w:abstractNumId w:val="10"/>
  </w:num>
  <w:num w:numId="6" w16cid:durableId="350495441">
    <w:abstractNumId w:val="14"/>
  </w:num>
  <w:num w:numId="7" w16cid:durableId="1037779782">
    <w:abstractNumId w:val="6"/>
  </w:num>
  <w:num w:numId="8" w16cid:durableId="1281644668">
    <w:abstractNumId w:val="8"/>
  </w:num>
  <w:num w:numId="9" w16cid:durableId="298002249">
    <w:abstractNumId w:val="13"/>
  </w:num>
  <w:num w:numId="10" w16cid:durableId="1343434744">
    <w:abstractNumId w:val="5"/>
  </w:num>
  <w:num w:numId="11" w16cid:durableId="628319875">
    <w:abstractNumId w:val="9"/>
  </w:num>
  <w:num w:numId="12" w16cid:durableId="547227536">
    <w:abstractNumId w:val="11"/>
  </w:num>
  <w:num w:numId="13" w16cid:durableId="210074152">
    <w:abstractNumId w:val="16"/>
  </w:num>
  <w:num w:numId="14" w16cid:durableId="1899049942">
    <w:abstractNumId w:val="12"/>
  </w:num>
  <w:num w:numId="15" w16cid:durableId="784234880">
    <w:abstractNumId w:val="1"/>
  </w:num>
  <w:num w:numId="16" w16cid:durableId="1267536702">
    <w:abstractNumId w:val="7"/>
  </w:num>
  <w:num w:numId="17" w16cid:durableId="1163351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D7"/>
    <w:rsid w:val="000149C0"/>
    <w:rsid w:val="0005532A"/>
    <w:rsid w:val="00082A55"/>
    <w:rsid w:val="000A001D"/>
    <w:rsid w:val="00102CC6"/>
    <w:rsid w:val="00133A4E"/>
    <w:rsid w:val="00176CEC"/>
    <w:rsid w:val="0018673F"/>
    <w:rsid w:val="00223E6A"/>
    <w:rsid w:val="00263AFD"/>
    <w:rsid w:val="00290DBD"/>
    <w:rsid w:val="002A2166"/>
    <w:rsid w:val="002B1385"/>
    <w:rsid w:val="002C2C83"/>
    <w:rsid w:val="002E069B"/>
    <w:rsid w:val="002F0D57"/>
    <w:rsid w:val="00312330"/>
    <w:rsid w:val="003203D9"/>
    <w:rsid w:val="003479CA"/>
    <w:rsid w:val="003708C5"/>
    <w:rsid w:val="00377D1A"/>
    <w:rsid w:val="00382AA9"/>
    <w:rsid w:val="003B58BA"/>
    <w:rsid w:val="003E7208"/>
    <w:rsid w:val="003F2FBC"/>
    <w:rsid w:val="0041732D"/>
    <w:rsid w:val="004268AF"/>
    <w:rsid w:val="00485A07"/>
    <w:rsid w:val="004A517C"/>
    <w:rsid w:val="004A5DF4"/>
    <w:rsid w:val="00571C90"/>
    <w:rsid w:val="00577065"/>
    <w:rsid w:val="005B59E0"/>
    <w:rsid w:val="005D5D0F"/>
    <w:rsid w:val="005E610F"/>
    <w:rsid w:val="006169F3"/>
    <w:rsid w:val="00660194"/>
    <w:rsid w:val="006C6DD7"/>
    <w:rsid w:val="006F4ED8"/>
    <w:rsid w:val="0071078B"/>
    <w:rsid w:val="00784084"/>
    <w:rsid w:val="007B5C9D"/>
    <w:rsid w:val="007F1798"/>
    <w:rsid w:val="007F51EC"/>
    <w:rsid w:val="00842A3A"/>
    <w:rsid w:val="00853F98"/>
    <w:rsid w:val="00863EB7"/>
    <w:rsid w:val="00863F23"/>
    <w:rsid w:val="0088344A"/>
    <w:rsid w:val="008A75C5"/>
    <w:rsid w:val="008B48B1"/>
    <w:rsid w:val="008D2ED0"/>
    <w:rsid w:val="008E533C"/>
    <w:rsid w:val="00976EA0"/>
    <w:rsid w:val="00990F33"/>
    <w:rsid w:val="009B3C33"/>
    <w:rsid w:val="009E07E9"/>
    <w:rsid w:val="00A0788A"/>
    <w:rsid w:val="00A36145"/>
    <w:rsid w:val="00A518D7"/>
    <w:rsid w:val="00A76AEF"/>
    <w:rsid w:val="00A863B7"/>
    <w:rsid w:val="00AA61C3"/>
    <w:rsid w:val="00AB6A4E"/>
    <w:rsid w:val="00AC2300"/>
    <w:rsid w:val="00AE616E"/>
    <w:rsid w:val="00AE6CCD"/>
    <w:rsid w:val="00AF228B"/>
    <w:rsid w:val="00B16639"/>
    <w:rsid w:val="00B27414"/>
    <w:rsid w:val="00B446B5"/>
    <w:rsid w:val="00B67517"/>
    <w:rsid w:val="00B803ED"/>
    <w:rsid w:val="00BC73B8"/>
    <w:rsid w:val="00C0670D"/>
    <w:rsid w:val="00C25051"/>
    <w:rsid w:val="00C4632F"/>
    <w:rsid w:val="00C63A12"/>
    <w:rsid w:val="00CB70A1"/>
    <w:rsid w:val="00CC6DF8"/>
    <w:rsid w:val="00CF1293"/>
    <w:rsid w:val="00D47015"/>
    <w:rsid w:val="00D51788"/>
    <w:rsid w:val="00D932D3"/>
    <w:rsid w:val="00DE69E7"/>
    <w:rsid w:val="00DF3D93"/>
    <w:rsid w:val="00E225FD"/>
    <w:rsid w:val="00E61A17"/>
    <w:rsid w:val="00E7306D"/>
    <w:rsid w:val="00E946A9"/>
    <w:rsid w:val="00ED2F3B"/>
    <w:rsid w:val="00F92CF5"/>
    <w:rsid w:val="00FA6C17"/>
    <w:rsid w:val="00FC28F1"/>
    <w:rsid w:val="00FE015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D789"/>
  <w15:chartTrackingRefBased/>
  <w15:docId w15:val="{44EF40A8-4D22-4937-B40D-A32AA18D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8D7"/>
    <w:pPr>
      <w:spacing w:before="100" w:beforeAutospacing="1" w:after="100" w:afterAutospacing="1" w:line="240" w:lineRule="auto"/>
    </w:pPr>
    <w:rPr>
      <w:rFonts w:eastAsia="Times New Roman"/>
      <w:szCs w:val="24"/>
      <w:lang w:eastAsia="en-SG"/>
    </w:rPr>
  </w:style>
  <w:style w:type="character" w:styleId="Strong">
    <w:name w:val="Strong"/>
    <w:basedOn w:val="DefaultParagraphFont"/>
    <w:uiPriority w:val="22"/>
    <w:qFormat/>
    <w:rsid w:val="00A518D7"/>
    <w:rPr>
      <w:b/>
      <w:bCs/>
    </w:rPr>
  </w:style>
  <w:style w:type="paragraph" w:customStyle="1" w:styleId="TableParagraph">
    <w:name w:val="Table Paragraph"/>
    <w:basedOn w:val="Normal"/>
    <w:uiPriority w:val="1"/>
    <w:qFormat/>
    <w:rsid w:val="00C0670D"/>
    <w:pPr>
      <w:widowControl w:val="0"/>
      <w:autoSpaceDE w:val="0"/>
      <w:autoSpaceDN w:val="0"/>
      <w:spacing w:after="0" w:line="240" w:lineRule="auto"/>
    </w:pPr>
    <w:rPr>
      <w:rFonts w:eastAsia="Times New Roman"/>
      <w:sz w:val="22"/>
      <w:lang w:val="en-US"/>
    </w:rPr>
  </w:style>
  <w:style w:type="paragraph" w:styleId="ListParagraph">
    <w:name w:val="List Paragraph"/>
    <w:basedOn w:val="Normal"/>
    <w:link w:val="ListParagraphChar"/>
    <w:uiPriority w:val="34"/>
    <w:qFormat/>
    <w:rsid w:val="006F4ED8"/>
    <w:pPr>
      <w:ind w:left="720"/>
      <w:contextualSpacing/>
    </w:pPr>
  </w:style>
  <w:style w:type="table" w:styleId="TableGrid">
    <w:name w:val="Table Grid"/>
    <w:basedOn w:val="TableNormal"/>
    <w:uiPriority w:val="39"/>
    <w:rsid w:val="006F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B5C9D"/>
    <w:rPr>
      <w:rFonts w:ascii="Times New Roman" w:hAnsi="Times New Roman" w:cs="Times New Roman" w:hint="default"/>
      <w:b w:val="0"/>
      <w:bCs w:val="0"/>
      <w:i w:val="0"/>
      <w:iCs w:val="0"/>
      <w:color w:val="000000"/>
      <w:sz w:val="28"/>
      <w:szCs w:val="28"/>
    </w:rPr>
  </w:style>
  <w:style w:type="character" w:customStyle="1" w:styleId="ListParagraphChar">
    <w:name w:val="List Paragraph Char"/>
    <w:basedOn w:val="DefaultParagraphFont"/>
    <w:link w:val="ListParagraph"/>
    <w:uiPriority w:val="34"/>
    <w:qFormat/>
    <w:rsid w:val="0029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0825">
      <w:bodyDiv w:val="1"/>
      <w:marLeft w:val="0"/>
      <w:marRight w:val="0"/>
      <w:marTop w:val="0"/>
      <w:marBottom w:val="0"/>
      <w:divBdr>
        <w:top w:val="none" w:sz="0" w:space="0" w:color="auto"/>
        <w:left w:val="none" w:sz="0" w:space="0" w:color="auto"/>
        <w:bottom w:val="none" w:sz="0" w:space="0" w:color="auto"/>
        <w:right w:val="none" w:sz="0" w:space="0" w:color="auto"/>
      </w:divBdr>
      <w:divsChild>
        <w:div w:id="1096439618">
          <w:marLeft w:val="0"/>
          <w:marRight w:val="0"/>
          <w:marTop w:val="0"/>
          <w:marBottom w:val="0"/>
          <w:divBdr>
            <w:top w:val="none" w:sz="0" w:space="0" w:color="auto"/>
            <w:left w:val="none" w:sz="0" w:space="0" w:color="auto"/>
            <w:bottom w:val="none" w:sz="0" w:space="0" w:color="auto"/>
            <w:right w:val="none" w:sz="0" w:space="0" w:color="auto"/>
          </w:divBdr>
        </w:div>
      </w:divsChild>
    </w:div>
    <w:div w:id="18099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23.wmf"/><Relationship Id="rId63" Type="http://schemas.openxmlformats.org/officeDocument/2006/relationships/image" Target="media/image33.wmf"/><Relationship Id="rId84" Type="http://schemas.openxmlformats.org/officeDocument/2006/relationships/image" Target="media/image43.wmf"/><Relationship Id="rId138" Type="http://schemas.openxmlformats.org/officeDocument/2006/relationships/oleObject" Target="embeddings/oleObject70.bin"/><Relationship Id="rId159" Type="http://schemas.openxmlformats.org/officeDocument/2006/relationships/image" Target="media/image69.wmf"/><Relationship Id="rId170" Type="http://schemas.openxmlformats.org/officeDocument/2006/relationships/oleObject" Target="embeddings/oleObject97.bin"/><Relationship Id="rId107" Type="http://schemas.openxmlformats.org/officeDocument/2006/relationships/oleObject" Target="embeddings/oleObject49.bin"/><Relationship Id="rId11" Type="http://schemas.openxmlformats.org/officeDocument/2006/relationships/image" Target="media/image5.wmf"/><Relationship Id="rId32" Type="http://schemas.openxmlformats.org/officeDocument/2006/relationships/oleObject" Target="embeddings/oleObject12.bin"/><Relationship Id="rId53" Type="http://schemas.openxmlformats.org/officeDocument/2006/relationships/oleObject" Target="embeddings/oleObject21.bin"/><Relationship Id="rId74" Type="http://schemas.openxmlformats.org/officeDocument/2006/relationships/image" Target="media/image38.wmf"/><Relationship Id="rId128" Type="http://schemas.openxmlformats.org/officeDocument/2006/relationships/oleObject" Target="embeddings/oleObject62.bin"/><Relationship Id="rId149" Type="http://schemas.openxmlformats.org/officeDocument/2006/relationships/oleObject" Target="embeddings/oleObject78.bin"/><Relationship Id="rId5" Type="http://schemas.openxmlformats.org/officeDocument/2006/relationships/image" Target="media/image1.png"/><Relationship Id="rId95" Type="http://schemas.openxmlformats.org/officeDocument/2006/relationships/oleObject" Target="embeddings/oleObject43.bin"/><Relationship Id="rId160" Type="http://schemas.openxmlformats.org/officeDocument/2006/relationships/oleObject" Target="embeddings/oleObject87.bin"/><Relationship Id="rId22" Type="http://schemas.openxmlformats.org/officeDocument/2006/relationships/image" Target="media/image10.png"/><Relationship Id="rId43" Type="http://schemas.openxmlformats.org/officeDocument/2006/relationships/oleObject" Target="embeddings/oleObject16.bin"/><Relationship Id="rId64" Type="http://schemas.openxmlformats.org/officeDocument/2006/relationships/oleObject" Target="embeddings/oleObject27.bin"/><Relationship Id="rId118" Type="http://schemas.openxmlformats.org/officeDocument/2006/relationships/oleObject" Target="embeddings/oleObject56.bin"/><Relationship Id="rId139" Type="http://schemas.openxmlformats.org/officeDocument/2006/relationships/image" Target="media/image65.wmf"/><Relationship Id="rId85" Type="http://schemas.openxmlformats.org/officeDocument/2006/relationships/oleObject" Target="embeddings/oleObject38.bin"/><Relationship Id="rId150" Type="http://schemas.openxmlformats.org/officeDocument/2006/relationships/oleObject" Target="embeddings/oleObject79.bin"/><Relationship Id="rId171" Type="http://schemas.openxmlformats.org/officeDocument/2006/relationships/oleObject" Target="embeddings/oleObject98.bin"/><Relationship Id="rId12" Type="http://schemas.openxmlformats.org/officeDocument/2006/relationships/oleObject" Target="embeddings/oleObject3.bin"/><Relationship Id="rId33" Type="http://schemas.openxmlformats.org/officeDocument/2006/relationships/image" Target="media/image17.png"/><Relationship Id="rId108" Type="http://schemas.openxmlformats.org/officeDocument/2006/relationships/image" Target="media/image55.wmf"/><Relationship Id="rId129" Type="http://schemas.openxmlformats.org/officeDocument/2006/relationships/oleObject" Target="embeddings/oleObject63.bin"/><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image" Target="media/image49.wmf"/><Relationship Id="rId140" Type="http://schemas.openxmlformats.org/officeDocument/2006/relationships/oleObject" Target="embeddings/oleObject71.bin"/><Relationship Id="rId161" Type="http://schemas.openxmlformats.org/officeDocument/2006/relationships/oleObject" Target="embeddings/oleObject88.bin"/><Relationship Id="rId6" Type="http://schemas.openxmlformats.org/officeDocument/2006/relationships/image" Target="media/image2.png"/><Relationship Id="rId23" Type="http://schemas.openxmlformats.org/officeDocument/2006/relationships/image" Target="media/image11.png"/><Relationship Id="rId28" Type="http://schemas.openxmlformats.org/officeDocument/2006/relationships/oleObject" Target="embeddings/oleObject10.bin"/><Relationship Id="rId49" Type="http://schemas.openxmlformats.org/officeDocument/2006/relationships/image" Target="media/image27.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4.wmf"/><Relationship Id="rId60" Type="http://schemas.openxmlformats.org/officeDocument/2006/relationships/oleObject" Target="embeddings/oleObject25.bin"/><Relationship Id="rId65" Type="http://schemas.openxmlformats.org/officeDocument/2006/relationships/image" Target="media/image34.wmf"/><Relationship Id="rId81" Type="http://schemas.openxmlformats.org/officeDocument/2006/relationships/oleObject" Target="embeddings/oleObject36.bin"/><Relationship Id="rId86" Type="http://schemas.openxmlformats.org/officeDocument/2006/relationships/image" Target="media/image44.wmf"/><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oleObject" Target="embeddings/oleObject80.bin"/><Relationship Id="rId156" Type="http://schemas.openxmlformats.org/officeDocument/2006/relationships/oleObject" Target="embeddings/oleObject85.bin"/><Relationship Id="rId177" Type="http://schemas.openxmlformats.org/officeDocument/2006/relationships/oleObject" Target="embeddings/oleObject101.bin"/><Relationship Id="rId172" Type="http://schemas.openxmlformats.org/officeDocument/2006/relationships/oleObject" Target="embeddings/oleObject99.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21.wmf"/><Relationship Id="rId109" Type="http://schemas.openxmlformats.org/officeDocument/2006/relationships/oleObject" Target="embeddings/oleObject50.bin"/><Relationship Id="rId34" Type="http://schemas.openxmlformats.org/officeDocument/2006/relationships/image" Target="media/image18.png"/><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66.wmf"/><Relationship Id="rId146" Type="http://schemas.openxmlformats.org/officeDocument/2006/relationships/oleObject" Target="embeddings/oleObject75.bin"/><Relationship Id="rId167" Type="http://schemas.openxmlformats.org/officeDocument/2006/relationships/oleObject" Target="embeddings/oleObject94.bin"/><Relationship Id="rId7" Type="http://schemas.openxmlformats.org/officeDocument/2006/relationships/image" Target="media/image3.wmf"/><Relationship Id="rId71" Type="http://schemas.openxmlformats.org/officeDocument/2006/relationships/oleObject" Target="embeddings/oleObject31.bin"/><Relationship Id="rId92" Type="http://schemas.openxmlformats.org/officeDocument/2006/relationships/image" Target="media/image47.wmf"/><Relationship Id="rId162"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png"/><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image" Target="media/image57.wmf"/><Relationship Id="rId131" Type="http://schemas.openxmlformats.org/officeDocument/2006/relationships/oleObject" Target="embeddings/oleObject65.bin"/><Relationship Id="rId136" Type="http://schemas.openxmlformats.org/officeDocument/2006/relationships/oleObject" Target="embeddings/oleObject69.bin"/><Relationship Id="rId157" Type="http://schemas.openxmlformats.org/officeDocument/2006/relationships/image" Target="media/image68.wmf"/><Relationship Id="rId178" Type="http://schemas.openxmlformats.org/officeDocument/2006/relationships/fontTable" Target="fontTable.xml"/><Relationship Id="rId61" Type="http://schemas.openxmlformats.org/officeDocument/2006/relationships/image" Target="media/image32.wmf"/><Relationship Id="rId82" Type="http://schemas.openxmlformats.org/officeDocument/2006/relationships/image" Target="media/image42.wmf"/><Relationship Id="rId152" Type="http://schemas.openxmlformats.org/officeDocument/2006/relationships/oleObject" Target="embeddings/oleObject81.bin"/><Relationship Id="rId173" Type="http://schemas.openxmlformats.org/officeDocument/2006/relationships/image" Target="media/image70.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9.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oleObject" Target="embeddings/oleObject60.bin"/><Relationship Id="rId147" Type="http://schemas.openxmlformats.org/officeDocument/2006/relationships/oleObject" Target="embeddings/oleObject76.bin"/><Relationship Id="rId168" Type="http://schemas.openxmlformats.org/officeDocument/2006/relationships/oleObject" Target="embeddings/oleObject95.bin"/><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0.wmf"/><Relationship Id="rId142" Type="http://schemas.openxmlformats.org/officeDocument/2006/relationships/oleObject" Target="embeddings/oleObject72.bin"/><Relationship Id="rId163"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5.wmf"/><Relationship Id="rId67" Type="http://schemas.openxmlformats.org/officeDocument/2006/relationships/image" Target="media/image35.wmf"/><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86.bin"/><Relationship Id="rId20" Type="http://schemas.openxmlformats.org/officeDocument/2006/relationships/oleObject" Target="embeddings/oleObject7.bin"/><Relationship Id="rId41" Type="http://schemas.openxmlformats.org/officeDocument/2006/relationships/image" Target="media/image22.png"/><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6.bin"/><Relationship Id="rId153" Type="http://schemas.openxmlformats.org/officeDocument/2006/relationships/oleObject" Target="embeddings/oleObject82.bin"/><Relationship Id="rId174" Type="http://schemas.openxmlformats.org/officeDocument/2006/relationships/oleObject" Target="embeddings/oleObject100.bin"/><Relationship Id="rId179"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30.wmf"/><Relationship Id="rId106" Type="http://schemas.openxmlformats.org/officeDocument/2006/relationships/image" Target="media/image54.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oleObject" Target="embeddings/oleObject77.bin"/><Relationship Id="rId164" Type="http://schemas.openxmlformats.org/officeDocument/2006/relationships/oleObject" Target="embeddings/oleObject91.bin"/><Relationship Id="rId169"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9.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7.bin"/><Relationship Id="rId154" Type="http://schemas.openxmlformats.org/officeDocument/2006/relationships/oleObject" Target="embeddings/oleObject83.bin"/><Relationship Id="rId175" Type="http://schemas.openxmlformats.org/officeDocument/2006/relationships/image" Target="media/image71.png"/><Relationship Id="rId16" Type="http://schemas.openxmlformats.org/officeDocument/2006/relationships/oleObject" Target="embeddings/oleObject5.bin"/><Relationship Id="rId37" Type="http://schemas.openxmlformats.org/officeDocument/2006/relationships/image" Target="media/image20.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image" Target="media/image61.wmf"/><Relationship Id="rId144" Type="http://schemas.openxmlformats.org/officeDocument/2006/relationships/oleObject" Target="embeddings/oleObject73.bin"/><Relationship Id="rId90" Type="http://schemas.openxmlformats.org/officeDocument/2006/relationships/image" Target="media/image46.wmf"/><Relationship Id="rId165" Type="http://schemas.openxmlformats.org/officeDocument/2006/relationships/oleObject" Target="embeddings/oleObject92.bin"/><Relationship Id="rId27" Type="http://schemas.openxmlformats.org/officeDocument/2006/relationships/image" Target="media/image14.wmf"/><Relationship Id="rId48" Type="http://schemas.openxmlformats.org/officeDocument/2006/relationships/image" Target="media/image26.png"/><Relationship Id="rId69" Type="http://schemas.openxmlformats.org/officeDocument/2006/relationships/image" Target="media/image36.wmf"/><Relationship Id="rId113" Type="http://schemas.openxmlformats.org/officeDocument/2006/relationships/oleObject" Target="embeddings/oleObject53.bin"/><Relationship Id="rId134" Type="http://schemas.openxmlformats.org/officeDocument/2006/relationships/oleObject" Target="embeddings/oleObject68.bin"/><Relationship Id="rId80" Type="http://schemas.openxmlformats.org/officeDocument/2006/relationships/image" Target="media/image41.wmf"/><Relationship Id="rId155" Type="http://schemas.openxmlformats.org/officeDocument/2006/relationships/oleObject" Target="embeddings/oleObject84.bin"/><Relationship Id="rId176" Type="http://schemas.openxmlformats.org/officeDocument/2006/relationships/image" Target="media/image72.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31.wmf"/><Relationship Id="rId103" Type="http://schemas.openxmlformats.org/officeDocument/2006/relationships/oleObject" Target="embeddings/oleObject47.bin"/><Relationship Id="rId124" Type="http://schemas.openxmlformats.org/officeDocument/2006/relationships/oleObject" Target="embeddings/oleObject59.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74.bin"/><Relationship Id="rId166" Type="http://schemas.openxmlformats.org/officeDocument/2006/relationships/oleObject" Target="embeddings/oleObject93.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2191</Words>
  <Characters>12489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2023-07-22T23:28:00Z</dcterms:created>
  <dcterms:modified xsi:type="dcterms:W3CDTF">2023-07-28T03:22:00Z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