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DC" w:rsidRDefault="00523DDC" w:rsidP="001C2F8A">
      <w:pPr>
        <w:spacing w:after="100" w:line="276" w:lineRule="auto"/>
      </w:pPr>
    </w:p>
    <w:p w:rsidR="001C2F8A" w:rsidRPr="00334AA9" w:rsidRDefault="001C2F8A" w:rsidP="001C2F8A">
      <w:pPr>
        <w:spacing w:after="100" w:line="276" w:lineRule="auto"/>
      </w:pPr>
      <w:r w:rsidRPr="00334AA9">
        <w:t xml:space="preserve">Ngày soạn: </w:t>
      </w:r>
      <w:r w:rsidR="00BB271F">
        <w:t>30/10/2021</w:t>
      </w:r>
      <w:r w:rsidR="00BB271F">
        <w:tab/>
      </w:r>
      <w:r w:rsidR="00BB271F">
        <w:tab/>
      </w:r>
      <w:r w:rsidR="00523DDC">
        <w:t xml:space="preserve"> Tuần: </w:t>
      </w:r>
      <w:r w:rsidR="00BB271F">
        <w:t>9</w:t>
      </w:r>
    </w:p>
    <w:p w:rsidR="00D857B1" w:rsidRDefault="001C2F8A" w:rsidP="001C2F8A">
      <w:pPr>
        <w:spacing w:after="100" w:line="276" w:lineRule="auto"/>
      </w:pPr>
      <w:r w:rsidRPr="00334AA9">
        <w:t>Ngày dạy:</w:t>
      </w:r>
      <w:r w:rsidR="00BB271F">
        <w:t xml:space="preserve"> 3/11/2021</w:t>
      </w:r>
      <w:r w:rsidR="00BB271F">
        <w:tab/>
      </w:r>
      <w:r w:rsidR="00BB271F">
        <w:tab/>
        <w:t xml:space="preserve"> </w:t>
      </w:r>
      <w:r w:rsidR="001120DD">
        <w:t>Tiết theo KHDH:</w:t>
      </w:r>
      <w:r w:rsidR="00BB271F">
        <w:t xml:space="preserve"> 30;31</w:t>
      </w:r>
    </w:p>
    <w:p w:rsidR="001C2F8A" w:rsidRPr="00334AA9" w:rsidRDefault="001C2F8A" w:rsidP="00523DDC">
      <w:pPr>
        <w:spacing w:after="100" w:line="276" w:lineRule="auto"/>
        <w:jc w:val="center"/>
      </w:pPr>
      <w:r w:rsidRPr="00334AA9">
        <w:rPr>
          <w:b/>
          <w:color w:val="00B050"/>
        </w:rPr>
        <w:t>CHƯƠNG III. SỐ NGUYÊN</w:t>
      </w:r>
    </w:p>
    <w:p w:rsidR="001C2F8A" w:rsidRPr="00D23A54" w:rsidRDefault="001C2F8A" w:rsidP="00523DDC">
      <w:pPr>
        <w:pStyle w:val="Heading1"/>
        <w:spacing w:line="276" w:lineRule="auto"/>
        <w:jc w:val="center"/>
        <w:rPr>
          <w:b w:val="0"/>
          <w:color w:val="7030A0"/>
          <w:sz w:val="28"/>
          <w:szCs w:val="28"/>
          <w:u w:val="none"/>
          <w:lang w:val="nl-NL"/>
        </w:rPr>
      </w:pPr>
      <w:r w:rsidRPr="00D23A54">
        <w:rPr>
          <w:color w:val="7030A0"/>
          <w:sz w:val="28"/>
          <w:szCs w:val="28"/>
          <w:u w:val="none"/>
          <w:lang w:val="nl-NL"/>
        </w:rPr>
        <w:t xml:space="preserve">BÀI 13. TẬP HỢP CÁC SỐ NGUYÊN </w:t>
      </w:r>
      <w:r w:rsidR="00523DDC">
        <w:rPr>
          <w:color w:val="7030A0"/>
          <w:sz w:val="28"/>
          <w:szCs w:val="28"/>
          <w:u w:val="none"/>
          <w:lang w:val="nl-NL"/>
        </w:rPr>
        <w:t>(2 tiết)</w:t>
      </w:r>
    </w:p>
    <w:p w:rsidR="001C2F8A" w:rsidRPr="0008084A" w:rsidRDefault="001C2F8A" w:rsidP="001C2F8A">
      <w:pPr>
        <w:tabs>
          <w:tab w:val="center" w:pos="5400"/>
          <w:tab w:val="left" w:pos="7169"/>
        </w:tabs>
        <w:spacing w:line="276" w:lineRule="auto"/>
        <w:jc w:val="both"/>
        <w:rPr>
          <w:color w:val="7030A0"/>
          <w:lang w:val="nl-NL"/>
        </w:rPr>
      </w:pPr>
      <w:r w:rsidRPr="0008084A">
        <w:rPr>
          <w:b/>
          <w:color w:val="7030A0"/>
          <w:lang w:val="nl-NL"/>
        </w:rPr>
        <w:t>I.MỤC TIÊU</w:t>
      </w:r>
      <w:r w:rsidRPr="0008084A">
        <w:rPr>
          <w:color w:val="7030A0"/>
          <w:lang w:val="nl-NL"/>
        </w:rPr>
        <w:t>:</w:t>
      </w:r>
    </w:p>
    <w:p w:rsidR="001C2F8A" w:rsidRPr="0008084A" w:rsidRDefault="001C2F8A" w:rsidP="001C2F8A">
      <w:pPr>
        <w:tabs>
          <w:tab w:val="center" w:pos="5400"/>
          <w:tab w:val="left" w:pos="7169"/>
        </w:tabs>
        <w:spacing w:line="276" w:lineRule="auto"/>
        <w:jc w:val="both"/>
        <w:rPr>
          <w:b/>
          <w:i/>
          <w:lang w:val="nl-NL"/>
        </w:rPr>
      </w:pPr>
      <w:r w:rsidRPr="0008084A">
        <w:rPr>
          <w:b/>
          <w:lang w:val="nl-NL"/>
        </w:rPr>
        <w:t xml:space="preserve">1. </w:t>
      </w:r>
      <w:r w:rsidR="00D740D5">
        <w:rPr>
          <w:b/>
          <w:lang w:val="nl-NL"/>
        </w:rPr>
        <w:t>Về k</w:t>
      </w:r>
      <w:r w:rsidRPr="0008084A">
        <w:rPr>
          <w:b/>
          <w:lang w:val="nl-NL"/>
        </w:rPr>
        <w:t>iến thức:</w:t>
      </w:r>
      <w:r w:rsidRPr="0008084A">
        <w:rPr>
          <w:lang w:val="nl-NL"/>
        </w:rPr>
        <w:t>Sau khi học xong tiết này HS</w:t>
      </w:r>
    </w:p>
    <w:p w:rsidR="001C2F8A" w:rsidRPr="0008084A" w:rsidRDefault="001C2F8A" w:rsidP="001C2F8A">
      <w:pPr>
        <w:tabs>
          <w:tab w:val="center" w:pos="5400"/>
          <w:tab w:val="left" w:pos="7169"/>
        </w:tabs>
        <w:spacing w:line="276" w:lineRule="auto"/>
        <w:jc w:val="both"/>
        <w:rPr>
          <w:lang w:val="nl-NL"/>
        </w:rPr>
      </w:pPr>
      <w:r w:rsidRPr="0008084A">
        <w:rPr>
          <w:lang w:val="nl-NL"/>
        </w:rPr>
        <w:t>- Nhận biết được số nguyên dương (số dương), số nguyên âm (số âm) và ý nghĩa của chúng trong đời sống thực tế.</w:t>
      </w:r>
    </w:p>
    <w:p w:rsidR="001C2F8A" w:rsidRPr="0008084A" w:rsidRDefault="001C2F8A" w:rsidP="001C2F8A">
      <w:pPr>
        <w:tabs>
          <w:tab w:val="center" w:pos="5400"/>
          <w:tab w:val="left" w:pos="7169"/>
        </w:tabs>
        <w:spacing w:line="276" w:lineRule="auto"/>
        <w:jc w:val="both"/>
        <w:rPr>
          <w:lang w:val="nl-NL"/>
        </w:rPr>
      </w:pPr>
      <w:r w:rsidRPr="0008084A">
        <w:rPr>
          <w:lang w:val="nl-NL"/>
        </w:rPr>
        <w:t>- Nhận biết được tập hợp các số nguyên Z và thứ tự trong Z.</w:t>
      </w:r>
    </w:p>
    <w:p w:rsidR="001C2F8A" w:rsidRPr="0008084A" w:rsidRDefault="001C2F8A" w:rsidP="001C2F8A">
      <w:pPr>
        <w:tabs>
          <w:tab w:val="center" w:pos="5400"/>
          <w:tab w:val="left" w:pos="7169"/>
        </w:tabs>
        <w:spacing w:line="276" w:lineRule="auto"/>
        <w:jc w:val="both"/>
        <w:rPr>
          <w:b/>
          <w:lang w:val="nl-NL"/>
        </w:rPr>
      </w:pPr>
      <w:r w:rsidRPr="0008084A">
        <w:rPr>
          <w:b/>
          <w:lang w:val="nl-NL"/>
        </w:rPr>
        <w:t xml:space="preserve">2. </w:t>
      </w:r>
      <w:r w:rsidR="00D740D5">
        <w:rPr>
          <w:b/>
          <w:lang w:val="nl-NL"/>
        </w:rPr>
        <w:t>Về n</w:t>
      </w:r>
      <w:r w:rsidRPr="0008084A">
        <w:rPr>
          <w:b/>
          <w:lang w:val="nl-NL"/>
        </w:rPr>
        <w:t xml:space="preserve">ăng lực </w:t>
      </w:r>
    </w:p>
    <w:p w:rsidR="001C2F8A" w:rsidRPr="0008084A" w:rsidRDefault="001C2F8A" w:rsidP="001C2F8A">
      <w:pPr>
        <w:pStyle w:val="Header"/>
        <w:tabs>
          <w:tab w:val="clear" w:pos="4320"/>
          <w:tab w:val="left" w:pos="7169"/>
        </w:tabs>
        <w:spacing w:line="276" w:lineRule="auto"/>
        <w:rPr>
          <w:lang w:val="nl-NL"/>
        </w:rPr>
      </w:pPr>
      <w:r w:rsidRPr="0008084A">
        <w:rPr>
          <w:lang w:val="nl-NL"/>
        </w:rPr>
        <w:t>+ Đọc và viết được số nguyên dương và số nguyên âm.</w:t>
      </w:r>
    </w:p>
    <w:p w:rsidR="001C2F8A" w:rsidRPr="0008084A" w:rsidRDefault="001C2F8A" w:rsidP="001C2F8A">
      <w:pPr>
        <w:pStyle w:val="Header"/>
        <w:tabs>
          <w:tab w:val="clear" w:pos="4320"/>
          <w:tab w:val="left" w:pos="7169"/>
        </w:tabs>
        <w:spacing w:line="276" w:lineRule="auto"/>
        <w:rPr>
          <w:lang w:val="nl-NL"/>
        </w:rPr>
      </w:pPr>
      <w:r w:rsidRPr="0008084A">
        <w:rPr>
          <w:lang w:val="nl-NL"/>
        </w:rPr>
        <w:t>+ Biểu diễn được các số nguyên không quá lớn trên trục số.</w:t>
      </w:r>
    </w:p>
    <w:p w:rsidR="001C2F8A" w:rsidRPr="0008084A" w:rsidRDefault="001C2F8A" w:rsidP="001C2F8A">
      <w:pPr>
        <w:pStyle w:val="Header"/>
        <w:tabs>
          <w:tab w:val="clear" w:pos="4320"/>
          <w:tab w:val="left" w:pos="7169"/>
        </w:tabs>
        <w:spacing w:line="276" w:lineRule="auto"/>
        <w:rPr>
          <w:lang w:val="nl-NL"/>
        </w:rPr>
      </w:pPr>
      <w:r w:rsidRPr="0008084A">
        <w:rPr>
          <w:lang w:val="nl-NL"/>
        </w:rPr>
        <w:t>+ So sánh được hai số nguyên cho trước.</w:t>
      </w:r>
    </w:p>
    <w:p w:rsidR="001C2F8A" w:rsidRPr="0008084A" w:rsidRDefault="001C2F8A" w:rsidP="001C2F8A">
      <w:pPr>
        <w:pStyle w:val="Header"/>
        <w:tabs>
          <w:tab w:val="clear" w:pos="4320"/>
          <w:tab w:val="left" w:pos="7169"/>
        </w:tabs>
        <w:spacing w:line="276" w:lineRule="auto"/>
        <w:rPr>
          <w:lang w:val="nl-NL"/>
        </w:rPr>
      </w:pPr>
      <w:r w:rsidRPr="0008084A">
        <w:rPr>
          <w:b/>
          <w:lang w:val="nl-NL"/>
        </w:rPr>
        <w:t>3. Phẩm chất</w:t>
      </w:r>
    </w:p>
    <w:p w:rsidR="001C2F8A" w:rsidRPr="0008084A" w:rsidRDefault="001C2F8A" w:rsidP="001C2F8A">
      <w:pPr>
        <w:pStyle w:val="Header"/>
        <w:tabs>
          <w:tab w:val="clear" w:pos="4320"/>
          <w:tab w:val="left" w:pos="7169"/>
        </w:tabs>
        <w:spacing w:line="276" w:lineRule="auto"/>
        <w:rPr>
          <w:color w:val="000000"/>
          <w:lang w:val="nl-NL"/>
        </w:rPr>
      </w:pPr>
      <w:r w:rsidRPr="0008084A">
        <w:rPr>
          <w:b/>
          <w:color w:val="000000"/>
          <w:lang w:val="nl-NL"/>
        </w:rPr>
        <w:t xml:space="preserve">-  </w:t>
      </w:r>
      <w:r w:rsidRPr="00CB5FBF">
        <w:rPr>
          <w:b/>
          <w:i/>
          <w:color w:val="000000"/>
          <w:lang w:val="nl-NL"/>
        </w:rPr>
        <w:t>Phẩm chất:</w:t>
      </w:r>
      <w:r w:rsidRPr="0008084A">
        <w:rPr>
          <w:color w:val="000000"/>
          <w:lang w:val="nl-NL"/>
        </w:rPr>
        <w:t xml:space="preserve"> Bồi dưỡng hứng thú học tập, ý thức làm việc nhóm, ý thức tìm tòi, khám phá và sáng tạo cho HS</w:t>
      </w:r>
      <w:r w:rsidR="00D740D5">
        <w:rPr>
          <w:color w:val="000000"/>
          <w:lang w:val="nl-NL"/>
        </w:rPr>
        <w:t>.</w:t>
      </w:r>
    </w:p>
    <w:p w:rsidR="001C2F8A" w:rsidRPr="0008084A" w:rsidRDefault="001C2F8A" w:rsidP="001C2F8A">
      <w:pPr>
        <w:tabs>
          <w:tab w:val="left" w:pos="7169"/>
        </w:tabs>
        <w:spacing w:line="276" w:lineRule="auto"/>
        <w:jc w:val="both"/>
        <w:rPr>
          <w:color w:val="7030A0"/>
          <w:lang w:val="nl-NL"/>
        </w:rPr>
      </w:pPr>
      <w:r w:rsidRPr="0008084A">
        <w:rPr>
          <w:b/>
          <w:color w:val="7030A0"/>
          <w:lang w:val="nl-NL"/>
        </w:rPr>
        <w:t>II. THIẾT BỊ DẠY HỌC VÀ HỌC LIỆU</w:t>
      </w:r>
    </w:p>
    <w:p w:rsidR="001C2F8A" w:rsidRPr="0008084A" w:rsidRDefault="001C2F8A" w:rsidP="001C2F8A">
      <w:pPr>
        <w:tabs>
          <w:tab w:val="left" w:pos="7169"/>
        </w:tabs>
        <w:spacing w:line="276" w:lineRule="auto"/>
        <w:jc w:val="both"/>
        <w:rPr>
          <w:lang w:val="nl-NL"/>
        </w:rPr>
      </w:pPr>
      <w:r w:rsidRPr="0008084A">
        <w:rPr>
          <w:b/>
          <w:lang w:val="nl-NL"/>
        </w:rPr>
        <w:t xml:space="preserve">1 - GV:  </w:t>
      </w:r>
      <w:r w:rsidR="00801A7D" w:rsidRPr="00801A7D">
        <w:rPr>
          <w:lang w:val="nl-NL"/>
        </w:rPr>
        <w:t>Kế hoạch dạy học, m</w:t>
      </w:r>
      <w:r w:rsidRPr="00801A7D">
        <w:rPr>
          <w:lang w:val="nl-NL"/>
        </w:rPr>
        <w:t>ột</w:t>
      </w:r>
      <w:r w:rsidRPr="0008084A">
        <w:rPr>
          <w:lang w:val="nl-NL"/>
        </w:rPr>
        <w:t xml:space="preserve"> số đồ vật hoặc tranh</w:t>
      </w:r>
      <w:r w:rsidR="00CA2E4D">
        <w:rPr>
          <w:lang w:val="nl-NL"/>
        </w:rPr>
        <w:t xml:space="preserve"> ảnh có số nguyên âm, thước kẻ,</w:t>
      </w:r>
      <w:r w:rsidR="00F526BB">
        <w:rPr>
          <w:lang w:val="nl-NL"/>
        </w:rPr>
        <w:t>ti vi thôn</w:t>
      </w:r>
      <w:r w:rsidR="00363AE8">
        <w:rPr>
          <w:lang w:val="nl-NL"/>
        </w:rPr>
        <w:t>g minh, phiếu học tập 1, 2, sgk, máy v</w:t>
      </w:r>
      <w:r w:rsidR="00CA2E4D">
        <w:rPr>
          <w:lang w:val="nl-NL"/>
        </w:rPr>
        <w:t>i tính (điện thoại thông minh).</w:t>
      </w:r>
    </w:p>
    <w:p w:rsidR="001C2F8A" w:rsidRDefault="001C2F8A" w:rsidP="001C2F8A">
      <w:pPr>
        <w:tabs>
          <w:tab w:val="left" w:pos="7169"/>
        </w:tabs>
        <w:spacing w:line="276" w:lineRule="auto"/>
        <w:jc w:val="both"/>
        <w:rPr>
          <w:lang w:val="nl-NL"/>
        </w:rPr>
      </w:pPr>
      <w:r w:rsidRPr="0008084A">
        <w:rPr>
          <w:b/>
          <w:lang w:val="nl-NL"/>
        </w:rPr>
        <w:t>2 - HS</w:t>
      </w:r>
      <w:r w:rsidRPr="0008084A">
        <w:rPr>
          <w:lang w:val="nl-NL"/>
        </w:rPr>
        <w:t xml:space="preserve"> : </w:t>
      </w:r>
      <w:r w:rsidR="00801A7D">
        <w:rPr>
          <w:lang w:val="nl-NL"/>
        </w:rPr>
        <w:t xml:space="preserve"> Tìm hiểu trước về số nguyên âm và số âm nói chung</w:t>
      </w:r>
    </w:p>
    <w:p w:rsidR="001C2F8A" w:rsidRPr="0008084A" w:rsidRDefault="001C2F8A" w:rsidP="001C2F8A">
      <w:pPr>
        <w:tabs>
          <w:tab w:val="left" w:pos="7169"/>
        </w:tabs>
        <w:spacing w:line="276" w:lineRule="auto"/>
        <w:jc w:val="both"/>
        <w:rPr>
          <w:lang w:val="nl-NL"/>
        </w:rPr>
      </w:pPr>
      <w:r w:rsidRPr="0008084A">
        <w:rPr>
          <w:lang w:val="nl-NL"/>
        </w:rPr>
        <w:t xml:space="preserve">Đồ dùng học tập; đồ vật, tranh ảnh như trên. 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7030A0"/>
          <w:lang w:val="nl-NL"/>
        </w:rPr>
      </w:pPr>
      <w:r w:rsidRPr="0008084A">
        <w:rPr>
          <w:b/>
          <w:color w:val="7030A0"/>
          <w:lang w:val="nl-NL"/>
        </w:rPr>
        <w:t>III. TIẾN TRÌNH DẠY HỌC</w:t>
      </w:r>
      <w:r>
        <w:rPr>
          <w:b/>
          <w:color w:val="7030A0"/>
          <w:lang w:val="nl-NL"/>
        </w:rPr>
        <w:t>: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7030A0"/>
          <w:lang w:val="nl-NL"/>
        </w:rPr>
      </w:pPr>
      <w:r w:rsidRPr="0008084A">
        <w:rPr>
          <w:b/>
          <w:color w:val="7030A0"/>
          <w:lang w:val="nl-NL"/>
        </w:rPr>
        <w:t>TIẾT 1</w:t>
      </w:r>
    </w:p>
    <w:p w:rsidR="001C2F8A" w:rsidRPr="0008084A" w:rsidRDefault="001C2F8A" w:rsidP="001C2F8A">
      <w:pPr>
        <w:spacing w:line="276" w:lineRule="auto"/>
        <w:rPr>
          <w:b/>
          <w:color w:val="FF0000"/>
          <w:lang w:val="nl-NL"/>
        </w:rPr>
      </w:pPr>
      <w:r w:rsidRPr="0008084A">
        <w:rPr>
          <w:b/>
          <w:color w:val="FF0000"/>
          <w:lang w:val="nl-NL"/>
        </w:rPr>
        <w:t xml:space="preserve">Hoạt dộng 1: </w:t>
      </w:r>
      <w:r w:rsidR="00CE274B">
        <w:rPr>
          <w:b/>
          <w:color w:val="FF0000"/>
          <w:lang w:val="nl-NL"/>
        </w:rPr>
        <w:t xml:space="preserve">MỞ ĐẦU </w:t>
      </w:r>
      <w:r w:rsidR="005A3278">
        <w:rPr>
          <w:b/>
          <w:color w:val="FF0000"/>
          <w:lang w:val="nl-NL"/>
        </w:rPr>
        <w:t>(5 phút)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>a. Mục</w:t>
      </w:r>
      <w:r w:rsidR="005A3278">
        <w:rPr>
          <w:b/>
          <w:color w:val="000000" w:themeColor="text1"/>
          <w:lang w:val="nl-NL"/>
        </w:rPr>
        <w:t xml:space="preserve"> tiêu</w:t>
      </w:r>
      <w:r w:rsidRPr="0008084A">
        <w:rPr>
          <w:b/>
          <w:color w:val="000000" w:themeColor="text1"/>
          <w:lang w:val="nl-NL"/>
        </w:rPr>
        <w:t xml:space="preserve">: </w:t>
      </w:r>
      <w:r w:rsidRPr="0008084A">
        <w:rPr>
          <w:lang w:val="nl-NL"/>
        </w:rPr>
        <w:t xml:space="preserve">HS </w:t>
      </w:r>
      <w:r w:rsidR="007E3ECB">
        <w:rPr>
          <w:lang w:val="nl-NL"/>
        </w:rPr>
        <w:t>nhận biết được số âm và số dương.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b. Nội dung: </w:t>
      </w:r>
      <w:r w:rsidRPr="0008084A">
        <w:rPr>
          <w:color w:val="000000" w:themeColor="text1"/>
          <w:lang w:val="nl-NL"/>
        </w:rPr>
        <w:t>HS quan sát hình ảnh trên màn chiếu hoặc tranh ảnh.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c. Sản phẩm: </w:t>
      </w:r>
      <w:r w:rsidRPr="0008084A">
        <w:rPr>
          <w:color w:val="000000" w:themeColor="text1"/>
          <w:lang w:val="nl-NL"/>
        </w:rPr>
        <w:t>Lấy được ví dụ về số nguyên âm.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d. Tổ chức thực hiện: </w:t>
      </w:r>
    </w:p>
    <w:p w:rsidR="001C2F8A" w:rsidRPr="002B4FC7" w:rsidRDefault="005A3278" w:rsidP="001C2F8A">
      <w:pPr>
        <w:pStyle w:val="Heading1"/>
        <w:spacing w:line="276" w:lineRule="auto"/>
        <w:rPr>
          <w:sz w:val="28"/>
          <w:szCs w:val="28"/>
          <w:u w:val="none"/>
          <w:lang w:val="nl-NL"/>
        </w:rPr>
      </w:pPr>
      <w:r>
        <w:rPr>
          <w:sz w:val="28"/>
          <w:szCs w:val="28"/>
          <w:u w:val="none"/>
          <w:lang w:val="nl-NL"/>
        </w:rPr>
        <w:t>- Bước 1: G</w:t>
      </w:r>
      <w:r w:rsidR="001C2F8A" w:rsidRPr="002B4FC7">
        <w:rPr>
          <w:sz w:val="28"/>
          <w:szCs w:val="28"/>
          <w:u w:val="none"/>
          <w:lang w:val="nl-NL"/>
        </w:rPr>
        <w:t>iao nhiệm vụ</w:t>
      </w:r>
      <w:r>
        <w:rPr>
          <w:sz w:val="28"/>
          <w:szCs w:val="28"/>
          <w:u w:val="none"/>
          <w:lang w:val="nl-NL"/>
        </w:rPr>
        <w:t xml:space="preserve"> học tập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color w:val="000000" w:themeColor="text1"/>
          <w:lang w:val="nl-NL"/>
        </w:rPr>
        <w:t>+ Cho HS đọc phần thông tin về số âm trong SGK. Giáo viên giới thiệu nội dung chương III.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color w:val="000000" w:themeColor="text1"/>
          <w:lang w:val="nl-NL"/>
        </w:rPr>
        <w:t xml:space="preserve">+ Chiếu hình 3.1 và 3.2 SGK </w:t>
      </w:r>
      <w:r w:rsidR="00E37C3B">
        <w:rPr>
          <w:color w:val="000000" w:themeColor="text1"/>
          <w:lang w:val="nl-NL"/>
        </w:rPr>
        <w:t xml:space="preserve">lên màn hình ti vi thông minh </w:t>
      </w:r>
      <w:r w:rsidRPr="0008084A">
        <w:rPr>
          <w:color w:val="000000" w:themeColor="text1"/>
          <w:lang w:val="nl-NL"/>
        </w:rPr>
        <w:t>cho HS quan sát thấy được ngoài các số quen thuộc, còn có các số với dấu “-“ đằng trước, đó là các số âm.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>
        <w:rPr>
          <w:noProof/>
          <w:color w:val="000000" w:themeColor="text1"/>
        </w:rPr>
        <w:drawing>
          <wp:inline distT="0" distB="0" distL="0" distR="0">
            <wp:extent cx="5667375" cy="1190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A" w:rsidRDefault="001C2F8A" w:rsidP="001C2F8A">
      <w:pPr>
        <w:pStyle w:val="ListParagraph"/>
        <w:tabs>
          <w:tab w:val="left" w:pos="556"/>
        </w:tabs>
        <w:spacing w:line="276" w:lineRule="auto"/>
        <w:ind w:left="0"/>
        <w:rPr>
          <w:b/>
          <w:lang w:val="nl-NL"/>
        </w:rPr>
      </w:pPr>
    </w:p>
    <w:p w:rsidR="001C2F8A" w:rsidRPr="0008084A" w:rsidRDefault="001C2F8A" w:rsidP="001C2F8A">
      <w:pPr>
        <w:pStyle w:val="ListParagraph"/>
        <w:tabs>
          <w:tab w:val="left" w:pos="556"/>
        </w:tabs>
        <w:spacing w:line="276" w:lineRule="auto"/>
        <w:ind w:left="0"/>
        <w:rPr>
          <w:b/>
          <w:lang w:val="nl-NL"/>
        </w:rPr>
      </w:pPr>
      <w:r w:rsidRPr="0008084A">
        <w:rPr>
          <w:b/>
          <w:lang w:val="nl-NL"/>
        </w:rPr>
        <w:t>- Bước 2: Thực hiện nhiệm vụ</w:t>
      </w:r>
    </w:p>
    <w:p w:rsidR="001C2F8A" w:rsidRDefault="001C2F8A" w:rsidP="001C2F8A">
      <w:pPr>
        <w:pStyle w:val="ListParagraph"/>
        <w:tabs>
          <w:tab w:val="left" w:pos="556"/>
        </w:tabs>
        <w:spacing w:line="276" w:lineRule="auto"/>
        <w:ind w:left="0"/>
        <w:rPr>
          <w:lang w:val="nl-NL"/>
        </w:rPr>
      </w:pPr>
      <w:r w:rsidRPr="0008084A">
        <w:rPr>
          <w:lang w:val="nl-NL"/>
        </w:rPr>
        <w:t xml:space="preserve">+ </w:t>
      </w:r>
      <w:r w:rsidR="00BA4530">
        <w:rPr>
          <w:lang w:val="nl-NL"/>
        </w:rPr>
        <w:t>HS quan sát và chú ý lắng nghe;</w:t>
      </w:r>
    </w:p>
    <w:p w:rsidR="00BA4530" w:rsidRPr="0008084A" w:rsidRDefault="00BA4530" w:rsidP="00BA4530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color w:val="000000" w:themeColor="text1"/>
          <w:lang w:val="nl-NL"/>
        </w:rPr>
        <w:t>+ Hãy lấy thêm ví dụ về số âm mà em biết</w:t>
      </w:r>
    </w:p>
    <w:p w:rsidR="001C2F8A" w:rsidRPr="0008084A" w:rsidRDefault="001C2F8A" w:rsidP="001C2F8A">
      <w:pPr>
        <w:pStyle w:val="ListParagraph"/>
        <w:tabs>
          <w:tab w:val="left" w:pos="635"/>
        </w:tabs>
        <w:spacing w:line="276" w:lineRule="auto"/>
        <w:ind w:left="0"/>
        <w:rPr>
          <w:b/>
          <w:lang w:val="nl-NL"/>
        </w:rPr>
      </w:pPr>
      <w:r w:rsidRPr="0008084A">
        <w:rPr>
          <w:b/>
          <w:lang w:val="nl-NL"/>
        </w:rPr>
        <w:t>- Bước 3: Báo cáo, thảo luận</w:t>
      </w:r>
    </w:p>
    <w:p w:rsidR="001C2F8A" w:rsidRPr="0008084A" w:rsidRDefault="001C2F8A" w:rsidP="001C2F8A">
      <w:pPr>
        <w:pStyle w:val="ListParagraph"/>
        <w:tabs>
          <w:tab w:val="left" w:pos="635"/>
        </w:tabs>
        <w:spacing w:line="276" w:lineRule="auto"/>
        <w:ind w:left="0"/>
        <w:rPr>
          <w:lang w:val="nl-NL"/>
        </w:rPr>
      </w:pPr>
      <w:r w:rsidRPr="0008084A">
        <w:rPr>
          <w:lang w:val="nl-NL"/>
        </w:rPr>
        <w:t xml:space="preserve">GV gọi một số HS trả lời, HS khác nhận xét, </w:t>
      </w:r>
      <w:r w:rsidRPr="0008084A">
        <w:rPr>
          <w:spacing w:val="-20"/>
          <w:lang w:val="nl-NL"/>
        </w:rPr>
        <w:t xml:space="preserve">bổ </w:t>
      </w:r>
      <w:r w:rsidRPr="0008084A">
        <w:rPr>
          <w:lang w:val="nl-NL"/>
        </w:rPr>
        <w:t>sung.</w:t>
      </w:r>
    </w:p>
    <w:p w:rsidR="001C2F8A" w:rsidRPr="0008084A" w:rsidRDefault="001C2F8A" w:rsidP="001C2F8A">
      <w:pPr>
        <w:pStyle w:val="ListParagraph"/>
        <w:tabs>
          <w:tab w:val="left" w:pos="631"/>
        </w:tabs>
        <w:spacing w:line="276" w:lineRule="auto"/>
        <w:ind w:left="0"/>
        <w:rPr>
          <w:b/>
          <w:lang w:val="nl-NL"/>
        </w:rPr>
      </w:pPr>
      <w:r w:rsidRPr="0008084A">
        <w:rPr>
          <w:b/>
          <w:lang w:val="nl-NL"/>
        </w:rPr>
        <w:t>- Bước 4: Kết luận, nhận định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lang w:val="nl-NL"/>
        </w:rPr>
        <w:t xml:space="preserve">GV đánh giá kết quả của HS, trên cơ sở đó </w:t>
      </w:r>
      <w:r w:rsidRPr="0008084A">
        <w:rPr>
          <w:spacing w:val="-16"/>
          <w:lang w:val="nl-NL"/>
        </w:rPr>
        <w:t xml:space="preserve">dẫn </w:t>
      </w:r>
      <w:r w:rsidRPr="0008084A">
        <w:rPr>
          <w:lang w:val="nl-NL"/>
        </w:rPr>
        <w:t>dắt HS vào bài học mới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color w:val="000000" w:themeColor="text1"/>
          <w:lang w:val="nl-NL"/>
        </w:rPr>
        <w:t xml:space="preserve"> Vậy số âm có ý nghĩa gì trong đời sống và có quan hệ thế nào với các số đã học, ta sẽ tìm hiểu trong bài hôm nay.</w:t>
      </w:r>
    </w:p>
    <w:p w:rsidR="001C2F8A" w:rsidRPr="0008084A" w:rsidRDefault="001C2F8A" w:rsidP="001C2F8A">
      <w:pPr>
        <w:spacing w:line="276" w:lineRule="auto"/>
        <w:jc w:val="center"/>
        <w:rPr>
          <w:b/>
          <w:color w:val="FF0000"/>
          <w:lang w:val="nl-NL"/>
        </w:rPr>
      </w:pPr>
      <w:r w:rsidRPr="0008084A">
        <w:rPr>
          <w:b/>
          <w:color w:val="FF0000"/>
          <w:lang w:val="nl-NL"/>
        </w:rPr>
        <w:t>Hoạt động 2: HÌNH THÀNH KIẾN THỨC MỚI</w:t>
      </w:r>
      <w:r w:rsidR="007D4C5E">
        <w:rPr>
          <w:b/>
          <w:color w:val="FF0000"/>
          <w:lang w:val="nl-NL"/>
        </w:rPr>
        <w:t xml:space="preserve"> (25’)</w:t>
      </w:r>
    </w:p>
    <w:p w:rsidR="001C2F8A" w:rsidRPr="0008084A" w:rsidRDefault="001C2F8A" w:rsidP="001C2F8A">
      <w:pPr>
        <w:spacing w:line="276" w:lineRule="auto"/>
        <w:rPr>
          <w:b/>
          <w:lang w:val="nl-NL"/>
        </w:rPr>
      </w:pPr>
      <w:r w:rsidRPr="0008084A">
        <w:rPr>
          <w:b/>
          <w:lang w:val="nl-NL"/>
        </w:rPr>
        <w:t>a, Mục tiêu</w:t>
      </w:r>
    </w:p>
    <w:p w:rsidR="001C2F8A" w:rsidRPr="0008084A" w:rsidRDefault="00764BB7" w:rsidP="001C2F8A">
      <w:pPr>
        <w:spacing w:line="276" w:lineRule="auto"/>
        <w:rPr>
          <w:lang w:val="nl-NL"/>
        </w:rPr>
      </w:pPr>
      <w:r>
        <w:rPr>
          <w:lang w:val="nl-NL"/>
        </w:rPr>
        <w:t>-</w:t>
      </w:r>
      <w:r w:rsidR="001C2F8A" w:rsidRPr="0008084A">
        <w:rPr>
          <w:lang w:val="nl-NL"/>
        </w:rPr>
        <w:t>Nhận biết số nguyên âm, số nguyên dương, tập hợp các số nguyên; biết cách đọc, viết số nguyên.</w:t>
      </w:r>
    </w:p>
    <w:p w:rsidR="001C2F8A" w:rsidRPr="0008084A" w:rsidRDefault="00764BB7" w:rsidP="001C2F8A">
      <w:pPr>
        <w:spacing w:line="276" w:lineRule="auto"/>
        <w:rPr>
          <w:lang w:val="nl-NL"/>
        </w:rPr>
      </w:pPr>
      <w:r>
        <w:rPr>
          <w:lang w:val="nl-NL"/>
        </w:rPr>
        <w:t>-</w:t>
      </w:r>
      <w:bookmarkStart w:id="0" w:name="_GoBack"/>
      <w:bookmarkEnd w:id="0"/>
      <w:r w:rsidR="001C2F8A" w:rsidRPr="0008084A">
        <w:rPr>
          <w:lang w:val="nl-NL"/>
        </w:rPr>
        <w:t xml:space="preserve">Nhận biết ý nghĩa của số âm trong một số tình huống thực tế. </w:t>
      </w:r>
    </w:p>
    <w:p w:rsidR="00FE001E" w:rsidRPr="0011526A" w:rsidRDefault="001C2F8A" w:rsidP="001C2F8A">
      <w:pPr>
        <w:spacing w:line="276" w:lineRule="auto"/>
        <w:rPr>
          <w:lang w:val="nl-NL"/>
        </w:rPr>
      </w:pPr>
      <w:r w:rsidRPr="0008084A">
        <w:rPr>
          <w:b/>
          <w:lang w:val="nl-NL"/>
        </w:rPr>
        <w:t>b, Nội dung</w:t>
      </w:r>
      <w:r w:rsidR="0011526A">
        <w:rPr>
          <w:b/>
          <w:lang w:val="nl-NL"/>
        </w:rPr>
        <w:t xml:space="preserve">: </w:t>
      </w:r>
      <w:r w:rsidR="0011526A" w:rsidRPr="0011526A">
        <w:rPr>
          <w:lang w:val="nl-NL"/>
        </w:rPr>
        <w:t>Đọc thông tin sgk, nghe GV hướng dẫn, quan sát và thực</w:t>
      </w:r>
      <w:r w:rsidR="0011526A">
        <w:rPr>
          <w:lang w:val="nl-NL"/>
        </w:rPr>
        <w:t xml:space="preserve"> hiện</w:t>
      </w:r>
      <w:r w:rsidR="0011526A" w:rsidRPr="0011526A">
        <w:rPr>
          <w:lang w:val="nl-NL"/>
        </w:rPr>
        <w:t xml:space="preserve"> các </w:t>
      </w:r>
      <w:r w:rsidR="00FE001E" w:rsidRPr="0011526A">
        <w:rPr>
          <w:lang w:val="nl-NL"/>
        </w:rPr>
        <w:t>HĐ1, HĐ2, luyện tập1</w:t>
      </w:r>
    </w:p>
    <w:p w:rsidR="001C2F8A" w:rsidRPr="0008084A" w:rsidRDefault="001C2F8A" w:rsidP="001C2F8A">
      <w:pPr>
        <w:spacing w:line="276" w:lineRule="auto"/>
        <w:rPr>
          <w:lang w:val="nl-NL"/>
        </w:rPr>
      </w:pPr>
      <w:r w:rsidRPr="0008084A">
        <w:rPr>
          <w:b/>
          <w:lang w:val="nl-NL"/>
        </w:rPr>
        <w:t xml:space="preserve">c, Sản phẩm: </w:t>
      </w:r>
      <w:r w:rsidR="003D75CE">
        <w:rPr>
          <w:lang w:val="nl-NL"/>
        </w:rPr>
        <w:t>Câu trả lời</w:t>
      </w:r>
      <w:r w:rsidR="00DF3EB6">
        <w:rPr>
          <w:lang w:val="nl-NL"/>
        </w:rPr>
        <w:t xml:space="preserve"> chính xác</w:t>
      </w:r>
      <w:r w:rsidR="003D75CE">
        <w:rPr>
          <w:lang w:val="nl-NL"/>
        </w:rPr>
        <w:t xml:space="preserve"> của học sinh</w:t>
      </w:r>
    </w:p>
    <w:p w:rsidR="001C2F8A" w:rsidRPr="0008084A" w:rsidRDefault="001C2F8A" w:rsidP="001C2F8A">
      <w:pPr>
        <w:spacing w:line="276" w:lineRule="auto"/>
        <w:rPr>
          <w:b/>
          <w:lang w:val="nl-NL"/>
        </w:rPr>
      </w:pPr>
      <w:r w:rsidRPr="0008084A">
        <w:rPr>
          <w:b/>
          <w:lang w:val="nl-NL"/>
        </w:rPr>
        <w:t>d, Tổ chức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111"/>
      </w:tblGrid>
      <w:tr w:rsidR="001C2F8A" w:rsidRPr="0008084A" w:rsidTr="002877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HOẠT ĐỘNG CỦA GV-HS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2877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 xml:space="preserve">- Bước 1: </w:t>
            </w:r>
            <w:r w:rsidR="00820842">
              <w:rPr>
                <w:b/>
              </w:rPr>
              <w:t>G</w:t>
            </w:r>
            <w:r w:rsidRPr="0008084A">
              <w:rPr>
                <w:b/>
              </w:rPr>
              <w:t>iao nhiệm vụ</w:t>
            </w:r>
            <w:r w:rsidR="00820842">
              <w:rPr>
                <w:b/>
              </w:rPr>
              <w:t xml:space="preserve"> học tập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GV giới thiệu số -3 đọc là “âm 3”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Yêu cầu HS thực hiện HĐ 1, tương tự hãy đọc các số nguyên âm trong hình 3.1, 3.2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Yêu cầu HS thực hiện HĐ2, viết các số nguyên âm trong hình 3.3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GV giới thiệu về số nguyên dương, số nguyên âm, tập hợp Z.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Giới thiệu chú ý SGK, nhấn mạnh số 0 không là số nguyên dương cũng không là nguyên âm.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HS làm luyện tập 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- GV chiếu phần đọc hiểu – nghe hiểu: Khi nào người ta dùng số âm, yêu cầu HS đọc 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HS nghiên cứu ví dụ SGK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Yêu cầu HS đọc và thực hiện trả lời ?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2: Thực hiện nhiệm vụ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HS quan sát và chú ý lắng nghe, thảo luận nhóm đôi hoàn thành yêu cầu.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3: Báo cáo, thảo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 xml:space="preserve">GV gọi đại diện HS trả lời, HS khác nhận xét, bổ </w:t>
            </w:r>
            <w:r w:rsidRPr="0008084A">
              <w:lastRenderedPageBreak/>
              <w:t>sung,ghi vở.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4: Kết luận, nhận định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GV đánh giá kết quả của HS, trên cơ sở đó dẫn dắt HS hình thành  kiến thức mới.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t>GV: Yêu cầu HS đọc phần đóng khung và đánh dấu học.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spacing w:line="276" w:lineRule="auto"/>
              <w:jc w:val="both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lastRenderedPageBreak/>
              <w:t>1. Làm quen với số nguyên âm</w:t>
            </w:r>
          </w:p>
          <w:p w:rsidR="001C2F8A" w:rsidRPr="0008084A" w:rsidRDefault="001C2F8A" w:rsidP="00C73F94">
            <w:pPr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- Các số tự nhiên (khác 0) 1; 2; 3; 4 ...còn được gọi là các số nguyên dương</w:t>
            </w:r>
          </w:p>
          <w:p w:rsidR="001C2F8A" w:rsidRPr="0008084A" w:rsidRDefault="001C2F8A" w:rsidP="00C73F94">
            <w:pPr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- Các số -1; -2; -3; ...gọi là các số nguyên âm.</w:t>
            </w:r>
          </w:p>
          <w:p w:rsidR="001C2F8A" w:rsidRPr="0008084A" w:rsidRDefault="001C2F8A" w:rsidP="00C73F94">
            <w:pPr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 xml:space="preserve">- Tập hợp số nguyên kí hiệu là Z, gồm các số nguyên âm, số 0, số nguyên dương </w:t>
            </w:r>
          </w:p>
          <w:p w:rsidR="001C2F8A" w:rsidRPr="0008084A" w:rsidRDefault="001C2F8A" w:rsidP="00C73F94">
            <w:pPr>
              <w:spacing w:line="276" w:lineRule="auto"/>
              <w:jc w:val="both"/>
              <w:rPr>
                <w:b/>
                <w:i/>
                <w:lang w:val="nl-NL"/>
              </w:rPr>
            </w:pPr>
            <w:r w:rsidRPr="0008084A">
              <w:rPr>
                <w:b/>
                <w:i/>
                <w:lang w:val="nl-NL"/>
              </w:rPr>
              <w:t>Chú ý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- Số 0 không là số nguyên dương cũng không là nguyên âm.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- Đôi khi ta còn viết thêm dấu “+” ngay trước một số nguyên dương. Chẳng hạn số 6 còn viết là +6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Luyện tập 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b/>
                <w:lang w:val="nl-NL"/>
              </w:rPr>
              <w:t xml:space="preserve">? </w:t>
            </w:r>
            <w:r w:rsidRPr="0008084A">
              <w:rPr>
                <w:lang w:val="nl-NL"/>
              </w:rPr>
              <w:t>Nam nói “Mình còn âm mười nghìn đồng” nghĩa là Nam nợ mười nghìn đồng.</w:t>
            </w:r>
          </w:p>
        </w:tc>
      </w:tr>
    </w:tbl>
    <w:p w:rsidR="001C2F8A" w:rsidRPr="0008084A" w:rsidRDefault="001C2F8A" w:rsidP="001C2F8A">
      <w:pPr>
        <w:spacing w:line="276" w:lineRule="auto"/>
        <w:jc w:val="both"/>
        <w:rPr>
          <w:b/>
          <w:lang w:val="nl-NL"/>
        </w:rPr>
      </w:pPr>
    </w:p>
    <w:p w:rsidR="001C2F8A" w:rsidRPr="0008084A" w:rsidRDefault="001C2F8A" w:rsidP="001C2F8A">
      <w:pPr>
        <w:tabs>
          <w:tab w:val="left" w:pos="720"/>
        </w:tabs>
        <w:spacing w:line="276" w:lineRule="auto"/>
        <w:jc w:val="center"/>
        <w:rPr>
          <w:b/>
          <w:color w:val="FF0000"/>
          <w:lang w:val="nl-NL"/>
        </w:rPr>
      </w:pPr>
      <w:r w:rsidRPr="0008084A">
        <w:rPr>
          <w:b/>
          <w:color w:val="FF0000"/>
          <w:lang w:val="vi-VN"/>
        </w:rPr>
        <w:t xml:space="preserve">Hoạt động </w:t>
      </w:r>
      <w:r w:rsidRPr="0008084A">
        <w:rPr>
          <w:b/>
          <w:color w:val="FF0000"/>
          <w:lang w:val="nl-NL"/>
        </w:rPr>
        <w:t>3</w:t>
      </w:r>
      <w:r w:rsidRPr="0008084A">
        <w:rPr>
          <w:b/>
          <w:color w:val="FF0000"/>
          <w:lang w:val="vi-VN"/>
        </w:rPr>
        <w:t>:</w:t>
      </w:r>
      <w:r w:rsidR="007D4C5E">
        <w:rPr>
          <w:b/>
          <w:color w:val="FF0000"/>
          <w:lang w:val="nl-NL"/>
        </w:rPr>
        <w:t>LUYỆN TẬP (10’)</w:t>
      </w:r>
    </w:p>
    <w:p w:rsidR="001C2F8A" w:rsidRPr="0008084A" w:rsidRDefault="001C2F8A" w:rsidP="001C2F8A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  <w:lang w:val="nl-NL"/>
        </w:rPr>
      </w:pPr>
      <w:r w:rsidRPr="0008084A">
        <w:rPr>
          <w:b/>
          <w:bCs/>
          <w:spacing w:val="-6"/>
          <w:lang w:val="nl-NL"/>
        </w:rPr>
        <w:t>a</w:t>
      </w:r>
      <w:r w:rsidRPr="0008084A">
        <w:rPr>
          <w:b/>
          <w:i/>
          <w:spacing w:val="-6"/>
          <w:lang w:val="vi-VN"/>
        </w:rPr>
        <w:t xml:space="preserve">) Mục </w:t>
      </w:r>
      <w:r w:rsidRPr="0008084A">
        <w:rPr>
          <w:b/>
          <w:i/>
          <w:spacing w:val="-6"/>
          <w:lang w:val="nl-NL"/>
        </w:rPr>
        <w:t>tiêu</w:t>
      </w:r>
      <w:r w:rsidRPr="0008084A">
        <w:rPr>
          <w:b/>
          <w:i/>
          <w:spacing w:val="-6"/>
          <w:lang w:val="vi-VN"/>
        </w:rPr>
        <w:t>:</w:t>
      </w:r>
      <w:r w:rsidRPr="0008084A">
        <w:rPr>
          <w:spacing w:val="-6"/>
          <w:lang w:val="nl-NL"/>
        </w:rPr>
        <w:t>Củng cố cách đọc và viết số nguyên âm, ý nghĩa của số nguyên âm trong một số tình huống cụ thể.</w:t>
      </w:r>
    </w:p>
    <w:p w:rsidR="001C2F8A" w:rsidRPr="0008084A" w:rsidRDefault="001C2F8A" w:rsidP="001C2F8A">
      <w:pPr>
        <w:pStyle w:val="Other0"/>
        <w:tabs>
          <w:tab w:val="left" w:pos="248"/>
        </w:tabs>
        <w:spacing w:after="0" w:line="276" w:lineRule="auto"/>
        <w:rPr>
          <w:b/>
          <w:i/>
          <w:szCs w:val="28"/>
          <w:lang w:val="nl-NL"/>
        </w:rPr>
      </w:pPr>
      <w:r w:rsidRPr="0008084A">
        <w:rPr>
          <w:b/>
          <w:i/>
          <w:szCs w:val="28"/>
        </w:rPr>
        <w:t xml:space="preserve">b) Nội dung:  </w:t>
      </w:r>
      <w:r w:rsidR="0033795B">
        <w:rPr>
          <w:b/>
          <w:i/>
          <w:szCs w:val="28"/>
        </w:rPr>
        <w:t xml:space="preserve">Nghe GV hướng dẫn, </w:t>
      </w:r>
      <w:r w:rsidRPr="0008084A">
        <w:rPr>
          <w:bCs/>
          <w:iCs/>
          <w:szCs w:val="28"/>
        </w:rPr>
        <w:t xml:space="preserve">HS thực hiện: </w:t>
      </w:r>
      <w:r w:rsidRPr="0008084A">
        <w:rPr>
          <w:bCs/>
          <w:iCs/>
          <w:szCs w:val="28"/>
          <w:lang w:val="nl-NL"/>
        </w:rPr>
        <w:t>bài 3.1, 3.2 SGK</w:t>
      </w:r>
    </w:p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i/>
          <w:lang w:val="vi-VN"/>
        </w:rPr>
      </w:pPr>
      <w:r w:rsidRPr="0008084A">
        <w:rPr>
          <w:b/>
          <w:i/>
          <w:lang w:val="vi-VN"/>
        </w:rPr>
        <w:t>c) Sản phẩm:</w:t>
      </w:r>
      <w:r w:rsidR="00D63E48">
        <w:rPr>
          <w:bCs/>
          <w:iCs/>
          <w:lang w:val="nl-NL"/>
        </w:rPr>
        <w:t xml:space="preserve">Câu trả lời </w:t>
      </w:r>
      <w:r w:rsidR="0033795B">
        <w:rPr>
          <w:bCs/>
          <w:iCs/>
          <w:lang w:val="nl-NL"/>
        </w:rPr>
        <w:t xml:space="preserve">chính xác </w:t>
      </w:r>
      <w:r w:rsidR="00D63E48">
        <w:rPr>
          <w:bCs/>
          <w:iCs/>
          <w:lang w:val="nl-NL"/>
        </w:rPr>
        <w:t>của học sinh</w:t>
      </w:r>
    </w:p>
    <w:p w:rsidR="001C2F8A" w:rsidRPr="0008084A" w:rsidRDefault="001C2F8A" w:rsidP="001C2F8A">
      <w:pPr>
        <w:spacing w:line="276" w:lineRule="auto"/>
        <w:rPr>
          <w:b/>
          <w:i/>
          <w:lang w:val="nl-NL"/>
        </w:rPr>
      </w:pPr>
      <w:r w:rsidRPr="0008084A">
        <w:rPr>
          <w:b/>
          <w:i/>
          <w:lang w:val="vi-VN"/>
        </w:rPr>
        <w:t xml:space="preserve">d) </w:t>
      </w:r>
      <w:r w:rsidRPr="0008084A">
        <w:rPr>
          <w:b/>
          <w:i/>
          <w:lang w:val="nl-NL"/>
        </w:rPr>
        <w:t>Tổ chức</w:t>
      </w:r>
      <w:r w:rsidRPr="0008084A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969"/>
      </w:tblGrid>
      <w:tr w:rsidR="001C2F8A" w:rsidRPr="0008084A" w:rsidTr="00C73F9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HOẠT ĐỘNG CỦA GV-HS</w:t>
            </w:r>
          </w:p>
        </w:tc>
        <w:tc>
          <w:tcPr>
            <w:tcW w:w="3969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C73F9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 xml:space="preserve">- Bước 1: </w:t>
            </w:r>
            <w:r w:rsidR="00E30922">
              <w:rPr>
                <w:b/>
              </w:rPr>
              <w:t>G</w:t>
            </w:r>
            <w:r w:rsidRPr="0008084A">
              <w:rPr>
                <w:b/>
              </w:rPr>
              <w:t>iao nhiệm vụ</w:t>
            </w:r>
            <w:r w:rsidR="00E30922">
              <w:rPr>
                <w:b/>
              </w:rPr>
              <w:t xml:space="preserve"> học tập</w:t>
            </w:r>
          </w:p>
          <w:p w:rsidR="001C2F8A" w:rsidRPr="0008084A" w:rsidRDefault="00E01059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Yêu cầu học sinh làm </w:t>
            </w:r>
            <w:r w:rsidR="00D63E48">
              <w:rPr>
                <w:lang w:val="nl-NL"/>
              </w:rPr>
              <w:t>b</w:t>
            </w:r>
            <w:r w:rsidR="001C2F8A" w:rsidRPr="0008084A">
              <w:rPr>
                <w:lang w:val="nl-NL"/>
              </w:rPr>
              <w:t xml:space="preserve">ài </w:t>
            </w:r>
            <w:r w:rsidR="00D63E48">
              <w:rPr>
                <w:lang w:val="nl-NL"/>
              </w:rPr>
              <w:t xml:space="preserve">tập </w:t>
            </w:r>
            <w:r w:rsidR="001C2F8A" w:rsidRPr="0008084A">
              <w:rPr>
                <w:lang w:val="nl-NL"/>
              </w:rPr>
              <w:t>3.1</w:t>
            </w:r>
            <w:r w:rsidR="00D63E48">
              <w:rPr>
                <w:lang w:val="nl-NL"/>
              </w:rPr>
              <w:t>, 3.2 sgk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Bước 2: Thực hiện nhiệm vụ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HS quan sát và chú ý lắng nghe, thảo luận nhóm đôi hoàn thành yêu cầu.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- Bước 3: Báo cáo, thảo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GV gọi đại diện HS trả lời, HS khác nhận xét, bổ sung.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- Bước 4: Kết luận, nhận định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GV đánh giá kết quả của HS, trên cơ sở đó dẫn dắt HS củng cố kiến thức .</w:t>
            </w:r>
          </w:p>
        </w:tc>
        <w:tc>
          <w:tcPr>
            <w:tcW w:w="3969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Bài 3.1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-9</w:t>
            </w:r>
            <w:r w:rsidRPr="0008084A">
              <w:rPr>
                <w:vertAlign w:val="superscript"/>
                <w:lang w:val="nl-NL"/>
              </w:rPr>
              <w:t>0</w:t>
            </w:r>
            <w:r w:rsidRPr="0008084A">
              <w:rPr>
                <w:lang w:val="nl-NL"/>
              </w:rPr>
              <w:t>C; 30</w:t>
            </w:r>
            <w:r w:rsidRPr="0008084A">
              <w:rPr>
                <w:vertAlign w:val="superscript"/>
                <w:lang w:val="nl-NL"/>
              </w:rPr>
              <w:t>0</w:t>
            </w:r>
            <w:r w:rsidRPr="0008084A">
              <w:rPr>
                <w:lang w:val="nl-NL"/>
              </w:rPr>
              <w:t>C; 0</w:t>
            </w:r>
            <w:r w:rsidRPr="0008084A">
              <w:rPr>
                <w:vertAlign w:val="superscript"/>
                <w:lang w:val="nl-NL"/>
              </w:rPr>
              <w:t>0</w:t>
            </w:r>
            <w:r w:rsidRPr="0008084A">
              <w:rPr>
                <w:lang w:val="nl-NL"/>
              </w:rPr>
              <w:t>C; -21</w:t>
            </w:r>
            <w:r w:rsidRPr="0008084A">
              <w:rPr>
                <w:vertAlign w:val="superscript"/>
                <w:lang w:val="nl-NL"/>
              </w:rPr>
              <w:t>0</w:t>
            </w:r>
            <w:r w:rsidRPr="0008084A">
              <w:rPr>
                <w:lang w:val="nl-NL"/>
              </w:rPr>
              <w:t>C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Bài 3.2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a) Độ cao trung bình của vịnh Thái Lan là -45m và độ cao thấp nhất là -80m.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b) Mùa đông ở Siberia (Nga) dài và khắc nghiệt, với nhiệt độ trung bình tháng 1 là -25</w:t>
            </w:r>
            <w:r w:rsidRPr="0008084A">
              <w:rPr>
                <w:vertAlign w:val="superscript"/>
                <w:lang w:val="nl-NL"/>
              </w:rPr>
              <w:t>0</w:t>
            </w:r>
            <w:r w:rsidRPr="0008084A">
              <w:rPr>
                <w:lang w:val="nl-NL"/>
              </w:rPr>
              <w:t>C.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nl-NL"/>
              </w:rPr>
            </w:pPr>
            <w:r w:rsidRPr="0008084A">
              <w:rPr>
                <w:lang w:val="nl-NL"/>
              </w:rPr>
              <w:t>c) Năm 2012, núi lửa Harve (Bắc New Zealand) phun ra cột tro từ độ cao -700m.</w:t>
            </w:r>
          </w:p>
        </w:tc>
      </w:tr>
    </w:tbl>
    <w:p w:rsidR="001C2F8A" w:rsidRDefault="001C2F8A" w:rsidP="001C2F8A">
      <w:pPr>
        <w:pStyle w:val="ListParagraph"/>
        <w:tabs>
          <w:tab w:val="left" w:pos="720"/>
        </w:tabs>
        <w:spacing w:line="276" w:lineRule="auto"/>
        <w:ind w:left="0"/>
        <w:rPr>
          <w:b/>
          <w:bCs/>
          <w:lang w:val="nl-NL"/>
        </w:rPr>
      </w:pPr>
    </w:p>
    <w:p w:rsidR="001C2F8A" w:rsidRPr="0008084A" w:rsidRDefault="001C2F8A" w:rsidP="001C2F8A">
      <w:pPr>
        <w:pStyle w:val="ListParagraph"/>
        <w:tabs>
          <w:tab w:val="left" w:pos="720"/>
        </w:tabs>
        <w:spacing w:line="276" w:lineRule="auto"/>
        <w:ind w:left="0"/>
        <w:rPr>
          <w:b/>
          <w:bCs/>
          <w:color w:val="FF0000"/>
          <w:lang w:val="nl-NL"/>
        </w:rPr>
      </w:pPr>
      <w:r w:rsidRPr="0008084A">
        <w:rPr>
          <w:b/>
          <w:bCs/>
          <w:color w:val="FF0000"/>
          <w:lang w:val="vi-VN"/>
        </w:rPr>
        <w:t xml:space="preserve">Hoạt động </w:t>
      </w:r>
      <w:r w:rsidRPr="0008084A">
        <w:rPr>
          <w:b/>
          <w:bCs/>
          <w:color w:val="FF0000"/>
          <w:lang w:val="nl-NL"/>
        </w:rPr>
        <w:t>4</w:t>
      </w:r>
      <w:r w:rsidRPr="0008084A">
        <w:rPr>
          <w:b/>
          <w:bCs/>
          <w:color w:val="FF0000"/>
          <w:lang w:val="vi-VN"/>
        </w:rPr>
        <w:t>:</w:t>
      </w:r>
      <w:r w:rsidR="007D4C5E">
        <w:rPr>
          <w:b/>
          <w:bCs/>
          <w:color w:val="FF0000"/>
          <w:lang w:val="nl-NL"/>
        </w:rPr>
        <w:t>VẬN DỤNG (5’)</w:t>
      </w:r>
    </w:p>
    <w:p w:rsidR="001C2F8A" w:rsidRPr="0008084A" w:rsidRDefault="001C2F8A" w:rsidP="001C2F8A">
      <w:pPr>
        <w:pStyle w:val="ListParagraph"/>
        <w:tabs>
          <w:tab w:val="left" w:pos="720"/>
        </w:tabs>
        <w:spacing w:line="276" w:lineRule="auto"/>
        <w:ind w:left="0"/>
        <w:rPr>
          <w:lang w:val="nl-NL"/>
        </w:rPr>
      </w:pPr>
      <w:r w:rsidRPr="0008084A">
        <w:rPr>
          <w:b/>
          <w:bCs/>
          <w:lang w:val="nl-NL"/>
        </w:rPr>
        <w:t>a</w:t>
      </w:r>
      <w:r w:rsidRPr="0008084A">
        <w:rPr>
          <w:b/>
          <w:i/>
          <w:lang w:val="vi-VN"/>
        </w:rPr>
        <w:t xml:space="preserve">) Mục </w:t>
      </w:r>
      <w:r w:rsidRPr="0008084A">
        <w:rPr>
          <w:b/>
          <w:i/>
          <w:lang w:val="nl-NL"/>
        </w:rPr>
        <w:t>tiêu</w:t>
      </w:r>
      <w:r w:rsidRPr="0008084A">
        <w:rPr>
          <w:b/>
          <w:i/>
          <w:lang w:val="vi-VN"/>
        </w:rPr>
        <w:t>:</w:t>
      </w:r>
      <w:r w:rsidRPr="0008084A">
        <w:rPr>
          <w:lang w:val="nl-NL"/>
        </w:rPr>
        <w:t xml:space="preserve"> HS biết số âm được sử dụng như thế nào trong giao dịch tài chính.</w:t>
      </w:r>
    </w:p>
    <w:p w:rsidR="001C2F8A" w:rsidRPr="0008084A" w:rsidRDefault="001C2F8A" w:rsidP="001C2F8A">
      <w:pPr>
        <w:spacing w:line="276" w:lineRule="auto"/>
        <w:rPr>
          <w:lang w:val="nl-NL"/>
        </w:rPr>
      </w:pPr>
      <w:r w:rsidRPr="0008084A">
        <w:rPr>
          <w:b/>
          <w:i/>
          <w:lang w:val="vi-VN"/>
        </w:rPr>
        <w:t>b) Nội dung:</w:t>
      </w:r>
      <w:r w:rsidR="00C0400B" w:rsidRPr="00C0400B">
        <w:rPr>
          <w:lang w:val="nl-NL"/>
        </w:rPr>
        <w:t>Nghe GV hướng dẫn</w:t>
      </w:r>
      <w:r w:rsidR="00C0400B">
        <w:rPr>
          <w:b/>
          <w:i/>
          <w:lang w:val="nl-NL"/>
        </w:rPr>
        <w:t xml:space="preserve">, </w:t>
      </w:r>
      <w:r w:rsidR="00C0400B" w:rsidRPr="00C0400B">
        <w:rPr>
          <w:lang w:val="nl-NL"/>
        </w:rPr>
        <w:t>h</w:t>
      </w:r>
      <w:r w:rsidRPr="00C0400B">
        <w:rPr>
          <w:lang w:val="nl-NL"/>
        </w:rPr>
        <w:t>ọc sinh hoàn thành phần vận dụng 1</w:t>
      </w:r>
      <w:r w:rsidRPr="0008084A">
        <w:rPr>
          <w:lang w:val="nl-NL"/>
        </w:rPr>
        <w:t>.</w:t>
      </w:r>
    </w:p>
    <w:p w:rsidR="001C2F8A" w:rsidRPr="0008084A" w:rsidRDefault="001C2F8A" w:rsidP="001C2F8A">
      <w:pPr>
        <w:pStyle w:val="Header"/>
        <w:tabs>
          <w:tab w:val="left" w:pos="728"/>
        </w:tabs>
        <w:spacing w:line="276" w:lineRule="auto"/>
        <w:rPr>
          <w:b/>
          <w:lang w:val="nl-NL"/>
        </w:rPr>
      </w:pPr>
      <w:r w:rsidRPr="0008084A">
        <w:rPr>
          <w:b/>
          <w:i/>
          <w:lang w:val="nl-NL"/>
        </w:rPr>
        <w:t xml:space="preserve">c) </w:t>
      </w:r>
      <w:r w:rsidRPr="0008084A">
        <w:rPr>
          <w:b/>
          <w:i/>
          <w:lang w:val="vi-VN"/>
        </w:rPr>
        <w:t>Sản phẩm:</w:t>
      </w:r>
      <w:r w:rsidR="00501318" w:rsidRPr="00AA65FA">
        <w:rPr>
          <w:i/>
          <w:lang w:val="nl-NL"/>
        </w:rPr>
        <w:t xml:space="preserve">Câu trả lời </w:t>
      </w:r>
      <w:r w:rsidR="00C0400B">
        <w:rPr>
          <w:i/>
          <w:lang w:val="nl-NL"/>
        </w:rPr>
        <w:t xml:space="preserve">chính xác </w:t>
      </w:r>
      <w:r w:rsidR="00501318" w:rsidRPr="00AA65FA">
        <w:rPr>
          <w:i/>
          <w:lang w:val="nl-NL"/>
        </w:rPr>
        <w:t>của học sinh</w:t>
      </w:r>
    </w:p>
    <w:p w:rsidR="001C2F8A" w:rsidRPr="0008084A" w:rsidRDefault="001C2F8A" w:rsidP="001C2F8A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08084A">
        <w:rPr>
          <w:b/>
          <w:i/>
          <w:lang w:val="vi-VN"/>
        </w:rPr>
        <w:t xml:space="preserve">d) </w:t>
      </w:r>
      <w:r w:rsidRPr="0008084A">
        <w:rPr>
          <w:b/>
          <w:i/>
        </w:rPr>
        <w:t>Tổ chức</w:t>
      </w:r>
      <w:r w:rsidRPr="0008084A">
        <w:rPr>
          <w:b/>
          <w:i/>
          <w:lang w:val="vi-VN"/>
        </w:rPr>
        <w:t xml:space="preserve">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111"/>
      </w:tblGrid>
      <w:tr w:rsidR="001C2F8A" w:rsidRPr="0008084A" w:rsidTr="000D32D0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0D32D0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- Bước 1:</w:t>
            </w:r>
            <w:r w:rsidR="00BD56E0">
              <w:rPr>
                <w:b/>
              </w:rPr>
              <w:t>G</w:t>
            </w:r>
            <w:r w:rsidRPr="0008084A">
              <w:rPr>
                <w:b/>
              </w:rPr>
              <w:t>iao nhiệm vụ</w:t>
            </w:r>
            <w:r w:rsidR="00E526EC">
              <w:rPr>
                <w:b/>
              </w:rPr>
              <w:t xml:space="preserve"> học tập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HS làm phần vận dụng 1 (GV chiếu trên màn hình)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Ông M nhận được hai tin nhắn từ một ngân hàng với nội dung như sau: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76" w:lineRule="auto"/>
            </w:pPr>
            <w:r w:rsidRPr="0008084A">
              <w:t xml:space="preserve">“Tài khoản …010. Số tiền giao dịch +160 </w:t>
            </w:r>
            <w:r w:rsidRPr="0008084A">
              <w:lastRenderedPageBreak/>
              <w:t>000…”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76" w:lineRule="auto"/>
            </w:pPr>
            <w:r w:rsidRPr="0008084A">
              <w:t>“Tài khoản …010. Số tiền giao dịch -4 000 000…”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Em hãy giải thích ý nghĩa của số âm và số dương trong mỗi tin nhắn trên.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- Bước 2: Thực hiện nhiệm vụ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HS quan sát và chú ý lắng nghe, thảo luận nhóm bàn hoàn thành yêu cầu.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- Bước 3: Báo cáo, thảo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GV gọi đại diện HS trả lời, HS khác nhận xét, bổ sung.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- Bước 4: Kết luận, nhận định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GV đánh giá kết quả của HS, HDVN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Vận dụng 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  <w:r w:rsidRPr="0008084A">
              <w:t>1. “Số tiền giao dịch +160 000” nghĩa là số tiền vào là 160 000.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lastRenderedPageBreak/>
              <w:t>2. “Số tiền giao dịch -4 000 000…” nghĩa là số tiền ra là 4 000 000.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</w:pPr>
          </w:p>
        </w:tc>
      </w:tr>
    </w:tbl>
    <w:p w:rsidR="001C2F8A" w:rsidRPr="0008084A" w:rsidRDefault="001C2F8A" w:rsidP="001C2F8A">
      <w:pPr>
        <w:spacing w:line="276" w:lineRule="auto"/>
        <w:rPr>
          <w:lang w:val="nl-NL"/>
        </w:rPr>
      </w:pPr>
      <w:r w:rsidRPr="0008084A">
        <w:rPr>
          <w:lang w:val="nl-NL"/>
        </w:rPr>
        <w:lastRenderedPageBreak/>
        <w:t xml:space="preserve"> Hướng dẫn về nhà</w:t>
      </w:r>
    </w:p>
    <w:p w:rsidR="001C2F8A" w:rsidRPr="0008084A" w:rsidRDefault="001C2F8A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 w:rsidRPr="0008084A">
        <w:rPr>
          <w:lang w:val="nl-NL"/>
        </w:rPr>
        <w:t>Ôn tập lại kiến thức về số nguyên, cách đọc số nguyên âm, số nguyên dương.</w:t>
      </w:r>
    </w:p>
    <w:p w:rsidR="001C2F8A" w:rsidRPr="0008084A" w:rsidRDefault="001C2F8A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 w:rsidRPr="0008084A">
        <w:rPr>
          <w:lang w:val="nl-NL"/>
        </w:rPr>
        <w:t>Đọc trước phần 2: Thứ tự trong tập hợp số nguyên.</w:t>
      </w:r>
    </w:p>
    <w:p w:rsidR="001C2F8A" w:rsidRPr="0008084A" w:rsidRDefault="005A4D6D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>
        <w:rPr>
          <w:lang w:val="nl-NL"/>
        </w:rPr>
        <w:t>Làm bài tập 3.3Sgk/61</w:t>
      </w:r>
    </w:p>
    <w:p w:rsidR="001C2F8A" w:rsidRPr="00D23A54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7030A0"/>
          <w:lang w:val="nl-NL"/>
        </w:rPr>
      </w:pPr>
      <w:r w:rsidRPr="0008084A">
        <w:rPr>
          <w:b/>
          <w:color w:val="7030A0"/>
          <w:lang w:val="nl-NL"/>
        </w:rPr>
        <w:t>TIẾT 2</w:t>
      </w:r>
      <w:r w:rsidRPr="0008084A">
        <w:rPr>
          <w:b/>
          <w:color w:val="FF0000"/>
          <w:lang w:val="nl-NL"/>
        </w:rPr>
        <w:t xml:space="preserve">Hoạt dộng 1: </w:t>
      </w:r>
      <w:r w:rsidR="002E7232">
        <w:rPr>
          <w:b/>
          <w:color w:val="FF0000"/>
          <w:lang w:val="nl-NL"/>
        </w:rPr>
        <w:t>MỞ ĐẦU (5’)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a. Mục đích: </w:t>
      </w:r>
      <w:r w:rsidRPr="0008084A">
        <w:rPr>
          <w:lang w:val="nl-NL"/>
        </w:rPr>
        <w:t xml:space="preserve">HS nhớ lại tia số và thứ tự của các số tự nhiên. 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b. Nội dung: </w:t>
      </w:r>
      <w:r w:rsidRPr="0008084A">
        <w:rPr>
          <w:color w:val="000000" w:themeColor="text1"/>
          <w:lang w:val="nl-NL"/>
        </w:rPr>
        <w:t>Quan sát trên</w:t>
      </w:r>
      <w:r w:rsidR="00DD1DA2">
        <w:rPr>
          <w:color w:val="000000" w:themeColor="text1"/>
          <w:lang w:val="nl-NL"/>
        </w:rPr>
        <w:t xml:space="preserve"> bảng, nghe GV nhắc lại, thực hiện theo yêu cầu.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c. Sản phẩm: </w:t>
      </w:r>
      <w:r w:rsidRPr="0008084A">
        <w:rPr>
          <w:color w:val="000000" w:themeColor="text1"/>
          <w:lang w:val="nl-NL"/>
        </w:rPr>
        <w:t>Nhớ lại thứ tự của các số tự nhiên.</w:t>
      </w:r>
    </w:p>
    <w:p w:rsidR="001C2F8A" w:rsidRPr="0008084A" w:rsidRDefault="001C2F8A" w:rsidP="001C2F8A">
      <w:pPr>
        <w:tabs>
          <w:tab w:val="left" w:pos="567"/>
          <w:tab w:val="left" w:pos="1134"/>
        </w:tabs>
        <w:spacing w:line="276" w:lineRule="auto"/>
        <w:jc w:val="both"/>
        <w:rPr>
          <w:b/>
          <w:color w:val="000000" w:themeColor="text1"/>
          <w:lang w:val="nl-NL"/>
        </w:rPr>
      </w:pPr>
      <w:r w:rsidRPr="0008084A">
        <w:rPr>
          <w:b/>
          <w:color w:val="000000" w:themeColor="text1"/>
          <w:lang w:val="nl-NL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111"/>
      </w:tblGrid>
      <w:tr w:rsidR="001C2F8A" w:rsidRPr="0008084A" w:rsidTr="000D32D0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HOẠT ĐỘNG CỦA GV-HS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0D32D0">
        <w:tc>
          <w:tcPr>
            <w:tcW w:w="5812" w:type="dxa"/>
          </w:tcPr>
          <w:p w:rsidR="001C2F8A" w:rsidRDefault="001C2F8A" w:rsidP="00C73F94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</w:p>
          <w:p w:rsidR="001C2F8A" w:rsidRPr="00D23A54" w:rsidRDefault="001C2F8A" w:rsidP="00C73F94">
            <w:pPr>
              <w:pStyle w:val="Heading1"/>
              <w:spacing w:line="276" w:lineRule="auto"/>
              <w:rPr>
                <w:sz w:val="28"/>
                <w:szCs w:val="28"/>
                <w:u w:val="none"/>
                <w:lang w:val="nl-NL"/>
              </w:rPr>
            </w:pPr>
            <w:r w:rsidRPr="00D23A54">
              <w:rPr>
                <w:sz w:val="28"/>
                <w:szCs w:val="28"/>
                <w:u w:val="none"/>
                <w:lang w:val="nl-NL"/>
              </w:rPr>
              <w:t xml:space="preserve">- Bước 1: </w:t>
            </w:r>
            <w:r w:rsidR="003C430B">
              <w:rPr>
                <w:sz w:val="28"/>
                <w:szCs w:val="28"/>
                <w:u w:val="none"/>
                <w:lang w:val="nl-NL"/>
              </w:rPr>
              <w:t>G</w:t>
            </w:r>
            <w:r w:rsidRPr="00D23A54">
              <w:rPr>
                <w:sz w:val="28"/>
                <w:szCs w:val="28"/>
                <w:u w:val="none"/>
                <w:lang w:val="nl-NL"/>
              </w:rPr>
              <w:t>iao nhiệm vụ</w:t>
            </w:r>
            <w:r w:rsidR="00E526EC">
              <w:rPr>
                <w:sz w:val="28"/>
                <w:szCs w:val="28"/>
                <w:u w:val="none"/>
                <w:lang w:val="nl-NL"/>
              </w:rPr>
              <w:t xml:space="preserve"> học tập</w:t>
            </w:r>
          </w:p>
          <w:p w:rsidR="001C2F8A" w:rsidRPr="0008084A" w:rsidRDefault="001C2F8A" w:rsidP="00C73F94">
            <w:pPr>
              <w:spacing w:line="276" w:lineRule="auto"/>
              <w:rPr>
                <w:lang w:val="nl-NL"/>
              </w:rPr>
            </w:pPr>
            <w:r w:rsidRPr="0008084A">
              <w:rPr>
                <w:lang w:val="nl-NL"/>
              </w:rPr>
              <w:t>GV vẽ tia số. Yêu cầu HS biểu diễn số 2 và 5 trên tia số. Từ đó so sánh 2 và 5.</w:t>
            </w:r>
          </w:p>
          <w:p w:rsidR="009D4298" w:rsidRPr="0008084A" w:rsidRDefault="009D4298" w:rsidP="009D429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- Bước 2: Thực hiện nhiệm vụ</w:t>
            </w:r>
          </w:p>
          <w:p w:rsidR="009D4298" w:rsidRPr="0008084A" w:rsidRDefault="009D4298" w:rsidP="009D4298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lang w:val="nl-NL"/>
              </w:rPr>
            </w:pPr>
            <w:r w:rsidRPr="0008084A">
              <w:rPr>
                <w:lang w:val="nl-NL"/>
              </w:rPr>
              <w:t xml:space="preserve">HS quan sát và chú ý lắng nghe, thảo luận </w:t>
            </w:r>
            <w:r w:rsidRPr="0008084A">
              <w:rPr>
                <w:spacing w:val="-11"/>
                <w:lang w:val="nl-NL"/>
              </w:rPr>
              <w:t xml:space="preserve">nhóm </w:t>
            </w:r>
            <w:r w:rsidRPr="0008084A">
              <w:rPr>
                <w:lang w:val="nl-NL"/>
              </w:rPr>
              <w:t>đôi hoàn thành yêucầu.</w:t>
            </w:r>
          </w:p>
          <w:p w:rsidR="009D4298" w:rsidRPr="0008084A" w:rsidRDefault="009D4298" w:rsidP="009D4298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- Bước 3: Báo cáo, thảo luận</w:t>
            </w:r>
          </w:p>
          <w:p w:rsidR="001C2F8A" w:rsidRDefault="009D4298" w:rsidP="000D32D0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lang w:val="nl-NL"/>
              </w:rPr>
            </w:pPr>
            <w:r w:rsidRPr="0008084A">
              <w:rPr>
                <w:lang w:val="nl-NL"/>
              </w:rPr>
              <w:t>GV gọi một H</w:t>
            </w:r>
            <w:r w:rsidR="009B087E">
              <w:rPr>
                <w:lang w:val="nl-NL"/>
              </w:rPr>
              <w:t>S lên bảng thực hiện</w:t>
            </w:r>
            <w:r w:rsidRPr="0008084A">
              <w:rPr>
                <w:lang w:val="nl-NL"/>
              </w:rPr>
              <w:t xml:space="preserve">, HS khác nhận xét, </w:t>
            </w:r>
            <w:r w:rsidRPr="0008084A">
              <w:rPr>
                <w:spacing w:val="-20"/>
                <w:lang w:val="nl-NL"/>
              </w:rPr>
              <w:t xml:space="preserve">bổ </w:t>
            </w:r>
            <w:r w:rsidRPr="0008084A">
              <w:rPr>
                <w:lang w:val="nl-NL"/>
              </w:rPr>
              <w:t>sung.</w:t>
            </w:r>
          </w:p>
          <w:p w:rsidR="000D32D0" w:rsidRPr="0008084A" w:rsidRDefault="000D32D0" w:rsidP="000D32D0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  <w:lang w:val="nl-NL"/>
              </w:rPr>
            </w:pPr>
            <w:r w:rsidRPr="0008084A">
              <w:rPr>
                <w:b/>
                <w:lang w:val="nl-NL"/>
              </w:rPr>
              <w:t>- Bước 4: Kết luận, nhận định</w:t>
            </w:r>
          </w:p>
          <w:p w:rsidR="000D32D0" w:rsidRPr="0008084A" w:rsidRDefault="000D32D0" w:rsidP="000D32D0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lang w:val="nl-NL"/>
              </w:rPr>
            </w:pPr>
            <w:r w:rsidRPr="0008084A">
              <w:rPr>
                <w:lang w:val="nl-NL"/>
              </w:rPr>
              <w:t xml:space="preserve">GV đánh giá kết quả của HS, trên cơ sở đó </w:t>
            </w:r>
            <w:r w:rsidRPr="0008084A">
              <w:rPr>
                <w:spacing w:val="-16"/>
                <w:lang w:val="nl-NL"/>
              </w:rPr>
              <w:t>dẫn</w:t>
            </w:r>
          </w:p>
        </w:tc>
        <w:tc>
          <w:tcPr>
            <w:tcW w:w="4111" w:type="dxa"/>
          </w:tcPr>
          <w:p w:rsidR="009D4298" w:rsidRDefault="009D4298" w:rsidP="00C73F94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</w:p>
          <w:p w:rsidR="009D4298" w:rsidRPr="009D4298" w:rsidRDefault="009D4298" w:rsidP="009D4298">
            <w:pPr>
              <w:rPr>
                <w:lang w:val="nl-NL"/>
              </w:rPr>
            </w:pPr>
          </w:p>
          <w:p w:rsidR="009D4298" w:rsidRPr="009D4298" w:rsidRDefault="009D4298" w:rsidP="009D4298">
            <w:pPr>
              <w:rPr>
                <w:lang w:val="nl-NL"/>
              </w:rPr>
            </w:pPr>
          </w:p>
          <w:p w:rsidR="009D4298" w:rsidRDefault="009D4298" w:rsidP="009D4298">
            <w:pPr>
              <w:rPr>
                <w:lang w:val="nl-NL"/>
              </w:rPr>
            </w:pPr>
          </w:p>
          <w:p w:rsidR="009D4298" w:rsidRPr="0008084A" w:rsidRDefault="009D4298" w:rsidP="009D4298">
            <w:pPr>
              <w:tabs>
                <w:tab w:val="left" w:pos="720"/>
              </w:tabs>
              <w:spacing w:line="276" w:lineRule="auto"/>
              <w:jc w:val="center"/>
              <w:rPr>
                <w:lang w:val="nl-NL"/>
              </w:rPr>
            </w:pPr>
          </w:p>
          <w:p w:rsidR="009D4298" w:rsidRPr="0008084A" w:rsidRDefault="009D4298" w:rsidP="009D4298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3524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298" w:rsidRPr="0008084A" w:rsidRDefault="009D4298" w:rsidP="009D4298">
            <w:pPr>
              <w:spacing w:line="276" w:lineRule="auto"/>
              <w:rPr>
                <w:lang w:val="nl-NL"/>
              </w:rPr>
            </w:pPr>
            <w:r w:rsidRPr="0008084A">
              <w:rPr>
                <w:lang w:val="nl-NL"/>
              </w:rPr>
              <w:t>Trên tia số, điểm 2 nằm trước điểm 5</w:t>
            </w:r>
          </w:p>
          <w:p w:rsidR="009D4298" w:rsidRPr="0008084A" w:rsidRDefault="009D4298" w:rsidP="009B087E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08084A">
              <w:rPr>
                <w:lang w:val="nl-NL"/>
              </w:rPr>
              <w:t>So sánh: 2 &lt; 5</w:t>
            </w:r>
          </w:p>
          <w:p w:rsidR="001C2F8A" w:rsidRPr="009D4298" w:rsidRDefault="001C2F8A" w:rsidP="009D4298">
            <w:pPr>
              <w:rPr>
                <w:lang w:val="nl-NL"/>
              </w:rPr>
            </w:pPr>
          </w:p>
        </w:tc>
      </w:tr>
      <w:tr w:rsidR="001C2F8A" w:rsidRPr="0008084A" w:rsidTr="000D32D0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08084A">
              <w:rPr>
                <w:lang w:val="nl-NL"/>
              </w:rPr>
              <w:t>dắt HS vào bài học mới:</w:t>
            </w:r>
          </w:p>
          <w:p w:rsidR="001C2F8A" w:rsidRPr="0008084A" w:rsidRDefault="001C2F8A" w:rsidP="00DD1DA2">
            <w:pPr>
              <w:spacing w:line="276" w:lineRule="auto"/>
              <w:rPr>
                <w:lang w:val="nl-NL"/>
              </w:rPr>
            </w:pPr>
            <w:r w:rsidRPr="0008084A">
              <w:rPr>
                <w:lang w:val="nl-NL"/>
              </w:rPr>
              <w:t xml:space="preserve">Cho hai số tự nhiên a và b. Trên tia số nếu điểm a nằm </w:t>
            </w:r>
            <w:r w:rsidR="00DD1DA2">
              <w:rPr>
                <w:lang w:val="nl-NL"/>
              </w:rPr>
              <w:t xml:space="preserve">trước </w:t>
            </w:r>
            <w:r w:rsidRPr="0008084A">
              <w:rPr>
                <w:lang w:val="nl-NL"/>
              </w:rPr>
              <w:t>điểm b thì a &lt; b. Đối với số nguyên thì điều đó còn đúng không?</w:t>
            </w:r>
          </w:p>
        </w:tc>
        <w:tc>
          <w:tcPr>
            <w:tcW w:w="4111" w:type="dxa"/>
          </w:tcPr>
          <w:p w:rsidR="001C2F8A" w:rsidRPr="0008084A" w:rsidRDefault="001C2F8A" w:rsidP="009D4298">
            <w:pPr>
              <w:tabs>
                <w:tab w:val="left" w:pos="720"/>
              </w:tabs>
              <w:spacing w:line="276" w:lineRule="auto"/>
              <w:jc w:val="center"/>
              <w:rPr>
                <w:lang w:val="nl-NL"/>
              </w:rPr>
            </w:pPr>
          </w:p>
        </w:tc>
      </w:tr>
    </w:tbl>
    <w:p w:rsidR="001C2F8A" w:rsidRPr="0008084A" w:rsidRDefault="001C2F8A" w:rsidP="001C2F8A">
      <w:pPr>
        <w:tabs>
          <w:tab w:val="left" w:pos="720"/>
        </w:tabs>
        <w:spacing w:line="276" w:lineRule="auto"/>
        <w:jc w:val="center"/>
        <w:rPr>
          <w:color w:val="FF0000"/>
          <w:lang w:val="nl-NL"/>
        </w:rPr>
      </w:pPr>
      <w:r w:rsidRPr="0008084A">
        <w:rPr>
          <w:b/>
          <w:bCs/>
          <w:color w:val="FF0000"/>
          <w:lang w:val="nl-NL"/>
        </w:rPr>
        <w:t xml:space="preserve">Hoạt động 2: </w:t>
      </w:r>
      <w:r w:rsidR="002E7232">
        <w:rPr>
          <w:b/>
          <w:bCs/>
          <w:color w:val="FF0000"/>
          <w:lang w:val="nl-NL"/>
        </w:rPr>
        <w:t>HÌNH THÀNH KIẾN THỨC (23’)</w:t>
      </w:r>
    </w:p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i/>
          <w:lang w:val="nl-NL"/>
        </w:rPr>
      </w:pPr>
      <w:r w:rsidRPr="0008084A">
        <w:rPr>
          <w:b/>
          <w:i/>
          <w:lang w:val="vi-VN"/>
        </w:rPr>
        <w:lastRenderedPageBreak/>
        <w:t>a) Mục</w:t>
      </w:r>
      <w:r w:rsidRPr="0008084A">
        <w:rPr>
          <w:b/>
          <w:i/>
          <w:lang w:val="nl-NL"/>
        </w:rPr>
        <w:t xml:space="preserve"> tiêu</w:t>
      </w:r>
      <w:r w:rsidRPr="0008084A">
        <w:rPr>
          <w:b/>
          <w:i/>
          <w:lang w:val="vi-VN"/>
        </w:rPr>
        <w:t>:</w:t>
      </w:r>
    </w:p>
    <w:p w:rsidR="001C2F8A" w:rsidRPr="0008084A" w:rsidRDefault="00764BB7" w:rsidP="001C2F8A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lang w:val="nl-NL"/>
        </w:rPr>
        <w:t>-</w:t>
      </w:r>
      <w:r w:rsidR="001C2F8A" w:rsidRPr="0008084A">
        <w:rPr>
          <w:lang w:val="nl-NL"/>
        </w:rPr>
        <w:t>Tìm hiểu về biểu diễn các số trên trục số</w:t>
      </w:r>
    </w:p>
    <w:p w:rsidR="001C2F8A" w:rsidRDefault="00764BB7" w:rsidP="001C2F8A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bCs/>
          <w:lang w:val="nl-NL"/>
        </w:rPr>
        <w:t>-</w:t>
      </w:r>
      <w:r w:rsidR="00DD1DA2">
        <w:rPr>
          <w:bCs/>
          <w:lang w:val="nl-NL"/>
        </w:rPr>
        <w:t>HS b</w:t>
      </w:r>
      <w:r w:rsidR="00CA4867">
        <w:rPr>
          <w:bCs/>
          <w:lang w:val="nl-NL"/>
        </w:rPr>
        <w:t>iết</w:t>
      </w:r>
      <w:r w:rsidR="001C2F8A" w:rsidRPr="0008084A">
        <w:rPr>
          <w:bCs/>
          <w:lang w:val="nl-NL"/>
        </w:rPr>
        <w:t xml:space="preserve"> so sánh hai số nguyên dựa vào vị trí của điểm biểu diễn trên trục số.</w:t>
      </w:r>
    </w:p>
    <w:p w:rsidR="00CA4867" w:rsidRPr="0008084A" w:rsidRDefault="00764BB7" w:rsidP="001C2F8A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bCs/>
          <w:lang w:val="nl-NL"/>
        </w:rPr>
        <w:t>-</w:t>
      </w:r>
      <w:r w:rsidR="00CA4867">
        <w:rPr>
          <w:bCs/>
          <w:lang w:val="nl-NL"/>
        </w:rPr>
        <w:t>HS phát hiện quy luật so sánh hai số nguyên dựa vào vị trí của điểm biểu diễn trên trục số qua ví dụ cụ thể đẫn đến: a&gt;b&gt;0 =&gt; -a &lt; -b</w:t>
      </w:r>
    </w:p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i/>
          <w:lang w:val="nl-NL"/>
        </w:rPr>
      </w:pPr>
      <w:r w:rsidRPr="0008084A">
        <w:rPr>
          <w:b/>
          <w:i/>
          <w:lang w:val="vi-VN"/>
        </w:rPr>
        <w:t xml:space="preserve">b) Nội dung: </w:t>
      </w:r>
    </w:p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lang w:val="nl-NL"/>
        </w:rPr>
      </w:pPr>
      <w:r w:rsidRPr="0008084A">
        <w:rPr>
          <w:lang w:val="nl-NL"/>
        </w:rPr>
        <w:t>Đọc thông tin SGK, nghe GV hướng dẫn, HS thảo luận trao đổi</w:t>
      </w:r>
    </w:p>
    <w:p w:rsidR="001C2F8A" w:rsidRPr="0008084A" w:rsidRDefault="001C2F8A" w:rsidP="001C2F8A">
      <w:pPr>
        <w:pStyle w:val="Header"/>
        <w:tabs>
          <w:tab w:val="left" w:pos="720"/>
          <w:tab w:val="left" w:pos="4860"/>
        </w:tabs>
        <w:spacing w:line="276" w:lineRule="auto"/>
        <w:rPr>
          <w:b/>
          <w:i/>
          <w:lang w:val="vi-VN"/>
        </w:rPr>
      </w:pPr>
      <w:r w:rsidRPr="0008084A">
        <w:rPr>
          <w:b/>
          <w:i/>
          <w:lang w:val="vi-VN"/>
        </w:rPr>
        <w:t xml:space="preserve">c) Sản phẩm: </w:t>
      </w:r>
      <w:r w:rsidR="009A5A04">
        <w:rPr>
          <w:lang w:val="nl-NL"/>
        </w:rPr>
        <w:t>Câu trả lời chính xác của học sinh</w:t>
      </w:r>
    </w:p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i/>
        </w:rPr>
      </w:pPr>
      <w:r w:rsidRPr="0008084A">
        <w:rPr>
          <w:b/>
          <w:i/>
        </w:rPr>
        <w:t>d) Tổ chức</w:t>
      </w:r>
      <w:r w:rsidRPr="0008084A">
        <w:rPr>
          <w:b/>
          <w:i/>
          <w:lang w:val="vi-VN"/>
        </w:rPr>
        <w:t xml:space="preserve"> thực hiện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6"/>
        <w:gridCol w:w="4115"/>
      </w:tblGrid>
      <w:tr w:rsidR="001C2F8A" w:rsidRPr="0008084A" w:rsidTr="00002B74">
        <w:tc>
          <w:tcPr>
            <w:tcW w:w="5916" w:type="dxa"/>
          </w:tcPr>
          <w:p w:rsidR="001C2F8A" w:rsidRPr="005C2DCF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5C2DCF">
              <w:rPr>
                <w:b/>
              </w:rPr>
              <w:t>HOẠT ĐỘNG CỦA GV-HS</w:t>
            </w:r>
          </w:p>
        </w:tc>
        <w:tc>
          <w:tcPr>
            <w:tcW w:w="4115" w:type="dxa"/>
          </w:tcPr>
          <w:p w:rsidR="001C2F8A" w:rsidRPr="005C2DCF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5C2DCF">
              <w:rPr>
                <w:b/>
              </w:rPr>
              <w:t>SẢN PHẨM DỰ KIẾN</w:t>
            </w:r>
          </w:p>
        </w:tc>
      </w:tr>
      <w:tr w:rsidR="001C2F8A" w:rsidRPr="0008084A" w:rsidTr="00002B74">
        <w:tc>
          <w:tcPr>
            <w:tcW w:w="5916" w:type="dxa"/>
          </w:tcPr>
          <w:p w:rsidR="001C2F8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</w:p>
          <w:p w:rsidR="001C2F8A" w:rsidRPr="00B610E1" w:rsidRDefault="001C2F8A" w:rsidP="00C73F94">
            <w:pPr>
              <w:pStyle w:val="Heading1"/>
              <w:spacing w:line="276" w:lineRule="auto"/>
              <w:jc w:val="both"/>
              <w:rPr>
                <w:sz w:val="28"/>
                <w:szCs w:val="28"/>
                <w:u w:val="none"/>
              </w:rPr>
            </w:pPr>
            <w:r w:rsidRPr="00B610E1">
              <w:rPr>
                <w:sz w:val="28"/>
                <w:szCs w:val="28"/>
                <w:u w:val="none"/>
              </w:rPr>
              <w:t xml:space="preserve">- Bước 1: </w:t>
            </w:r>
            <w:r w:rsidR="005C3AFD">
              <w:rPr>
                <w:sz w:val="28"/>
                <w:szCs w:val="28"/>
                <w:u w:val="none"/>
              </w:rPr>
              <w:t>G</w:t>
            </w:r>
            <w:r w:rsidRPr="00B610E1">
              <w:rPr>
                <w:sz w:val="28"/>
                <w:szCs w:val="28"/>
                <w:u w:val="none"/>
              </w:rPr>
              <w:t>iao nhiệm vụ</w:t>
            </w:r>
            <w:r w:rsidR="00E526EC">
              <w:rPr>
                <w:sz w:val="28"/>
                <w:szCs w:val="28"/>
                <w:u w:val="none"/>
              </w:rPr>
              <w:t xml:space="preserve"> học tập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GV vẽ và giới thiệu về trục số, HS kết hợp thông tin trong mục đọc hiểu – nghe hiểu.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</w:t>
            </w:r>
            <w:r w:rsidR="00D76815">
              <w:t xml:space="preserve">GV </w:t>
            </w:r>
            <w:r w:rsidRPr="0008084A">
              <w:t>Chiếu hình 3.7</w:t>
            </w:r>
            <w:r w:rsidR="00DD1DA2">
              <w:t xml:space="preserve"> trên màn hình ti vi thông minh</w:t>
            </w:r>
            <w:r w:rsidRPr="0008084A">
              <w:t xml:space="preserve"> và giới thiệu ngoài ra ta cũng có thể vẽ trục số thẳng đứng như hình 3.7</w:t>
            </w:r>
            <w:r w:rsidR="0036590C">
              <w:t>, HS quan sát và lắng nghe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</w:p>
          <w:p w:rsidR="001C2F8A" w:rsidRPr="0008084A" w:rsidRDefault="0036590C" w:rsidP="00C73F94">
            <w:pPr>
              <w:tabs>
                <w:tab w:val="left" w:pos="720"/>
              </w:tabs>
              <w:spacing w:line="276" w:lineRule="auto"/>
              <w:jc w:val="both"/>
            </w:pPr>
            <w:r>
              <w:t>- Yêu cầu HS trả lời ?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Yêu cầu HS làm luyện tập 2.</w:t>
            </w:r>
          </w:p>
          <w:p w:rsidR="001C2F8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Khám phá – tìm tòi: Yêu cầu HS thực hiện HĐ 3, HĐ 4</w:t>
            </w:r>
          </w:p>
          <w:p w:rsidR="006D6D7F" w:rsidRPr="005C2DCF" w:rsidRDefault="006D6D7F" w:rsidP="006D6D7F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- Bước 2: Thực hiện nhiệm vụ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HS quan sát và chú ý lắng nghe, thảo luận nhóm đôi hoàn thành yêu cầu.</w:t>
            </w:r>
          </w:p>
          <w:p w:rsidR="006D6D7F" w:rsidRPr="005C2DCF" w:rsidRDefault="006D6D7F" w:rsidP="006D6D7F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- Bước 3: Báo cáo, thảo luận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GV gọi đại diện HS trả lời, HS khác nhận xét, bổ sung, ghi vở.</w:t>
            </w:r>
          </w:p>
          <w:p w:rsidR="006D6D7F" w:rsidRPr="005C2DCF" w:rsidRDefault="006D6D7F" w:rsidP="006D6D7F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- Bước 4: Kết luận, nhận định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GV đánh giá kết quả của HS, trên cơ sở đó dẫn dắt HS hình thành  kiến thức mới.</w:t>
            </w:r>
          </w:p>
          <w:p w:rsidR="006D6D7F" w:rsidRPr="00550601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GV: Yêu cầu HS đọc phần đóng khung và đánh dấu học.</w:t>
            </w:r>
          </w:p>
        </w:tc>
        <w:tc>
          <w:tcPr>
            <w:tcW w:w="4115" w:type="dxa"/>
          </w:tcPr>
          <w:p w:rsidR="007B2779" w:rsidRPr="0008084A" w:rsidRDefault="007B2779" w:rsidP="007B2779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08084A">
              <w:rPr>
                <w:b/>
                <w:bCs/>
                <w:lang w:val="nl-NL"/>
              </w:rPr>
              <w:t>2.</w:t>
            </w:r>
            <w:r>
              <w:rPr>
                <w:b/>
                <w:bCs/>
                <w:lang w:val="nl-NL"/>
              </w:rPr>
              <w:t xml:space="preserve"> Thứ tự trong tập hợp số nguyên</w:t>
            </w:r>
          </w:p>
          <w:p w:rsidR="007B2779" w:rsidRDefault="007B2779" w:rsidP="00C73F94">
            <w:pPr>
              <w:tabs>
                <w:tab w:val="left" w:pos="720"/>
              </w:tabs>
              <w:spacing w:line="276" w:lineRule="auto"/>
              <w:jc w:val="both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Trục số 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95525" cy="390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8A" w:rsidRPr="0008084A" w:rsidRDefault="006D6D7F" w:rsidP="00C73F94">
            <w:pPr>
              <w:spacing w:line="276" w:lineRule="auto"/>
              <w:jc w:val="both"/>
            </w:pPr>
            <w:r>
              <w:t>-</w:t>
            </w:r>
            <w:r w:rsidR="001C2F8A" w:rsidRPr="0008084A">
              <w:t>Chiều từ trái sang phải là chiều dương, chiều ngược lại là chiều âm.</w:t>
            </w:r>
          </w:p>
          <w:p w:rsidR="001C2F8A" w:rsidRPr="0008084A" w:rsidRDefault="006D6D7F" w:rsidP="00C73F94">
            <w:pPr>
              <w:tabs>
                <w:tab w:val="left" w:pos="720"/>
              </w:tabs>
              <w:spacing w:line="276" w:lineRule="auto"/>
              <w:jc w:val="both"/>
            </w:pPr>
            <w:r>
              <w:t>-</w:t>
            </w:r>
            <w:r w:rsidR="001C2F8A" w:rsidRPr="0008084A">
              <w:t>Điểm biểu diễn số nguyên a gọi là điểm a.</w:t>
            </w:r>
          </w:p>
          <w:p w:rsidR="006D6D7F" w:rsidRDefault="006D6D7F" w:rsidP="00C73F94">
            <w:pPr>
              <w:tabs>
                <w:tab w:val="left" w:pos="720"/>
              </w:tabs>
              <w:spacing w:line="276" w:lineRule="auto"/>
            </w:pPr>
            <w:r>
              <w:t>-</w:t>
            </w:r>
            <w:r w:rsidRPr="006D6D7F">
              <w:t>Cho hai số nguyên a và b. Trên trục số, nếu điểm a nằm trước điểm b thì số a nhỏ hơn số b, kí hiệu a &lt; b</w:t>
            </w:r>
          </w:p>
          <w:p w:rsidR="006D6D7F" w:rsidRDefault="006D6D7F" w:rsidP="006D6D7F"/>
          <w:p w:rsidR="006D6D7F" w:rsidRPr="005C2DCF" w:rsidRDefault="006D6D7F" w:rsidP="006D6D7F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?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a) Điểm 2 cách gốc O hai đơn vị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b) Điểm -4 cách gốc O bốn đơn vị</w:t>
            </w:r>
          </w:p>
          <w:p w:rsidR="006D6D7F" w:rsidRPr="005C2DCF" w:rsidRDefault="006D6D7F" w:rsidP="006D6D7F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Luyện tập 2</w:t>
            </w:r>
          </w:p>
          <w:p w:rsidR="006D6D7F" w:rsidRPr="0008084A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a) Điểm 5</w:t>
            </w:r>
          </w:p>
          <w:p w:rsidR="001C2F8A" w:rsidRPr="006D6D7F" w:rsidRDefault="006D6D7F" w:rsidP="006D6D7F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b) Điểm -5</w:t>
            </w:r>
          </w:p>
        </w:tc>
      </w:tr>
      <w:tr w:rsidR="001C2F8A" w:rsidRPr="0008084A" w:rsidTr="00002B74">
        <w:tc>
          <w:tcPr>
            <w:tcW w:w="5916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Chú ý HS kí hiệu </w:t>
            </w:r>
            <w:r w:rsidR="005C2AB1" w:rsidRPr="005C2DCF">
              <w:fldChar w:fldCharType="begin"/>
            </w:r>
            <w:r w:rsidRPr="005C2DCF">
              <w:instrText xml:space="preserve"> QUOTE </w:instrTex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3350" cy="209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fldChar w:fldCharType="separate"/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3350" cy="209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fldChar w:fldCharType="end"/>
            </w:r>
          </w:p>
        </w:tc>
        <w:tc>
          <w:tcPr>
            <w:tcW w:w="4115" w:type="dxa"/>
          </w:tcPr>
          <w:p w:rsidR="001C2F8A" w:rsidRPr="005C2DCF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HĐ 3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Trên trục số, số nguyên âm nằm trước số 0.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-1 &lt; 0 &lt; 1</w:t>
            </w:r>
          </w:p>
          <w:p w:rsidR="001C2F8A" w:rsidRPr="005C2DCF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5C2DCF">
              <w:rPr>
                <w:b/>
              </w:rPr>
              <w:t>HĐ 4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lastRenderedPageBreak/>
              <w:t>-12 &gt; -15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Chú ý: Kí hiệu a </w:t>
            </w:r>
            <w:r w:rsidR="005C2AB1" w:rsidRPr="005C2DCF">
              <w:rPr>
                <w:rFonts w:eastAsiaTheme="minorEastAsia"/>
              </w:rPr>
              <w:fldChar w:fldCharType="begin"/>
            </w:r>
            <w:r w:rsidRPr="005C2DCF">
              <w:rPr>
                <w:rFonts w:eastAsiaTheme="minorEastAsia"/>
              </w:rPr>
              <w:instrText xml:space="preserve"> QUOTE </w:instrTex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335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rPr>
                <w:rFonts w:eastAsiaTheme="minorEastAsia"/>
              </w:rPr>
              <w:fldChar w:fldCharType="separate"/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3350" cy="20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rPr>
                <w:rFonts w:eastAsiaTheme="minorEastAsia"/>
              </w:rPr>
              <w:fldChar w:fldCharType="end"/>
            </w:r>
            <w:r w:rsidRPr="005C2DCF">
              <w:rPr>
                <w:rFonts w:eastAsiaTheme="minorEastAsia"/>
              </w:rPr>
              <w:t xml:space="preserve"> b có nghĩa là a &lt; b hoặc a = b.</w:t>
            </w:r>
          </w:p>
        </w:tc>
      </w:tr>
    </w:tbl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color w:val="FF0000"/>
        </w:rPr>
      </w:pPr>
      <w:r w:rsidRPr="0008084A">
        <w:rPr>
          <w:b/>
          <w:color w:val="FF0000"/>
          <w:lang w:val="vi-VN"/>
        </w:rPr>
        <w:lastRenderedPageBreak/>
        <w:t xml:space="preserve">Hoạt động </w:t>
      </w:r>
      <w:r w:rsidRPr="0008084A">
        <w:rPr>
          <w:b/>
          <w:color w:val="FF0000"/>
        </w:rPr>
        <w:t>3</w:t>
      </w:r>
      <w:r w:rsidRPr="0008084A">
        <w:rPr>
          <w:b/>
          <w:color w:val="FF0000"/>
          <w:lang w:val="vi-VN"/>
        </w:rPr>
        <w:t>:</w:t>
      </w:r>
      <w:r w:rsidR="006D6D7F">
        <w:rPr>
          <w:b/>
          <w:color w:val="FF0000"/>
        </w:rPr>
        <w:t>LUYỆN TẬP</w:t>
      </w:r>
      <w:r w:rsidR="002E7232">
        <w:rPr>
          <w:b/>
          <w:color w:val="FF0000"/>
        </w:rPr>
        <w:t xml:space="preserve"> (7’)</w:t>
      </w:r>
    </w:p>
    <w:p w:rsidR="001C2F8A" w:rsidRPr="0008084A" w:rsidRDefault="001C2F8A" w:rsidP="001C2F8A">
      <w:pPr>
        <w:pStyle w:val="Header"/>
        <w:tabs>
          <w:tab w:val="left" w:pos="720"/>
          <w:tab w:val="left" w:pos="4860"/>
        </w:tabs>
        <w:spacing w:line="276" w:lineRule="auto"/>
        <w:rPr>
          <w:b/>
          <w:i/>
          <w:spacing w:val="-6"/>
        </w:rPr>
      </w:pPr>
      <w:r w:rsidRPr="0008084A">
        <w:rPr>
          <w:b/>
          <w:bCs/>
          <w:spacing w:val="-6"/>
        </w:rPr>
        <w:t>a</w:t>
      </w:r>
      <w:r w:rsidRPr="0008084A">
        <w:rPr>
          <w:b/>
          <w:i/>
          <w:spacing w:val="-6"/>
          <w:lang w:val="vi-VN"/>
        </w:rPr>
        <w:t xml:space="preserve">) Mục </w:t>
      </w:r>
      <w:r w:rsidRPr="0008084A">
        <w:rPr>
          <w:b/>
          <w:i/>
          <w:spacing w:val="-6"/>
        </w:rPr>
        <w:t>tiêu</w:t>
      </w:r>
      <w:r w:rsidRPr="0008084A">
        <w:rPr>
          <w:b/>
          <w:i/>
          <w:spacing w:val="-6"/>
          <w:lang w:val="vi-VN"/>
        </w:rPr>
        <w:t>:</w:t>
      </w:r>
    </w:p>
    <w:p w:rsidR="001C2F8A" w:rsidRPr="0008084A" w:rsidRDefault="00764BB7" w:rsidP="001C2F8A">
      <w:pPr>
        <w:pStyle w:val="Header"/>
        <w:tabs>
          <w:tab w:val="left" w:pos="720"/>
          <w:tab w:val="left" w:pos="4860"/>
        </w:tabs>
        <w:spacing w:line="276" w:lineRule="auto"/>
        <w:rPr>
          <w:spacing w:val="-6"/>
        </w:rPr>
      </w:pPr>
      <w:r>
        <w:rPr>
          <w:spacing w:val="-6"/>
        </w:rPr>
        <w:t>-</w:t>
      </w:r>
      <w:r w:rsidR="001C2F8A" w:rsidRPr="0008084A">
        <w:rPr>
          <w:spacing w:val="-6"/>
        </w:rPr>
        <w:t>HS biết so sánh hai số nguyên âm.</w:t>
      </w:r>
    </w:p>
    <w:p w:rsidR="001C2F8A" w:rsidRPr="0008084A" w:rsidRDefault="00764BB7" w:rsidP="001C2F8A">
      <w:pPr>
        <w:pStyle w:val="Header"/>
        <w:tabs>
          <w:tab w:val="left" w:pos="720"/>
          <w:tab w:val="left" w:pos="4860"/>
        </w:tabs>
        <w:spacing w:line="276" w:lineRule="auto"/>
        <w:rPr>
          <w:spacing w:val="-6"/>
        </w:rPr>
      </w:pPr>
      <w:r>
        <w:rPr>
          <w:spacing w:val="-6"/>
        </w:rPr>
        <w:t>-</w:t>
      </w:r>
      <w:r w:rsidR="001C2F8A" w:rsidRPr="0008084A">
        <w:rPr>
          <w:spacing w:val="-6"/>
        </w:rPr>
        <w:t>Luyện kĩ năng so sánh hai số nguyên (không dùng trục số)</w:t>
      </w:r>
    </w:p>
    <w:p w:rsidR="001C2F8A" w:rsidRPr="0008084A" w:rsidRDefault="001C2F8A" w:rsidP="001C2F8A">
      <w:pPr>
        <w:pStyle w:val="Header"/>
        <w:tabs>
          <w:tab w:val="left" w:pos="720"/>
          <w:tab w:val="left" w:pos="4860"/>
        </w:tabs>
        <w:spacing w:line="276" w:lineRule="auto"/>
        <w:rPr>
          <w:b/>
          <w:i/>
          <w:lang w:val="vi-VN"/>
        </w:rPr>
      </w:pPr>
      <w:r w:rsidRPr="0008084A">
        <w:rPr>
          <w:b/>
          <w:i/>
          <w:lang w:val="vi-VN"/>
        </w:rPr>
        <w:t xml:space="preserve">b) Nội dung: </w:t>
      </w:r>
      <w:r w:rsidRPr="0008084A">
        <w:rPr>
          <w:bCs/>
          <w:iCs/>
        </w:rPr>
        <w:t>- HS thực hiện: ví dụ 1, phiếu học tập 1, l</w:t>
      </w:r>
      <w:r w:rsidRPr="0008084A">
        <w:t>uyện tập 3</w:t>
      </w:r>
      <w:r w:rsidR="00506E9B">
        <w:t>(phiếu học tập 2)</w:t>
      </w:r>
    </w:p>
    <w:p w:rsidR="001C2F8A" w:rsidRPr="00506E9B" w:rsidRDefault="001C2F8A" w:rsidP="001C2F8A">
      <w:pPr>
        <w:tabs>
          <w:tab w:val="left" w:pos="720"/>
        </w:tabs>
        <w:spacing w:line="276" w:lineRule="auto"/>
        <w:rPr>
          <w:b/>
          <w:i/>
        </w:rPr>
      </w:pPr>
      <w:r w:rsidRPr="0008084A">
        <w:rPr>
          <w:b/>
          <w:i/>
          <w:lang w:val="vi-VN"/>
        </w:rPr>
        <w:t>c) Sản phẩm:</w:t>
      </w:r>
      <w:r w:rsidR="00506E9B">
        <w:t>Hiểu ví dụ</w:t>
      </w:r>
      <w:r w:rsidRPr="0008084A">
        <w:rPr>
          <w:lang w:val="vi-VN"/>
        </w:rPr>
        <w:t xml:space="preserve">, </w:t>
      </w:r>
      <w:r w:rsidR="00506E9B">
        <w:t xml:space="preserve">làm đúng </w:t>
      </w:r>
      <w:r w:rsidR="00506E9B">
        <w:rPr>
          <w:bCs/>
          <w:iCs/>
          <w:lang w:val="vi-VN"/>
        </w:rPr>
        <w:t xml:space="preserve">phiếu học tập </w:t>
      </w:r>
      <w:r w:rsidR="00506E9B">
        <w:rPr>
          <w:bCs/>
          <w:iCs/>
        </w:rPr>
        <w:t>1,2.</w:t>
      </w:r>
    </w:p>
    <w:p w:rsidR="001C2F8A" w:rsidRPr="0008084A" w:rsidRDefault="001C2F8A" w:rsidP="001C2F8A">
      <w:pPr>
        <w:spacing w:line="276" w:lineRule="auto"/>
        <w:rPr>
          <w:b/>
          <w:i/>
        </w:rPr>
      </w:pPr>
      <w:r w:rsidRPr="0008084A">
        <w:rPr>
          <w:b/>
          <w:i/>
          <w:lang w:val="vi-VN"/>
        </w:rPr>
        <w:t xml:space="preserve">d) </w:t>
      </w:r>
      <w:r w:rsidRPr="0008084A">
        <w:rPr>
          <w:b/>
          <w:i/>
        </w:rPr>
        <w:t>Tổ chức</w:t>
      </w:r>
      <w:r w:rsidRPr="0008084A">
        <w:rPr>
          <w:b/>
          <w:i/>
          <w:lang w:val="vi-VN"/>
        </w:rPr>
        <w:t xml:space="preserve">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111"/>
      </w:tblGrid>
      <w:tr w:rsidR="001C2F8A" w:rsidRPr="0008084A" w:rsidTr="00002B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002B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 xml:space="preserve">- Bước 1: </w:t>
            </w:r>
            <w:r w:rsidR="006D6D7F">
              <w:rPr>
                <w:b/>
              </w:rPr>
              <w:t>G</w:t>
            </w:r>
            <w:r w:rsidRPr="0008084A">
              <w:rPr>
                <w:b/>
              </w:rPr>
              <w:t>iao nhiệm vụ</w:t>
            </w:r>
            <w:r w:rsidR="006D6D7F">
              <w:rPr>
                <w:b/>
              </w:rPr>
              <w:t xml:space="preserve"> học tập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HS tự nghiên cứu ví dụ 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Ví dụ 1: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jc w:val="both"/>
            </w:pPr>
            <w:r w:rsidRPr="0008084A">
              <w:t>10 là số nguyên dương, -29 là số nguyên âm nên -29 &lt; 10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line="276" w:lineRule="auto"/>
              <w:jc w:val="both"/>
            </w:pPr>
            <w:r w:rsidRPr="0008084A">
              <w:t>Vì 57 &gt; 1 nên -57 &lt; -1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Tương tự yêu cầu HS hoàn thành phiếu học tập 1: Điền vào chỗ trống trong các câu sau: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– 5 là số …, 12 là số ….nên -5 …12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Vì 35 … 50 nên -35 … -50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Luyện tập 3 ( Phiếu học tập 2)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Sắp xếp các số sau theo thứ tự tăng dần : 2 ; -4 ; 0 ; 5 ; -11 ; -3 ; 9</w:t>
            </w:r>
          </w:p>
          <w:p w:rsidR="001C2F8A" w:rsidRPr="0008084A" w:rsidRDefault="001C2F8A" w:rsidP="001C2F8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 xml:space="preserve">Trong tập </w:t>
            </w:r>
            <w:r w:rsidR="005C2AB1" w:rsidRPr="005C2DCF">
              <w:rPr>
                <w:rFonts w:eastAsiaTheme="minorEastAsia"/>
                <w:lang w:val="fr-FR"/>
              </w:rPr>
              <w:fldChar w:fldCharType="begin"/>
            </w:r>
            <w:r w:rsidRPr="005C2DCF">
              <w:rPr>
                <w:rFonts w:eastAsiaTheme="minorEastAsia"/>
                <w:lang w:val="fr-FR"/>
              </w:rPr>
              <w:instrText xml:space="preserve"> QUOTE </w:instrTex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65735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rPr>
                <w:rFonts w:eastAsiaTheme="minorEastAsia"/>
                <w:lang w:val="fr-FR"/>
              </w:rPr>
              <w:fldChar w:fldCharType="separate"/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657350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AB1" w:rsidRPr="005C2DCF">
              <w:rPr>
                <w:rFonts w:eastAsiaTheme="minorEastAsia"/>
                <w:lang w:val="fr-FR"/>
              </w:rPr>
              <w:fldChar w:fldCharType="end"/>
            </w:r>
            <w:r w:rsidRPr="0008084A">
              <w:rPr>
                <w:rFonts w:eastAsiaTheme="minorEastAsia"/>
                <w:lang w:val="fr-FR"/>
              </w:rPr>
              <w:t>những số nào lớn hơn -1.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Yêu cầu HS hoạt động nhóm (2 bàn là 1 nhóm)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fr-FR"/>
              </w:rPr>
            </w:pPr>
            <w:r w:rsidRPr="0008084A">
              <w:rPr>
                <w:b/>
                <w:lang w:val="fr-FR"/>
              </w:rPr>
              <w:t>- Bước 2: Thực hiện nhiệm vụ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HS quan sát và chú ý lắng nghe, thảo luận nhóm  hoàn thành yêu cầu.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fr-FR"/>
              </w:rPr>
            </w:pPr>
            <w:r w:rsidRPr="0008084A">
              <w:rPr>
                <w:b/>
                <w:lang w:val="fr-FR"/>
              </w:rPr>
              <w:t>- Bước 3: Báo cáo, thảo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GV</w:t>
            </w:r>
            <w:r w:rsidR="009A5A04">
              <w:rPr>
                <w:lang w:val="fr-FR"/>
              </w:rPr>
              <w:t xml:space="preserve"> chiếu kết quả một số nhóm lên màn hình ti vi thông minh</w:t>
            </w:r>
            <w:r w:rsidRPr="0008084A">
              <w:rPr>
                <w:lang w:val="fr-FR"/>
              </w:rPr>
              <w:t xml:space="preserve">, </w:t>
            </w:r>
            <w:r w:rsidR="009A5A04">
              <w:rPr>
                <w:lang w:val="fr-FR"/>
              </w:rPr>
              <w:t xml:space="preserve">học sinh </w:t>
            </w:r>
            <w:r w:rsidRPr="0008084A">
              <w:rPr>
                <w:lang w:val="fr-FR"/>
              </w:rPr>
              <w:t>nhóm khác nhận xét, bổ sung.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val="fr-FR"/>
              </w:rPr>
            </w:pPr>
            <w:r w:rsidRPr="0008084A">
              <w:rPr>
                <w:b/>
                <w:lang w:val="fr-FR"/>
              </w:rPr>
              <w:t>- Bước 4: Kết luận, nhận định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lang w:val="fr-FR"/>
              </w:rPr>
            </w:pPr>
            <w:r w:rsidRPr="0008084A">
              <w:rPr>
                <w:lang w:val="fr-FR"/>
              </w:rPr>
              <w:t>GV đánh giá kết quả của HS, chốt lại kiến thức.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lang w:val="fr-FR"/>
              </w:rPr>
            </w:pPr>
            <w:r w:rsidRPr="0008084A">
              <w:rPr>
                <w:b/>
                <w:lang w:val="fr-FR"/>
              </w:rPr>
              <w:t>Phiếu học tập 1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  <w:r w:rsidRPr="0008084A">
              <w:rPr>
                <w:lang w:val="fr-FR"/>
              </w:rPr>
              <w:t>a) – 5 là số nguyên âm, 12 là số nguyên dương nên -5 &lt; 12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  <w:r w:rsidRPr="0008084A">
              <w:rPr>
                <w:lang w:val="fr-FR"/>
              </w:rPr>
              <w:t>b) Vì 35 &lt; 50 nên -35 &gt; -50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  <w:lang w:val="fr-FR"/>
              </w:rPr>
            </w:pPr>
            <w:r w:rsidRPr="0008084A">
              <w:rPr>
                <w:b/>
                <w:lang w:val="fr-FR"/>
              </w:rPr>
              <w:t>Luyện tập 3</w:t>
            </w:r>
            <w:r w:rsidR="00422A1A">
              <w:rPr>
                <w:b/>
                <w:lang w:val="fr-FR"/>
              </w:rPr>
              <w:t xml:space="preserve"> (phiếu học tập 2)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  <w:r w:rsidRPr="0008084A">
              <w:rPr>
                <w:lang w:val="fr-FR"/>
              </w:rPr>
              <w:t>a) -11 ; -4 ; -3 ; 0 ; 2 ; 5 ; 9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lang w:val="fr-FR"/>
              </w:rPr>
            </w:pPr>
            <w:r w:rsidRPr="0008084A">
              <w:rPr>
                <w:lang w:val="fr-FR"/>
              </w:rPr>
              <w:t>b) 0 ; 1 ; 2</w:t>
            </w:r>
          </w:p>
        </w:tc>
      </w:tr>
    </w:tbl>
    <w:p w:rsidR="001C2F8A" w:rsidRPr="0008084A" w:rsidRDefault="001C2F8A" w:rsidP="001C2F8A">
      <w:pPr>
        <w:tabs>
          <w:tab w:val="left" w:pos="720"/>
        </w:tabs>
        <w:spacing w:line="276" w:lineRule="auto"/>
        <w:rPr>
          <w:b/>
          <w:i/>
          <w:lang w:val="fr-FR"/>
        </w:rPr>
      </w:pPr>
    </w:p>
    <w:p w:rsidR="001C2F8A" w:rsidRPr="0008084A" w:rsidRDefault="001C2F8A" w:rsidP="001C2F8A">
      <w:pPr>
        <w:pStyle w:val="ListParagraph"/>
        <w:tabs>
          <w:tab w:val="left" w:pos="720"/>
        </w:tabs>
        <w:spacing w:line="276" w:lineRule="auto"/>
        <w:ind w:left="0"/>
        <w:jc w:val="center"/>
        <w:rPr>
          <w:b/>
          <w:bCs/>
          <w:color w:val="FF0000"/>
          <w:lang w:val="fr-FR"/>
        </w:rPr>
      </w:pPr>
      <w:r w:rsidRPr="0008084A">
        <w:rPr>
          <w:b/>
          <w:bCs/>
          <w:color w:val="FF0000"/>
          <w:lang w:val="vi-VN"/>
        </w:rPr>
        <w:t xml:space="preserve">Hoạt động </w:t>
      </w:r>
      <w:r w:rsidRPr="0008084A">
        <w:rPr>
          <w:b/>
          <w:bCs/>
          <w:color w:val="FF0000"/>
          <w:lang w:val="fr-FR"/>
        </w:rPr>
        <w:t>4</w:t>
      </w:r>
      <w:r w:rsidRPr="0008084A">
        <w:rPr>
          <w:b/>
          <w:bCs/>
          <w:color w:val="FF0000"/>
          <w:lang w:val="vi-VN"/>
        </w:rPr>
        <w:t>:</w:t>
      </w:r>
      <w:r w:rsidR="000F48C1">
        <w:rPr>
          <w:b/>
          <w:bCs/>
          <w:color w:val="FF0000"/>
          <w:lang w:val="fr-FR"/>
        </w:rPr>
        <w:t>VẬN DỤNG</w:t>
      </w:r>
      <w:r w:rsidR="002E7232">
        <w:rPr>
          <w:b/>
          <w:bCs/>
          <w:color w:val="FF0000"/>
          <w:lang w:val="fr-FR"/>
        </w:rPr>
        <w:t xml:space="preserve"> (10’)</w:t>
      </w:r>
    </w:p>
    <w:p w:rsidR="00A865DB" w:rsidRDefault="001C2F8A" w:rsidP="001C2F8A">
      <w:pPr>
        <w:pStyle w:val="ListParagraph"/>
        <w:tabs>
          <w:tab w:val="left" w:pos="720"/>
        </w:tabs>
        <w:spacing w:line="276" w:lineRule="auto"/>
        <w:ind w:left="0"/>
        <w:rPr>
          <w:lang w:val="fr-FR"/>
        </w:rPr>
      </w:pPr>
      <w:r w:rsidRPr="0008084A">
        <w:rPr>
          <w:b/>
          <w:bCs/>
          <w:lang w:val="fr-FR"/>
        </w:rPr>
        <w:t>a</w:t>
      </w:r>
      <w:r w:rsidRPr="0008084A">
        <w:rPr>
          <w:b/>
          <w:i/>
          <w:lang w:val="vi-VN"/>
        </w:rPr>
        <w:t xml:space="preserve">) Mục </w:t>
      </w:r>
      <w:r w:rsidRPr="0008084A">
        <w:rPr>
          <w:b/>
          <w:i/>
          <w:lang w:val="fr-FR"/>
        </w:rPr>
        <w:t>tiêu</w:t>
      </w:r>
      <w:r w:rsidRPr="0008084A">
        <w:rPr>
          <w:b/>
          <w:i/>
          <w:lang w:val="vi-VN"/>
        </w:rPr>
        <w:t>:</w:t>
      </w:r>
    </w:p>
    <w:p w:rsidR="001C2F8A" w:rsidRDefault="00A865DB" w:rsidP="001C2F8A">
      <w:pPr>
        <w:pStyle w:val="ListParagraph"/>
        <w:tabs>
          <w:tab w:val="left" w:pos="720"/>
        </w:tabs>
        <w:spacing w:line="276" w:lineRule="auto"/>
        <w:ind w:left="0"/>
        <w:rPr>
          <w:lang w:val="fr-FR"/>
        </w:rPr>
      </w:pPr>
      <w:r>
        <w:rPr>
          <w:lang w:val="fr-FR"/>
        </w:rPr>
        <w:t>-</w:t>
      </w:r>
      <w:r w:rsidR="001C2F8A" w:rsidRPr="0008084A">
        <w:rPr>
          <w:lang w:val="fr-FR"/>
        </w:rPr>
        <w:t>Vận dụng kĩ năng so sánh số n</w:t>
      </w:r>
      <w:r>
        <w:rPr>
          <w:lang w:val="fr-FR"/>
        </w:rPr>
        <w:t>guyên âm vào tình huống thực tế.</w:t>
      </w:r>
    </w:p>
    <w:p w:rsidR="00A865DB" w:rsidRPr="0008084A" w:rsidRDefault="00A865DB" w:rsidP="001C2F8A">
      <w:pPr>
        <w:pStyle w:val="ListParagraph"/>
        <w:tabs>
          <w:tab w:val="left" w:pos="720"/>
        </w:tabs>
        <w:spacing w:line="276" w:lineRule="auto"/>
        <w:ind w:left="0"/>
        <w:rPr>
          <w:lang w:val="fr-FR"/>
        </w:rPr>
      </w:pPr>
      <w:r>
        <w:rPr>
          <w:lang w:val="fr-FR"/>
        </w:rPr>
        <w:lastRenderedPageBreak/>
        <w:t>- Nâng cao nhận thức cho học sinh về số nguyên âm (số âm nói chung), gắn với một tình huống giả định. Gây hứng thú học tập cho học sinh.</w:t>
      </w:r>
    </w:p>
    <w:p w:rsidR="001C2F8A" w:rsidRPr="0008084A" w:rsidRDefault="001C2F8A" w:rsidP="001C2F8A">
      <w:pPr>
        <w:spacing w:line="276" w:lineRule="auto"/>
        <w:rPr>
          <w:lang w:val="fr-FR"/>
        </w:rPr>
      </w:pPr>
      <w:r w:rsidRPr="0008084A">
        <w:rPr>
          <w:b/>
          <w:i/>
          <w:lang w:val="vi-VN"/>
        </w:rPr>
        <w:t>b) Nội dung:</w:t>
      </w:r>
      <w:r w:rsidRPr="0008084A">
        <w:rPr>
          <w:lang w:val="fr-FR"/>
        </w:rPr>
        <w:t>Học sinh hoàn thành phần vận dụng 2</w:t>
      </w:r>
      <w:r w:rsidR="000F48C1">
        <w:rPr>
          <w:lang w:val="fr-FR"/>
        </w:rPr>
        <w:t xml:space="preserve"> và phần tranh luận</w:t>
      </w:r>
      <w:r w:rsidRPr="0008084A">
        <w:rPr>
          <w:lang w:val="fr-FR"/>
        </w:rPr>
        <w:t>.</w:t>
      </w:r>
    </w:p>
    <w:p w:rsidR="001C2F8A" w:rsidRPr="0008084A" w:rsidRDefault="001C2F8A" w:rsidP="001C2F8A">
      <w:pPr>
        <w:pStyle w:val="Header"/>
        <w:tabs>
          <w:tab w:val="left" w:pos="728"/>
        </w:tabs>
        <w:spacing w:line="276" w:lineRule="auto"/>
        <w:rPr>
          <w:b/>
          <w:lang w:val="fr-FR"/>
        </w:rPr>
      </w:pPr>
      <w:r w:rsidRPr="0008084A">
        <w:rPr>
          <w:b/>
          <w:i/>
          <w:lang w:val="fr-FR"/>
        </w:rPr>
        <w:t xml:space="preserve">c) </w:t>
      </w:r>
      <w:r w:rsidRPr="0008084A">
        <w:rPr>
          <w:b/>
          <w:i/>
          <w:lang w:val="vi-VN"/>
        </w:rPr>
        <w:t>Sản phẩm:</w:t>
      </w:r>
      <w:r w:rsidR="00A865DB">
        <w:rPr>
          <w:lang w:val="fr-FR"/>
        </w:rPr>
        <w:t>Câu trả lời chính xác của học sinh.</w:t>
      </w:r>
    </w:p>
    <w:p w:rsidR="001C2F8A" w:rsidRPr="0008084A" w:rsidRDefault="001C2F8A" w:rsidP="001C2F8A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08084A">
        <w:rPr>
          <w:b/>
          <w:i/>
          <w:lang w:val="vi-VN"/>
        </w:rPr>
        <w:t xml:space="preserve">d) </w:t>
      </w:r>
      <w:r w:rsidRPr="0008084A">
        <w:rPr>
          <w:b/>
          <w:i/>
        </w:rPr>
        <w:t>Tổ chức</w:t>
      </w:r>
      <w:r w:rsidRPr="0008084A">
        <w:rPr>
          <w:b/>
          <w:i/>
          <w:lang w:val="vi-VN"/>
        </w:rPr>
        <w:t xml:space="preserve">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111"/>
      </w:tblGrid>
      <w:tr w:rsidR="001C2F8A" w:rsidRPr="0008084A" w:rsidTr="00002B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08084A">
              <w:rPr>
                <w:b/>
              </w:rPr>
              <w:t>SẢN PHẨM DỰ KIẾN</w:t>
            </w:r>
          </w:p>
        </w:tc>
      </w:tr>
      <w:tr w:rsidR="001C2F8A" w:rsidRPr="0008084A" w:rsidTr="00002B74">
        <w:tc>
          <w:tcPr>
            <w:tcW w:w="5812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 xml:space="preserve">- Bước 1: </w:t>
            </w:r>
            <w:r w:rsidR="00E526EC">
              <w:rPr>
                <w:b/>
              </w:rPr>
              <w:t>G</w:t>
            </w:r>
            <w:r w:rsidRPr="0008084A">
              <w:rPr>
                <w:b/>
              </w:rPr>
              <w:t>iao nhiệm vụ</w:t>
            </w:r>
            <w:r w:rsidR="00E526EC">
              <w:rPr>
                <w:b/>
              </w:rPr>
              <w:t xml:space="preserve"> học tập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- GV chiếu phần vận dụng 2</w:t>
            </w:r>
            <w:r w:rsidR="00B0294F">
              <w:t xml:space="preserve"> lên màn hình ti vi thông minh</w:t>
            </w:r>
            <w:r w:rsidRPr="0008084A">
              <w:t>, yêu cầu HS hoàn thành cá nhân.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Hãy sắp xếp ba thành phố trên theo thứ tự giảm dần về nhiệt độ. Theo em thời tiết ở nơi nào lạnh hơn cả.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- </w:t>
            </w:r>
            <w:r w:rsidR="008906D4">
              <w:t xml:space="preserve">GV chiếu phần tranh luận lên màn hình ti vi thông minh </w:t>
            </w:r>
            <w:r w:rsidRPr="0008084A">
              <w:t>cho HS thực hiện phần tranh luận, nêu ý kiến cá nhân.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2: Thực hiện nhiệm vụ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HS quan sát và chú ý lắng nghe, thực hiện cá nhân hoàn thành yêu cầu.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3: Báo cáo, thảo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 xml:space="preserve">GV </w:t>
            </w:r>
            <w:r w:rsidR="00B0294F">
              <w:t>gọi 1 học sinh trả lời, HS khác nhận xét.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- Bước 4: Kết luận, nhận định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GV đánh giá kết quả của HS,HDVN</w:t>
            </w:r>
          </w:p>
        </w:tc>
        <w:tc>
          <w:tcPr>
            <w:tcW w:w="4111" w:type="dxa"/>
          </w:tcPr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Vận dụng 2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a) Saint Peterburg, Moscow, Vladivostok.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b) Thời tiết ở thành phố Vladivostok là lạnh hơn cả.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08084A">
              <w:rPr>
                <w:b/>
              </w:rPr>
              <w:t>Tranh luận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a) Kiến A bò được 12 đơn vị có nghĩa là bò được 12 đơn vị theo chiều dương.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Kiến B bò được -15 đơn vị có nghĩa là bò được 15 đơn vị theo chiều âm.</w:t>
            </w:r>
          </w:p>
          <w:p w:rsidR="001C2F8A" w:rsidRPr="0008084A" w:rsidRDefault="001C2F8A" w:rsidP="00C73F94">
            <w:pPr>
              <w:tabs>
                <w:tab w:val="left" w:pos="720"/>
              </w:tabs>
              <w:spacing w:line="276" w:lineRule="auto"/>
              <w:jc w:val="both"/>
            </w:pPr>
            <w:r w:rsidRPr="0008084A">
              <w:t>b) Em không đồng ý với ý kiến của An.</w:t>
            </w:r>
          </w:p>
        </w:tc>
      </w:tr>
    </w:tbl>
    <w:p w:rsidR="001C2F8A" w:rsidRPr="0008084A" w:rsidRDefault="001C2F8A" w:rsidP="001C2F8A">
      <w:pPr>
        <w:spacing w:line="276" w:lineRule="auto"/>
        <w:rPr>
          <w:b/>
          <w:lang w:val="nl-NL"/>
        </w:rPr>
      </w:pPr>
      <w:r w:rsidRPr="0008084A">
        <w:rPr>
          <w:b/>
          <w:lang w:val="nl-NL"/>
        </w:rPr>
        <w:t>Hướng dẫn về nhà:</w:t>
      </w:r>
    </w:p>
    <w:p w:rsidR="001C2F8A" w:rsidRPr="0008084A" w:rsidRDefault="001C2F8A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 w:rsidRPr="0008084A">
        <w:rPr>
          <w:lang w:val="nl-NL"/>
        </w:rPr>
        <w:t>Ôn tập kiến thức về số nguyên, thứ tự trong tập hợp số nguyên.</w:t>
      </w:r>
    </w:p>
    <w:p w:rsidR="001C2F8A" w:rsidRPr="0008084A" w:rsidRDefault="005A4D6D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>
        <w:rPr>
          <w:lang w:val="nl-NL"/>
        </w:rPr>
        <w:t>Làm bài tập 3.4 đến 3.8 Sg</w:t>
      </w:r>
      <w:r w:rsidR="001C2F8A" w:rsidRPr="0008084A">
        <w:rPr>
          <w:lang w:val="nl-NL"/>
        </w:rPr>
        <w:t>k/61</w:t>
      </w:r>
    </w:p>
    <w:p w:rsidR="001C2F8A" w:rsidRPr="0008084A" w:rsidRDefault="001C2F8A" w:rsidP="001C2F8A">
      <w:pPr>
        <w:pStyle w:val="ListParagraph"/>
        <w:numPr>
          <w:ilvl w:val="0"/>
          <w:numId w:val="28"/>
        </w:numPr>
        <w:spacing w:line="276" w:lineRule="auto"/>
        <w:rPr>
          <w:lang w:val="nl-NL"/>
        </w:rPr>
      </w:pPr>
      <w:r w:rsidRPr="0008084A">
        <w:rPr>
          <w:lang w:val="nl-NL"/>
        </w:rPr>
        <w:t>Đọc trước bài 14: Phép cộng và phép trừ số nguyên.</w:t>
      </w:r>
    </w:p>
    <w:p w:rsidR="001C2F8A" w:rsidRPr="00334AA9" w:rsidRDefault="001C2F8A" w:rsidP="001C2F8A">
      <w:pPr>
        <w:spacing w:line="276" w:lineRule="auto"/>
        <w:ind w:right="5"/>
        <w:rPr>
          <w:b/>
        </w:rPr>
      </w:pPr>
    </w:p>
    <w:p w:rsidR="001C2F8A" w:rsidRPr="00334AA9" w:rsidRDefault="001C2F8A" w:rsidP="001C2F8A">
      <w:pPr>
        <w:spacing w:line="276" w:lineRule="auto"/>
        <w:ind w:right="5"/>
        <w:rPr>
          <w:b/>
        </w:rPr>
      </w:pPr>
    </w:p>
    <w:p w:rsidR="001C2F8A" w:rsidRPr="00334AA9" w:rsidRDefault="001C2F8A" w:rsidP="001C2F8A">
      <w:pPr>
        <w:spacing w:line="276" w:lineRule="auto"/>
        <w:ind w:right="5"/>
        <w:rPr>
          <w:b/>
        </w:rPr>
      </w:pPr>
    </w:p>
    <w:p w:rsidR="001C2F8A" w:rsidRPr="00334AA9" w:rsidRDefault="001C2F8A" w:rsidP="001C2F8A">
      <w:pPr>
        <w:spacing w:line="276" w:lineRule="auto"/>
        <w:ind w:right="5"/>
        <w:rPr>
          <w:b/>
        </w:rPr>
      </w:pPr>
    </w:p>
    <w:p w:rsidR="001C2F8A" w:rsidRPr="00334AA9" w:rsidRDefault="001C2F8A" w:rsidP="001C2F8A">
      <w:pPr>
        <w:spacing w:line="276" w:lineRule="auto"/>
        <w:ind w:right="5"/>
        <w:rPr>
          <w:b/>
        </w:rPr>
      </w:pPr>
    </w:p>
    <w:p w:rsidR="001C2F8A" w:rsidRDefault="001C2F8A" w:rsidP="001C2F8A">
      <w:pPr>
        <w:spacing w:after="100" w:line="276" w:lineRule="auto"/>
        <w:rPr>
          <w:b/>
        </w:rPr>
      </w:pPr>
    </w:p>
    <w:p w:rsidR="001C2F8A" w:rsidRDefault="001C2F8A" w:rsidP="001C2F8A">
      <w:pPr>
        <w:spacing w:after="100" w:line="276" w:lineRule="auto"/>
      </w:pPr>
    </w:p>
    <w:p w:rsidR="001C2F8A" w:rsidRDefault="001C2F8A" w:rsidP="001C2F8A">
      <w:pPr>
        <w:spacing w:after="100" w:line="276" w:lineRule="auto"/>
      </w:pPr>
    </w:p>
    <w:p w:rsidR="001529D6" w:rsidRDefault="001529D6"/>
    <w:sectPr w:rsidR="001529D6" w:rsidSect="00287774">
      <w:pgSz w:w="11907" w:h="16840" w:code="9"/>
      <w:pgMar w:top="1134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Courier New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Times">
    <w:altName w:val="Segoe Print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511B8"/>
    <w:multiLevelType w:val="hybridMultilevel"/>
    <w:tmpl w:val="DF0C7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92E67"/>
    <w:multiLevelType w:val="hybridMultilevel"/>
    <w:tmpl w:val="15CEC7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E3438"/>
    <w:multiLevelType w:val="hybridMultilevel"/>
    <w:tmpl w:val="50927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50F6C"/>
    <w:multiLevelType w:val="hybridMultilevel"/>
    <w:tmpl w:val="E2825A1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CE2C57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8703DAC"/>
    <w:multiLevelType w:val="hybridMultilevel"/>
    <w:tmpl w:val="DA0476BA"/>
    <w:lvl w:ilvl="0" w:tplc="6680AA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BE3402"/>
    <w:multiLevelType w:val="hybridMultilevel"/>
    <w:tmpl w:val="D172986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CC4E26"/>
    <w:multiLevelType w:val="hybridMultilevel"/>
    <w:tmpl w:val="7FA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46C80"/>
    <w:multiLevelType w:val="hybridMultilevel"/>
    <w:tmpl w:val="8EE21236"/>
    <w:lvl w:ilvl="0" w:tplc="E064EE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9604E0"/>
    <w:multiLevelType w:val="hybridMultilevel"/>
    <w:tmpl w:val="515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384B5001"/>
    <w:multiLevelType w:val="hybridMultilevel"/>
    <w:tmpl w:val="9580D762"/>
    <w:lvl w:ilvl="0" w:tplc="B11AC9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E30BC1"/>
    <w:multiLevelType w:val="hybridMultilevel"/>
    <w:tmpl w:val="293654F4"/>
    <w:lvl w:ilvl="0" w:tplc="7D6AD0E2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4">
    <w:nsid w:val="3EC70B89"/>
    <w:multiLevelType w:val="hybridMultilevel"/>
    <w:tmpl w:val="7314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641A5F"/>
    <w:multiLevelType w:val="hybridMultilevel"/>
    <w:tmpl w:val="C5D2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B5D80"/>
    <w:multiLevelType w:val="hybridMultilevel"/>
    <w:tmpl w:val="43B6260E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7D16BA"/>
    <w:multiLevelType w:val="hybridMultilevel"/>
    <w:tmpl w:val="AF14438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0D2F34"/>
    <w:multiLevelType w:val="hybridMultilevel"/>
    <w:tmpl w:val="09A6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04CA8"/>
    <w:multiLevelType w:val="hybridMultilevel"/>
    <w:tmpl w:val="327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73BCB"/>
    <w:multiLevelType w:val="hybridMultilevel"/>
    <w:tmpl w:val="035C5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A31D21"/>
    <w:multiLevelType w:val="hybridMultilevel"/>
    <w:tmpl w:val="4538C72E"/>
    <w:lvl w:ilvl="0" w:tplc="71EE37F0">
      <w:start w:val="420"/>
      <w:numFmt w:val="decimal"/>
      <w:lvlText w:val="%1"/>
      <w:lvlJc w:val="left"/>
      <w:pPr>
        <w:ind w:left="26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56B17A0D"/>
    <w:multiLevelType w:val="hybridMultilevel"/>
    <w:tmpl w:val="48041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AE797A"/>
    <w:multiLevelType w:val="hybridMultilevel"/>
    <w:tmpl w:val="36F83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1C653B"/>
    <w:multiLevelType w:val="hybridMultilevel"/>
    <w:tmpl w:val="7B7CB3B4"/>
    <w:lvl w:ilvl="0" w:tplc="62E8D510">
      <w:start w:val="1"/>
      <w:numFmt w:val="decimal"/>
      <w:lvlText w:val="%1)"/>
      <w:lvlJc w:val="left"/>
      <w:pPr>
        <w:ind w:left="510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5">
    <w:nsid w:val="59184577"/>
    <w:multiLevelType w:val="hybridMultilevel"/>
    <w:tmpl w:val="C76607DE"/>
    <w:lvl w:ilvl="0" w:tplc="D70C6F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A3609DC"/>
    <w:multiLevelType w:val="hybridMultilevel"/>
    <w:tmpl w:val="47CCD46E"/>
    <w:lvl w:ilvl="0" w:tplc="8466DF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D240856"/>
    <w:multiLevelType w:val="hybridMultilevel"/>
    <w:tmpl w:val="731445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9412FB"/>
    <w:multiLevelType w:val="hybridMultilevel"/>
    <w:tmpl w:val="A182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56551"/>
    <w:multiLevelType w:val="hybridMultilevel"/>
    <w:tmpl w:val="5BBCB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9B3F41"/>
    <w:multiLevelType w:val="hybridMultilevel"/>
    <w:tmpl w:val="C0BC641C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A6171D"/>
    <w:multiLevelType w:val="hybridMultilevel"/>
    <w:tmpl w:val="38CC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2326A5"/>
    <w:multiLevelType w:val="hybridMultilevel"/>
    <w:tmpl w:val="AD2ABB3A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F023F"/>
    <w:multiLevelType w:val="hybridMultilevel"/>
    <w:tmpl w:val="0B841B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EF00CE"/>
    <w:multiLevelType w:val="hybridMultilevel"/>
    <w:tmpl w:val="67C09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AC5054"/>
    <w:multiLevelType w:val="hybridMultilevel"/>
    <w:tmpl w:val="53683192"/>
    <w:lvl w:ilvl="0" w:tplc="475851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5"/>
  </w:num>
  <w:num w:numId="5">
    <w:abstractNumId w:val="24"/>
  </w:num>
  <w:num w:numId="6">
    <w:abstractNumId w:val="13"/>
  </w:num>
  <w:num w:numId="7">
    <w:abstractNumId w:val="17"/>
  </w:num>
  <w:num w:numId="8">
    <w:abstractNumId w:val="20"/>
  </w:num>
  <w:num w:numId="9">
    <w:abstractNumId w:val="12"/>
  </w:num>
  <w:num w:numId="10">
    <w:abstractNumId w:val="21"/>
  </w:num>
  <w:num w:numId="11">
    <w:abstractNumId w:val="22"/>
  </w:num>
  <w:num w:numId="12">
    <w:abstractNumId w:val="16"/>
  </w:num>
  <w:num w:numId="13">
    <w:abstractNumId w:val="18"/>
  </w:num>
  <w:num w:numId="14">
    <w:abstractNumId w:val="19"/>
  </w:num>
  <w:num w:numId="15">
    <w:abstractNumId w:val="8"/>
  </w:num>
  <w:num w:numId="16">
    <w:abstractNumId w:val="29"/>
  </w:num>
  <w:num w:numId="17">
    <w:abstractNumId w:val="35"/>
  </w:num>
  <w:num w:numId="18">
    <w:abstractNumId w:val="28"/>
  </w:num>
  <w:num w:numId="19">
    <w:abstractNumId w:val="7"/>
  </w:num>
  <w:num w:numId="20">
    <w:abstractNumId w:val="1"/>
  </w:num>
  <w:num w:numId="21">
    <w:abstractNumId w:val="3"/>
  </w:num>
  <w:num w:numId="22">
    <w:abstractNumId w:val="15"/>
  </w:num>
  <w:num w:numId="23">
    <w:abstractNumId w:val="10"/>
  </w:num>
  <w:num w:numId="24">
    <w:abstractNumId w:val="23"/>
  </w:num>
  <w:num w:numId="25">
    <w:abstractNumId w:val="31"/>
  </w:num>
  <w:num w:numId="26">
    <w:abstractNumId w:val="4"/>
  </w:num>
  <w:num w:numId="27">
    <w:abstractNumId w:val="33"/>
  </w:num>
  <w:num w:numId="28">
    <w:abstractNumId w:val="36"/>
  </w:num>
  <w:num w:numId="29">
    <w:abstractNumId w:val="2"/>
  </w:num>
  <w:num w:numId="30">
    <w:abstractNumId w:val="34"/>
  </w:num>
  <w:num w:numId="31">
    <w:abstractNumId w:val="30"/>
  </w:num>
  <w:num w:numId="32">
    <w:abstractNumId w:val="6"/>
  </w:num>
  <w:num w:numId="33">
    <w:abstractNumId w:val="9"/>
  </w:num>
  <w:num w:numId="34">
    <w:abstractNumId w:val="26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2F8A"/>
    <w:rsid w:val="00002B74"/>
    <w:rsid w:val="00064C09"/>
    <w:rsid w:val="000B5803"/>
    <w:rsid w:val="000D32D0"/>
    <w:rsid w:val="000F48C1"/>
    <w:rsid w:val="0011062A"/>
    <w:rsid w:val="001120DD"/>
    <w:rsid w:val="0011526A"/>
    <w:rsid w:val="001529D6"/>
    <w:rsid w:val="001C2F8A"/>
    <w:rsid w:val="00287774"/>
    <w:rsid w:val="002E7232"/>
    <w:rsid w:val="0033795B"/>
    <w:rsid w:val="00342BAB"/>
    <w:rsid w:val="0035150A"/>
    <w:rsid w:val="00363AE8"/>
    <w:rsid w:val="0036590C"/>
    <w:rsid w:val="003C430B"/>
    <w:rsid w:val="003D75CE"/>
    <w:rsid w:val="00422A1A"/>
    <w:rsid w:val="00501318"/>
    <w:rsid w:val="00506E9B"/>
    <w:rsid w:val="00523DDC"/>
    <w:rsid w:val="00535380"/>
    <w:rsid w:val="005A3278"/>
    <w:rsid w:val="005A4D6D"/>
    <w:rsid w:val="005C2AB1"/>
    <w:rsid w:val="005C3AFD"/>
    <w:rsid w:val="005F24E1"/>
    <w:rsid w:val="00602E38"/>
    <w:rsid w:val="006D6D7F"/>
    <w:rsid w:val="00704A19"/>
    <w:rsid w:val="00764BB7"/>
    <w:rsid w:val="007B2779"/>
    <w:rsid w:val="007D4C5E"/>
    <w:rsid w:val="007E3ECB"/>
    <w:rsid w:val="00801A7D"/>
    <w:rsid w:val="00820842"/>
    <w:rsid w:val="00832168"/>
    <w:rsid w:val="008906D4"/>
    <w:rsid w:val="0097013D"/>
    <w:rsid w:val="009A5A04"/>
    <w:rsid w:val="009B087E"/>
    <w:rsid w:val="009D4298"/>
    <w:rsid w:val="00A00F16"/>
    <w:rsid w:val="00A865DB"/>
    <w:rsid w:val="00AA65FA"/>
    <w:rsid w:val="00B0294F"/>
    <w:rsid w:val="00BA4530"/>
    <w:rsid w:val="00BB271F"/>
    <w:rsid w:val="00BD330D"/>
    <w:rsid w:val="00BD56E0"/>
    <w:rsid w:val="00C0400B"/>
    <w:rsid w:val="00CA2E4D"/>
    <w:rsid w:val="00CA4867"/>
    <w:rsid w:val="00CE274B"/>
    <w:rsid w:val="00D63E48"/>
    <w:rsid w:val="00D740D5"/>
    <w:rsid w:val="00D76815"/>
    <w:rsid w:val="00D857B1"/>
    <w:rsid w:val="00DD0573"/>
    <w:rsid w:val="00DD1DA2"/>
    <w:rsid w:val="00DF3EB6"/>
    <w:rsid w:val="00E01059"/>
    <w:rsid w:val="00E210F9"/>
    <w:rsid w:val="00E30922"/>
    <w:rsid w:val="00E37C3B"/>
    <w:rsid w:val="00E526EC"/>
    <w:rsid w:val="00E929DF"/>
    <w:rsid w:val="00F526BB"/>
    <w:rsid w:val="00FE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8A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F8A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2F8A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F8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F8A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2F8A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2F8A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2F8A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2F8A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2F8A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F8A"/>
    <w:rPr>
      <w:rFonts w:eastAsia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2F8A"/>
    <w:rPr>
      <w:rFonts w:eastAsia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C2F8A"/>
    <w:rPr>
      <w:rFonts w:eastAsia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C2F8A"/>
    <w:rPr>
      <w:rFonts w:eastAsia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C2F8A"/>
    <w:rPr>
      <w:rFonts w:eastAsia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1C2F8A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C2F8A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uiPriority w:val="99"/>
    <w:rsid w:val="001C2F8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C2F8A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C2F8A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2F8A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1C2F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F8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1C2F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F8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uiPriority w:val="99"/>
    <w:rsid w:val="001C2F8A"/>
    <w:rPr>
      <w:rFonts w:cs="Times New Roman"/>
    </w:rPr>
  </w:style>
  <w:style w:type="table" w:styleId="TableGrid">
    <w:name w:val="Table Grid"/>
    <w:basedOn w:val="TableNormal"/>
    <w:uiPriority w:val="59"/>
    <w:qFormat/>
    <w:rsid w:val="001C2F8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1C2F8A"/>
    <w:pPr>
      <w:spacing w:after="0" w:line="240" w:lineRule="auto"/>
    </w:pPr>
    <w:rPr>
      <w:rFonts w:eastAsia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1C2F8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C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2F8A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1C2F8A"/>
    <w:rPr>
      <w:rFonts w:cs="Times New Roman"/>
    </w:rPr>
  </w:style>
  <w:style w:type="character" w:customStyle="1" w:styleId="s1">
    <w:name w:val="s1"/>
    <w:basedOn w:val="DefaultParagraphFont"/>
    <w:rsid w:val="001C2F8A"/>
    <w:rPr>
      <w:rFonts w:cs="Times New Roman"/>
    </w:rPr>
  </w:style>
  <w:style w:type="character" w:customStyle="1" w:styleId="s2">
    <w:name w:val="s2"/>
    <w:basedOn w:val="DefaultParagraphFont"/>
    <w:rsid w:val="001C2F8A"/>
    <w:rPr>
      <w:rFonts w:cs="Times New Roman"/>
    </w:rPr>
  </w:style>
  <w:style w:type="character" w:customStyle="1" w:styleId="f1s1c0l0w0r0">
    <w:name w:val="f1 s1 c0 l0 w0 r0"/>
    <w:basedOn w:val="DefaultParagraphFont"/>
    <w:rsid w:val="001C2F8A"/>
    <w:rPr>
      <w:rFonts w:cs="Times New Roman"/>
    </w:rPr>
  </w:style>
  <w:style w:type="character" w:customStyle="1" w:styleId="f2">
    <w:name w:val="f2"/>
    <w:basedOn w:val="DefaultParagraphFont"/>
    <w:rsid w:val="001C2F8A"/>
    <w:rPr>
      <w:rFonts w:cs="Times New Roman"/>
    </w:rPr>
  </w:style>
  <w:style w:type="character" w:customStyle="1" w:styleId="f5">
    <w:name w:val="f5"/>
    <w:basedOn w:val="DefaultParagraphFont"/>
    <w:rsid w:val="001C2F8A"/>
    <w:rPr>
      <w:rFonts w:cs="Times New Roman"/>
    </w:rPr>
  </w:style>
  <w:style w:type="character" w:customStyle="1" w:styleId="f5s1c0l0w0r0">
    <w:name w:val="f5 s1 c0 l0 w0 r0"/>
    <w:basedOn w:val="DefaultParagraphFont"/>
    <w:rsid w:val="001C2F8A"/>
    <w:rPr>
      <w:rFonts w:cs="Times New Roman"/>
    </w:rPr>
  </w:style>
  <w:style w:type="character" w:customStyle="1" w:styleId="s3">
    <w:name w:val="s3"/>
    <w:basedOn w:val="DefaultParagraphFont"/>
    <w:rsid w:val="001C2F8A"/>
    <w:rPr>
      <w:rFonts w:cs="Times New Roman"/>
    </w:rPr>
  </w:style>
  <w:style w:type="character" w:customStyle="1" w:styleId="f2s3c0l0w0r0">
    <w:name w:val="f2 s3 c0 l0 w0 r0"/>
    <w:basedOn w:val="DefaultParagraphFont"/>
    <w:rsid w:val="001C2F8A"/>
    <w:rPr>
      <w:rFonts w:cs="Times New Roman"/>
    </w:rPr>
  </w:style>
  <w:style w:type="character" w:customStyle="1" w:styleId="f2s1">
    <w:name w:val="f2 s1"/>
    <w:basedOn w:val="DefaultParagraphFont"/>
    <w:rsid w:val="001C2F8A"/>
    <w:rPr>
      <w:rFonts w:cs="Times New Roman"/>
    </w:rPr>
  </w:style>
  <w:style w:type="character" w:customStyle="1" w:styleId="f5s2">
    <w:name w:val="f5 s2"/>
    <w:basedOn w:val="DefaultParagraphFont"/>
    <w:rsid w:val="001C2F8A"/>
    <w:rPr>
      <w:rFonts w:cs="Times New Roman"/>
    </w:rPr>
  </w:style>
  <w:style w:type="character" w:customStyle="1" w:styleId="f1">
    <w:name w:val="f1"/>
    <w:basedOn w:val="DefaultParagraphFont"/>
    <w:rsid w:val="001C2F8A"/>
    <w:rPr>
      <w:rFonts w:cs="Times New Roman"/>
    </w:rPr>
  </w:style>
  <w:style w:type="paragraph" w:styleId="NormalWeb">
    <w:name w:val="Normal (Web)"/>
    <w:basedOn w:val="Normal"/>
    <w:uiPriority w:val="99"/>
    <w:rsid w:val="001C2F8A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2F8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C2F8A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C2F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C2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F8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C2F8A"/>
    <w:rPr>
      <w:rFonts w:eastAsia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1C2F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1C2F8A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2F8A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1C2F8A"/>
    <w:pPr>
      <w:tabs>
        <w:tab w:val="num" w:pos="720"/>
      </w:tabs>
      <w:ind w:left="360" w:hanging="360"/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1C2F8A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1C2F8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2F8A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1C2F8A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1C2F8A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1C2F8A"/>
    <w:rPr>
      <w:rFonts w:ascii=".VnTimeH" w:eastAsia="Times New Roman" w:hAnsi=".VnTimeH" w:cs=".VnTimeH"/>
      <w:b/>
      <w:bCs/>
      <w:szCs w:val="28"/>
    </w:rPr>
  </w:style>
  <w:style w:type="paragraph" w:customStyle="1" w:styleId="gach">
    <w:name w:val="gach"/>
    <w:basedOn w:val="Normal"/>
    <w:rsid w:val="001C2F8A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1C2F8A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1C2F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1C2F8A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1C2F8A"/>
    <w:pPr>
      <w:ind w:left="720"/>
      <w:contextualSpacing/>
    </w:pPr>
  </w:style>
  <w:style w:type="paragraph" w:customStyle="1" w:styleId="body-text">
    <w:name w:val="body-text"/>
    <w:basedOn w:val="Normal"/>
    <w:rsid w:val="001C2F8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2F8A"/>
    <w:rPr>
      <w:rFonts w:cs="Times New Roman"/>
      <w:i/>
    </w:rPr>
  </w:style>
  <w:style w:type="paragraph" w:customStyle="1" w:styleId="Char4">
    <w:name w:val="Char4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C2F8A"/>
    <w:pPr>
      <w:tabs>
        <w:tab w:val="left" w:pos="1152"/>
      </w:tabs>
      <w:spacing w:before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1C2F8A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1C2F8A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1C2F8A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1C2F8A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1C2F8A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C2F8A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1C2F8A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2F8A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1C2F8A"/>
    <w:rPr>
      <w:rFonts w:cs="Times New Roman"/>
    </w:rPr>
  </w:style>
  <w:style w:type="character" w:customStyle="1" w:styleId="mjxassistivemathml">
    <w:name w:val="mjx_assistive_mathml"/>
    <w:basedOn w:val="DefaultParagraphFont"/>
    <w:rsid w:val="001C2F8A"/>
    <w:rPr>
      <w:rFonts w:cs="Times New Roman"/>
    </w:rPr>
  </w:style>
  <w:style w:type="character" w:customStyle="1" w:styleId="apple-converted-space">
    <w:name w:val="apple-converted-space"/>
    <w:basedOn w:val="DefaultParagraphFont"/>
    <w:rsid w:val="001C2F8A"/>
    <w:rPr>
      <w:rFonts w:cs="Times New Roman"/>
    </w:rPr>
  </w:style>
  <w:style w:type="paragraph" w:customStyle="1" w:styleId="msolistparagraph0">
    <w:name w:val="msolistparagraph"/>
    <w:basedOn w:val="Normal"/>
    <w:rsid w:val="001C2F8A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1C2F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1C2F8A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1C2F8A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Cs w:val="22"/>
    </w:rPr>
  </w:style>
  <w:style w:type="character" w:styleId="PlaceholderText">
    <w:name w:val="Placeholder Text"/>
    <w:basedOn w:val="DefaultParagraphFont"/>
    <w:uiPriority w:val="99"/>
    <w:semiHidden/>
    <w:rsid w:val="001C2F8A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1C2F8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C2F8A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1C2F8A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C2F8A"/>
    <w:rPr>
      <w:rFonts w:eastAsia="Times New Roman" w:cs="Times New Roman"/>
      <w:szCs w:val="28"/>
    </w:rPr>
  </w:style>
  <w:style w:type="paragraph" w:styleId="Subtitle">
    <w:name w:val="Subtitle"/>
    <w:basedOn w:val="Normal"/>
    <w:link w:val="SubtitleChar"/>
    <w:uiPriority w:val="11"/>
    <w:qFormat/>
    <w:rsid w:val="001C2F8A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F8A"/>
    <w:rPr>
      <w:rFonts w:ascii="VNI-Times" w:eastAsia="Times New Roman" w:hAnsi="VNI-Times" w:cs="Times New Roman"/>
      <w:b/>
      <w:bCs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1C2F8A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1C2F8A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1C2F8A"/>
    <w:rPr>
      <w:rFonts w:cs="Times New Roman"/>
    </w:rPr>
  </w:style>
  <w:style w:type="paragraph" w:customStyle="1" w:styleId="Other0">
    <w:name w:val="Other"/>
    <w:basedOn w:val="Normal"/>
    <w:link w:val="Other"/>
    <w:rsid w:val="001C2F8A"/>
    <w:pPr>
      <w:widowControl w:val="0"/>
      <w:spacing w:after="60" w:line="312" w:lineRule="auto"/>
    </w:pPr>
    <w:rPr>
      <w:rFonts w:eastAsiaTheme="minorHAnsi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1C2F8A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1C2F8A"/>
    <w:pPr>
      <w:widowControl w:val="0"/>
      <w:spacing w:after="100" w:line="259" w:lineRule="auto"/>
    </w:pPr>
    <w:rPr>
      <w:rFonts w:ascii="Arial" w:eastAsiaTheme="minorHAnsi" w:hAnsi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1C2F8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C2F8A"/>
    <w:rPr>
      <w:rFonts w:cs="Times New Roman"/>
      <w:b/>
    </w:rPr>
  </w:style>
  <w:style w:type="character" w:customStyle="1" w:styleId="mo">
    <w:name w:val="mo"/>
    <w:rsid w:val="001C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8A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F8A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2F8A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2F8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C2F8A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2F8A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2F8A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2F8A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2F8A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2F8A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F8A"/>
    <w:rPr>
      <w:rFonts w:eastAsia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2F8A"/>
    <w:rPr>
      <w:rFonts w:eastAsia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C2F8A"/>
    <w:rPr>
      <w:rFonts w:eastAsia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C2F8A"/>
    <w:rPr>
      <w:rFonts w:eastAsia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1C2F8A"/>
    <w:rPr>
      <w:rFonts w:eastAsia="Times New Roman" w:cs="Times New Roman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C2F8A"/>
    <w:rPr>
      <w:rFonts w:eastAsia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1C2F8A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C2F8A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uiPriority w:val="99"/>
    <w:rsid w:val="001C2F8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C2F8A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C2F8A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2F8A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1C2F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F8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1C2F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F8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uiPriority w:val="99"/>
    <w:rsid w:val="001C2F8A"/>
    <w:rPr>
      <w:rFonts w:cs="Times New Roman"/>
    </w:rPr>
  </w:style>
  <w:style w:type="table" w:styleId="TableGrid">
    <w:name w:val="Table Grid"/>
    <w:basedOn w:val="TableNormal"/>
    <w:uiPriority w:val="59"/>
    <w:qFormat/>
    <w:rsid w:val="001C2F8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1C2F8A"/>
    <w:pPr>
      <w:spacing w:after="0" w:line="240" w:lineRule="auto"/>
    </w:pPr>
    <w:rPr>
      <w:rFonts w:eastAsia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1C2F8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C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2F8A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1C2F8A"/>
    <w:rPr>
      <w:rFonts w:cs="Times New Roman"/>
    </w:rPr>
  </w:style>
  <w:style w:type="character" w:customStyle="1" w:styleId="s1">
    <w:name w:val="s1"/>
    <w:basedOn w:val="DefaultParagraphFont"/>
    <w:rsid w:val="001C2F8A"/>
    <w:rPr>
      <w:rFonts w:cs="Times New Roman"/>
    </w:rPr>
  </w:style>
  <w:style w:type="character" w:customStyle="1" w:styleId="s2">
    <w:name w:val="s2"/>
    <w:basedOn w:val="DefaultParagraphFont"/>
    <w:rsid w:val="001C2F8A"/>
    <w:rPr>
      <w:rFonts w:cs="Times New Roman"/>
    </w:rPr>
  </w:style>
  <w:style w:type="character" w:customStyle="1" w:styleId="f1s1c0l0w0r0">
    <w:name w:val="f1 s1 c0 l0 w0 r0"/>
    <w:basedOn w:val="DefaultParagraphFont"/>
    <w:rsid w:val="001C2F8A"/>
    <w:rPr>
      <w:rFonts w:cs="Times New Roman"/>
    </w:rPr>
  </w:style>
  <w:style w:type="character" w:customStyle="1" w:styleId="f2">
    <w:name w:val="f2"/>
    <w:basedOn w:val="DefaultParagraphFont"/>
    <w:rsid w:val="001C2F8A"/>
    <w:rPr>
      <w:rFonts w:cs="Times New Roman"/>
    </w:rPr>
  </w:style>
  <w:style w:type="character" w:customStyle="1" w:styleId="f5">
    <w:name w:val="f5"/>
    <w:basedOn w:val="DefaultParagraphFont"/>
    <w:rsid w:val="001C2F8A"/>
    <w:rPr>
      <w:rFonts w:cs="Times New Roman"/>
    </w:rPr>
  </w:style>
  <w:style w:type="character" w:customStyle="1" w:styleId="f5s1c0l0w0r0">
    <w:name w:val="f5 s1 c0 l0 w0 r0"/>
    <w:basedOn w:val="DefaultParagraphFont"/>
    <w:rsid w:val="001C2F8A"/>
    <w:rPr>
      <w:rFonts w:cs="Times New Roman"/>
    </w:rPr>
  </w:style>
  <w:style w:type="character" w:customStyle="1" w:styleId="s3">
    <w:name w:val="s3"/>
    <w:basedOn w:val="DefaultParagraphFont"/>
    <w:rsid w:val="001C2F8A"/>
    <w:rPr>
      <w:rFonts w:cs="Times New Roman"/>
    </w:rPr>
  </w:style>
  <w:style w:type="character" w:customStyle="1" w:styleId="f2s3c0l0w0r0">
    <w:name w:val="f2 s3 c0 l0 w0 r0"/>
    <w:basedOn w:val="DefaultParagraphFont"/>
    <w:rsid w:val="001C2F8A"/>
    <w:rPr>
      <w:rFonts w:cs="Times New Roman"/>
    </w:rPr>
  </w:style>
  <w:style w:type="character" w:customStyle="1" w:styleId="f2s1">
    <w:name w:val="f2 s1"/>
    <w:basedOn w:val="DefaultParagraphFont"/>
    <w:rsid w:val="001C2F8A"/>
    <w:rPr>
      <w:rFonts w:cs="Times New Roman"/>
    </w:rPr>
  </w:style>
  <w:style w:type="character" w:customStyle="1" w:styleId="f5s2">
    <w:name w:val="f5 s2"/>
    <w:basedOn w:val="DefaultParagraphFont"/>
    <w:rsid w:val="001C2F8A"/>
    <w:rPr>
      <w:rFonts w:cs="Times New Roman"/>
    </w:rPr>
  </w:style>
  <w:style w:type="character" w:customStyle="1" w:styleId="f1">
    <w:name w:val="f1"/>
    <w:basedOn w:val="DefaultParagraphFont"/>
    <w:rsid w:val="001C2F8A"/>
    <w:rPr>
      <w:rFonts w:cs="Times New Roman"/>
    </w:rPr>
  </w:style>
  <w:style w:type="paragraph" w:styleId="NormalWeb">
    <w:name w:val="Normal (Web)"/>
    <w:basedOn w:val="Normal"/>
    <w:uiPriority w:val="99"/>
    <w:rsid w:val="001C2F8A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2F8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C2F8A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C2F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C2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F8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C2F8A"/>
    <w:rPr>
      <w:rFonts w:eastAsia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1C2F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1C2F8A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2F8A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1C2F8A"/>
    <w:pPr>
      <w:tabs>
        <w:tab w:val="num" w:pos="720"/>
      </w:tabs>
      <w:ind w:left="360" w:hanging="360"/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1C2F8A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1C2F8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2F8A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1C2F8A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1C2F8A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1C2F8A"/>
    <w:rPr>
      <w:rFonts w:ascii=".VnTimeH" w:eastAsia="Times New Roman" w:hAnsi=".VnTimeH" w:cs=".VnTimeH"/>
      <w:b/>
      <w:bCs/>
      <w:szCs w:val="28"/>
    </w:rPr>
  </w:style>
  <w:style w:type="paragraph" w:customStyle="1" w:styleId="gach">
    <w:name w:val="gach"/>
    <w:basedOn w:val="Normal"/>
    <w:rsid w:val="001C2F8A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1C2F8A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1C2F8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1C2F8A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1C2F8A"/>
    <w:pPr>
      <w:ind w:left="720"/>
      <w:contextualSpacing/>
    </w:pPr>
  </w:style>
  <w:style w:type="paragraph" w:customStyle="1" w:styleId="body-text">
    <w:name w:val="body-text"/>
    <w:basedOn w:val="Normal"/>
    <w:rsid w:val="001C2F8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2F8A"/>
    <w:rPr>
      <w:rFonts w:cs="Times New Roman"/>
      <w:i/>
    </w:rPr>
  </w:style>
  <w:style w:type="paragraph" w:customStyle="1" w:styleId="Char4">
    <w:name w:val="Char4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C2F8A"/>
    <w:pPr>
      <w:tabs>
        <w:tab w:val="left" w:pos="1152"/>
      </w:tabs>
      <w:spacing w:before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1C2F8A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1C2F8A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1C2F8A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1C2F8A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1C2F8A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C2F8A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1C2F8A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2F8A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1C2F8A"/>
    <w:rPr>
      <w:rFonts w:cs="Times New Roman"/>
    </w:rPr>
  </w:style>
  <w:style w:type="character" w:customStyle="1" w:styleId="mjxassistivemathml">
    <w:name w:val="mjx_assistive_mathml"/>
    <w:basedOn w:val="DefaultParagraphFont"/>
    <w:rsid w:val="001C2F8A"/>
    <w:rPr>
      <w:rFonts w:cs="Times New Roman"/>
    </w:rPr>
  </w:style>
  <w:style w:type="character" w:customStyle="1" w:styleId="apple-converted-space">
    <w:name w:val="apple-converted-space"/>
    <w:basedOn w:val="DefaultParagraphFont"/>
    <w:rsid w:val="001C2F8A"/>
    <w:rPr>
      <w:rFonts w:cs="Times New Roman"/>
    </w:rPr>
  </w:style>
  <w:style w:type="paragraph" w:customStyle="1" w:styleId="msolistparagraph0">
    <w:name w:val="msolistparagraph"/>
    <w:basedOn w:val="Normal"/>
    <w:rsid w:val="001C2F8A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1C2F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1C2F8A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1C2F8A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Cs w:val="22"/>
    </w:rPr>
  </w:style>
  <w:style w:type="character" w:styleId="PlaceholderText">
    <w:name w:val="Placeholder Text"/>
    <w:basedOn w:val="DefaultParagraphFont"/>
    <w:uiPriority w:val="99"/>
    <w:semiHidden/>
    <w:rsid w:val="001C2F8A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1C2F8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C2F8A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1C2F8A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C2F8A"/>
    <w:rPr>
      <w:rFonts w:eastAsia="Times New Roman" w:cs="Times New Roman"/>
      <w:szCs w:val="28"/>
    </w:rPr>
  </w:style>
  <w:style w:type="paragraph" w:styleId="Subtitle">
    <w:name w:val="Subtitle"/>
    <w:basedOn w:val="Normal"/>
    <w:link w:val="SubtitleChar"/>
    <w:uiPriority w:val="11"/>
    <w:qFormat/>
    <w:rsid w:val="001C2F8A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F8A"/>
    <w:rPr>
      <w:rFonts w:ascii="VNI-Times" w:eastAsia="Times New Roman" w:hAnsi="VNI-Times" w:cs="Times New Roman"/>
      <w:b/>
      <w:bCs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1C2F8A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1C2F8A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1C2F8A"/>
    <w:rPr>
      <w:rFonts w:cs="Times New Roman"/>
    </w:rPr>
  </w:style>
  <w:style w:type="paragraph" w:customStyle="1" w:styleId="Other0">
    <w:name w:val="Other"/>
    <w:basedOn w:val="Normal"/>
    <w:link w:val="Other"/>
    <w:rsid w:val="001C2F8A"/>
    <w:pPr>
      <w:widowControl w:val="0"/>
      <w:spacing w:after="60" w:line="312" w:lineRule="auto"/>
    </w:pPr>
    <w:rPr>
      <w:rFonts w:eastAsiaTheme="minorHAnsi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1C2F8A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1C2F8A"/>
    <w:pPr>
      <w:widowControl w:val="0"/>
      <w:spacing w:after="100" w:line="259" w:lineRule="auto"/>
    </w:pPr>
    <w:rPr>
      <w:rFonts w:ascii="Arial" w:eastAsiaTheme="minorHAnsi" w:hAnsi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1C2F8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1C2F8A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C2F8A"/>
    <w:rPr>
      <w:rFonts w:cs="Times New Roman"/>
      <w:b/>
    </w:rPr>
  </w:style>
  <w:style w:type="character" w:customStyle="1" w:styleId="mo">
    <w:name w:val="mo"/>
    <w:rsid w:val="001C2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1B30-B009-45FC-8833-FC7EB3D5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1668</Words>
  <Characters>9508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2021-09-13T14:21:00Z</cp:lastPrinted>
  <dcterms:created xsi:type="dcterms:W3CDTF">2021-11-05T12:14:00Z</dcterms:created>
  <dcterms:modified xsi:type="dcterms:W3CDTF">2021-11-05T12:14:00Z</dcterms:modified>
</cp:coreProperties>
</file>