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046A5" w:rsidRPr="00A046A5" w:rsidTr="00A046A5">
        <w:tc>
          <w:tcPr>
            <w:tcW w:w="5395" w:type="dxa"/>
            <w:vAlign w:val="center"/>
          </w:tcPr>
          <w:p w:rsidR="00A046A5" w:rsidRPr="00A046A5" w:rsidRDefault="00A046A5" w:rsidP="00A046A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46A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ỦY BAN NHÂN DÂN QUẬN CẦU GIẤY</w:t>
            </w:r>
          </w:p>
          <w:p w:rsidR="00A046A5" w:rsidRPr="00A046A5" w:rsidRDefault="00A046A5" w:rsidP="00A046A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46A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DỊCH VỌNG HẬU</w:t>
            </w:r>
          </w:p>
        </w:tc>
        <w:tc>
          <w:tcPr>
            <w:tcW w:w="5395" w:type="dxa"/>
            <w:vAlign w:val="center"/>
          </w:tcPr>
          <w:p w:rsidR="00A046A5" w:rsidRPr="00A046A5" w:rsidRDefault="00A046A5" w:rsidP="00A046A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46A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HÌNH CHƯƠNG 3</w:t>
            </w:r>
          </w:p>
          <w:p w:rsidR="00A046A5" w:rsidRPr="00A046A5" w:rsidRDefault="00A046A5" w:rsidP="00A046A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46A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8</w:t>
            </w:r>
          </w:p>
        </w:tc>
      </w:tr>
    </w:tbl>
    <w:p w:rsidR="00A046A5" w:rsidRPr="00A046A5" w:rsidRDefault="00A046A5" w:rsidP="00A046A5">
      <w:pPr>
        <w:rPr>
          <w:rFonts w:ascii="Times New Roman" w:hAnsi="Times New Roman" w:cs="Times New Roman"/>
          <w:sz w:val="28"/>
          <w:szCs w:val="28"/>
        </w:rPr>
      </w:pPr>
    </w:p>
    <w:p w:rsidR="00727EDB" w:rsidRPr="00A046A5" w:rsidRDefault="00A046A5" w:rsidP="00A046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>NỘI DUNG ÔN TẬP</w:t>
      </w:r>
    </w:p>
    <w:p w:rsidR="00A046A5" w:rsidRPr="00A046A5" w:rsidRDefault="00A046A5" w:rsidP="00A046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thức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tính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diện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tích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hình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chữ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nhật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hình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vuông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, tam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giác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hình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thang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hình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bình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hình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thoi</w:t>
      </w:r>
      <w:proofErr w:type="spellEnd"/>
    </w:p>
    <w:p w:rsidR="00A046A5" w:rsidRPr="00A046A5" w:rsidRDefault="00A046A5" w:rsidP="00A046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lí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Ta-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lét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lí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Ta-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lét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đảo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quả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lí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Ta-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lét</w:t>
      </w:r>
      <w:proofErr w:type="spellEnd"/>
    </w:p>
    <w:p w:rsidR="00A046A5" w:rsidRPr="00A046A5" w:rsidRDefault="00A046A5" w:rsidP="00A046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Tính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chất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đường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phân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giác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tam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giác</w:t>
      </w:r>
      <w:proofErr w:type="spellEnd"/>
    </w:p>
    <w:p w:rsidR="00A046A5" w:rsidRPr="00A046A5" w:rsidRDefault="00A046A5" w:rsidP="00A046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dạng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tam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giác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thường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tam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giác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vuông</w:t>
      </w:r>
      <w:proofErr w:type="spellEnd"/>
    </w:p>
    <w:p w:rsidR="00A046A5" w:rsidRPr="00A046A5" w:rsidRDefault="00A046A5" w:rsidP="00A046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thức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tính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tỉ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đường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cao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diện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tích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hai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tam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giác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A0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46A5">
        <w:rPr>
          <w:rFonts w:ascii="Times New Roman" w:hAnsi="Times New Roman" w:cs="Times New Roman"/>
          <w:i/>
          <w:sz w:val="28"/>
          <w:szCs w:val="28"/>
        </w:rPr>
        <w:t>dạng</w:t>
      </w:r>
      <w:proofErr w:type="spellEnd"/>
    </w:p>
    <w:p w:rsidR="00A046A5" w:rsidRPr="00A046A5" w:rsidRDefault="00A046A5" w:rsidP="00A046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>BÀI TẬP THAM KHẢO</w:t>
      </w:r>
    </w:p>
    <w:p w:rsidR="00A046A5" w:rsidRPr="00A046A5" w:rsidRDefault="00A046A5" w:rsidP="00A046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>TRẮC NGHIỆM</w:t>
      </w:r>
    </w:p>
    <w:p w:rsidR="00A046A5" w:rsidRDefault="00A046A5" w:rsidP="00A046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A046A5" w:rsidRDefault="00A046A5" w:rsidP="00A04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52412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518" y="21373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FFA" w:rsidRPr="00655FFA" w:rsidRDefault="00655FFA" w:rsidP="00655F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FFA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21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6pt" o:ole="">
            <v:imagedata r:id="rId8" o:title=""/>
          </v:shape>
          <o:OLEObject Type="Embed" ProgID="Equation.DSMT4" ShapeID="_x0000_i1025" DrawAspect="Content" ObjectID="_1582516611" r:id="rId9"/>
        </w:object>
      </w:r>
      <w:r w:rsidRPr="00655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5F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55FF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655FFA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200" w:dyaOrig="720">
          <v:shape id="_x0000_i1027" type="#_x0000_t75" style="width:60pt;height:36pt" o:ole="">
            <v:imagedata r:id="rId10" o:title=""/>
          </v:shape>
          <o:OLEObject Type="Embed" ProgID="Equation.DSMT4" ShapeID="_x0000_i1027" DrawAspect="Content" ObjectID="_1582516612" r:id="rId1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5FFA" w:rsidRPr="00655FFA" w:rsidRDefault="00655FFA" w:rsidP="00655F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FFA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219" w:dyaOrig="720">
          <v:shape id="_x0000_i1026" type="#_x0000_t75" style="width:60.75pt;height:36pt" o:ole="">
            <v:imagedata r:id="rId12" o:title=""/>
          </v:shape>
          <o:OLEObject Type="Embed" ProgID="Equation.DSMT4" ShapeID="_x0000_i1026" DrawAspect="Content" ObjectID="_1582516613" r:id="rId13"/>
        </w:object>
      </w:r>
      <w:r w:rsidRPr="00655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5F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55FF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655FFA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219" w:dyaOrig="720">
          <v:shape id="_x0000_i1028" type="#_x0000_t75" style="width:60.75pt;height:36pt" o:ole="">
            <v:imagedata r:id="rId14" o:title=""/>
          </v:shape>
          <o:OLEObject Type="Embed" ProgID="Equation.DSMT4" ShapeID="_x0000_i1028" DrawAspect="Content" ObjectID="_1582516614" r:id="rId15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5FFA" w:rsidRPr="00655FFA" w:rsidRDefault="00655FFA" w:rsidP="00A046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FFA" w:rsidRDefault="00655FFA" w:rsidP="00A046A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046A5" w:rsidRDefault="00A046A5" w:rsidP="00A046A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FF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55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FF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55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FF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655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FFA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655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FF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655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5FF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655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FFA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655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FFA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55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FFA"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:rsidR="00655FFA" w:rsidRDefault="00655FFA" w:rsidP="00655F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655FFA" w:rsidRDefault="00655FFA" w:rsidP="00655F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655FFA" w:rsidRDefault="00655FFA" w:rsidP="00655F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655FFA" w:rsidRPr="00655FFA" w:rsidRDefault="00655FFA" w:rsidP="00655F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6A5" w:rsidRDefault="00A046A5" w:rsidP="00A046A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</w:t>
      </w:r>
      <w:r w:rsidR="00655FFA">
        <w:rPr>
          <w:rFonts w:ascii="Times New Roman" w:hAnsi="Times New Roman" w:cs="Times New Roman"/>
          <w:sz w:val="28"/>
          <w:szCs w:val="28"/>
        </w:rPr>
        <w:t xml:space="preserve"> Cho </w:t>
      </w:r>
      <w:r w:rsidR="00655FFA" w:rsidRPr="00655FFA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9" type="#_x0000_t75" style="width:41.25pt;height:15pt" o:ole="">
            <v:imagedata r:id="rId16" o:title=""/>
          </v:shape>
          <o:OLEObject Type="Embed" ProgID="Equation.DSMT4" ShapeID="_x0000_i1029" DrawAspect="Content" ObjectID="_1582516615" r:id="rId17"/>
        </w:object>
      </w:r>
      <w:r w:rsidR="00EA32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29A" w:rsidRPr="00EA329A">
        <w:rPr>
          <w:rFonts w:ascii="Times New Roman" w:hAnsi="Times New Roman" w:cs="Times New Roman"/>
          <w:position w:val="-6"/>
          <w:sz w:val="28"/>
          <w:szCs w:val="28"/>
        </w:rPr>
        <w:object w:dxaOrig="999" w:dyaOrig="300">
          <v:shape id="_x0000_i1046" type="#_x0000_t75" style="width:50.25pt;height:15pt" o:ole="">
            <v:imagedata r:id="rId19" o:title=""/>
          </v:shape>
          <o:OLEObject Type="Embed" ProgID="Equation.DSMT4" ShapeID="_x0000_i1046" DrawAspect="Content" ObjectID="_1582516616" r:id="rId20"/>
        </w:object>
      </w:r>
      <w:r w:rsidR="00EA329A">
        <w:rPr>
          <w:rFonts w:ascii="Times New Roman" w:hAnsi="Times New Roman" w:cs="Times New Roman"/>
          <w:sz w:val="28"/>
          <w:szCs w:val="28"/>
        </w:rPr>
        <w:t xml:space="preserve"> </w:t>
      </w:r>
      <w:r w:rsidR="00655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29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EA3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29A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EA3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29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A3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29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EA3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29A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EA329A">
        <w:rPr>
          <w:rFonts w:ascii="Times New Roman" w:hAnsi="Times New Roman" w:cs="Times New Roman"/>
          <w:sz w:val="28"/>
          <w:szCs w:val="28"/>
        </w:rPr>
        <w:t xml:space="preserve"> </w:t>
      </w:r>
      <w:r w:rsidR="00EA329A" w:rsidRPr="00EA329A">
        <w:rPr>
          <w:rFonts w:ascii="Times New Roman" w:hAnsi="Times New Roman" w:cs="Times New Roman"/>
          <w:position w:val="-28"/>
          <w:sz w:val="28"/>
          <w:szCs w:val="28"/>
        </w:rPr>
        <w:object w:dxaOrig="740" w:dyaOrig="720">
          <v:shape id="_x0000_i1037" type="#_x0000_t75" style="width:36.75pt;height:36pt" o:ole="">
            <v:imagedata r:id="rId21" o:title=""/>
          </v:shape>
          <o:OLEObject Type="Embed" ProgID="Equation.DSMT4" ShapeID="_x0000_i1037" DrawAspect="Content" ObjectID="_1582516617" r:id="rId22"/>
        </w:object>
      </w:r>
      <w:r w:rsidR="00EA3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29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EA3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29A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EA3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29A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EA3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29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A3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29A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EA3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29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A3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29A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EA329A" w:rsidRDefault="00EA329A" w:rsidP="00EA329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9A">
        <w:rPr>
          <w:rFonts w:ascii="Times New Roman" w:hAnsi="Times New Roman" w:cs="Times New Roman"/>
          <w:position w:val="-6"/>
          <w:sz w:val="28"/>
          <w:szCs w:val="28"/>
        </w:rPr>
        <w:object w:dxaOrig="1060" w:dyaOrig="300">
          <v:shape id="_x0000_i1038" type="#_x0000_t75" style="width:53.25pt;height:15pt" o:ole="">
            <v:imagedata r:id="rId23" o:title=""/>
          </v:shape>
          <o:OLEObject Type="Embed" ProgID="Equation.DSMT4" ShapeID="_x0000_i1038" DrawAspect="Content" ObjectID="_158251661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9A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39" type="#_x0000_t75" style="width:12pt;height:36pt" o:ole="">
            <v:imagedata r:id="rId25" o:title=""/>
          </v:shape>
          <o:OLEObject Type="Embed" ProgID="Equation.DSMT4" ShapeID="_x0000_i1039" DrawAspect="Content" ObjectID="_158251661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29A" w:rsidRDefault="00EA329A" w:rsidP="00EA329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9A">
        <w:rPr>
          <w:rFonts w:ascii="Times New Roman" w:hAnsi="Times New Roman" w:cs="Times New Roman"/>
          <w:position w:val="-6"/>
          <w:sz w:val="28"/>
          <w:szCs w:val="28"/>
        </w:rPr>
        <w:object w:dxaOrig="1100" w:dyaOrig="300">
          <v:shape id="_x0000_i1040" type="#_x0000_t75" style="width:54.75pt;height:15pt" o:ole="">
            <v:imagedata r:id="rId27" o:title=""/>
          </v:shape>
          <o:OLEObject Type="Embed" ProgID="Equation.DSMT4" ShapeID="_x0000_i1040" DrawAspect="Content" ObjectID="_1582516620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= 2</w:t>
      </w:r>
    </w:p>
    <w:p w:rsidR="00EA329A" w:rsidRDefault="00EA329A" w:rsidP="00EA329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r w:rsidRPr="00EA329A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1" type="#_x0000_t75" style="width:41.25pt;height:15pt" o:ole="">
            <v:imagedata r:id="rId29" o:title=""/>
          </v:shape>
          <o:OLEObject Type="Embed" ProgID="Equation.DSMT4" ShapeID="_x0000_i1041" DrawAspect="Content" ObjectID="_1582516621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vi </w:t>
      </w:r>
      <w:r w:rsidRPr="00EA329A">
        <w:rPr>
          <w:rFonts w:ascii="Times New Roman" w:hAnsi="Times New Roman" w:cs="Times New Roman"/>
          <w:position w:val="-6"/>
          <w:sz w:val="28"/>
          <w:szCs w:val="28"/>
        </w:rPr>
        <w:object w:dxaOrig="1080" w:dyaOrig="300">
          <v:shape id="_x0000_i1042" type="#_x0000_t75" style="width:54pt;height:15pt" o:ole="">
            <v:imagedata r:id="rId31" o:title=""/>
          </v:shape>
          <o:OLEObject Type="Embed" ProgID="Equation.DSMT4" ShapeID="_x0000_i1042" DrawAspect="Content" ObjectID="_158251662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A329A" w:rsidRDefault="00EA329A" w:rsidP="00EA329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9A">
        <w:rPr>
          <w:rFonts w:ascii="Times New Roman" w:hAnsi="Times New Roman" w:cs="Times New Roman"/>
          <w:position w:val="-6"/>
          <w:sz w:val="28"/>
          <w:szCs w:val="28"/>
        </w:rPr>
        <w:object w:dxaOrig="1080" w:dyaOrig="300">
          <v:shape id="_x0000_i1043" type="#_x0000_t75" style="width:54pt;height:15pt" o:ole="">
            <v:imagedata r:id="rId33" o:title=""/>
          </v:shape>
          <o:OLEObject Type="Embed" ProgID="Equation.DSMT4" ShapeID="_x0000_i1043" DrawAspect="Content" ObjectID="_1582516623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243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9A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4" type="#_x0000_t75" style="width:41.25pt;height:15pt" o:ole="">
            <v:imagedata r:id="rId35" o:title=""/>
          </v:shape>
          <o:OLEObject Type="Embed" ProgID="Equation.DSMT4" ShapeID="_x0000_i1044" DrawAspect="Content" ObjectID="_1582516624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EA329A" w:rsidRPr="00EA329A" w:rsidRDefault="00EA329A" w:rsidP="00EA329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29A">
        <w:rPr>
          <w:rFonts w:ascii="Times New Roman" w:hAnsi="Times New Roman" w:cs="Times New Roman"/>
          <w:position w:val="-4"/>
          <w:sz w:val="28"/>
          <w:szCs w:val="28"/>
        </w:rPr>
        <w:object w:dxaOrig="1180" w:dyaOrig="279">
          <v:shape id="_x0000_i1045" type="#_x0000_t75" style="width:59.25pt;height:14.25pt" o:ole="">
            <v:imagedata r:id="rId37" o:title=""/>
          </v:shape>
          <o:OLEObject Type="Embed" ProgID="Equation.DSMT4" ShapeID="_x0000_i1045" DrawAspect="Content" ObjectID="_1582516625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= 4</w:t>
      </w:r>
    </w:p>
    <w:p w:rsidR="00A046A5" w:rsidRDefault="009515B2" w:rsidP="00A04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6C365C0A" wp14:editId="7C75D714">
            <wp:simplePos x="0" y="0"/>
            <wp:positionH relativeFrom="margin">
              <wp:align>left</wp:align>
            </wp:positionH>
            <wp:positionV relativeFrom="paragraph">
              <wp:posOffset>326390</wp:posOffset>
            </wp:positionV>
            <wp:extent cx="2037715" cy="1485900"/>
            <wp:effectExtent l="0" t="0" r="635" b="0"/>
            <wp:wrapTight wrapText="bothSides">
              <wp:wrapPolygon edited="0">
                <wp:start x="0" y="0"/>
                <wp:lineTo x="0" y="21323"/>
                <wp:lineTo x="21405" y="21323"/>
                <wp:lineTo x="214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046A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="00A046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="00A046A5">
        <w:rPr>
          <w:rFonts w:ascii="Times New Roman" w:hAnsi="Times New Roman" w:cs="Times New Roman"/>
          <w:sz w:val="28"/>
          <w:szCs w:val="28"/>
        </w:rPr>
        <w:t>:</w:t>
      </w:r>
    </w:p>
    <w:p w:rsidR="00655FFA" w:rsidRDefault="00655FFA" w:rsidP="00A046A5">
      <w:pPr>
        <w:rPr>
          <w:rFonts w:ascii="Times New Roman" w:hAnsi="Times New Roman" w:cs="Times New Roman"/>
          <w:sz w:val="28"/>
          <w:szCs w:val="28"/>
        </w:rPr>
      </w:pPr>
    </w:p>
    <w:p w:rsidR="00655FFA" w:rsidRDefault="009515B2" w:rsidP="00A046A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655FFA" w:rsidRDefault="00655FFA" w:rsidP="009515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DE // BC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655FFA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20" w:dyaOrig="279">
          <v:shape id="_x0000_i1032" type="#_x0000_t75" style="width:41.25pt;height:14.25pt" o:ole="">
            <v:imagedata r:id="rId40" o:title=""/>
          </v:shape>
          <o:OLEObject Type="Embed" ProgID="Equation.DSMT4" ShapeID="_x0000_i1032" DrawAspect="Content" ObjectID="_1582516626" r:id="rId41"/>
        </w:object>
      </w:r>
      <w:r w:rsidR="00EA32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85750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29A" w:rsidRPr="00EA329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47" type="#_x0000_t75" style="width:41.25pt;height:15pt" o:ole="">
            <v:imagedata r:id="rId42" o:title=""/>
          </v:shape>
          <o:OLEObject Type="Embed" ProgID="Equation.DSMT4" ShapeID="_x0000_i1047" DrawAspect="Content" ObjectID="_1582516627" r:id="rId43"/>
        </w:object>
      </w:r>
      <w:r w:rsidR="00EA3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5FFA" w:rsidRPr="00655FFA" w:rsidRDefault="00655FFA" w:rsidP="00655F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FFA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200" w:dyaOrig="720">
          <v:shape id="_x0000_i1030" type="#_x0000_t75" style="width:60pt;height:36pt" o:ole="">
            <v:imagedata r:id="rId44" o:title=""/>
          </v:shape>
          <o:OLEObject Type="Embed" ProgID="Equation.DSMT4" ShapeID="_x0000_i1030" DrawAspect="Content" ObjectID="_1582516628" r:id="rId45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655FFA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1219" w:dyaOrig="700">
          <v:shape id="_x0000_i1031" type="#_x0000_t75" style="width:60.75pt;height:35.25pt" o:ole="">
            <v:imagedata r:id="rId46" o:title=""/>
          </v:shape>
          <o:OLEObject Type="Embed" ProgID="Equation.DSMT4" ShapeID="_x0000_i1031" DrawAspect="Content" ObjectID="_1582516629" r:id="rId47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5FFA" w:rsidRDefault="00655FFA" w:rsidP="00A046A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046A5" w:rsidRDefault="00A046A5" w:rsidP="00A046A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</w:t>
      </w:r>
      <w:r w:rsidR="00EA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29A" w:rsidRPr="00EA329A" w:rsidRDefault="00EA329A" w:rsidP="00EA32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9,5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10,5</w:t>
      </w:r>
    </w:p>
    <w:p w:rsidR="00A046A5" w:rsidRDefault="00A046A5" w:rsidP="00A046A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5FFA" w:rsidRDefault="00655FFA" w:rsidP="00EA32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8890</wp:posOffset>
            </wp:positionV>
            <wp:extent cx="2268855" cy="1333500"/>
            <wp:effectExtent l="0" t="0" r="0" b="0"/>
            <wp:wrapTight wrapText="bothSides">
              <wp:wrapPolygon edited="0">
                <wp:start x="0" y="0"/>
                <wp:lineTo x="0" y="21291"/>
                <wp:lineTo x="21401" y="21291"/>
                <wp:lineTo x="2140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29A" w:rsidRPr="00EA329A">
        <w:rPr>
          <w:rFonts w:ascii="Times New Roman" w:hAnsi="Times New Roman" w:cs="Times New Roman"/>
          <w:position w:val="-28"/>
          <w:sz w:val="28"/>
          <w:szCs w:val="28"/>
        </w:rPr>
        <w:object w:dxaOrig="1200" w:dyaOrig="720">
          <v:shape id="_x0000_i1033" type="#_x0000_t75" style="width:60pt;height:36pt" o:ole="">
            <v:imagedata r:id="rId49" o:title=""/>
          </v:shape>
          <o:OLEObject Type="Embed" ProgID="Equation.DSMT4" ShapeID="_x0000_i1033" DrawAspect="Content" ObjectID="_1582516630" r:id="rId50"/>
        </w:object>
      </w:r>
      <w:r w:rsidR="00EA329A">
        <w:rPr>
          <w:rFonts w:ascii="Times New Roman" w:hAnsi="Times New Roman" w:cs="Times New Roman"/>
          <w:sz w:val="28"/>
          <w:szCs w:val="28"/>
        </w:rPr>
        <w:t xml:space="preserve"> </w:t>
      </w:r>
      <w:r w:rsidR="00EA329A">
        <w:rPr>
          <w:rFonts w:ascii="Times New Roman" w:hAnsi="Times New Roman" w:cs="Times New Roman"/>
          <w:sz w:val="28"/>
          <w:szCs w:val="28"/>
        </w:rPr>
        <w:tab/>
      </w:r>
      <w:r w:rsidR="00EA329A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EA329A" w:rsidRPr="00EA329A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035" type="#_x0000_t75" style="width:60.75pt;height:36pt" o:ole="">
            <v:imagedata r:id="rId51" o:title=""/>
          </v:shape>
          <o:OLEObject Type="Embed" ProgID="Equation.DSMT4" ShapeID="_x0000_i1035" DrawAspect="Content" ObjectID="_1582516631" r:id="rId52"/>
        </w:object>
      </w:r>
      <w:r w:rsidR="00EA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29A" w:rsidRPr="00EA329A" w:rsidRDefault="00EA329A" w:rsidP="00EA32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A329A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034" type="#_x0000_t75" style="width:60.75pt;height:36pt" o:ole="">
            <v:imagedata r:id="rId53" o:title=""/>
          </v:shape>
          <o:OLEObject Type="Embed" ProgID="Equation.DSMT4" ShapeID="_x0000_i1034" DrawAspect="Content" ObjectID="_1582516632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A329A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036" type="#_x0000_t75" style="width:60.75pt;height:36pt" o:ole="">
            <v:imagedata r:id="rId55" o:title=""/>
          </v:shape>
          <o:OLEObject Type="Embed" ProgID="Equation.DSMT4" ShapeID="_x0000_i1036" DrawAspect="Content" ObjectID="_1582516633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FFA" w:rsidRDefault="00655FFA" w:rsidP="00A046A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A329A" w:rsidRDefault="00A046A5" w:rsidP="00EA329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:</w:t>
      </w:r>
      <w:r w:rsidR="00EA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29A" w:rsidRPr="00EA329A" w:rsidRDefault="00EA329A" w:rsidP="00EA32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A329A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4,8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5,6</w:t>
      </w:r>
    </w:p>
    <w:p w:rsidR="00A046A5" w:rsidRDefault="00EA329A" w:rsidP="00A046A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463EBE9" wp14:editId="285E1925">
            <wp:simplePos x="0" y="0"/>
            <wp:positionH relativeFrom="column">
              <wp:posOffset>4048125</wp:posOffset>
            </wp:positionH>
            <wp:positionV relativeFrom="paragraph">
              <wp:posOffset>13335</wp:posOffset>
            </wp:positionV>
            <wp:extent cx="2186305" cy="1209675"/>
            <wp:effectExtent l="0" t="0" r="4445" b="9525"/>
            <wp:wrapTight wrapText="bothSides">
              <wp:wrapPolygon edited="0">
                <wp:start x="0" y="0"/>
                <wp:lineTo x="0" y="21430"/>
                <wp:lineTo x="21456" y="21430"/>
                <wp:lineTo x="2145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046A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="00A046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 w:rsidR="00A046A5">
        <w:rPr>
          <w:rFonts w:ascii="Times New Roman" w:hAnsi="Times New Roman" w:cs="Times New Roman"/>
          <w:sz w:val="28"/>
          <w:szCs w:val="28"/>
        </w:rPr>
        <w:t>:</w:t>
      </w:r>
    </w:p>
    <w:p w:rsidR="00EA329A" w:rsidRPr="00EA329A" w:rsidRDefault="00EA329A" w:rsidP="00EA329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A329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48" type="#_x0000_t75" style="width:41.25pt;height:15pt" o:ole="">
            <v:imagedata r:id="rId58" o:title=""/>
          </v:shape>
          <o:OLEObject Type="Embed" ProgID="Equation.DSMT4" ShapeID="_x0000_i1048" DrawAspect="Content" ObjectID="_1582516634" r:id="rId59"/>
        </w:obje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238D9F5" wp14:editId="4A0E49D2">
            <wp:extent cx="285750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29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40" w:dyaOrig="300">
          <v:shape id="_x0000_i1049" type="#_x0000_t75" style="width:42pt;height:15pt" o:ole="">
            <v:imagedata r:id="rId60" o:title=""/>
          </v:shape>
          <o:OLEObject Type="Embed" ProgID="Equation.DSMT4" ShapeID="_x0000_i1049" DrawAspect="Content" ObjectID="_1582516635" r:id="rId61"/>
        </w:object>
      </w:r>
    </w:p>
    <w:p w:rsidR="00655FFA" w:rsidRPr="00EA329A" w:rsidRDefault="00EA329A" w:rsidP="00EA329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A329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50" type="#_x0000_t75" style="width:41.25pt;height:15pt" o:ole="">
            <v:imagedata r:id="rId62" o:title=""/>
          </v:shape>
          <o:OLEObject Type="Embed" ProgID="Equation.DSMT4" ShapeID="_x0000_i1050" DrawAspect="Content" ObjectID="_1582516636" r:id="rId63"/>
        </w:obje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4ACFCC9" wp14:editId="6B6A6A7B">
            <wp:extent cx="285750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29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51" type="#_x0000_t75" style="width:41.25pt;height:15pt" o:ole="">
            <v:imagedata r:id="rId64" o:title=""/>
          </v:shape>
          <o:OLEObject Type="Embed" ProgID="Equation.DSMT4" ShapeID="_x0000_i1051" DrawAspect="Content" ObjectID="_1582516637" r:id="rId65"/>
        </w:object>
      </w:r>
    </w:p>
    <w:p w:rsidR="00EA329A" w:rsidRPr="00EA329A" w:rsidRDefault="00EA329A" w:rsidP="00EA329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A329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52" type="#_x0000_t75" style="width:41.25pt;height:15pt" o:ole="">
            <v:imagedata r:id="rId62" o:title=""/>
          </v:shape>
          <o:OLEObject Type="Embed" ProgID="Equation.DSMT4" ShapeID="_x0000_i1052" DrawAspect="Content" ObjectID="_1582516638" r:id="rId66"/>
        </w:obje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9BA61D4" wp14:editId="7E47FF84">
            <wp:extent cx="285750" cy="15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29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53" type="#_x0000_t75" style="width:41.25pt;height:15pt" o:ole="">
            <v:imagedata r:id="rId67" o:title=""/>
          </v:shape>
          <o:OLEObject Type="Embed" ProgID="Equation.DSMT4" ShapeID="_x0000_i1053" DrawAspect="Content" ObjectID="_1582516639" r:id="rId68"/>
        </w:object>
      </w:r>
    </w:p>
    <w:p w:rsidR="00655FFA" w:rsidRPr="009515B2" w:rsidRDefault="00EA329A" w:rsidP="00A046A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A329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54" type="#_x0000_t75" style="width:41.25pt;height:15pt" o:ole="">
            <v:imagedata r:id="rId62" o:title=""/>
          </v:shape>
          <o:OLEObject Type="Embed" ProgID="Equation.DSMT4" ShapeID="_x0000_i1054" DrawAspect="Content" ObjectID="_1582516640" r:id="rId69"/>
        </w:obje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AE2610E" wp14:editId="09B23480">
            <wp:extent cx="285750" cy="15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29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40" w:dyaOrig="300">
          <v:shape id="_x0000_i1055" type="#_x0000_t75" style="width:42pt;height:15pt" o:ole="">
            <v:imagedata r:id="rId70" o:title=""/>
          </v:shape>
          <o:OLEObject Type="Embed" ProgID="Equation.DSMT4" ShapeID="_x0000_i1055" DrawAspect="Content" ObjectID="_1582516641" r:id="rId71"/>
        </w:object>
      </w:r>
    </w:p>
    <w:p w:rsidR="00A046A5" w:rsidRDefault="00A046A5" w:rsidP="00A046A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:</w:t>
      </w:r>
      <w:r w:rsidR="00EA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29A" w:rsidRPr="00EA329A" w:rsidRDefault="009515B2" w:rsidP="00EA329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1E48731" wp14:editId="47233107">
            <wp:simplePos x="0" y="0"/>
            <wp:positionH relativeFrom="column">
              <wp:posOffset>4848225</wp:posOffset>
            </wp:positionH>
            <wp:positionV relativeFrom="paragraph">
              <wp:posOffset>14605</wp:posOffset>
            </wp:positionV>
            <wp:extent cx="1419225" cy="1873250"/>
            <wp:effectExtent l="0" t="0" r="9525" b="0"/>
            <wp:wrapTight wrapText="bothSides">
              <wp:wrapPolygon edited="0">
                <wp:start x="0" y="0"/>
                <wp:lineTo x="0" y="21307"/>
                <wp:lineTo x="21455" y="21307"/>
                <wp:lineTo x="2145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329A">
        <w:rPr>
          <w:rFonts w:ascii="Times New Roman" w:hAnsi="Times New Roman" w:cs="Times New Roman"/>
          <w:sz w:val="28"/>
          <w:szCs w:val="28"/>
        </w:rPr>
        <w:t>C.5</w:t>
      </w:r>
      <w:r w:rsidR="00EA329A">
        <w:rPr>
          <w:rFonts w:ascii="Times New Roman" w:hAnsi="Times New Roman" w:cs="Times New Roman"/>
          <w:sz w:val="28"/>
          <w:szCs w:val="28"/>
        </w:rPr>
        <w:tab/>
      </w:r>
      <w:r w:rsidR="00EA329A">
        <w:rPr>
          <w:rFonts w:ascii="Times New Roman" w:hAnsi="Times New Roman" w:cs="Times New Roman"/>
          <w:sz w:val="28"/>
          <w:szCs w:val="28"/>
        </w:rPr>
        <w:tab/>
      </w:r>
      <w:r w:rsidR="00EA329A">
        <w:rPr>
          <w:rFonts w:ascii="Times New Roman" w:hAnsi="Times New Roman" w:cs="Times New Roman"/>
          <w:sz w:val="28"/>
          <w:szCs w:val="28"/>
        </w:rPr>
        <w:tab/>
        <w:t>D. 6</w:t>
      </w:r>
    </w:p>
    <w:p w:rsidR="009515B2" w:rsidRDefault="009515B2" w:rsidP="00A046A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046A5" w:rsidRDefault="00A046A5" w:rsidP="00A046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</w:t>
      </w:r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DC8" w:rsidRDefault="00057DC8" w:rsidP="00057DC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// AB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057DC8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057" type="#_x0000_t75" style="width:60.75pt;height:36pt" o:ole="">
            <v:imagedata r:id="rId73" o:title=""/>
          </v:shape>
          <o:OLEObject Type="Embed" ProgID="Equation.DSMT4" ShapeID="_x0000_i1057" DrawAspect="Content" ObjectID="_1582516642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DC8" w:rsidRPr="00057DC8" w:rsidRDefault="00057DC8" w:rsidP="00057DC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57DC8">
        <w:rPr>
          <w:rFonts w:ascii="Times New Roman" w:hAnsi="Times New Roman" w:cs="Times New Roman"/>
          <w:position w:val="-28"/>
          <w:sz w:val="28"/>
          <w:szCs w:val="28"/>
        </w:rPr>
        <w:object w:dxaOrig="1200" w:dyaOrig="720">
          <v:shape id="_x0000_i1056" type="#_x0000_t75" style="width:60pt;height:36pt" o:ole="">
            <v:imagedata r:id="rId75" o:title=""/>
          </v:shape>
          <o:OLEObject Type="Embed" ProgID="Equation.DSMT4" ShapeID="_x0000_i1056" DrawAspect="Content" ObjectID="_1582516643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057DC8">
        <w:rPr>
          <w:rFonts w:ascii="Times New Roman" w:hAnsi="Times New Roman" w:cs="Times New Roman"/>
          <w:position w:val="-6"/>
          <w:sz w:val="28"/>
          <w:szCs w:val="28"/>
        </w:rPr>
        <w:object w:dxaOrig="1840" w:dyaOrig="300">
          <v:shape id="_x0000_i1058" type="#_x0000_t75" style="width:92.25pt;height:15pt" o:ole="">
            <v:imagedata r:id="rId77" o:title=""/>
          </v:shape>
          <o:OLEObject Type="Embed" ProgID="Equation.DSMT4" ShapeID="_x0000_i1058" DrawAspect="Content" ObjectID="_1582516644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6A5" w:rsidRDefault="00A046A5" w:rsidP="00A046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Câu</w:t>
      </w:r>
      <w:proofErr w:type="spellEnd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7DC8" w:rsidRPr="00057DC8" w:rsidRDefault="00057DC8" w:rsidP="00057DC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6,8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7,2</w:t>
      </w:r>
    </w:p>
    <w:p w:rsidR="00A046A5" w:rsidRPr="00A046A5" w:rsidRDefault="00A046A5" w:rsidP="00A046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>TỰ LUẬN</w:t>
      </w:r>
    </w:p>
    <w:p w:rsidR="00A046A5" w:rsidRDefault="00A046A5" w:rsidP="00A046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057DC8">
        <w:rPr>
          <w:rFonts w:ascii="Times New Roman" w:hAnsi="Times New Roman" w:cs="Times New Roman"/>
          <w:sz w:val="28"/>
          <w:szCs w:val="28"/>
        </w:rPr>
        <w:t xml:space="preserve"> Cho </w:t>
      </w:r>
      <w:r w:rsidR="00057DC8" w:rsidRPr="00057DC8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59" type="#_x0000_t75" style="width:42.75pt;height:15pt" o:ole="">
            <v:imagedata r:id="rId79" o:title=""/>
          </v:shape>
          <o:OLEObject Type="Embed" ProgID="Equation.DSMT4" ShapeID="_x0000_i1059" DrawAspect="Content" ObjectID="_1582516645" r:id="rId80"/>
        </w:object>
      </w:r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M </w:t>
      </w:r>
      <w:r w:rsidR="00057DC8" w:rsidRPr="00057DC8">
        <w:rPr>
          <w:rFonts w:ascii="Times New Roman" w:hAnsi="Times New Roman" w:cs="Times New Roman"/>
          <w:position w:val="-14"/>
          <w:sz w:val="28"/>
          <w:szCs w:val="28"/>
        </w:rPr>
        <w:object w:dxaOrig="1500" w:dyaOrig="420">
          <v:shape id="_x0000_i1060" type="#_x0000_t75" style="width:75pt;height:21pt" o:ole="">
            <v:imagedata r:id="rId81" o:title=""/>
          </v:shape>
          <o:OLEObject Type="Embed" ProgID="Equation.DSMT4" ShapeID="_x0000_i1060" DrawAspect="Content" ObjectID="_1582516646" r:id="rId82"/>
        </w:object>
      </w:r>
      <w:proofErr w:type="gramStart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PM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PK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NI, </w:t>
      </w:r>
      <w:r w:rsidR="00057DC8" w:rsidRPr="00057DC8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61" type="#_x0000_t75" style="width:45pt;height:15pt" o:ole="">
            <v:imagedata r:id="rId83" o:title=""/>
          </v:shape>
          <o:OLEObject Type="Embed" ProgID="Equation.DSMT4" ShapeID="_x0000_i1061" DrawAspect="Content" ObjectID="_1582516647" r:id="rId84"/>
        </w:object>
      </w:r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DC8" w:rsidRPr="00057DC8" w:rsidRDefault="00057DC8" w:rsidP="00057D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7DC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57DC8">
        <w:rPr>
          <w:rFonts w:ascii="Times New Roman" w:hAnsi="Times New Roman" w:cs="Times New Roman"/>
          <w:sz w:val="28"/>
          <w:szCs w:val="28"/>
        </w:rPr>
        <w:t xml:space="preserve"> minh </w:t>
      </w:r>
      <w:r w:rsidRPr="00EA329A">
        <w:rPr>
          <w:position w:val="-6"/>
        </w:rPr>
        <w:object w:dxaOrig="780" w:dyaOrig="300">
          <v:shape id="_x0000_i1062" type="#_x0000_t75" style="width:39pt;height:15pt" o:ole="">
            <v:imagedata r:id="rId85" o:title=""/>
          </v:shape>
          <o:OLEObject Type="Embed" ProgID="Equation.DSMT4" ShapeID="_x0000_i1062" DrawAspect="Content" ObjectID="_1582516648" r:id="rId86"/>
        </w:object>
      </w:r>
      <w:r>
        <w:rPr>
          <w:noProof/>
        </w:rPr>
        <w:drawing>
          <wp:inline distT="0" distB="0" distL="0" distR="0" wp14:anchorId="79BA61D4" wp14:editId="7E47FF84">
            <wp:extent cx="285750" cy="15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DC8">
        <w:rPr>
          <w:position w:val="-4"/>
        </w:rPr>
        <w:object w:dxaOrig="700" w:dyaOrig="279">
          <v:shape id="_x0000_i1063" type="#_x0000_t75" style="width:35.25pt;height:14.25pt" o:ole="">
            <v:imagedata r:id="rId87" o:title=""/>
          </v:shape>
          <o:OLEObject Type="Embed" ProgID="Equation.DSMT4" ShapeID="_x0000_i1063" DrawAspect="Content" ObjectID="_1582516649" r:id="rId88"/>
        </w:object>
      </w:r>
    </w:p>
    <w:p w:rsidR="00057DC8" w:rsidRDefault="00057DC8" w:rsidP="00057D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057DC8">
        <w:rPr>
          <w:rFonts w:ascii="Times New Roman" w:hAnsi="Times New Roman" w:cs="Times New Roman"/>
          <w:position w:val="-6"/>
          <w:sz w:val="28"/>
          <w:szCs w:val="28"/>
        </w:rPr>
        <w:object w:dxaOrig="1260" w:dyaOrig="400">
          <v:shape id="_x0000_i1064" type="#_x0000_t75" style="width:63pt;height:20.25pt" o:ole="">
            <v:imagedata r:id="rId89" o:title=""/>
          </v:shape>
          <o:OLEObject Type="Embed" ProgID="Equation.DSMT4" ShapeID="_x0000_i1064" DrawAspect="Content" ObjectID="_1582516650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DC8" w:rsidRPr="00057DC8" w:rsidRDefault="00057DC8" w:rsidP="00057D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MN = 3cm, MP = 4cm.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IM.</w:t>
      </w:r>
    </w:p>
    <w:p w:rsidR="00A046A5" w:rsidRDefault="00A046A5" w:rsidP="00A046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7DC8">
        <w:rPr>
          <w:rFonts w:ascii="Times New Roman" w:hAnsi="Times New Roman" w:cs="Times New Roman"/>
          <w:sz w:val="28"/>
          <w:szCs w:val="28"/>
        </w:rPr>
        <w:t xml:space="preserve">Cho </w:t>
      </w:r>
      <w:r w:rsidR="00057DC8" w:rsidRPr="00057DC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65" type="#_x0000_t75" style="width:41.25pt;height:15pt" o:ole="">
            <v:imagedata r:id="rId91" o:title=""/>
          </v:shape>
          <o:OLEObject Type="Embed" ProgID="Equation.DSMT4" ShapeID="_x0000_i1065" DrawAspect="Content" ObjectID="_1582516651" r:id="rId92"/>
        </w:object>
      </w:r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AH,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E</w:t>
      </w:r>
    </w:p>
    <w:p w:rsidR="00057DC8" w:rsidRDefault="00057DC8" w:rsidP="00057DC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057DC8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066" type="#_x0000_t75" style="width:41.25pt;height:14.25pt" o:ole="">
            <v:imagedata r:id="rId93" o:title=""/>
          </v:shape>
          <o:OLEObject Type="Embed" ProgID="Equation.DSMT4" ShapeID="_x0000_i1066" DrawAspect="Content" ObjectID="_1582516652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057DC8" w:rsidRDefault="00057DC8" w:rsidP="00057DC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AE.BD = BE.DC</w:t>
      </w:r>
    </w:p>
    <w:p w:rsidR="00057DC8" w:rsidRPr="00057DC8" w:rsidRDefault="00057DC8" w:rsidP="00057DC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DK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ADKE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046A5" w:rsidRDefault="00A046A5" w:rsidP="00A046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7DC8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thang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r w:rsidR="00057DC8" w:rsidRPr="00057DC8">
        <w:rPr>
          <w:rFonts w:ascii="Times New Roman" w:hAnsi="Times New Roman" w:cs="Times New Roman"/>
          <w:position w:val="-10"/>
          <w:sz w:val="28"/>
          <w:szCs w:val="28"/>
        </w:rPr>
        <w:object w:dxaOrig="1480" w:dyaOrig="440">
          <v:shape id="_x0000_i1067" type="#_x0000_t75" style="width:74.25pt;height:21.75pt" o:ole="">
            <v:imagedata r:id="rId95" o:title=""/>
          </v:shape>
          <o:OLEObject Type="Embed" ProgID="Equation.DSMT4" ShapeID="_x0000_i1067" DrawAspect="Content" ObjectID="_1582516653" r:id="rId96"/>
        </w:object>
      </w:r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r w:rsidR="00057DC8" w:rsidRPr="00057DC8">
        <w:rPr>
          <w:rFonts w:ascii="Times New Roman" w:hAnsi="Times New Roman" w:cs="Times New Roman"/>
          <w:position w:val="-10"/>
          <w:sz w:val="28"/>
          <w:szCs w:val="28"/>
        </w:rPr>
        <w:object w:dxaOrig="1200" w:dyaOrig="340">
          <v:shape id="_x0000_i1068" type="#_x0000_t75" style="width:60pt;height:17.25pt" o:ole="">
            <v:imagedata r:id="rId97" o:title=""/>
          </v:shape>
          <o:OLEObject Type="Embed" ProgID="Equation.DSMT4" ShapeID="_x0000_i1068" DrawAspect="Content" ObjectID="_1582516654" r:id="rId98"/>
        </w:object>
      </w:r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r w:rsidR="00057DC8" w:rsidRPr="00057DC8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69" type="#_x0000_t75" style="width:63pt;height:17.25pt" o:ole="">
            <v:imagedata r:id="rId99" o:title=""/>
          </v:shape>
          <o:OLEObject Type="Embed" ProgID="Equation.DSMT4" ShapeID="_x0000_i1069" DrawAspect="Content" ObjectID="_1582516655" r:id="rId100"/>
        </w:object>
      </w:r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r w:rsidR="00057DC8" w:rsidRPr="00057DC8">
        <w:rPr>
          <w:rFonts w:ascii="Times New Roman" w:hAnsi="Times New Roman" w:cs="Times New Roman"/>
          <w:position w:val="-6"/>
          <w:sz w:val="28"/>
          <w:szCs w:val="28"/>
        </w:rPr>
        <w:object w:dxaOrig="1240" w:dyaOrig="300">
          <v:shape id="_x0000_i1070" type="#_x0000_t75" style="width:62.25pt;height:15pt" o:ole="">
            <v:imagedata r:id="rId101" o:title=""/>
          </v:shape>
          <o:OLEObject Type="Embed" ProgID="Equation.DSMT4" ShapeID="_x0000_i1070" DrawAspect="Content" ObjectID="_1582516656" r:id="rId102"/>
        </w:object>
      </w:r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DC8" w:rsidRPr="00057DC8" w:rsidRDefault="00057DC8" w:rsidP="00057DC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7DC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57DC8">
        <w:rPr>
          <w:rFonts w:ascii="Times New Roman" w:hAnsi="Times New Roman" w:cs="Times New Roman"/>
          <w:sz w:val="28"/>
          <w:szCs w:val="28"/>
        </w:rPr>
        <w:t xml:space="preserve"> minh </w:t>
      </w:r>
      <w:r w:rsidRPr="00057DC8">
        <w:rPr>
          <w:position w:val="-4"/>
        </w:rPr>
        <w:object w:dxaOrig="820" w:dyaOrig="279">
          <v:shape id="_x0000_i1071" type="#_x0000_t75" style="width:41.25pt;height:14.25pt" o:ole="">
            <v:imagedata r:id="rId103" o:title=""/>
          </v:shape>
          <o:OLEObject Type="Embed" ProgID="Equation.DSMT4" ShapeID="_x0000_i1071" DrawAspect="Content" ObjectID="_1582516657" r:id="rId104"/>
        </w:object>
      </w:r>
      <w:r>
        <w:rPr>
          <w:noProof/>
        </w:rPr>
        <w:drawing>
          <wp:inline distT="0" distB="0" distL="0" distR="0" wp14:anchorId="79BA61D4" wp14:editId="7E47FF84">
            <wp:extent cx="285750" cy="152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29A">
        <w:rPr>
          <w:position w:val="-6"/>
        </w:rPr>
        <w:object w:dxaOrig="820" w:dyaOrig="300">
          <v:shape id="_x0000_i1072" type="#_x0000_t75" style="width:41.25pt;height:15pt" o:ole="">
            <v:imagedata r:id="rId105" o:title=""/>
          </v:shape>
          <o:OLEObject Type="Embed" ProgID="Equation.DSMT4" ShapeID="_x0000_i1072" DrawAspect="Content" ObjectID="_1582516658" r:id="rId106"/>
        </w:object>
      </w:r>
    </w:p>
    <w:p w:rsidR="00057DC8" w:rsidRDefault="00057DC8" w:rsidP="00057DC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DC8">
        <w:rPr>
          <w:rFonts w:ascii="Times New Roman" w:hAnsi="Times New Roman" w:cs="Times New Roman"/>
          <w:position w:val="-4"/>
          <w:sz w:val="28"/>
          <w:szCs w:val="28"/>
        </w:rPr>
        <w:object w:dxaOrig="260" w:dyaOrig="380">
          <v:shape id="_x0000_i1073" type="#_x0000_t75" style="width:12.75pt;height:18.75pt" o:ole="">
            <v:imagedata r:id="rId107" o:title=""/>
          </v:shape>
          <o:OLEObject Type="Embed" ProgID="Equation.DSMT4" ShapeID="_x0000_i1073" DrawAspect="Content" ObjectID="_1582516659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DC8">
        <w:rPr>
          <w:rFonts w:ascii="Times New Roman" w:hAnsi="Times New Roman" w:cs="Times New Roman"/>
          <w:position w:val="-6"/>
          <w:sz w:val="28"/>
          <w:szCs w:val="28"/>
        </w:rPr>
        <w:object w:dxaOrig="260" w:dyaOrig="400">
          <v:shape id="_x0000_i1074" type="#_x0000_t75" style="width:12.75pt;height:20.25pt" o:ole="">
            <v:imagedata r:id="rId109" o:title=""/>
          </v:shape>
          <o:OLEObject Type="Embed" ProgID="Equation.DSMT4" ShapeID="_x0000_i1074" DrawAspect="Content" ObjectID="_1582516660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</w:t>
      </w:r>
    </w:p>
    <w:p w:rsidR="00057DC8" w:rsidRPr="00057DC8" w:rsidRDefault="00057DC8" w:rsidP="00057DC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</w:t>
      </w:r>
    </w:p>
    <w:p w:rsidR="00A046A5" w:rsidRDefault="00A046A5" w:rsidP="00A046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7DC8">
        <w:rPr>
          <w:rFonts w:ascii="Times New Roman" w:hAnsi="Times New Roman" w:cs="Times New Roman"/>
          <w:sz w:val="28"/>
          <w:szCs w:val="28"/>
        </w:rPr>
        <w:t xml:space="preserve">Cho </w:t>
      </w:r>
      <w:r w:rsidR="00057DC8" w:rsidRPr="00057DC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75" type="#_x0000_t75" style="width:41.25pt;height:15pt" o:ole="">
            <v:imagedata r:id="rId111" o:title=""/>
          </v:shape>
          <o:OLEObject Type="Embed" ProgID="Equation.DSMT4" ShapeID="_x0000_i1075" DrawAspect="Content" ObjectID="_1582516661" r:id="rId112"/>
        </w:object>
      </w:r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ở A; AB = 15cm; CA = 20cm,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AH</w:t>
      </w:r>
    </w:p>
    <w:p w:rsidR="00057DC8" w:rsidRDefault="00057DC8" w:rsidP="00057DC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BC, AH</w:t>
      </w:r>
    </w:p>
    <w:p w:rsidR="00057DC8" w:rsidRDefault="00057DC8" w:rsidP="00057DC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qua H.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ADCE.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minh.</w:t>
      </w:r>
    </w:p>
    <w:p w:rsidR="00057DC8" w:rsidRDefault="00057DC8" w:rsidP="00057DC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</w:t>
      </w:r>
    </w:p>
    <w:p w:rsidR="00057DC8" w:rsidRPr="00057DC8" w:rsidRDefault="00057DC8" w:rsidP="00057DC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ABCE</w:t>
      </w:r>
    </w:p>
    <w:p w:rsidR="00A046A5" w:rsidRDefault="00A046A5" w:rsidP="00A046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7DC8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thang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C8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057DC8">
        <w:rPr>
          <w:rFonts w:ascii="Times New Roman" w:hAnsi="Times New Roman" w:cs="Times New Roman"/>
          <w:sz w:val="28"/>
          <w:szCs w:val="28"/>
        </w:rPr>
        <w:t xml:space="preserve"> MNPQ (MN // PQ, MN &lt; PQ)</w:t>
      </w:r>
      <w:r w:rsidR="00BE24C3">
        <w:rPr>
          <w:rFonts w:ascii="Times New Roman" w:hAnsi="Times New Roman" w:cs="Times New Roman"/>
          <w:sz w:val="28"/>
          <w:szCs w:val="28"/>
        </w:rPr>
        <w:t xml:space="preserve">, NP = 15cm,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r w:rsidR="00BE24C3" w:rsidRPr="00BE24C3">
        <w:rPr>
          <w:rFonts w:ascii="Times New Roman" w:hAnsi="Times New Roman" w:cs="Times New Roman"/>
          <w:position w:val="-10"/>
          <w:sz w:val="28"/>
          <w:szCs w:val="28"/>
        </w:rPr>
        <w:object w:dxaOrig="1320" w:dyaOrig="340">
          <v:shape id="_x0000_i1076" type="#_x0000_t75" style="width:66pt;height:17.25pt" o:ole="">
            <v:imagedata r:id="rId113" o:title=""/>
          </v:shape>
          <o:OLEObject Type="Embed" ProgID="Equation.DSMT4" ShapeID="_x0000_i1076" DrawAspect="Content" ObjectID="_1582516662" r:id="rId114"/>
        </w:object>
      </w:r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r w:rsidR="00BE24C3" w:rsidRPr="00BE24C3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77" type="#_x0000_t75" style="width:63.75pt;height:17.25pt" o:ole="">
            <v:imagedata r:id="rId115" o:title=""/>
          </v:shape>
          <o:OLEObject Type="Embed" ProgID="Equation.DSMT4" ShapeID="_x0000_i1077" DrawAspect="Content" ObjectID="_1582516663" r:id="rId116"/>
        </w:object>
      </w:r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4C3" w:rsidRDefault="00BE24C3" w:rsidP="00BE24C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IP, MN</w:t>
      </w:r>
    </w:p>
    <w:p w:rsidR="00BE24C3" w:rsidRDefault="00BE24C3" w:rsidP="00BE24C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C3">
        <w:rPr>
          <w:rFonts w:ascii="Times New Roman" w:hAnsi="Times New Roman" w:cs="Times New Roman"/>
          <w:position w:val="-10"/>
          <w:sz w:val="28"/>
          <w:szCs w:val="28"/>
        </w:rPr>
        <w:object w:dxaOrig="1160" w:dyaOrig="340">
          <v:shape id="_x0000_i1078" type="#_x0000_t75" style="width:57.75pt;height:17.25pt" o:ole="">
            <v:imagedata r:id="rId117" o:title=""/>
          </v:shape>
          <o:OLEObject Type="Embed" ProgID="Equation.DSMT4" ShapeID="_x0000_i1078" DrawAspect="Content" ObjectID="_1582516664" r:id="rId1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4C3" w:rsidRDefault="00BE24C3" w:rsidP="00BE24C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MNPQ</w:t>
      </w:r>
    </w:p>
    <w:p w:rsidR="00BE24C3" w:rsidRPr="00BE24C3" w:rsidRDefault="00BE24C3" w:rsidP="00BE24C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PQ.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PQ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C3">
        <w:rPr>
          <w:rFonts w:ascii="Times New Roman" w:hAnsi="Times New Roman" w:cs="Times New Roman"/>
          <w:position w:val="-10"/>
          <w:sz w:val="28"/>
          <w:szCs w:val="28"/>
        </w:rPr>
        <w:object w:dxaOrig="1680" w:dyaOrig="400">
          <v:shape id="_x0000_i1079" type="#_x0000_t75" style="width:84pt;height:20.25pt" o:ole="">
            <v:imagedata r:id="rId119" o:title=""/>
          </v:shape>
          <o:OLEObject Type="Embed" ProgID="Equation.DSMT4" ShapeID="_x0000_i1079" DrawAspect="Content" ObjectID="_1582516665" r:id="rId1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6A5" w:rsidRDefault="00A046A5" w:rsidP="00A046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E24C3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ABCD,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E24C3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DM = AB,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BA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BN = AD.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minh:</w:t>
      </w:r>
    </w:p>
    <w:p w:rsidR="00BE24C3" w:rsidRDefault="00BE24C3" w:rsidP="00BE24C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0" type="#_x0000_t75" style="width:41.25pt;height:15pt" o:ole="">
            <v:imagedata r:id="rId121" o:title=""/>
          </v:shape>
          <o:OLEObject Type="Embed" ProgID="Equation.DSMT4" ShapeID="_x0000_i1080" DrawAspect="Content" ObjectID="_1582516666" r:id="rId1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C3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81" type="#_x0000_t75" style="width:45pt;height:15pt" o:ole="">
            <v:imagedata r:id="rId123" o:title=""/>
          </v:shape>
          <o:OLEObject Type="Embed" ProgID="Equation.DSMT4" ShapeID="_x0000_i1081" DrawAspect="Content" ObjectID="_1582516667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BE24C3" w:rsidRPr="00EA329A" w:rsidRDefault="00BE24C3" w:rsidP="00BE24C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87" type="#_x0000_t75" style="width:41.25pt;height:15pt" o:ole="">
            <v:imagedata r:id="rId125" o:title=""/>
          </v:shape>
          <o:OLEObject Type="Embed" ProgID="Equation.DSMT4" ShapeID="_x0000_i1087" DrawAspect="Content" ObjectID="_1582516668" r:id="rId126"/>
        </w:obje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9BA61D4" wp14:editId="7E47FF84">
            <wp:extent cx="285750" cy="152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29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80" w:dyaOrig="300">
          <v:shape id="_x0000_i1082" type="#_x0000_t75" style="width:44.25pt;height:15pt" o:ole="">
            <v:imagedata r:id="rId127" o:title=""/>
          </v:shape>
          <o:OLEObject Type="Embed" ProgID="Equation.DSMT4" ShapeID="_x0000_i1082" DrawAspect="Content" ObjectID="_1582516669" r:id="rId128"/>
        </w:object>
      </w:r>
    </w:p>
    <w:p w:rsidR="00BE24C3" w:rsidRPr="00BE24C3" w:rsidRDefault="00BE24C3" w:rsidP="00BE24C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M, C, N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A046A5" w:rsidRDefault="00A046A5" w:rsidP="00A046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E24C3">
        <w:rPr>
          <w:rFonts w:ascii="Times New Roman" w:hAnsi="Times New Roman" w:cs="Times New Roman"/>
          <w:sz w:val="28"/>
          <w:szCs w:val="28"/>
        </w:rPr>
        <w:t xml:space="preserve">Cho </w:t>
      </w:r>
      <w:r w:rsidR="00BE24C3" w:rsidRPr="00BE24C3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3" type="#_x0000_t75" style="width:41.25pt;height:15pt" o:ole="">
            <v:imagedata r:id="rId129" o:title=""/>
          </v:shape>
          <o:OLEObject Type="Embed" ProgID="Equation.DSMT4" ShapeID="_x0000_i1083" DrawAspect="Content" ObjectID="_1582516670" r:id="rId130"/>
        </w:object>
      </w:r>
      <w:r w:rsidR="00BE24C3" w:rsidRPr="00BE24C3">
        <w:rPr>
          <w:rFonts w:ascii="Times New Roman" w:hAnsi="Times New Roman" w:cs="Times New Roman"/>
          <w:position w:val="-14"/>
          <w:sz w:val="28"/>
          <w:szCs w:val="28"/>
        </w:rPr>
        <w:object w:dxaOrig="1400" w:dyaOrig="420">
          <v:shape id="_x0000_i1084" type="#_x0000_t75" style="width:69.75pt;height:21pt" o:ole="">
            <v:imagedata r:id="rId131" o:title=""/>
          </v:shape>
          <o:OLEObject Type="Embed" ProgID="Equation.DSMT4" ShapeID="_x0000_i1084" DrawAspect="Content" ObjectID="_1582516671" r:id="rId132"/>
        </w:object>
      </w:r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CF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H,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B song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CF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C song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Chứngminh</w:t>
      </w:r>
      <w:proofErr w:type="spellEnd"/>
    </w:p>
    <w:p w:rsidR="00BE24C3" w:rsidRPr="00EA329A" w:rsidRDefault="00BE24C3" w:rsidP="00BE24C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00" w:dyaOrig="279">
          <v:shape id="_x0000_i1085" type="#_x0000_t75" style="width:39.75pt;height:14.25pt" o:ole="">
            <v:imagedata r:id="rId133" o:title=""/>
          </v:shape>
          <o:OLEObject Type="Embed" ProgID="Equation.DSMT4" ShapeID="_x0000_i1085" DrawAspect="Content" ObjectID="_1582516672" r:id="rId134"/>
        </w:obje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9BA61D4" wp14:editId="7E47FF84">
            <wp:extent cx="285750" cy="152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29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780" w:dyaOrig="300">
          <v:shape id="_x0000_i1086" type="#_x0000_t75" style="width:39pt;height:15pt" o:ole="">
            <v:imagedata r:id="rId135" o:title=""/>
          </v:shape>
          <o:OLEObject Type="Embed" ProgID="Equation.DSMT4" ShapeID="_x0000_i1086" DrawAspect="Content" ObjectID="_1582516673" r:id="rId136"/>
        </w:object>
      </w:r>
    </w:p>
    <w:p w:rsidR="00BE24C3" w:rsidRDefault="00BE24C3" w:rsidP="00BE24C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AE.CB = AB.EF</w:t>
      </w:r>
    </w:p>
    <w:p w:rsidR="00BE24C3" w:rsidRPr="00BE24C3" w:rsidRDefault="00BE24C3" w:rsidP="00BE24C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H, I, D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A046A5" w:rsidRDefault="00A046A5" w:rsidP="00A046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chéo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ABCD. E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AD, H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AC.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rằng</w:t>
      </w:r>
      <w:proofErr w:type="spellEnd"/>
    </w:p>
    <w:p w:rsidR="00BE24C3" w:rsidRDefault="00BE24C3" w:rsidP="00BE24C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AD.AF = AC.AH</w:t>
      </w:r>
    </w:p>
    <w:p w:rsidR="00BE24C3" w:rsidRPr="00BE24C3" w:rsidRDefault="00BE24C3" w:rsidP="00BE24C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position w:val="-6"/>
          <w:sz w:val="28"/>
          <w:szCs w:val="28"/>
        </w:rPr>
        <w:object w:dxaOrig="2680" w:dyaOrig="360">
          <v:shape id="_x0000_i1088" type="#_x0000_t75" style="width:134.25pt;height:18pt" o:ole="">
            <v:imagedata r:id="rId137" o:title=""/>
          </v:shape>
          <o:OLEObject Type="Embed" ProgID="Equation.DSMT4" ShapeID="_x0000_i1088" DrawAspect="Content" ObjectID="_1582516674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6A5" w:rsidRDefault="00A046A5" w:rsidP="00A046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046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E24C3">
        <w:rPr>
          <w:rFonts w:ascii="Times New Roman" w:hAnsi="Times New Roman" w:cs="Times New Roman"/>
          <w:sz w:val="28"/>
          <w:szCs w:val="28"/>
        </w:rPr>
        <w:t xml:space="preserve">Cho </w:t>
      </w:r>
      <w:r w:rsidR="00BE24C3" w:rsidRPr="00BE24C3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9" type="#_x0000_t75" style="width:41.25pt;height:15pt" o:ole="">
            <v:imagedata r:id="rId139" o:title=""/>
          </v:shape>
          <o:OLEObject Type="Embed" ProgID="Equation.DSMT4" ShapeID="_x0000_i1089" DrawAspect="Content" ObjectID="_1582516675" r:id="rId140"/>
        </w:object>
      </w:r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AD, BE, CF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4C3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BE24C3">
        <w:rPr>
          <w:rFonts w:ascii="Times New Roman" w:hAnsi="Times New Roman" w:cs="Times New Roman"/>
          <w:sz w:val="28"/>
          <w:szCs w:val="28"/>
        </w:rPr>
        <w:t xml:space="preserve"> ở H</w:t>
      </w:r>
    </w:p>
    <w:p w:rsidR="00BE24C3" w:rsidRDefault="00BE24C3" w:rsidP="00BE24C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AE.AC = AF.AB</w:t>
      </w:r>
    </w:p>
    <w:p w:rsidR="00BE24C3" w:rsidRPr="00BE24C3" w:rsidRDefault="00BE24C3" w:rsidP="00BE24C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E24C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E24C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BE24C3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BE24C3">
        <w:rPr>
          <w:rFonts w:ascii="Times New Roman" w:hAnsi="Times New Roman" w:cs="Times New Roman"/>
          <w:sz w:val="28"/>
          <w:szCs w:val="28"/>
        </w:rPr>
        <w:t xml:space="preserve"> </w:t>
      </w:r>
      <w:r w:rsidRPr="00BE24C3">
        <w:rPr>
          <w:position w:val="-4"/>
        </w:rPr>
        <w:object w:dxaOrig="780" w:dyaOrig="279">
          <v:shape id="_x0000_i1090" type="#_x0000_t75" style="width:39pt;height:14.25pt" o:ole="">
            <v:imagedata r:id="rId141" o:title=""/>
          </v:shape>
          <o:OLEObject Type="Embed" ProgID="Equation.DSMT4" ShapeID="_x0000_i1090" DrawAspect="Content" ObjectID="_1582516676" r:id="rId142"/>
        </w:object>
      </w:r>
      <w:r>
        <w:rPr>
          <w:noProof/>
        </w:rPr>
        <w:drawing>
          <wp:inline distT="0" distB="0" distL="0" distR="0" wp14:anchorId="79BA61D4" wp14:editId="7E47FF84">
            <wp:extent cx="285750" cy="152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29A">
        <w:rPr>
          <w:position w:val="-6"/>
        </w:rPr>
        <w:object w:dxaOrig="820" w:dyaOrig="300">
          <v:shape id="_x0000_i1091" type="#_x0000_t75" style="width:41.25pt;height:15pt" o:ole="">
            <v:imagedata r:id="rId143" o:title=""/>
          </v:shape>
          <o:OLEObject Type="Embed" ProgID="Equation.DSMT4" ShapeID="_x0000_i1091" DrawAspect="Content" ObjectID="_1582516677" r:id="rId144"/>
        </w:object>
      </w:r>
    </w:p>
    <w:p w:rsidR="00BE24C3" w:rsidRPr="00BE24C3" w:rsidRDefault="00BE24C3" w:rsidP="00BE24C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E24C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E24C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BE24C3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BE24C3">
        <w:rPr>
          <w:rFonts w:ascii="Times New Roman" w:hAnsi="Times New Roman" w:cs="Times New Roman"/>
          <w:sz w:val="28"/>
          <w:szCs w:val="28"/>
        </w:rPr>
        <w:t xml:space="preserve"> </w:t>
      </w:r>
      <w:r w:rsidRPr="00BE24C3">
        <w:rPr>
          <w:position w:val="-4"/>
        </w:rPr>
        <w:object w:dxaOrig="780" w:dyaOrig="279">
          <v:shape id="_x0000_i1092" type="#_x0000_t75" style="width:39pt;height:14.25pt" o:ole="">
            <v:imagedata r:id="rId145" o:title=""/>
          </v:shape>
          <o:OLEObject Type="Embed" ProgID="Equation.DSMT4" ShapeID="_x0000_i1092" DrawAspect="Content" ObjectID="_1582516678" r:id="rId146"/>
        </w:object>
      </w:r>
      <w:r>
        <w:rPr>
          <w:noProof/>
        </w:rPr>
        <w:drawing>
          <wp:inline distT="0" distB="0" distL="0" distR="0" wp14:anchorId="79BA61D4" wp14:editId="7E47FF84">
            <wp:extent cx="285750" cy="152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29A">
        <w:rPr>
          <w:position w:val="-6"/>
        </w:rPr>
        <w:object w:dxaOrig="820" w:dyaOrig="300">
          <v:shape id="_x0000_i1093" type="#_x0000_t75" style="width:41.25pt;height:15pt" o:ole="">
            <v:imagedata r:id="rId147" o:title=""/>
          </v:shape>
          <o:OLEObject Type="Embed" ProgID="Equation.DSMT4" ShapeID="_x0000_i1093" DrawAspect="Content" ObjectID="_1582516679" r:id="rId148"/>
        </w:object>
      </w:r>
    </w:p>
    <w:p w:rsidR="00BE24C3" w:rsidRPr="00BE24C3" w:rsidRDefault="00BE24C3" w:rsidP="00BE24C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C3">
        <w:rPr>
          <w:rFonts w:ascii="Times New Roman" w:hAnsi="Times New Roman" w:cs="Times New Roman"/>
          <w:position w:val="-6"/>
          <w:sz w:val="28"/>
          <w:szCs w:val="28"/>
        </w:rPr>
        <w:object w:dxaOrig="2659" w:dyaOrig="360">
          <v:shape id="_x0000_i1094" type="#_x0000_t75" style="width:132.75pt;height:18pt" o:ole="">
            <v:imagedata r:id="rId149" o:title=""/>
          </v:shape>
          <o:OLEObject Type="Embed" ProgID="Equation.DSMT4" ShapeID="_x0000_i1094" DrawAspect="Content" ObjectID="_1582516680" r:id="rId1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6A5" w:rsidRPr="00A046A5" w:rsidRDefault="00A046A5" w:rsidP="00A04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46A5" w:rsidRPr="00A046A5" w:rsidSect="00A046A5">
      <w:headerReference w:type="default" r:id="rId15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914" w:rsidRDefault="009B3914" w:rsidP="00A046A5">
      <w:pPr>
        <w:spacing w:after="0" w:line="240" w:lineRule="auto"/>
      </w:pPr>
      <w:r>
        <w:separator/>
      </w:r>
    </w:p>
  </w:endnote>
  <w:endnote w:type="continuationSeparator" w:id="0">
    <w:p w:rsidR="009B3914" w:rsidRDefault="009B3914" w:rsidP="00A0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914" w:rsidRDefault="009B3914" w:rsidP="00A046A5">
      <w:pPr>
        <w:spacing w:after="0" w:line="240" w:lineRule="auto"/>
      </w:pPr>
      <w:r>
        <w:separator/>
      </w:r>
    </w:p>
  </w:footnote>
  <w:footnote w:type="continuationSeparator" w:id="0">
    <w:p w:rsidR="009B3914" w:rsidRDefault="009B3914" w:rsidP="00A0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86CE23AFE52143028C2563C9F695179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046A5" w:rsidRPr="00A046A5" w:rsidRDefault="00A046A5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A046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8 – HKII – </w:t>
        </w:r>
        <w:proofErr w:type="spellStart"/>
        <w:r w:rsidRPr="00A046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A046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46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A046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46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A046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A046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A046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46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A046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46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A046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46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A046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46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A046A5" w:rsidRDefault="00A046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581"/>
    <w:multiLevelType w:val="hybridMultilevel"/>
    <w:tmpl w:val="A216A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C4D05"/>
    <w:multiLevelType w:val="hybridMultilevel"/>
    <w:tmpl w:val="0EC06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33FA1"/>
    <w:multiLevelType w:val="hybridMultilevel"/>
    <w:tmpl w:val="BC98A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D534A"/>
    <w:multiLevelType w:val="hybridMultilevel"/>
    <w:tmpl w:val="DF3A5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22AF1"/>
    <w:multiLevelType w:val="hybridMultilevel"/>
    <w:tmpl w:val="9650059A"/>
    <w:lvl w:ilvl="0" w:tplc="98EC3E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5005F"/>
    <w:multiLevelType w:val="hybridMultilevel"/>
    <w:tmpl w:val="B5C03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75F76"/>
    <w:multiLevelType w:val="hybridMultilevel"/>
    <w:tmpl w:val="5E1E2506"/>
    <w:lvl w:ilvl="0" w:tplc="9AD20A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44C6E"/>
    <w:multiLevelType w:val="hybridMultilevel"/>
    <w:tmpl w:val="21D8D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31BA9"/>
    <w:multiLevelType w:val="hybridMultilevel"/>
    <w:tmpl w:val="24DEE3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4363F"/>
    <w:multiLevelType w:val="hybridMultilevel"/>
    <w:tmpl w:val="3230DA24"/>
    <w:lvl w:ilvl="0" w:tplc="1632EF5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87CA0"/>
    <w:multiLevelType w:val="hybridMultilevel"/>
    <w:tmpl w:val="0A76A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4143D"/>
    <w:multiLevelType w:val="hybridMultilevel"/>
    <w:tmpl w:val="CD7A5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51546"/>
    <w:multiLevelType w:val="hybridMultilevel"/>
    <w:tmpl w:val="A7BEAC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31DC0"/>
    <w:multiLevelType w:val="hybridMultilevel"/>
    <w:tmpl w:val="15107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6754F"/>
    <w:multiLevelType w:val="hybridMultilevel"/>
    <w:tmpl w:val="CBD2C8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707CB"/>
    <w:multiLevelType w:val="hybridMultilevel"/>
    <w:tmpl w:val="257A31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D7A3A"/>
    <w:multiLevelType w:val="hybridMultilevel"/>
    <w:tmpl w:val="B316C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C4327"/>
    <w:multiLevelType w:val="hybridMultilevel"/>
    <w:tmpl w:val="A91C1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C77E4"/>
    <w:multiLevelType w:val="hybridMultilevel"/>
    <w:tmpl w:val="407AF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2467C"/>
    <w:multiLevelType w:val="hybridMultilevel"/>
    <w:tmpl w:val="A1468F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0468B"/>
    <w:multiLevelType w:val="hybridMultilevel"/>
    <w:tmpl w:val="01B622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3337D"/>
    <w:multiLevelType w:val="hybridMultilevel"/>
    <w:tmpl w:val="66D8C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458BC"/>
    <w:multiLevelType w:val="hybridMultilevel"/>
    <w:tmpl w:val="A7E81B92"/>
    <w:lvl w:ilvl="0" w:tplc="D26C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50E17"/>
    <w:multiLevelType w:val="hybridMultilevel"/>
    <w:tmpl w:val="A4F284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C0701"/>
    <w:multiLevelType w:val="hybridMultilevel"/>
    <w:tmpl w:val="44DE6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01BC2"/>
    <w:multiLevelType w:val="hybridMultilevel"/>
    <w:tmpl w:val="EDD80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F39B1"/>
    <w:multiLevelType w:val="hybridMultilevel"/>
    <w:tmpl w:val="A26CA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4"/>
  </w:num>
  <w:num w:numId="4">
    <w:abstractNumId w:val="6"/>
  </w:num>
  <w:num w:numId="5">
    <w:abstractNumId w:val="23"/>
  </w:num>
  <w:num w:numId="6">
    <w:abstractNumId w:val="9"/>
  </w:num>
  <w:num w:numId="7">
    <w:abstractNumId w:val="2"/>
  </w:num>
  <w:num w:numId="8">
    <w:abstractNumId w:val="16"/>
  </w:num>
  <w:num w:numId="9">
    <w:abstractNumId w:val="17"/>
  </w:num>
  <w:num w:numId="10">
    <w:abstractNumId w:val="26"/>
  </w:num>
  <w:num w:numId="11">
    <w:abstractNumId w:val="20"/>
  </w:num>
  <w:num w:numId="12">
    <w:abstractNumId w:val="13"/>
  </w:num>
  <w:num w:numId="13">
    <w:abstractNumId w:val="11"/>
  </w:num>
  <w:num w:numId="14">
    <w:abstractNumId w:val="15"/>
  </w:num>
  <w:num w:numId="15">
    <w:abstractNumId w:val="12"/>
  </w:num>
  <w:num w:numId="16">
    <w:abstractNumId w:val="10"/>
  </w:num>
  <w:num w:numId="17">
    <w:abstractNumId w:val="5"/>
  </w:num>
  <w:num w:numId="18">
    <w:abstractNumId w:val="1"/>
  </w:num>
  <w:num w:numId="19">
    <w:abstractNumId w:val="7"/>
  </w:num>
  <w:num w:numId="20">
    <w:abstractNumId w:val="25"/>
  </w:num>
  <w:num w:numId="21">
    <w:abstractNumId w:val="21"/>
  </w:num>
  <w:num w:numId="22">
    <w:abstractNumId w:val="0"/>
  </w:num>
  <w:num w:numId="23">
    <w:abstractNumId w:val="24"/>
  </w:num>
  <w:num w:numId="24">
    <w:abstractNumId w:val="18"/>
  </w:num>
  <w:num w:numId="25">
    <w:abstractNumId w:val="14"/>
  </w:num>
  <w:num w:numId="26">
    <w:abstractNumId w:val="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A5"/>
    <w:rsid w:val="00057DC8"/>
    <w:rsid w:val="00655FFA"/>
    <w:rsid w:val="009515B2"/>
    <w:rsid w:val="009B3914"/>
    <w:rsid w:val="00A046A5"/>
    <w:rsid w:val="00BE24C3"/>
    <w:rsid w:val="00E31F18"/>
    <w:rsid w:val="00E967E0"/>
    <w:rsid w:val="00EA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B5C25-265C-4F95-84A2-34C86378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6A5"/>
  </w:style>
  <w:style w:type="paragraph" w:styleId="Footer">
    <w:name w:val="footer"/>
    <w:basedOn w:val="Normal"/>
    <w:link w:val="FooterChar"/>
    <w:uiPriority w:val="99"/>
    <w:unhideWhenUsed/>
    <w:rsid w:val="00A0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6A5"/>
  </w:style>
  <w:style w:type="table" w:styleId="TableGrid">
    <w:name w:val="Table Grid"/>
    <w:basedOn w:val="TableNormal"/>
    <w:uiPriority w:val="39"/>
    <w:rsid w:val="00A04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4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74.wmf"/><Relationship Id="rId5" Type="http://schemas.openxmlformats.org/officeDocument/2006/relationships/footnotes" Target="footnotes.xml"/><Relationship Id="rId95" Type="http://schemas.openxmlformats.org/officeDocument/2006/relationships/image" Target="media/image47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3.png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0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2.bin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7.wmf"/><Relationship Id="rId151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9" Type="http://schemas.openxmlformats.org/officeDocument/2006/relationships/image" Target="media/image18.png"/><Relationship Id="rId109" Type="http://schemas.openxmlformats.org/officeDocument/2006/relationships/image" Target="media/image54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7" Type="http://schemas.openxmlformats.org/officeDocument/2006/relationships/image" Target="media/image1.png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52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image" Target="media/image35.png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31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glossaryDocument" Target="glossary/document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8.png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37" Type="http://schemas.openxmlformats.org/officeDocument/2006/relationships/image" Target="media/image17.wmf"/><Relationship Id="rId58" Type="http://schemas.openxmlformats.org/officeDocument/2006/relationships/image" Target="media/image29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CE23AFE52143028C2563C9F6951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6852D-F696-4C4F-8CBB-8F4B3FC329F4}"/>
      </w:docPartPr>
      <w:docPartBody>
        <w:p w:rsidR="00000000" w:rsidRDefault="004E484F" w:rsidP="004E484F">
          <w:pPr>
            <w:pStyle w:val="86CE23AFE52143028C2563C9F695179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4F"/>
    <w:rsid w:val="004E484F"/>
    <w:rsid w:val="00C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CE23AFE52143028C2563C9F6951793">
    <w:name w:val="86CE23AFE52143028C2563C9F6951793"/>
    <w:rsid w:val="004E4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732</Words>
  <Characters>4176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2018-03-13T23:04:00Z</dcterms:created>
  <dcterms:modified xsi:type="dcterms:W3CDTF">2018-03-14T00:08:00Z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